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7D61" w14:textId="77777777" w:rsidR="003178DA" w:rsidRDefault="003178DA" w:rsidP="00E904D3">
      <w:pPr>
        <w:jc w:val="center"/>
        <w:rPr>
          <w:rFonts w:ascii="Times New Roman" w:hAnsi="Times New Roman"/>
          <w:b/>
          <w:sz w:val="32"/>
          <w:szCs w:val="32"/>
        </w:rPr>
      </w:pPr>
      <w:r w:rsidRPr="003178DA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C3A4B82" wp14:editId="1AE297B3">
            <wp:extent cx="6012180" cy="8266748"/>
            <wp:effectExtent l="0" t="0" r="7620" b="1270"/>
            <wp:docPr id="1" name="Рисунок 1" descr="C:\Users\Ольга\Desktop\Сканы титульников\Скрины кружков\сканы, продолже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сканы, продолже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377C" w14:textId="77777777" w:rsidR="003178DA" w:rsidRDefault="003178DA" w:rsidP="00E904D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FFD8D8D" w14:textId="77777777" w:rsidR="003178DA" w:rsidRDefault="003178DA" w:rsidP="00E904D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03A4C88" w14:textId="68F0B36C" w:rsidR="00E904D3" w:rsidRDefault="00E904D3" w:rsidP="00E904D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дополнительной образовательной программы</w:t>
      </w:r>
    </w:p>
    <w:tbl>
      <w:tblPr>
        <w:tblStyle w:val="ab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134"/>
      </w:tblGrid>
      <w:tr w:rsidR="00E904D3" w14:paraId="35BDEF0F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C244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1C5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EF3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904D3" w14:paraId="4317241B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2D0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5086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1227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04D3" w14:paraId="165A04E5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F3A7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3CCA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32C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04D3" w14:paraId="089FAFF6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ABA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CA9F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Новизна, актуальность, педагогическая целесообразность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39CA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904D3" w14:paraId="6CBF3182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EF8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0F8D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дополнительной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6A6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04D3" w14:paraId="0B7D6ACB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34F2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755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Отличительные особенности данной дополнительной образовательной программы от уже существующих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59D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04D3" w14:paraId="34D6737C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B0A8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EBE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детей, участвующих в реализации данной дополнительной образовательной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6D1B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04D3" w14:paraId="6C89243D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B40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980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дополнительной образовательной программы (продолжительность образовательного процесса, этапы)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6A2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04D3" w14:paraId="05B724D7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2B9F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F85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режим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055B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E904D3" w14:paraId="1AC56B44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0918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861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и способы определения их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C1FB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04D3" w14:paraId="07C03989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C235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F10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 дополнительной образовательной программы (выставки, фестивали, соревнования, учебно-исследовательская конференции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169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26E8DC" w14:textId="504C456D" w:rsidR="00E904D3" w:rsidRDefault="00CC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0C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04D3" w14:paraId="1E1D905F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8C0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FF7D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тематический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46C" w14:textId="66878524" w:rsidR="00E904D3" w:rsidRDefault="00CC6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0C6B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E904D3" w14:paraId="31BF0451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5DE2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AFB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9DF8" w14:textId="4E858F1B" w:rsidR="00E904D3" w:rsidRDefault="00CC6B26" w:rsidP="00CC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6C6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E26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4D3" w14:paraId="1EA14763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D5F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61A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CF2" w14:textId="414A6832" w:rsidR="00E904D3" w:rsidRDefault="00CC6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41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414136">
              <w:rPr>
                <w:rFonts w:ascii="Times New Roman" w:hAnsi="Times New Roman"/>
                <w:sz w:val="28"/>
                <w:szCs w:val="28"/>
              </w:rPr>
              <w:t>3</w:t>
            </w:r>
            <w:r w:rsidR="00E90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04D3" w14:paraId="687753FB" w14:textId="77777777" w:rsidTr="00E26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407" w14:textId="77777777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9D3" w14:textId="77777777" w:rsidR="00E904D3" w:rsidRDefault="00E90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4FDA" w14:textId="3F64472B" w:rsidR="00E904D3" w:rsidRDefault="00E90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41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44DDB2B4" w14:textId="77777777" w:rsidR="00E904D3" w:rsidRDefault="00E904D3" w:rsidP="00E904D3">
      <w:pPr>
        <w:jc w:val="center"/>
        <w:rPr>
          <w:rFonts w:ascii="Times New Roman" w:hAnsi="Times New Roman"/>
          <w:sz w:val="28"/>
          <w:szCs w:val="28"/>
        </w:rPr>
      </w:pPr>
    </w:p>
    <w:p w14:paraId="081D7A29" w14:textId="77777777" w:rsidR="00E904D3" w:rsidRDefault="00E904D3" w:rsidP="00E904D3">
      <w:pPr>
        <w:rPr>
          <w:rFonts w:ascii="Times New Roman" w:hAnsi="Times New Roman"/>
          <w:b/>
          <w:sz w:val="32"/>
          <w:szCs w:val="32"/>
        </w:rPr>
      </w:pPr>
    </w:p>
    <w:p w14:paraId="6DE43768" w14:textId="77777777" w:rsidR="00E904D3" w:rsidRDefault="00E904D3" w:rsidP="00E904D3">
      <w:pPr>
        <w:rPr>
          <w:rFonts w:ascii="Times New Roman" w:hAnsi="Times New Roman"/>
          <w:b/>
          <w:sz w:val="32"/>
          <w:szCs w:val="32"/>
        </w:rPr>
      </w:pPr>
    </w:p>
    <w:p w14:paraId="672E79AE" w14:textId="77777777" w:rsidR="00E904D3" w:rsidRDefault="00E904D3" w:rsidP="00E904D3">
      <w:pPr>
        <w:rPr>
          <w:rFonts w:ascii="Times New Roman" w:hAnsi="Times New Roman"/>
          <w:b/>
          <w:sz w:val="32"/>
          <w:szCs w:val="32"/>
        </w:rPr>
      </w:pPr>
    </w:p>
    <w:p w14:paraId="7CFEED70" w14:textId="77777777" w:rsidR="00E904D3" w:rsidRDefault="00E904D3" w:rsidP="00E904D3">
      <w:pPr>
        <w:rPr>
          <w:b/>
          <w:sz w:val="32"/>
          <w:szCs w:val="32"/>
        </w:rPr>
      </w:pPr>
    </w:p>
    <w:p w14:paraId="5AE7CABC" w14:textId="77777777" w:rsidR="00E904D3" w:rsidRDefault="00E904D3" w:rsidP="00E904D3">
      <w:pPr>
        <w:rPr>
          <w:rFonts w:ascii="Times New Roman" w:hAnsi="Times New Roman"/>
          <w:b/>
          <w:szCs w:val="32"/>
        </w:rPr>
      </w:pPr>
    </w:p>
    <w:p w14:paraId="0959819D" w14:textId="77777777" w:rsidR="00CC6B26" w:rsidRDefault="00CC6B26" w:rsidP="00E904D3">
      <w:pPr>
        <w:rPr>
          <w:rFonts w:ascii="Times New Roman" w:hAnsi="Times New Roman"/>
          <w:b/>
          <w:szCs w:val="32"/>
        </w:rPr>
      </w:pPr>
    </w:p>
    <w:p w14:paraId="49CE2C6A" w14:textId="77777777" w:rsidR="00CC6B26" w:rsidRDefault="00CC6B26" w:rsidP="00E904D3">
      <w:pPr>
        <w:rPr>
          <w:rFonts w:ascii="Times New Roman" w:hAnsi="Times New Roman"/>
          <w:b/>
          <w:szCs w:val="32"/>
        </w:rPr>
      </w:pPr>
    </w:p>
    <w:p w14:paraId="058ACA2F" w14:textId="77777777" w:rsidR="00CC6B26" w:rsidRDefault="00CC6B26" w:rsidP="00E904D3">
      <w:pPr>
        <w:rPr>
          <w:rFonts w:ascii="Times New Roman" w:hAnsi="Times New Roman"/>
          <w:b/>
          <w:szCs w:val="32"/>
        </w:rPr>
      </w:pPr>
    </w:p>
    <w:p w14:paraId="387B213A" w14:textId="77777777" w:rsidR="00CC6B26" w:rsidRDefault="00CC6B26" w:rsidP="00E904D3">
      <w:pPr>
        <w:rPr>
          <w:rFonts w:ascii="Times New Roman" w:hAnsi="Times New Roman"/>
          <w:b/>
          <w:szCs w:val="32"/>
        </w:rPr>
      </w:pPr>
    </w:p>
    <w:p w14:paraId="66B671BB" w14:textId="77777777" w:rsidR="00E904D3" w:rsidRDefault="00E904D3" w:rsidP="00E904D3">
      <w:pPr>
        <w:rPr>
          <w:rFonts w:ascii="Times New Roman" w:hAnsi="Times New Roman"/>
          <w:b/>
          <w:szCs w:val="32"/>
        </w:rPr>
      </w:pPr>
    </w:p>
    <w:p w14:paraId="0035ED9A" w14:textId="77777777" w:rsidR="00CC6B26" w:rsidRDefault="00CC6B26" w:rsidP="00E904D3">
      <w:pPr>
        <w:rPr>
          <w:rFonts w:ascii="Times New Roman" w:hAnsi="Times New Roman"/>
          <w:b/>
          <w:szCs w:val="32"/>
        </w:rPr>
      </w:pPr>
    </w:p>
    <w:p w14:paraId="2FE8D82E" w14:textId="77777777" w:rsidR="00E904D3" w:rsidRDefault="00E904D3" w:rsidP="00E904D3">
      <w:pPr>
        <w:rPr>
          <w:rFonts w:ascii="Times New Roman" w:hAnsi="Times New Roman"/>
          <w:b/>
          <w:szCs w:val="32"/>
        </w:rPr>
      </w:pPr>
    </w:p>
    <w:p w14:paraId="12BA2F23" w14:textId="77777777" w:rsidR="00E904D3" w:rsidRDefault="00E904D3" w:rsidP="00E904D3">
      <w:pPr>
        <w:pStyle w:val="a9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«Надо уметь прав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ильно произносить звуки, слова, фразы.</w:t>
      </w:r>
    </w:p>
    <w:p w14:paraId="0BAF0C16" w14:textId="77777777" w:rsidR="00E904D3" w:rsidRDefault="00E904D3" w:rsidP="00E904D3">
      <w:pPr>
        <w:pStyle w:val="a9"/>
        <w:ind w:left="1068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Научившись этому так, чтобы всё это вошло в привычку — можно творить”</w:t>
      </w:r>
    </w:p>
    <w:p w14:paraId="556F6E93" w14:textId="77777777" w:rsidR="00E904D3" w:rsidRDefault="00E904D3" w:rsidP="00E904D3">
      <w:pPr>
        <w:pStyle w:val="a9"/>
        <w:ind w:left="1068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К.С. Станиславский</w:t>
      </w:r>
    </w:p>
    <w:p w14:paraId="2EF1DB4A" w14:textId="77777777" w:rsidR="00E904D3" w:rsidRDefault="00E904D3" w:rsidP="00E904D3">
      <w:pPr>
        <w:pStyle w:val="a9"/>
        <w:ind w:left="1068"/>
        <w:rPr>
          <w:rFonts w:ascii="Times New Roman" w:hAnsi="Times New Roman"/>
          <w:b/>
          <w:sz w:val="28"/>
          <w:szCs w:val="24"/>
        </w:rPr>
      </w:pPr>
    </w:p>
    <w:p w14:paraId="0F767037" w14:textId="77777777" w:rsidR="00E904D3" w:rsidRDefault="00E904D3" w:rsidP="00E904D3">
      <w:pPr>
        <w:pStyle w:val="a9"/>
        <w:ind w:left="1068"/>
        <w:rPr>
          <w:rFonts w:ascii="Times New Roman" w:hAnsi="Times New Roman"/>
          <w:b/>
          <w:sz w:val="28"/>
          <w:szCs w:val="24"/>
        </w:rPr>
      </w:pPr>
    </w:p>
    <w:p w14:paraId="4DBBA8A6" w14:textId="77777777" w:rsidR="00E904D3" w:rsidRDefault="00E904D3" w:rsidP="00E904D3">
      <w:pPr>
        <w:pStyle w:val="a9"/>
        <w:numPr>
          <w:ilvl w:val="0"/>
          <w:numId w:val="2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14:paraId="3341CAC3" w14:textId="77777777" w:rsidR="00E904D3" w:rsidRDefault="00E904D3" w:rsidP="00E904D3">
      <w:pPr>
        <w:pStyle w:val="a9"/>
        <w:ind w:left="1068"/>
        <w:rPr>
          <w:rFonts w:ascii="Times New Roman" w:hAnsi="Times New Roman"/>
          <w:b/>
          <w:sz w:val="28"/>
          <w:szCs w:val="24"/>
        </w:rPr>
      </w:pPr>
    </w:p>
    <w:p w14:paraId="7E0C683D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Развитие речи ребенка – эта главная и приоритетная задача педагогов, работающих с детьми дошкольного возраста. Раннее обучение чтению и грамоте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14:paraId="3D07DE5A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</w:t>
      </w:r>
      <w:proofErr w:type="spellStart"/>
      <w:r>
        <w:rPr>
          <w:rFonts w:ascii="Times New Roman" w:hAnsi="Times New Roman"/>
          <w:sz w:val="28"/>
          <w:szCs w:val="24"/>
        </w:rPr>
        <w:t>самоценности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каждого ребенка. Поэтому создание дополнительной образовательной программы «Раз-словечко, два – словечко для детей 5- 7 лет» в дошкольном учреждении является актуальным.</w:t>
      </w:r>
    </w:p>
    <w:p w14:paraId="71E9F5A3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37817157" w14:textId="77777777" w:rsidR="00E904D3" w:rsidRDefault="00E904D3" w:rsidP="00E904D3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14:paraId="7BE5EBA5" w14:textId="77777777" w:rsidR="00E904D3" w:rsidRDefault="00E904D3" w:rsidP="00E904D3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1.1.Направленность дополнительной образовательной программы</w:t>
      </w:r>
    </w:p>
    <w:p w14:paraId="3E8E1F5D" w14:textId="77777777" w:rsidR="00E904D3" w:rsidRDefault="00E904D3" w:rsidP="00E904D3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14:paraId="6D560787" w14:textId="549E1F67" w:rsidR="00E904D3" w:rsidRDefault="00D34DF5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E904D3">
        <w:rPr>
          <w:rFonts w:ascii="Times New Roman" w:hAnsi="Times New Roman"/>
          <w:sz w:val="28"/>
          <w:szCs w:val="24"/>
        </w:rPr>
        <w:t xml:space="preserve">Работа кружка «Раз-словечко, два – словечко </w:t>
      </w:r>
      <w:r w:rsidR="006B021A">
        <w:rPr>
          <w:rFonts w:ascii="Times New Roman" w:hAnsi="Times New Roman"/>
          <w:sz w:val="28"/>
          <w:szCs w:val="24"/>
        </w:rPr>
        <w:t>для детей 6</w:t>
      </w:r>
      <w:r w:rsidR="00E904D3">
        <w:rPr>
          <w:rFonts w:ascii="Times New Roman" w:hAnsi="Times New Roman"/>
          <w:sz w:val="28"/>
          <w:szCs w:val="24"/>
        </w:rPr>
        <w:t xml:space="preserve"> – 7 лет» направлена на ознакомление дошкольников с грамотой, с формированием фонематического слуха, развити</w:t>
      </w:r>
      <w:r w:rsidR="00CC374B">
        <w:rPr>
          <w:rFonts w:ascii="Times New Roman" w:hAnsi="Times New Roman"/>
          <w:sz w:val="28"/>
          <w:szCs w:val="24"/>
        </w:rPr>
        <w:t>ем</w:t>
      </w:r>
      <w:r w:rsidR="00E904D3">
        <w:rPr>
          <w:rFonts w:ascii="Times New Roman" w:hAnsi="Times New Roman"/>
          <w:sz w:val="28"/>
          <w:szCs w:val="24"/>
        </w:rPr>
        <w:t xml:space="preserve"> грамматического строя речи,</w:t>
      </w:r>
      <w:r w:rsidR="00CC374B">
        <w:rPr>
          <w:rFonts w:ascii="Times New Roman" w:hAnsi="Times New Roman"/>
          <w:sz w:val="28"/>
          <w:szCs w:val="24"/>
        </w:rPr>
        <w:t xml:space="preserve"> формированием </w:t>
      </w:r>
      <w:proofErr w:type="spellStart"/>
      <w:proofErr w:type="gramStart"/>
      <w:r w:rsidR="00E904D3">
        <w:rPr>
          <w:rFonts w:ascii="Times New Roman" w:hAnsi="Times New Roman"/>
          <w:sz w:val="28"/>
          <w:szCs w:val="24"/>
        </w:rPr>
        <w:t>звуко</w:t>
      </w:r>
      <w:proofErr w:type="spellEnd"/>
      <w:r w:rsidR="00E904D3">
        <w:rPr>
          <w:rFonts w:ascii="Times New Roman" w:hAnsi="Times New Roman"/>
          <w:sz w:val="28"/>
          <w:szCs w:val="24"/>
        </w:rPr>
        <w:t>-буквенного</w:t>
      </w:r>
      <w:proofErr w:type="gramEnd"/>
      <w:r w:rsidR="00E904D3">
        <w:rPr>
          <w:rFonts w:ascii="Times New Roman" w:hAnsi="Times New Roman"/>
          <w:sz w:val="28"/>
          <w:szCs w:val="24"/>
        </w:rPr>
        <w:t xml:space="preserve"> анализа слова. </w:t>
      </w:r>
    </w:p>
    <w:p w14:paraId="186BB098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76627615" w14:textId="77777777" w:rsidR="00E904D3" w:rsidRDefault="00E904D3" w:rsidP="00E904D3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Новизна, актуальность, педагогическую целесообразность</w:t>
      </w:r>
    </w:p>
    <w:p w14:paraId="3A58ECAE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Сегодня довольно распространенной является мысль о том, что обучить детей чтению можно и без опоры на фонетику, поэтому некоторые методики, буквари отводят весьма скромное место фонетической работе. Недооценка значения фонетики, недостаточная фонетическая подготовка дошкольников на начальном этапе обучения - одна из существенных причин орфографических ошибок младших школьников. Почему первоклассники часто пропускают и переставляют буквы? Почему в дальнейшем они не замечают многих орфограмм? Да потому, что не слышат звучащее слово, не умеют легко устанавливать последовательность звуков, быстро ориентироваться в «соседях» и т.д. Чтобы решить эти проблемы письменной речи, нужно в период обучения грамоте заложить хороший фонетический фундамент - от его качества в значительной степени будет зависть успешное обучение письму, в том числе и последующего обучения орфографии. Отсюда и вытекает необходимость предваряющего знакомства детей с широкой звуковой </w:t>
      </w:r>
      <w:r>
        <w:rPr>
          <w:rFonts w:ascii="Times New Roman" w:hAnsi="Times New Roman"/>
          <w:sz w:val="28"/>
          <w:szCs w:val="24"/>
        </w:rPr>
        <w:lastRenderedPageBreak/>
        <w:t xml:space="preserve">действительностью языка (до их знакомства с буквенной символикой). Необходимость обучения чтению в старшем дошкольном возрасте </w:t>
      </w:r>
      <w:proofErr w:type="gramStart"/>
      <w:r>
        <w:rPr>
          <w:rFonts w:ascii="Times New Roman" w:hAnsi="Times New Roman"/>
          <w:sz w:val="28"/>
          <w:szCs w:val="24"/>
        </w:rPr>
        <w:t>способствует  успешной</w:t>
      </w:r>
      <w:proofErr w:type="gramEnd"/>
      <w:r>
        <w:rPr>
          <w:rFonts w:ascii="Times New Roman" w:hAnsi="Times New Roman"/>
          <w:sz w:val="28"/>
          <w:szCs w:val="24"/>
        </w:rPr>
        <w:t xml:space="preserve"> адаптации ребёнка к новым условиям обучения в школе. От уровня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навыков </w:t>
      </w:r>
      <w:proofErr w:type="gramStart"/>
      <w:r>
        <w:rPr>
          <w:rFonts w:ascii="Times New Roman" w:hAnsi="Times New Roman"/>
          <w:sz w:val="28"/>
          <w:szCs w:val="24"/>
        </w:rPr>
        <w:t>осознанного  чтения</w:t>
      </w:r>
      <w:proofErr w:type="gramEnd"/>
      <w:r>
        <w:rPr>
          <w:rFonts w:ascii="Times New Roman" w:hAnsi="Times New Roman"/>
          <w:sz w:val="28"/>
          <w:szCs w:val="24"/>
        </w:rPr>
        <w:t xml:space="preserve"> зависит успешность обучения в школе. </w:t>
      </w:r>
    </w:p>
    <w:p w14:paraId="007C9C2B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proofErr w:type="gramStart"/>
      <w:r>
        <w:rPr>
          <w:rFonts w:ascii="Times New Roman" w:hAnsi="Times New Roman"/>
          <w:sz w:val="28"/>
          <w:szCs w:val="24"/>
        </w:rPr>
        <w:t xml:space="preserve">утверждению  </w:t>
      </w:r>
      <w:proofErr w:type="spellStart"/>
      <w:r>
        <w:rPr>
          <w:rFonts w:ascii="Times New Roman" w:hAnsi="Times New Roman"/>
          <w:sz w:val="28"/>
          <w:szCs w:val="24"/>
        </w:rPr>
        <w:t>А.Н.Корнева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, Р.С. </w:t>
      </w:r>
      <w:proofErr w:type="spellStart"/>
      <w:r>
        <w:rPr>
          <w:rFonts w:ascii="Times New Roman" w:hAnsi="Times New Roman"/>
          <w:sz w:val="28"/>
          <w:szCs w:val="24"/>
        </w:rPr>
        <w:t>Немова</w:t>
      </w:r>
      <w:proofErr w:type="spellEnd"/>
      <w:r>
        <w:rPr>
          <w:rFonts w:ascii="Times New Roman" w:hAnsi="Times New Roman"/>
          <w:sz w:val="28"/>
          <w:szCs w:val="24"/>
        </w:rPr>
        <w:t xml:space="preserve">, обучение чтению необходимо начинать в   5 – 7 лет, так как в этом возрасте формируется устойчивый познавательный интерес. </w:t>
      </w:r>
    </w:p>
    <w:p w14:paraId="477FBFA3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0AE7BBE4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1.3. Цель и задачи дополнительной образовательной программы</w:t>
      </w:r>
    </w:p>
    <w:p w14:paraId="771FD970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Цель: подготовить детей к освоению грамоты, обучить навыкам чтения.</w:t>
      </w:r>
    </w:p>
    <w:p w14:paraId="1BE5A60F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Задачи:</w:t>
      </w:r>
    </w:p>
    <w:p w14:paraId="54205767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 xml:space="preserve">Формировать буквенный </w:t>
      </w:r>
      <w:proofErr w:type="spellStart"/>
      <w:r>
        <w:rPr>
          <w:rFonts w:ascii="Times New Roman" w:hAnsi="Times New Roman"/>
          <w:sz w:val="28"/>
          <w:szCs w:val="24"/>
        </w:rPr>
        <w:t>гнозис</w:t>
      </w:r>
      <w:proofErr w:type="spellEnd"/>
      <w:r>
        <w:rPr>
          <w:rFonts w:ascii="Times New Roman" w:hAnsi="Times New Roman"/>
          <w:sz w:val="28"/>
          <w:szCs w:val="24"/>
        </w:rPr>
        <w:t>, навык звукобуквенного обозначения.</w:t>
      </w:r>
    </w:p>
    <w:p w14:paraId="77C5EEF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 xml:space="preserve">Формировать навык </w:t>
      </w:r>
      <w:proofErr w:type="spellStart"/>
      <w:r>
        <w:rPr>
          <w:rFonts w:ascii="Times New Roman" w:hAnsi="Times New Roman"/>
          <w:sz w:val="28"/>
          <w:szCs w:val="24"/>
        </w:rPr>
        <w:t>слогослияния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</w:p>
    <w:p w14:paraId="7F6D9727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 xml:space="preserve">Обучать грамотному, осознанному чтению. </w:t>
      </w:r>
    </w:p>
    <w:p w14:paraId="2A4CA523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 xml:space="preserve">Формировать </w:t>
      </w:r>
      <w:proofErr w:type="gramStart"/>
      <w:r>
        <w:rPr>
          <w:rFonts w:ascii="Times New Roman" w:hAnsi="Times New Roman"/>
          <w:sz w:val="28"/>
          <w:szCs w:val="24"/>
        </w:rPr>
        <w:t>языковой  анализ</w:t>
      </w:r>
      <w:proofErr w:type="gramEnd"/>
      <w:r>
        <w:rPr>
          <w:rFonts w:ascii="Times New Roman" w:hAnsi="Times New Roman"/>
          <w:sz w:val="28"/>
          <w:szCs w:val="24"/>
        </w:rPr>
        <w:t xml:space="preserve"> и синтез слов.</w:t>
      </w:r>
    </w:p>
    <w:p w14:paraId="5967EDD4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Повысить уровень общего речевого развития путем уточнения, расширения и активизации словаря.</w:t>
      </w:r>
    </w:p>
    <w:p w14:paraId="031BCE1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Совершенствовать грамматический строй речи.</w:t>
      </w:r>
    </w:p>
    <w:p w14:paraId="5CBED7D2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Развивать связную речь.</w:t>
      </w:r>
    </w:p>
    <w:p w14:paraId="206A705B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Формировать психологические предпосылки к обучению и учебную мотивацию.</w:t>
      </w:r>
    </w:p>
    <w:p w14:paraId="2E650E1A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Развивать психологические процессы.</w:t>
      </w:r>
    </w:p>
    <w:p w14:paraId="75DADA60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 xml:space="preserve">Развивать </w:t>
      </w:r>
      <w:proofErr w:type="spellStart"/>
      <w:r>
        <w:rPr>
          <w:rFonts w:ascii="Times New Roman" w:hAnsi="Times New Roman"/>
          <w:sz w:val="28"/>
          <w:szCs w:val="24"/>
        </w:rPr>
        <w:t>графомоторные</w:t>
      </w:r>
      <w:proofErr w:type="spellEnd"/>
      <w:r>
        <w:rPr>
          <w:rFonts w:ascii="Times New Roman" w:hAnsi="Times New Roman"/>
          <w:sz w:val="28"/>
          <w:szCs w:val="24"/>
        </w:rPr>
        <w:t xml:space="preserve"> навыки.</w:t>
      </w:r>
    </w:p>
    <w:p w14:paraId="67F89A6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Формировать  навык</w:t>
      </w:r>
      <w:proofErr w:type="gramEnd"/>
      <w:r>
        <w:rPr>
          <w:rFonts w:ascii="Times New Roman" w:hAnsi="Times New Roman"/>
          <w:sz w:val="28"/>
          <w:szCs w:val="24"/>
        </w:rPr>
        <w:t xml:space="preserve"> самоконтроля.</w:t>
      </w:r>
    </w:p>
    <w:p w14:paraId="474808E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Times New Roman" w:char="F076"/>
      </w:r>
      <w:r>
        <w:rPr>
          <w:rFonts w:ascii="Times New Roman" w:hAnsi="Times New Roman"/>
          <w:sz w:val="28"/>
          <w:szCs w:val="24"/>
        </w:rPr>
        <w:tab/>
        <w:t>Формировать мотивацию к чтению, ориентированную на удовлетворение познавательных интересов.</w:t>
      </w:r>
    </w:p>
    <w:p w14:paraId="318A7B8E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28B2D72C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</w:t>
      </w:r>
      <w:r>
        <w:rPr>
          <w:rFonts w:ascii="Times New Roman" w:hAnsi="Times New Roman"/>
          <w:b/>
          <w:sz w:val="28"/>
          <w:szCs w:val="24"/>
        </w:rPr>
        <w:tab/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14:paraId="6FF56BA1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ab/>
        <w:t>Освоить фонетическую сторону речи, с целью развития у детей способности ориентироваться в звуковой действительности языка, постепенно постигая ее закономерность;</w:t>
      </w:r>
    </w:p>
    <w:p w14:paraId="352EE59E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ab/>
        <w:t>Вызвать интерес к узнаванию все новых букв и тягу к чтению;</w:t>
      </w:r>
    </w:p>
    <w:p w14:paraId="632BA80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ab/>
        <w:t>Подготовить руки к письму - овладение пишущим инструментом и некоторыми графическими умениями.</w:t>
      </w:r>
    </w:p>
    <w:p w14:paraId="1CDAE9C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ab/>
        <w:t>Способность овладеть более высоком познавательным уровнем, который включает новый тип моделирования - условно-символические модели, отражающие звуковую структуру различных слов.</w:t>
      </w:r>
    </w:p>
    <w:p w14:paraId="1546E563" w14:textId="77777777" w:rsidR="00E904D3" w:rsidRDefault="00E904D3" w:rsidP="00E904D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Особенностью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14:paraId="5BDAD0FE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1.5.</w:t>
      </w:r>
      <w:r>
        <w:rPr>
          <w:rFonts w:ascii="Times New Roman" w:hAnsi="Times New Roman"/>
          <w:b/>
          <w:sz w:val="28"/>
          <w:szCs w:val="24"/>
        </w:rPr>
        <w:tab/>
        <w:t>Возраст детей, участвующих в реализации данной дополнительной образовательной программы.</w:t>
      </w:r>
    </w:p>
    <w:p w14:paraId="74908BCB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</w:p>
    <w:p w14:paraId="684FDDAF" w14:textId="03289E1F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Возрастная группа детей- </w:t>
      </w:r>
      <w:r w:rsidR="00351885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-</w:t>
      </w:r>
      <w:r w:rsidR="00351885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лет.</w:t>
      </w:r>
    </w:p>
    <w:p w14:paraId="5AF874FD" w14:textId="7D5DB393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детей -1</w:t>
      </w:r>
      <w:r w:rsidR="00351885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человек</w:t>
      </w:r>
    </w:p>
    <w:p w14:paraId="08ACF5C4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6E5D0A3C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1.6.</w:t>
      </w:r>
      <w:r>
        <w:rPr>
          <w:rFonts w:ascii="Times New Roman" w:hAnsi="Times New Roman"/>
          <w:b/>
          <w:sz w:val="28"/>
          <w:szCs w:val="24"/>
        </w:rPr>
        <w:tab/>
        <w:t>Сроки реализации дополнительной образовательной программы (продолжительность образовательного процесса, этапы)</w:t>
      </w:r>
    </w:p>
    <w:p w14:paraId="025E9C2F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</w:p>
    <w:p w14:paraId="029A584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Длительность занятия не </w:t>
      </w:r>
      <w:proofErr w:type="gramStart"/>
      <w:r>
        <w:rPr>
          <w:rFonts w:ascii="Times New Roman" w:hAnsi="Times New Roman"/>
          <w:sz w:val="28"/>
          <w:szCs w:val="24"/>
        </w:rPr>
        <w:t>более  30</w:t>
      </w:r>
      <w:proofErr w:type="gramEnd"/>
      <w:r>
        <w:rPr>
          <w:rFonts w:ascii="Times New Roman" w:hAnsi="Times New Roman"/>
          <w:sz w:val="28"/>
          <w:szCs w:val="24"/>
        </w:rPr>
        <w:t xml:space="preserve"> мин , 1 занятие в неделю, 32 занятия в учебный год.</w:t>
      </w:r>
    </w:p>
    <w:p w14:paraId="76391473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Звуковой анализ слов.</w:t>
      </w:r>
    </w:p>
    <w:p w14:paraId="06D27843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14:paraId="535C5152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Буквенный период обучения.</w:t>
      </w:r>
    </w:p>
    <w:p w14:paraId="17A88C5C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манке,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14:paraId="381D698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Слоговой период обучения.</w:t>
      </w:r>
    </w:p>
    <w:p w14:paraId="5B666484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первых порах обучения ребенка слог является основной единицей чтения. Ребенка учат читать слоги протяжно, как бы "</w:t>
      </w:r>
      <w:proofErr w:type="spellStart"/>
      <w:r>
        <w:rPr>
          <w:rFonts w:ascii="Times New Roman" w:hAnsi="Times New Roman"/>
          <w:sz w:val="28"/>
          <w:szCs w:val="24"/>
        </w:rPr>
        <w:t>пропевая</w:t>
      </w:r>
      <w:proofErr w:type="spellEnd"/>
      <w:r>
        <w:rPr>
          <w:rFonts w:ascii="Times New Roman" w:hAnsi="Times New Roman"/>
          <w:sz w:val="28"/>
          <w:szCs w:val="24"/>
        </w:rPr>
        <w:t xml:space="preserve">" их. Это поможет ребенку избежать "рубленого" слога, который замедляет </w:t>
      </w:r>
      <w:proofErr w:type="gramStart"/>
      <w:r>
        <w:rPr>
          <w:rFonts w:ascii="Times New Roman" w:hAnsi="Times New Roman"/>
          <w:sz w:val="28"/>
          <w:szCs w:val="24"/>
        </w:rPr>
        <w:t>переход  от</w:t>
      </w:r>
      <w:proofErr w:type="gramEnd"/>
      <w:r>
        <w:rPr>
          <w:rFonts w:ascii="Times New Roman" w:hAnsi="Times New Roman"/>
          <w:sz w:val="28"/>
          <w:szCs w:val="24"/>
        </w:rPr>
        <w:t xml:space="preserve"> слогового чтения к чтению словами.</w:t>
      </w:r>
    </w:p>
    <w:p w14:paraId="022AFB31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Слияние слогов в слова</w:t>
      </w:r>
    </w:p>
    <w:p w14:paraId="45F3351B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 относительно новыми для детей в прочитываемых словах всякий раз оказываются несколько букв, а не все слово целиком.</w:t>
      </w:r>
    </w:p>
    <w:p w14:paraId="1E49306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78D2462A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1.7.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Формы и режим занятий</w:t>
      </w:r>
    </w:p>
    <w:p w14:paraId="35DAB14B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Формы организации педагогического процесса:</w:t>
      </w:r>
    </w:p>
    <w:p w14:paraId="21D063CA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Специально – организованная деятельность учителя- логопеда с детьми;</w:t>
      </w:r>
    </w:p>
    <w:p w14:paraId="5290F22E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самостоятельная деятельность детей.</w:t>
      </w:r>
    </w:p>
    <w:p w14:paraId="1DA7B89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работа в тетрадях;</w:t>
      </w:r>
    </w:p>
    <w:p w14:paraId="46611F3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использование новых технологий.</w:t>
      </w:r>
    </w:p>
    <w:p w14:paraId="16F78130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 гимнастикой, состоящих из артикуляционных, пальчиковых упражнений. Желательно также включать 1-2 упражнения для профилактики нарушения зрения, осанки, </w:t>
      </w:r>
      <w:r>
        <w:rPr>
          <w:rFonts w:ascii="Times New Roman" w:hAnsi="Times New Roman"/>
          <w:sz w:val="28"/>
          <w:szCs w:val="24"/>
        </w:rPr>
        <w:lastRenderedPageBreak/>
        <w:t>гиподинамии. Проводить разминку следует 1-2 раза во время занятия по мере утомления детей.</w:t>
      </w:r>
    </w:p>
    <w:p w14:paraId="3023B9BF" w14:textId="29215355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Предлагаем следующую последовательность знакомства с буквами по тетради В.В. Коноваленко: </w:t>
      </w:r>
      <w:proofErr w:type="gramStart"/>
      <w:r w:rsidR="00335569">
        <w:rPr>
          <w:rFonts w:ascii="Times New Roman" w:hAnsi="Times New Roman"/>
          <w:sz w:val="28"/>
          <w:szCs w:val="24"/>
        </w:rPr>
        <w:t>Б,З</w:t>
      </w:r>
      <w:proofErr w:type="gramEnd"/>
      <w:r w:rsidR="00335569">
        <w:rPr>
          <w:rFonts w:ascii="Times New Roman" w:hAnsi="Times New Roman"/>
          <w:sz w:val="28"/>
          <w:szCs w:val="24"/>
        </w:rPr>
        <w:t>, В,Д, Г, Ж, Э, Е, Й, Ц.</w:t>
      </w:r>
    </w:p>
    <w:p w14:paraId="6599ADC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53AC7984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Основные методы, используемые при реализации программы:</w:t>
      </w:r>
    </w:p>
    <w:p w14:paraId="1ABEAF12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наглядные - рассматривание картин, наблюдение, показ образца задания;</w:t>
      </w:r>
    </w:p>
    <w:p w14:paraId="204F118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практические - упражнения, игровой метод, моделирование;</w:t>
      </w:r>
    </w:p>
    <w:p w14:paraId="145FD5D7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словесные – рассказ учителя-логопеда.</w:t>
      </w:r>
    </w:p>
    <w:p w14:paraId="3B9B4743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4F09AAFB" w14:textId="77777777" w:rsidR="00E904D3" w:rsidRDefault="00E904D3" w:rsidP="00E904D3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1.8.</w:t>
      </w:r>
      <w:r>
        <w:rPr>
          <w:rFonts w:ascii="Times New Roman" w:hAnsi="Times New Roman"/>
          <w:b/>
          <w:sz w:val="28"/>
          <w:szCs w:val="24"/>
        </w:rPr>
        <w:tab/>
        <w:t>Ожидаемые результаты и способы определения их результативности</w:t>
      </w:r>
    </w:p>
    <w:p w14:paraId="40F150A0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концу подготовительной к школе группы дети должны знать и уметь:</w:t>
      </w:r>
    </w:p>
    <w:p w14:paraId="04AEE41E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Чтение</w:t>
      </w:r>
      <w:r>
        <w:rPr>
          <w:rFonts w:ascii="Times New Roman" w:hAnsi="Times New Roman"/>
          <w:sz w:val="28"/>
          <w:szCs w:val="24"/>
        </w:rPr>
        <w:t>:</w:t>
      </w:r>
    </w:p>
    <w:p w14:paraId="44720C2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овладеть звуковым анализом слов, уметь строить модели </w:t>
      </w:r>
      <w:proofErr w:type="spellStart"/>
      <w:r>
        <w:rPr>
          <w:rFonts w:ascii="Times New Roman" w:hAnsi="Times New Roman"/>
          <w:sz w:val="28"/>
          <w:szCs w:val="24"/>
        </w:rPr>
        <w:t>пятизвукового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состава слова;</w:t>
      </w:r>
    </w:p>
    <w:p w14:paraId="6648B89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делить слова на слоги;</w:t>
      </w:r>
    </w:p>
    <w:p w14:paraId="0EDE47D5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уметь различать гласные и согласные, мягкие и твёрдые звуки;</w:t>
      </w:r>
    </w:p>
    <w:p w14:paraId="00767B1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–уметь вычленять словесное ударение;</w:t>
      </w:r>
    </w:p>
    <w:p w14:paraId="5C5CEA7C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уметь составлять предложения из двух-четырех слов;</w:t>
      </w:r>
    </w:p>
    <w:p w14:paraId="739C7BA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называть слова на заданный звук.</w:t>
      </w:r>
    </w:p>
    <w:p w14:paraId="55417EFA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членить простые предложения на слова;</w:t>
      </w:r>
    </w:p>
    <w:p w14:paraId="4CB122A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определять место звука в слове;</w:t>
      </w:r>
    </w:p>
    <w:p w14:paraId="428B0E60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давать характеристику звуку;</w:t>
      </w:r>
    </w:p>
    <w:p w14:paraId="6BB34B12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самостоятельно составлять предложение;</w:t>
      </w:r>
    </w:p>
    <w:p w14:paraId="5853D55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свободно пользоваться и самим составлять звуковые схемы слов;</w:t>
      </w:r>
    </w:p>
    <w:p w14:paraId="232C68B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уметь работать с кассой букв;</w:t>
      </w:r>
    </w:p>
    <w:p w14:paraId="79B9DC7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уметь пользоваться и применять средства просодических компонентов речи (темп, интонация, </w:t>
      </w:r>
      <w:proofErr w:type="spellStart"/>
      <w:r>
        <w:rPr>
          <w:rFonts w:ascii="Times New Roman" w:hAnsi="Times New Roman"/>
          <w:sz w:val="28"/>
          <w:szCs w:val="24"/>
        </w:rPr>
        <w:t>паузация</w:t>
      </w:r>
      <w:proofErr w:type="spellEnd"/>
      <w:r>
        <w:rPr>
          <w:rFonts w:ascii="Times New Roman" w:hAnsi="Times New Roman"/>
          <w:sz w:val="28"/>
          <w:szCs w:val="24"/>
        </w:rPr>
        <w:t xml:space="preserve"> и др.);</w:t>
      </w:r>
    </w:p>
    <w:p w14:paraId="6A4CA776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точно отвечать на поставленные вопросы педагога.</w:t>
      </w:r>
    </w:p>
    <w:p w14:paraId="19C1440B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грамотное и осознанное чтение.</w:t>
      </w:r>
    </w:p>
    <w:p w14:paraId="265C1C3C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36B3F327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Письмо (печатание):</w:t>
      </w:r>
    </w:p>
    <w:p w14:paraId="3083F257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овладевать позой пишущего человека;</w:t>
      </w:r>
    </w:p>
    <w:p w14:paraId="50F4BEE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ориентироваться на листе;</w:t>
      </w:r>
    </w:p>
    <w:p w14:paraId="584CB92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точно </w:t>
      </w:r>
      <w:proofErr w:type="gramStart"/>
      <w:r>
        <w:rPr>
          <w:rFonts w:ascii="Times New Roman" w:hAnsi="Times New Roman"/>
          <w:sz w:val="28"/>
          <w:szCs w:val="24"/>
        </w:rPr>
        <w:t>обводить  предмет</w:t>
      </w:r>
      <w:proofErr w:type="gramEnd"/>
      <w:r>
        <w:rPr>
          <w:rFonts w:ascii="Times New Roman" w:hAnsi="Times New Roman"/>
          <w:sz w:val="28"/>
          <w:szCs w:val="24"/>
        </w:rPr>
        <w:t xml:space="preserve"> по нанесённому контуру;</w:t>
      </w:r>
    </w:p>
    <w:p w14:paraId="1268C699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рисовать разнообразные линии;</w:t>
      </w:r>
    </w:p>
    <w:p w14:paraId="5897877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штриховать предмет внутри его контура;</w:t>
      </w:r>
    </w:p>
    <w:p w14:paraId="4835B12F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делить линию пополам;</w:t>
      </w:r>
    </w:p>
    <w:p w14:paraId="4EDB2BB2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рисовать простые росчерки (“петли”, “ленты”, “волна” и т. д.);</w:t>
      </w:r>
    </w:p>
    <w:p w14:paraId="49281A6A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дорисовывать начатые фигуры;</w:t>
      </w:r>
    </w:p>
    <w:p w14:paraId="228A2AAD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уметь писать (печатать) гласные и согласные буквы разных размеров (крупные и мелкие).</w:t>
      </w:r>
    </w:p>
    <w:p w14:paraId="29940458" w14:textId="77777777" w:rsidR="00E904D3" w:rsidRDefault="00E904D3" w:rsidP="00E904D3">
      <w:pPr>
        <w:pStyle w:val="a9"/>
        <w:rPr>
          <w:rFonts w:ascii="Times New Roman" w:hAnsi="Times New Roman"/>
          <w:sz w:val="28"/>
          <w:szCs w:val="24"/>
        </w:rPr>
      </w:pPr>
    </w:p>
    <w:p w14:paraId="2E77611D" w14:textId="77777777" w:rsidR="00E904D3" w:rsidRDefault="00E904D3" w:rsidP="00E904D3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1.9.</w:t>
      </w:r>
      <w:r>
        <w:rPr>
          <w:rFonts w:ascii="Times New Roman" w:hAnsi="Times New Roman"/>
          <w:b/>
          <w:sz w:val="28"/>
          <w:szCs w:val="24"/>
        </w:rPr>
        <w:tab/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</w:t>
      </w:r>
    </w:p>
    <w:p w14:paraId="34D55167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Для всестороннего развития и успешного воспитания детей взаимодействие семьи и дошкольного учреждения просто необходимо. Поэтому необходимо учителю – логопеду в группе установить деловой доверительный контакт с родителями, привлекая их к воспитанию, развитию своих детей, в частности, и к активному участию в жизни кружка «Раз – словечко, два – словечко», с целью получения ожидаемого результата. </w:t>
      </w:r>
    </w:p>
    <w:p w14:paraId="76A0BB46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Предполагается следующая работа:</w:t>
      </w:r>
    </w:p>
    <w:p w14:paraId="0F3D6AFD" w14:textId="58A6BF2F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  <w:t xml:space="preserve">Активная работа по логопедической </w:t>
      </w:r>
      <w:proofErr w:type="gramStart"/>
      <w:r>
        <w:rPr>
          <w:rFonts w:ascii="Times New Roman" w:hAnsi="Times New Roman"/>
          <w:sz w:val="28"/>
          <w:szCs w:val="24"/>
        </w:rPr>
        <w:t>тетради  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В.В.Коноваленко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«Пишем и читаем» №</w:t>
      </w:r>
      <w:r w:rsidR="00BF7A85">
        <w:rPr>
          <w:rFonts w:ascii="Times New Roman" w:hAnsi="Times New Roman"/>
          <w:sz w:val="28"/>
          <w:szCs w:val="24"/>
        </w:rPr>
        <w:t>2</w:t>
      </w:r>
      <w:r w:rsidR="0067121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)</w:t>
      </w:r>
    </w:p>
    <w:p w14:paraId="423E1772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Участие родителей в подготовке дидактического материала для детей (слоговые кубики, звуковые символы и буквы, подготовка материала для овладения письмом) непосредственно образовательной деятельности.</w:t>
      </w:r>
    </w:p>
    <w:p w14:paraId="63163858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Знакомство родителей с программными задачами на учебный год(полугодие) на родительских собраниях;</w:t>
      </w:r>
    </w:p>
    <w:p w14:paraId="667C7031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 Беседы с родителями об индивидуальном развитии их ребенка;</w:t>
      </w:r>
    </w:p>
    <w:p w14:paraId="4EE8FB0A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Проведение консультаций по определенной развивающей задаче (н/р, «Интонационное выделение звука» и т.п.);</w:t>
      </w:r>
    </w:p>
    <w:p w14:paraId="5AF39668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  Тематические материалы в папках-передвижках (иногда пожеланию родителей (н/р, «Пальчиковые игры», «Словесные игры» и т.п.);</w:t>
      </w:r>
    </w:p>
    <w:p w14:paraId="4DDE0393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7. Просмотры открытой непосредственно образовательной деятельности по грамоте в рамках «Дней открытых дверей» и фрагментов совместной образовательной деятельности педагога и детей на родительских собраниях;</w:t>
      </w:r>
    </w:p>
    <w:p w14:paraId="593BF88A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8.  Знакомство с результатами педагогической диагностики;</w:t>
      </w:r>
    </w:p>
    <w:p w14:paraId="6CBAB3AD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9. Консультации по подбору развивающих дидактических игр для детей дошкольного возраста по грамоте (развитие фонематического слуха, закрепление букв русского алфавита и т.п.).</w:t>
      </w:r>
    </w:p>
    <w:p w14:paraId="518BE31E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7E94C5B2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2C7128AA" w14:textId="77777777" w:rsidR="00E904D3" w:rsidRDefault="00E904D3" w:rsidP="00E904D3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14:paraId="0C31C3EC" w14:textId="77777777" w:rsidR="00E904D3" w:rsidRDefault="00E904D3" w:rsidP="00E904D3">
      <w:pPr>
        <w:pStyle w:val="a9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14:paraId="6C35F71E" w14:textId="77777777" w:rsidR="00E904D3" w:rsidRDefault="00E904D3" w:rsidP="00E904D3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D56378D" w14:textId="77777777" w:rsidR="00E904D3" w:rsidRDefault="00E904D3" w:rsidP="00E904D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14:paraId="1F9E0D97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0D7C2CF4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6FD550F9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65905378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6CDF1BE6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463E49AE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5E9D6D41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587536AC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23BF3915" w14:textId="77777777" w:rsidR="00CC6B26" w:rsidRDefault="00CC6B26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79FD90E0" w14:textId="77777777" w:rsidR="00E904D3" w:rsidRDefault="00E904D3" w:rsidP="00E904D3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14:paraId="0FABCEB3" w14:textId="77777777" w:rsidR="00E904D3" w:rsidRDefault="00E904D3" w:rsidP="00E904D3">
      <w:pPr>
        <w:pStyle w:val="aa"/>
        <w:numPr>
          <w:ilvl w:val="0"/>
          <w:numId w:val="2"/>
        </w:numPr>
        <w:tabs>
          <w:tab w:val="left" w:pos="4706"/>
        </w:tabs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lastRenderedPageBreak/>
        <w:t>Учебно</w:t>
      </w:r>
      <w:proofErr w:type="spellEnd"/>
      <w: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– тематический план</w:t>
      </w:r>
    </w:p>
    <w:p w14:paraId="4D255D1A" w14:textId="77777777" w:rsidR="00E904D3" w:rsidRDefault="00E904D3" w:rsidP="00E904D3">
      <w:pPr>
        <w:tabs>
          <w:tab w:val="left" w:pos="4706"/>
        </w:tabs>
        <w:spacing w:after="0" w:line="240" w:lineRule="auto"/>
        <w:ind w:left="708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8"/>
        <w:gridCol w:w="5655"/>
        <w:gridCol w:w="1273"/>
        <w:gridCol w:w="852"/>
        <w:gridCol w:w="1150"/>
      </w:tblGrid>
      <w:tr w:rsidR="00E904D3" w14:paraId="434FC1F3" w14:textId="77777777" w:rsidTr="00335569">
        <w:trPr>
          <w:trHeight w:val="76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918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BA48" w14:textId="77777777" w:rsidR="00E904D3" w:rsidRDefault="00E904D3">
            <w:pPr>
              <w:tabs>
                <w:tab w:val="left" w:pos="4706"/>
              </w:tabs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Название тем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253BD" w14:textId="77777777" w:rsidR="00E904D3" w:rsidRDefault="00E904D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Общее количество часов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375F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16BC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Практика</w:t>
            </w:r>
          </w:p>
        </w:tc>
      </w:tr>
      <w:tr w:rsidR="00E904D3" w14:paraId="03343289" w14:textId="77777777" w:rsidTr="00335569">
        <w:trPr>
          <w:trHeight w:val="73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D024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2C798A" w14:textId="46B178F8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F7BC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Октябрь</w:t>
            </w:r>
          </w:p>
          <w:p w14:paraId="737C3032" w14:textId="59D7390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Звуки и буквы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А,И</w:t>
            </w:r>
            <w:proofErr w:type="gramEnd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,У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,М,Х,Н,О,Ы,С,П,К,Т,Р,Ш,Л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1E320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683314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EF0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F0C9EC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4430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A289DA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176FC2E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6DCB" w14:textId="76D9DBB6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7A4D1" w14:textId="6BC6D0A6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буква </w:t>
            </w:r>
            <w:r w:rsidR="00A6679D">
              <w:t xml:space="preserve"> </w:t>
            </w:r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,И,У,М,Х,Н,О,Ы,С,П,К,Т,Р,Ш,Л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CCD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413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D537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5EAD26ED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53A4B" w14:textId="7CD53F65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1C75" w14:textId="1EAD3B09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А,И</w:t>
            </w:r>
            <w:proofErr w:type="gramEnd"/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,У,М,Х,Н,О,Ы,С,П,К,Т,Р,Ш,Л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2A87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5A9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1DEC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7A6A721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B44D0" w14:textId="16D20397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BBCED" w14:textId="47014641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А,И</w:t>
            </w:r>
            <w:proofErr w:type="gramEnd"/>
            <w:r w:rsidR="00A6679D"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,У,М,Х,Н,О,Ы,С,П,К,Т,Р,Ш,Л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9004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09A9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0C2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8D97F07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85F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1B2E1A91" w14:textId="6D95DE9A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DEB3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Ноябрь</w:t>
            </w:r>
          </w:p>
          <w:p w14:paraId="5AF676B3" w14:textId="399E6B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8E50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744725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822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0461CB44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FB2E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33F923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6709936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B2627" w14:textId="23AE75DE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3949D" w14:textId="0A2E5E9D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91AF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D081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D472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E375F98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CDD" w14:textId="6AB89DBB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D18BC" w14:textId="6264D0D9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Б-П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8DB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29E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18EF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19F9AF4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2269" w14:textId="1C4B3F63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3E7F7" w14:textId="184F6B8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6D60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EC36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C45D4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5D1B265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86BC" w14:textId="77777777" w:rsidR="0022620E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DB1E754" w14:textId="647425D0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45A4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Декабрь</w:t>
            </w:r>
          </w:p>
          <w:p w14:paraId="7B09458A" w14:textId="4D6BD403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Звуки буквы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DABD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6076B99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B99B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9041D7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AB22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6FC22350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2DEA4D7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589C2" w14:textId="505DBAE9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B2BD" w14:textId="77B7406F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З-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DFA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36E6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EE0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569B16E" w14:textId="77777777" w:rsidTr="00335569">
        <w:trPr>
          <w:trHeight w:val="4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69037" w14:textId="237AD03B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76C18" w14:textId="633A906A" w:rsidR="00E904D3" w:rsidRDefault="00E904D3">
            <w:pPr>
              <w:tabs>
                <w:tab w:val="right" w:pos="5675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AA497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926D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2AB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81E3D46" w14:textId="77777777" w:rsidTr="00335569">
        <w:trPr>
          <w:trHeight w:val="386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8765F" w14:textId="5EA3E9F9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1D0D6" w14:textId="4DFFA107" w:rsidR="00E904D3" w:rsidRDefault="00E904D3">
            <w:pPr>
              <w:tabs>
                <w:tab w:val="right" w:pos="5675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6FAB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9C95E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ED13F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B994CE7" w14:textId="77777777" w:rsidTr="00335569">
        <w:trPr>
          <w:trHeight w:val="83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62AC" w14:textId="77777777" w:rsidR="00E904D3" w:rsidRDefault="00E904D3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AD33BD3" w14:textId="1BE1D321" w:rsidR="00E904D3" w:rsidRDefault="00E904D3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AD13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Январь</w:t>
            </w:r>
          </w:p>
          <w:p w14:paraId="2829E4DB" w14:textId="18D83601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7B4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3AF24D7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21F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08952D7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D15A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1357A1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DAA1D6E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E228" w14:textId="1DEC6B6D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BE0C2" w14:textId="7EA830EF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769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3C83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56FA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38CEF21A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80025" w14:textId="220418EA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5699" w14:textId="5D27894A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Д-Т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8E62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27D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0E58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B207B89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A8C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D990818" w14:textId="36F34209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7708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14:paraId="555B407A" w14:textId="10A97255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689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84AC57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76A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6261FD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4AE8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03666AE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4A9173E6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FF927" w14:textId="0644F42F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4AD2" w14:textId="773DBA71" w:rsidR="00E904D3" w:rsidRDefault="00E904D3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</w:t>
            </w:r>
          </w:p>
          <w:p w14:paraId="4C214BA8" w14:textId="77777777" w:rsidR="00E904D3" w:rsidRDefault="00E904D3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3F0E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B97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  <w:p w14:paraId="525A67E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4EA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  <w:p w14:paraId="574343E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04D3" w14:paraId="45652D9D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1D1D" w14:textId="7036CAA8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C437" w14:textId="0064C35E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Г-К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544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5A5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5DC6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7032BCE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3C3D7" w14:textId="198C8AAB" w:rsidR="00E904D3" w:rsidRDefault="0022620E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E6D9" w14:textId="1CC45792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0E134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C87F1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812BA" w14:textId="77777777" w:rsidR="00E904D3" w:rsidRDefault="00E904D3">
            <w:pPr>
              <w:tabs>
                <w:tab w:val="left" w:pos="4706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DD7C930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6D8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7DBB3C2" w14:textId="6FCFFDEC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BE4E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Март</w:t>
            </w:r>
          </w:p>
          <w:p w14:paraId="5BDA54ED" w14:textId="40238793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F97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7871D4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03F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4F784F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7D8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53F70D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09309816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DFF3" w14:textId="44F7B35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38E2" w14:textId="7461709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Ж-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3F424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F23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D88A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812E0FA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72B8E" w14:textId="368A4DDB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EBCD4" w14:textId="61A782B7" w:rsidR="00E904D3" w:rsidRDefault="00A6679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Звук и буква</w:t>
            </w:r>
            <w:r w:rsidR="00E904D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EED7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940B5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41BF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8872B53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D9A7A" w14:textId="22F1E9D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C3B58" w14:textId="61FDC821" w:rsidR="00E904D3" w:rsidRDefault="00A6679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Буква</w:t>
            </w:r>
            <w:r w:rsidR="00E904D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971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9BAB4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362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1D433C48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D3DD" w14:textId="6243094C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8E6A" w14:textId="65489D6C" w:rsidR="00E904D3" w:rsidRDefault="00A6679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A6679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Буква 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5D2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DF62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87A28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3276E8F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514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176D055" w14:textId="6815FDE0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327E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Апрель</w:t>
            </w:r>
          </w:p>
          <w:p w14:paraId="1DBF3073" w14:textId="09803CB6" w:rsidR="00E904D3" w:rsidRDefault="00811E4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Звук и б</w:t>
            </w:r>
            <w:r w:rsidR="00984255" w:rsidRP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уква </w:t>
            </w:r>
            <w:r w:rsid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26998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989C070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868D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BCA1BD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52D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8C5B11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50A45FB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4E6B" w14:textId="1CD9CEDA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6359" w14:textId="2B18E414" w:rsidR="00E904D3" w:rsidRDefault="00811E4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811E4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Звук и буква 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A063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CD8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CAAE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B017DD4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BA70B" w14:textId="6182848B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42A4F" w14:textId="11B18793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Звук и буква</w:t>
            </w:r>
            <w:r w:rsid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8065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47A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5105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3732FF9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4F0C6" w14:textId="47346A02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5D610" w14:textId="4BDDC144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Звуки и буквы </w:t>
            </w:r>
            <w:r w:rsid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00A6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FBC2B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28B9F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AAC9EE3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43BC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E76E0DE" w14:textId="39678AA3" w:rsidR="00E904D3" w:rsidRDefault="0022620E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83BC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eastAsia="ru-RU"/>
              </w:rPr>
              <w:t>Май</w:t>
            </w:r>
          </w:p>
          <w:p w14:paraId="62D38A07" w14:textId="41888844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Звуки и буквы </w:t>
            </w:r>
            <w:r w:rsid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С-Ц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1A5D" w14:textId="77777777" w:rsidR="00E904D3" w:rsidRDefault="00E904D3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CF74A3C" w14:textId="77777777" w:rsidR="00E904D3" w:rsidRDefault="00E904D3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C19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6FA262D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7D43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FAD6947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26EF0258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838FE" w14:textId="7773E539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2620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F2989" w14:textId="4BE5DA78" w:rsidR="00E904D3" w:rsidRDefault="0098425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8425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Звуки и буквы С-Ц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94EA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A3281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6BA9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7E424C" w14:paraId="5DB79543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C840" w14:textId="242D472F" w:rsidR="007E424C" w:rsidRDefault="007E424C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E1AA7" w14:textId="234B5266" w:rsidR="007E424C" w:rsidRPr="00984255" w:rsidRDefault="007E424C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5A56" w14:textId="19A5A888" w:rsidR="007E424C" w:rsidRDefault="00C976D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7962" w14:textId="55B9B292" w:rsidR="007E424C" w:rsidRDefault="00C976D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4888F" w14:textId="0070D52C" w:rsidR="007E424C" w:rsidRDefault="00C976D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5F3623" w14:paraId="05DFEE00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E7B1" w14:textId="2EDB47FD" w:rsidR="005F3623" w:rsidRDefault="005F362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7E424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460B" w14:textId="704BC950" w:rsidR="005F3623" w:rsidRDefault="005F362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5F362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7FE8B" w14:textId="2676E412" w:rsidR="005F3623" w:rsidRDefault="005F362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FF93" w14:textId="6D2F2536" w:rsidR="005F3623" w:rsidRDefault="005F362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58585" w14:textId="3AF302A4" w:rsidR="005F3623" w:rsidRDefault="005F362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E904D3" w14:paraId="6794E5DD" w14:textId="77777777" w:rsidTr="0033556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BC8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DA6A" w14:textId="77777777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1FE03" w14:textId="277C3503" w:rsidR="00E904D3" w:rsidRDefault="00E904D3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976D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62F9" w14:textId="7A1D4318" w:rsidR="00E904D3" w:rsidRDefault="00C976D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3D8E7" w14:textId="4FDB8219" w:rsidR="00E904D3" w:rsidRDefault="00C976D5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</w:tbl>
    <w:p w14:paraId="56434838" w14:textId="77777777" w:rsidR="00E904D3" w:rsidRDefault="00E904D3" w:rsidP="00E904D3">
      <w:pPr>
        <w:pStyle w:val="aa"/>
        <w:ind w:left="1068"/>
        <w:jc w:val="center"/>
        <w:rPr>
          <w:rFonts w:ascii="Times New Roman" w:hAnsi="Times New Roman"/>
          <w:sz w:val="28"/>
          <w:szCs w:val="32"/>
        </w:rPr>
      </w:pPr>
    </w:p>
    <w:p w14:paraId="6E366CA0" w14:textId="77777777" w:rsidR="00E904D3" w:rsidRDefault="00E904D3" w:rsidP="00E904D3">
      <w:pPr>
        <w:pStyle w:val="aa"/>
        <w:ind w:left="1068"/>
        <w:jc w:val="center"/>
        <w:rPr>
          <w:rFonts w:ascii="Times New Roman" w:hAnsi="Times New Roman"/>
          <w:sz w:val="28"/>
          <w:szCs w:val="32"/>
        </w:rPr>
      </w:pPr>
    </w:p>
    <w:p w14:paraId="38F21FA0" w14:textId="77777777" w:rsidR="00E904D3" w:rsidRDefault="00E904D3" w:rsidP="00E904D3">
      <w:pPr>
        <w:pStyle w:val="aa"/>
        <w:ind w:left="1068"/>
        <w:jc w:val="center"/>
        <w:rPr>
          <w:rFonts w:ascii="Times New Roman" w:hAnsi="Times New Roman"/>
          <w:sz w:val="28"/>
          <w:szCs w:val="32"/>
        </w:rPr>
      </w:pPr>
    </w:p>
    <w:p w14:paraId="3BB40D60" w14:textId="77777777" w:rsidR="00E904D3" w:rsidRDefault="00E904D3" w:rsidP="00E904D3">
      <w:pPr>
        <w:pStyle w:val="aa"/>
        <w:ind w:left="1068"/>
        <w:jc w:val="center"/>
        <w:rPr>
          <w:rFonts w:ascii="Times New Roman" w:hAnsi="Times New Roman"/>
          <w:sz w:val="28"/>
          <w:szCs w:val="32"/>
        </w:rPr>
      </w:pPr>
    </w:p>
    <w:p w14:paraId="0571E3F6" w14:textId="77777777" w:rsidR="00E904D3" w:rsidRDefault="00E904D3" w:rsidP="00E904D3">
      <w:pP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7D42FDCD" w14:textId="77777777" w:rsidR="00E904D3" w:rsidRDefault="00E904D3" w:rsidP="00E904D3">
      <w:pPr>
        <w:rPr>
          <w:rFonts w:ascii="Times New Roman" w:hAnsi="Times New Roman"/>
          <w:sz w:val="28"/>
          <w:szCs w:val="32"/>
        </w:rPr>
      </w:pPr>
    </w:p>
    <w:p w14:paraId="0E0F8C79" w14:textId="34C88A70" w:rsidR="00CC6B26" w:rsidRDefault="00CC6B26" w:rsidP="00E904D3">
      <w:pPr>
        <w:rPr>
          <w:rFonts w:ascii="Times New Roman" w:hAnsi="Times New Roman"/>
          <w:sz w:val="28"/>
          <w:szCs w:val="32"/>
        </w:rPr>
      </w:pPr>
    </w:p>
    <w:p w14:paraId="0C73CDAC" w14:textId="51A5F0F0" w:rsidR="006A3465" w:rsidRDefault="006A3465" w:rsidP="00E904D3">
      <w:pPr>
        <w:rPr>
          <w:rFonts w:ascii="Times New Roman" w:hAnsi="Times New Roman"/>
          <w:sz w:val="28"/>
          <w:szCs w:val="32"/>
        </w:rPr>
      </w:pPr>
    </w:p>
    <w:p w14:paraId="6618FC87" w14:textId="679CC2F9" w:rsidR="006A3465" w:rsidRDefault="006A3465" w:rsidP="00E904D3">
      <w:pPr>
        <w:rPr>
          <w:rFonts w:ascii="Times New Roman" w:hAnsi="Times New Roman"/>
          <w:sz w:val="28"/>
          <w:szCs w:val="32"/>
        </w:rPr>
      </w:pPr>
    </w:p>
    <w:p w14:paraId="03F0B4EF" w14:textId="77777777" w:rsidR="006A3465" w:rsidRDefault="006A3465" w:rsidP="00E904D3">
      <w:pPr>
        <w:rPr>
          <w:rFonts w:ascii="Times New Roman" w:hAnsi="Times New Roman"/>
          <w:sz w:val="28"/>
          <w:szCs w:val="32"/>
        </w:rPr>
      </w:pPr>
    </w:p>
    <w:p w14:paraId="058CC01F" w14:textId="77777777" w:rsidR="00E904D3" w:rsidRDefault="00E904D3" w:rsidP="00E904D3">
      <w:pPr>
        <w:rPr>
          <w:rFonts w:ascii="Times New Roman" w:hAnsi="Times New Roman"/>
          <w:sz w:val="28"/>
          <w:szCs w:val="32"/>
        </w:rPr>
      </w:pPr>
    </w:p>
    <w:p w14:paraId="03B327A7" w14:textId="77777777" w:rsidR="00E904D3" w:rsidRDefault="00E904D3" w:rsidP="00E904D3">
      <w:pPr>
        <w:pStyle w:val="aa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Содержание изучаемого курса </w:t>
      </w:r>
    </w:p>
    <w:tbl>
      <w:tblPr>
        <w:tblStyle w:val="ab"/>
        <w:tblW w:w="111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4113"/>
        <w:gridCol w:w="3800"/>
      </w:tblGrid>
      <w:tr w:rsidR="00E904D3" w14:paraId="6548AA5B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29A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 xml:space="preserve">Кол-во </w:t>
            </w:r>
            <w:proofErr w:type="spellStart"/>
            <w:r>
              <w:rPr>
                <w:rFonts w:ascii="Times New Roman" w:eastAsiaTheme="minorHAnsi" w:hAnsi="Times New Roman"/>
                <w:b/>
                <w:i/>
              </w:rPr>
              <w:t>зан-йй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28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Тема занятия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B7A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Цели и задачи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66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Практическая часть</w:t>
            </w:r>
          </w:p>
        </w:tc>
      </w:tr>
      <w:tr w:rsidR="0057458B" w14:paraId="35574C01" w14:textId="77777777" w:rsidTr="002C13E2">
        <w:trPr>
          <w:trHeight w:val="5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CCC2B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0D462F4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D88D496" w14:textId="383BE1AC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4</w:t>
            </w:r>
          </w:p>
          <w:p w14:paraId="2FBC6171" w14:textId="48C95E33" w:rsidR="0057458B" w:rsidRDefault="0057458B" w:rsidP="002C1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2F39B" w14:textId="65D613F6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3465">
              <w:rPr>
                <w:rFonts w:ascii="Times New Roman" w:eastAsiaTheme="minorHAnsi" w:hAnsi="Times New Roman"/>
                <w:sz w:val="28"/>
                <w:szCs w:val="28"/>
              </w:rPr>
              <w:t xml:space="preserve">Звуки и буквы </w:t>
            </w:r>
            <w:proofErr w:type="gramStart"/>
            <w:r w:rsidRPr="006A3465">
              <w:rPr>
                <w:rFonts w:ascii="Times New Roman" w:eastAsiaTheme="minorHAnsi" w:hAnsi="Times New Roman"/>
                <w:sz w:val="28"/>
                <w:szCs w:val="28"/>
              </w:rPr>
              <w:t>А,И</w:t>
            </w:r>
            <w:proofErr w:type="gramEnd"/>
            <w:r w:rsidRPr="006A3465">
              <w:rPr>
                <w:rFonts w:ascii="Times New Roman" w:eastAsiaTheme="minorHAnsi" w:hAnsi="Times New Roman"/>
                <w:sz w:val="28"/>
                <w:szCs w:val="28"/>
              </w:rPr>
              <w:t>,У,М,Х,Н,О,Ы,С,П,К,Т,Р,Ш,Л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86D0E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понятия о «звук» и «буква».</w:t>
            </w:r>
          </w:p>
          <w:p w14:paraId="65FC9391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все гласные звуки.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60795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Дыхательная гимнастика.</w:t>
            </w:r>
          </w:p>
          <w:p w14:paraId="534D93CD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Артикуляционная гимнастика.</w:t>
            </w:r>
          </w:p>
          <w:p w14:paraId="622C13E9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«Произнеси столько звуков, сколько кружочков я положу»</w:t>
            </w:r>
          </w:p>
          <w:p w14:paraId="5004B5D3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«Вспомни слова на заданный звук»</w:t>
            </w:r>
          </w:p>
          <w:p w14:paraId="5FC033DF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Печатаем букву на манке.</w:t>
            </w:r>
          </w:p>
          <w:p w14:paraId="6B92D224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Логоритмическая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разминка</w:t>
            </w:r>
          </w:p>
          <w:p w14:paraId="7A2E7BDB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с грецким орехом</w:t>
            </w:r>
          </w:p>
          <w:p w14:paraId="6452736C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И.</w:t>
            </w:r>
          </w:p>
          <w:p w14:paraId="4A22E19B" w14:textId="77777777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«Составь вместе»</w:t>
            </w:r>
          </w:p>
          <w:p w14:paraId="7A94B100" w14:textId="3735DC50" w:rsidR="0057458B" w:rsidRDefault="0057458B" w:rsidP="00021C5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Карточки для чтения с воспитателями</w:t>
            </w:r>
          </w:p>
        </w:tc>
      </w:tr>
      <w:tr w:rsidR="00E904D3" w14:paraId="6B6A1F44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DDE" w14:textId="77777777" w:rsidR="00E904D3" w:rsidRDefault="0057458B">
            <w:pPr>
              <w:spacing w:after="0" w:line="240" w:lineRule="auto"/>
            </w:pPr>
            <w:r>
              <w:t xml:space="preserve">   </w:t>
            </w:r>
          </w:p>
          <w:p w14:paraId="4985FD17" w14:textId="2CDB705D" w:rsidR="0057458B" w:rsidRPr="0057458B" w:rsidRDefault="0057458B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</w:t>
            </w:r>
            <w:r w:rsidR="00E7274E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341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  <w:p w14:paraId="344B27C9" w14:textId="15C2F1C1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Б-П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7FC" w14:textId="6A30DDC0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  <w:p w14:paraId="7A3930B3" w14:textId="7E00D369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различать звук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слух.</w:t>
            </w:r>
          </w:p>
          <w:p w14:paraId="7F0E4147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60EB438B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слогов</w:t>
            </w:r>
          </w:p>
          <w:p w14:paraId="3C8B03F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C83E" w14:textId="35458209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Расскажи, какой звук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  <w:p w14:paraId="6A22C95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Эхо»-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назови последний звук в словах.</w:t>
            </w:r>
          </w:p>
          <w:p w14:paraId="5393E2A1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 в словах»</w:t>
            </w:r>
          </w:p>
        </w:tc>
      </w:tr>
      <w:tr w:rsidR="00E904D3" w14:paraId="570084ED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8CD5" w14:textId="77777777" w:rsidR="00E904D3" w:rsidRDefault="00E904D3">
            <w:pPr>
              <w:spacing w:after="0" w:line="240" w:lineRule="auto"/>
            </w:pPr>
          </w:p>
          <w:p w14:paraId="41EA0CEB" w14:textId="525607DC" w:rsidR="00E7274E" w:rsidRPr="00E7274E" w:rsidRDefault="00E7274E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BA7B" w14:textId="608F4F26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</w:p>
          <w:p w14:paraId="74DC4C6D" w14:textId="2F5926C2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8B"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З-С</w:t>
            </w:r>
          </w:p>
          <w:p w14:paraId="4AFE742E" w14:textId="4AC0E818" w:rsidR="0057458B" w:rsidRDefault="005745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644" w14:textId="580EE64C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2717A21B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50B2B083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14:paraId="722A6F19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064B" w14:textId="49864BEE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Расскажи, какой звук </w:t>
            </w:r>
            <w:r w:rsidR="0057458B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</w:p>
          <w:p w14:paraId="32FF60F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 - назови последний звук в словах.</w:t>
            </w:r>
          </w:p>
          <w:p w14:paraId="0A377E8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«Назови звуки в слове по порядку»</w:t>
            </w:r>
          </w:p>
          <w:p w14:paraId="0DFEE87A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схемы слов из букв разрезной азбуки.</w:t>
            </w:r>
          </w:p>
          <w:p w14:paraId="0729507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по таблице.</w:t>
            </w:r>
          </w:p>
        </w:tc>
      </w:tr>
      <w:tr w:rsidR="00E904D3" w14:paraId="5EEB9EFB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ACD3" w14:textId="77777777" w:rsidR="00E904D3" w:rsidRDefault="00E904D3">
            <w:pPr>
              <w:spacing w:after="0" w:line="240" w:lineRule="auto"/>
            </w:pPr>
          </w:p>
          <w:p w14:paraId="49F84B91" w14:textId="5DA2FDBC" w:rsidR="00E7274E" w:rsidRPr="00E7274E" w:rsidRDefault="00E7274E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       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0DA" w14:textId="12970CE8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E99A" w14:textId="1D5F5D09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  <w:p w14:paraId="7883B40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14:paraId="6F9F4158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4B9AB917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14:paraId="09BB856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2597" w14:textId="60470A0A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Расскажи про звук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  <w:p w14:paraId="6624110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Запомни, повтори слова.</w:t>
            </w:r>
          </w:p>
          <w:p w14:paraId="10AD5D0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Телераф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14:paraId="65D5E30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14:paraId="597454F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Звуковой анализ слогов и слов.</w:t>
            </w:r>
          </w:p>
        </w:tc>
      </w:tr>
      <w:tr w:rsidR="00E904D3" w14:paraId="0364DB40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DE68" w14:textId="77777777" w:rsidR="00E904D3" w:rsidRDefault="00E904D3">
            <w:pPr>
              <w:spacing w:after="0" w:line="240" w:lineRule="auto"/>
            </w:pPr>
          </w:p>
          <w:p w14:paraId="103EDF93" w14:textId="06584C0B" w:rsidR="00E7274E" w:rsidRPr="00E7274E" w:rsidRDefault="00E7274E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       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84E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</w:p>
          <w:p w14:paraId="5713BC74" w14:textId="04249DBE" w:rsidR="00E7274E" w:rsidRDefault="00E727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Д-Т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4DE" w14:textId="01060405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</w:p>
          <w:p w14:paraId="2828E39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слоги.</w:t>
            </w:r>
          </w:p>
          <w:p w14:paraId="43B0C524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Учить детей делать звуковой анализ слогов</w:t>
            </w:r>
          </w:p>
          <w:p w14:paraId="6F87DE60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315" w14:textId="2ABF62A4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Расскажи про звук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662205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Нарисуй схемы слов.</w:t>
            </w:r>
          </w:p>
          <w:p w14:paraId="7D803A31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Читаем слова.</w:t>
            </w:r>
          </w:p>
          <w:p w14:paraId="3B4562A9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Запомни повтори слоги и слова.</w:t>
            </w:r>
          </w:p>
          <w:p w14:paraId="6FE6C6C8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 – измени слово по образцу.</w:t>
            </w:r>
          </w:p>
        </w:tc>
      </w:tr>
      <w:tr w:rsidR="00E904D3" w14:paraId="22B1EB1F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1E9" w14:textId="77777777" w:rsidR="00E904D3" w:rsidRDefault="00E904D3">
            <w:pPr>
              <w:spacing w:after="0" w:line="240" w:lineRule="auto"/>
            </w:pPr>
          </w:p>
          <w:p w14:paraId="67F26FD2" w14:textId="77777777" w:rsidR="00E24ABC" w:rsidRDefault="00E24ABC" w:rsidP="00E24ABC"/>
          <w:p w14:paraId="7C0AAD79" w14:textId="6DEF28E0" w:rsidR="00E24ABC" w:rsidRPr="00E24ABC" w:rsidRDefault="00E24ABC" w:rsidP="00E24ABC">
            <w:pPr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  <w:p w14:paraId="4F3BCBA3" w14:textId="5AB8BBD4" w:rsidR="00E24ABC" w:rsidRPr="00E24ABC" w:rsidRDefault="00E24ABC" w:rsidP="00E24AB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B2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  <w:p w14:paraId="44001E8E" w14:textId="16063D1A" w:rsidR="00E7274E" w:rsidRDefault="00E727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Г-К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E78" w14:textId="52BB899E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E7274E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  <w:p w14:paraId="64B4E61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слоги.</w:t>
            </w:r>
          </w:p>
          <w:p w14:paraId="0AECBC2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слогов</w:t>
            </w:r>
          </w:p>
          <w:p w14:paraId="36FBFBCA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E5E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слоги.</w:t>
            </w:r>
          </w:p>
          <w:p w14:paraId="5986721E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звуки.</w:t>
            </w:r>
          </w:p>
          <w:p w14:paraId="15D4E069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слоги.</w:t>
            </w:r>
          </w:p>
        </w:tc>
      </w:tr>
      <w:tr w:rsidR="00E904D3" w14:paraId="7E171651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160" w14:textId="77777777" w:rsidR="00E904D3" w:rsidRDefault="00E904D3">
            <w:pPr>
              <w:spacing w:after="0" w:line="240" w:lineRule="auto"/>
            </w:pPr>
          </w:p>
          <w:p w14:paraId="4969FE4D" w14:textId="77777777" w:rsidR="00E24ABC" w:rsidRDefault="00E24ABC">
            <w:pPr>
              <w:spacing w:after="0" w:line="240" w:lineRule="auto"/>
            </w:pPr>
          </w:p>
          <w:p w14:paraId="7844A48F" w14:textId="77777777" w:rsidR="00E24ABC" w:rsidRDefault="00E24ABC">
            <w:pPr>
              <w:spacing w:after="0" w:line="240" w:lineRule="auto"/>
            </w:pPr>
          </w:p>
          <w:p w14:paraId="1E95C8F9" w14:textId="53820BA4" w:rsidR="00E24ABC" w:rsidRPr="00E24ABC" w:rsidRDefault="00E24AB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91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Звуки и буквы </w:t>
            </w:r>
            <w:r w:rsidR="00883596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</w:p>
          <w:p w14:paraId="734BC196" w14:textId="5C2B9B0D" w:rsidR="00883596" w:rsidRDefault="0088359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Ж-Ш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7C1F" w14:textId="588BC3CA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звукам </w:t>
            </w:r>
            <w:r w:rsidR="00883596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</w:p>
          <w:p w14:paraId="29FC8901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14:paraId="5820B9B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14:paraId="7A826159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76DD7D6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14:paraId="2A21C698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2C4" w14:textId="47FE78D5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Скажи, какие звуки </w:t>
            </w:r>
            <w:r w:rsidR="00883596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</w:p>
          <w:p w14:paraId="7CC19954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Прочитай, сливая буквы в словах.</w:t>
            </w:r>
          </w:p>
          <w:p w14:paraId="2A241CB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слоги из букв разрезной азбуки.</w:t>
            </w:r>
          </w:p>
          <w:p w14:paraId="466F1D7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слоги под диктовку.</w:t>
            </w:r>
          </w:p>
          <w:p w14:paraId="2FC9DE1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Прочитай, сливая буквы в слогах.</w:t>
            </w:r>
          </w:p>
          <w:p w14:paraId="6E599787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 - назови первый звук в словах.</w:t>
            </w:r>
          </w:p>
        </w:tc>
      </w:tr>
      <w:tr w:rsidR="00E904D3" w14:paraId="67DE2794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24B1" w14:textId="77777777" w:rsidR="00E904D3" w:rsidRDefault="00E904D3">
            <w:pPr>
              <w:spacing w:after="0" w:line="240" w:lineRule="auto"/>
            </w:pPr>
          </w:p>
          <w:p w14:paraId="1B9A8872" w14:textId="77777777" w:rsidR="00E24ABC" w:rsidRDefault="00E24ABC">
            <w:pPr>
              <w:spacing w:after="0" w:line="240" w:lineRule="auto"/>
            </w:pPr>
          </w:p>
          <w:p w14:paraId="1C957F2F" w14:textId="77777777" w:rsidR="00E24ABC" w:rsidRDefault="00E24ABC">
            <w:pPr>
              <w:spacing w:after="0" w:line="240" w:lineRule="auto"/>
            </w:pPr>
          </w:p>
          <w:p w14:paraId="56C0206E" w14:textId="4F963E8B" w:rsidR="00E24ABC" w:rsidRPr="00E24ABC" w:rsidRDefault="00E24ABC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14E" w14:textId="6B363720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E24ABC"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12E8" w14:textId="2CCF38D0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BD15AA"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1F68126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слоги.</w:t>
            </w:r>
          </w:p>
          <w:p w14:paraId="7696646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слогов.</w:t>
            </w:r>
          </w:p>
          <w:p w14:paraId="0297FBE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17B" w14:textId="737BE5C3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Скажи, какой звук </w:t>
            </w:r>
            <w:r w:rsidR="00BD15AA"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25B06FD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слоги.</w:t>
            </w:r>
          </w:p>
          <w:p w14:paraId="7CC093BA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анализа слогов.</w:t>
            </w:r>
          </w:p>
          <w:p w14:paraId="02F03EF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Определи место звука С в словах.</w:t>
            </w:r>
          </w:p>
          <w:p w14:paraId="55ACF920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к каждой из картинок.</w:t>
            </w:r>
          </w:p>
        </w:tc>
      </w:tr>
      <w:tr w:rsidR="00E904D3" w14:paraId="6BAC1F08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65F5" w14:textId="77777777" w:rsidR="00E904D3" w:rsidRDefault="00E904D3">
            <w:pPr>
              <w:spacing w:after="0" w:line="240" w:lineRule="auto"/>
            </w:pPr>
          </w:p>
          <w:p w14:paraId="782869DD" w14:textId="77777777" w:rsidR="00BD15AA" w:rsidRDefault="00BD15AA">
            <w:pPr>
              <w:spacing w:after="0" w:line="240" w:lineRule="auto"/>
            </w:pPr>
          </w:p>
          <w:p w14:paraId="57D1B16A" w14:textId="77777777" w:rsidR="00BD15AA" w:rsidRDefault="00BD15AA">
            <w:pPr>
              <w:spacing w:after="0" w:line="240" w:lineRule="auto"/>
            </w:pPr>
          </w:p>
          <w:p w14:paraId="50A13946" w14:textId="55B27E13" w:rsidR="00BD15AA" w:rsidRPr="00BD15AA" w:rsidRDefault="00BD15AA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A78" w14:textId="79CD64D8" w:rsidR="00E904D3" w:rsidRDefault="00BD15A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E904D3">
              <w:rPr>
                <w:rFonts w:ascii="Times New Roman" w:eastAsiaTheme="minorHAnsi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7D8" w14:textId="271EF6FB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</w:t>
            </w:r>
            <w:r w:rsidR="00BD15AA">
              <w:rPr>
                <w:rFonts w:ascii="Times New Roman" w:eastAsiaTheme="minorHAnsi" w:hAnsi="Times New Roman"/>
                <w:sz w:val="28"/>
                <w:szCs w:val="28"/>
              </w:rPr>
              <w:t>букве 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782532A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4615DC1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14:paraId="4FA8E52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B722" w14:textId="41149E61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Скажи, как</w:t>
            </w:r>
            <w:r w:rsidR="00BD15AA">
              <w:rPr>
                <w:rFonts w:ascii="Times New Roman" w:eastAsiaTheme="minorHAnsi" w:hAnsi="Times New Roman"/>
                <w:sz w:val="28"/>
                <w:szCs w:val="28"/>
              </w:rPr>
              <w:t>ая буква 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6EBA474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14:paraId="7B4D43E9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анализа слов.</w:t>
            </w:r>
          </w:p>
          <w:p w14:paraId="5E3328AB" w14:textId="57B68490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Раскрась большие буквы</w:t>
            </w:r>
            <w:r w:rsidR="00BD15AA">
              <w:rPr>
                <w:rFonts w:ascii="Times New Roman" w:eastAsiaTheme="minorHAnsi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E904D3" w14:paraId="277157E1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47A" w14:textId="77777777" w:rsidR="00E904D3" w:rsidRDefault="00E904D3">
            <w:pPr>
              <w:spacing w:after="0" w:line="240" w:lineRule="auto"/>
            </w:pPr>
          </w:p>
          <w:p w14:paraId="7A431B0D" w14:textId="77777777" w:rsidR="000A190A" w:rsidRDefault="000A190A" w:rsidP="000A190A"/>
          <w:p w14:paraId="535233A3" w14:textId="66B317AB" w:rsidR="000A190A" w:rsidRPr="000A190A" w:rsidRDefault="000A190A" w:rsidP="000A190A">
            <w:pPr>
              <w:rPr>
                <w:sz w:val="32"/>
                <w:szCs w:val="32"/>
              </w:rPr>
            </w:pPr>
            <w:r>
              <w:t xml:space="preserve">      </w:t>
            </w:r>
            <w:r>
              <w:rPr>
                <w:sz w:val="32"/>
                <w:szCs w:val="32"/>
              </w:rPr>
              <w:t>2</w:t>
            </w:r>
          </w:p>
          <w:p w14:paraId="452F59DC" w14:textId="7B71AEF7" w:rsidR="000A190A" w:rsidRPr="000A190A" w:rsidRDefault="000A190A" w:rsidP="000A190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2C0" w14:textId="7D5B9775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C3D1" w14:textId="32354D7B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6E9F217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14:paraId="69D475E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16BCE3E3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14:paraId="677F265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1419" w14:textId="4F42ECFE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Скажи, какой звук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 Напечатай предложения.</w:t>
            </w:r>
          </w:p>
          <w:p w14:paraId="2F85C3AC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  <w:p w14:paraId="39B066FD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анализа слов.</w:t>
            </w:r>
          </w:p>
          <w:p w14:paraId="3F6BD905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в мяч.</w:t>
            </w:r>
          </w:p>
        </w:tc>
      </w:tr>
      <w:tr w:rsidR="00E904D3" w14:paraId="76748B0A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C44" w14:textId="77777777" w:rsidR="00E904D3" w:rsidRDefault="00E904D3">
            <w:pPr>
              <w:spacing w:after="0" w:line="240" w:lineRule="auto"/>
            </w:pPr>
          </w:p>
          <w:p w14:paraId="42451C05" w14:textId="13B8430E" w:rsidR="000A190A" w:rsidRPr="000A190A" w:rsidRDefault="000A190A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5F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</w:p>
          <w:p w14:paraId="7050B804" w14:textId="11B879E7" w:rsidR="000A190A" w:rsidRDefault="000A190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Звук и буква С-Ц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673D" w14:textId="69CCDE2F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Учить давать характеристику звуку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</w:p>
          <w:p w14:paraId="01757DA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Вспомнить, что такое буква.</w:t>
            </w:r>
          </w:p>
          <w:p w14:paraId="136352FB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14:paraId="647327B2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14:paraId="30C6CC11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5A7" w14:textId="5BA86628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Скажи, какой звук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</w:p>
          <w:p w14:paraId="7BA15A76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Запомни, повтори слова.</w:t>
            </w:r>
          </w:p>
          <w:p w14:paraId="7818560D" w14:textId="253871C4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Заштрихуй букву </w:t>
            </w:r>
            <w:r w:rsidR="000A190A"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58AA3438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14:paraId="14A24028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анализа слов.</w:t>
            </w:r>
          </w:p>
          <w:p w14:paraId="2F840304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904D3" w14:paraId="4E3EDBE4" w14:textId="77777777" w:rsidTr="006A3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AFF" w14:textId="736C1D7B" w:rsidR="00E904D3" w:rsidRPr="000A190A" w:rsidRDefault="000A19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49F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A324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B93" w14:textId="77777777" w:rsidR="00E904D3" w:rsidRDefault="00E904D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D6BF401" w14:textId="77777777" w:rsidR="00CC6B26" w:rsidRDefault="00CC6B26" w:rsidP="0050763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17CA960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67A87A3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4. Методическое обеспечение программы дополнительного образования детей</w:t>
      </w:r>
    </w:p>
    <w:p w14:paraId="55B26828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3852AEC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1.Программно-методическое обеспечение;</w:t>
      </w:r>
    </w:p>
    <w:p w14:paraId="5707155A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Учебный план по оказанию дополнительной образовательной услуге составлен на основе пособий по развитию речи и обучению грамоте:</w:t>
      </w:r>
    </w:p>
    <w:p w14:paraId="45CB0579" w14:textId="1C302E6E" w:rsidR="00E904D3" w:rsidRDefault="00A264CD" w:rsidP="00A264C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E904D3">
        <w:rPr>
          <w:rFonts w:ascii="Times New Roman" w:hAnsi="Times New Roman"/>
          <w:spacing w:val="-4"/>
          <w:sz w:val="28"/>
          <w:szCs w:val="28"/>
        </w:rPr>
        <w:t xml:space="preserve">Коноваленко В.В. Пишем и читаем. Тетрадь №1 Обучение детей старшего дошкольного возраста с </w:t>
      </w:r>
      <w:proofErr w:type="spellStart"/>
      <w:r w:rsidR="00E904D3">
        <w:rPr>
          <w:rFonts w:ascii="Times New Roman" w:hAnsi="Times New Roman"/>
          <w:spacing w:val="-4"/>
          <w:sz w:val="28"/>
          <w:szCs w:val="28"/>
        </w:rPr>
        <w:t>правильныи</w:t>
      </w:r>
      <w:proofErr w:type="spellEnd"/>
      <w:r w:rsidR="00E904D3">
        <w:rPr>
          <w:rFonts w:ascii="Times New Roman" w:hAnsi="Times New Roman"/>
          <w:spacing w:val="-4"/>
          <w:sz w:val="28"/>
          <w:szCs w:val="28"/>
        </w:rPr>
        <w:t xml:space="preserve"> (исправленным)звукопроизношением/В.В. </w:t>
      </w:r>
      <w:r>
        <w:rPr>
          <w:rFonts w:ascii="Times New Roman" w:hAnsi="Times New Roman"/>
          <w:spacing w:val="-4"/>
          <w:sz w:val="28"/>
          <w:szCs w:val="28"/>
        </w:rPr>
        <w:t>--</w:t>
      </w:r>
      <w:proofErr w:type="gramStart"/>
      <w:r w:rsidR="00E904D3">
        <w:rPr>
          <w:rFonts w:ascii="Times New Roman" w:hAnsi="Times New Roman"/>
          <w:spacing w:val="-4"/>
          <w:sz w:val="28"/>
          <w:szCs w:val="28"/>
        </w:rPr>
        <w:t>Коноваленко.-</w:t>
      </w:r>
      <w:proofErr w:type="gramEnd"/>
      <w:r w:rsidR="00E904D3">
        <w:rPr>
          <w:rFonts w:ascii="Times New Roman" w:hAnsi="Times New Roman"/>
          <w:spacing w:val="-4"/>
          <w:sz w:val="28"/>
          <w:szCs w:val="28"/>
        </w:rPr>
        <w:t>М.:ИЗДАТЕЛЬСТВО ГНОМ, 2017.-48с.</w:t>
      </w:r>
    </w:p>
    <w:p w14:paraId="189DBC64" w14:textId="1D742673" w:rsidR="00E904D3" w:rsidRDefault="00A264CD" w:rsidP="00A264C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E904D3">
        <w:rPr>
          <w:rFonts w:ascii="Times New Roman" w:hAnsi="Times New Roman"/>
          <w:spacing w:val="-4"/>
          <w:sz w:val="28"/>
          <w:szCs w:val="28"/>
        </w:rPr>
        <w:t xml:space="preserve">Коноваленко В.В. Пишем и читаем. Тетрадь №1 Обучение детей старшего дошкольного возраста с правильный (исправленным)звукопроизношением/В.В. </w:t>
      </w:r>
      <w:r>
        <w:rPr>
          <w:rFonts w:ascii="Times New Roman" w:hAnsi="Times New Roman"/>
          <w:spacing w:val="-4"/>
          <w:sz w:val="28"/>
          <w:szCs w:val="28"/>
        </w:rPr>
        <w:t>--</w:t>
      </w:r>
      <w:proofErr w:type="gramStart"/>
      <w:r w:rsidR="00E904D3">
        <w:rPr>
          <w:rFonts w:ascii="Times New Roman" w:hAnsi="Times New Roman"/>
          <w:spacing w:val="-4"/>
          <w:sz w:val="28"/>
          <w:szCs w:val="28"/>
        </w:rPr>
        <w:t>Коноваленко.-</w:t>
      </w:r>
      <w:proofErr w:type="gramEnd"/>
      <w:r w:rsidR="00E904D3">
        <w:rPr>
          <w:rFonts w:ascii="Times New Roman" w:hAnsi="Times New Roman"/>
          <w:spacing w:val="-4"/>
          <w:sz w:val="28"/>
          <w:szCs w:val="28"/>
        </w:rPr>
        <w:t>М.:ИЗДАТЕЛЬСТВО ГНОМ, 2017.-48с.</w:t>
      </w:r>
    </w:p>
    <w:p w14:paraId="7650FC1A" w14:textId="0BF3D383" w:rsidR="00E904D3" w:rsidRPr="00A264CD" w:rsidRDefault="00A264CD" w:rsidP="00A264C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E904D3" w:rsidRPr="00A264CD">
        <w:rPr>
          <w:rFonts w:ascii="Times New Roman" w:hAnsi="Times New Roman"/>
          <w:spacing w:val="-4"/>
          <w:sz w:val="28"/>
          <w:szCs w:val="28"/>
        </w:rPr>
        <w:t xml:space="preserve">Коноваленко. В.В. Артикуляционная, пальчиковая гимнастика и </w:t>
      </w: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E904D3" w:rsidRPr="00A264CD">
        <w:rPr>
          <w:rFonts w:ascii="Times New Roman" w:hAnsi="Times New Roman"/>
          <w:spacing w:val="-4"/>
          <w:sz w:val="28"/>
          <w:szCs w:val="28"/>
        </w:rPr>
        <w:t xml:space="preserve">дыхательно- голосовые упражнения. Приложение к комплекту тетрадей для закрепления произношения звуков у дошкольников/ </w:t>
      </w:r>
      <w:proofErr w:type="spellStart"/>
      <w:r w:rsidR="00E904D3" w:rsidRPr="00A264CD">
        <w:rPr>
          <w:rFonts w:ascii="Times New Roman" w:hAnsi="Times New Roman"/>
          <w:spacing w:val="-4"/>
          <w:sz w:val="28"/>
          <w:szCs w:val="28"/>
        </w:rPr>
        <w:t>В.В.Коноваленко</w:t>
      </w:r>
      <w:proofErr w:type="spellEnd"/>
      <w:r w:rsidR="00E904D3" w:rsidRPr="00A264CD">
        <w:rPr>
          <w:rFonts w:ascii="Times New Roman" w:hAnsi="Times New Roman"/>
          <w:spacing w:val="-4"/>
          <w:sz w:val="28"/>
          <w:szCs w:val="28"/>
        </w:rPr>
        <w:t xml:space="preserve">, С.В. </w:t>
      </w:r>
      <w:proofErr w:type="gramStart"/>
      <w:r w:rsidR="00E904D3" w:rsidRPr="00A264CD">
        <w:rPr>
          <w:rFonts w:ascii="Times New Roman" w:hAnsi="Times New Roman"/>
          <w:spacing w:val="-4"/>
          <w:sz w:val="28"/>
          <w:szCs w:val="28"/>
        </w:rPr>
        <w:t>Коноваленко.-</w:t>
      </w:r>
      <w:proofErr w:type="gramEnd"/>
      <w:r w:rsidR="00E904D3" w:rsidRPr="00A264CD">
        <w:rPr>
          <w:rFonts w:ascii="Times New Roman" w:hAnsi="Times New Roman"/>
          <w:spacing w:val="-4"/>
          <w:sz w:val="28"/>
          <w:szCs w:val="28"/>
        </w:rPr>
        <w:t xml:space="preserve"> М.: «Издательство ГНОМ и Д». 2011.</w:t>
      </w:r>
    </w:p>
    <w:p w14:paraId="1BE45EFE" w14:textId="7EEFB67B" w:rsidR="00E904D3" w:rsidRPr="00A264CD" w:rsidRDefault="00A264CD" w:rsidP="00A264C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</w:t>
      </w:r>
    </w:p>
    <w:p w14:paraId="231CFF55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2.Учебные групповые помещения;</w:t>
      </w:r>
    </w:p>
    <w:p w14:paraId="2A7C172D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14:paraId="7591F52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3.Оборудование:</w:t>
      </w:r>
    </w:p>
    <w:p w14:paraId="7B7606BE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Важным аспектом работы в детском саду является правильно организованная развивающая предметно-пространственная среда. Она представлена:</w:t>
      </w:r>
    </w:p>
    <w:p w14:paraId="79EDAEB7" w14:textId="131CFB70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>предметными картинками;</w:t>
      </w:r>
    </w:p>
    <w:p w14:paraId="2E54A0E3" w14:textId="04B0D45C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>музыкальными инструментами;</w:t>
      </w:r>
    </w:p>
    <w:p w14:paraId="7FACE86C" w14:textId="4A3D4177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 xml:space="preserve">игрушками, фишками-игрушками, стихами, </w:t>
      </w:r>
    </w:p>
    <w:p w14:paraId="275D6DC6" w14:textId="08633C43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 xml:space="preserve">картотекой </w:t>
      </w:r>
      <w:proofErr w:type="spellStart"/>
      <w:r w:rsidR="00E904D3">
        <w:rPr>
          <w:rFonts w:ascii="Times New Roman" w:hAnsi="Times New Roman"/>
          <w:spacing w:val="-4"/>
          <w:sz w:val="28"/>
          <w:szCs w:val="28"/>
        </w:rPr>
        <w:t>чистоговорок</w:t>
      </w:r>
      <w:proofErr w:type="spellEnd"/>
      <w:r w:rsidR="00E904D3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E904D3">
        <w:rPr>
          <w:rFonts w:ascii="Times New Roman" w:hAnsi="Times New Roman"/>
          <w:spacing w:val="-4"/>
          <w:sz w:val="28"/>
          <w:szCs w:val="28"/>
        </w:rPr>
        <w:t>потешек</w:t>
      </w:r>
      <w:proofErr w:type="spellEnd"/>
      <w:r w:rsidR="00E904D3">
        <w:rPr>
          <w:rFonts w:ascii="Times New Roman" w:hAnsi="Times New Roman"/>
          <w:spacing w:val="-4"/>
          <w:sz w:val="28"/>
          <w:szCs w:val="28"/>
        </w:rPr>
        <w:t>;</w:t>
      </w:r>
    </w:p>
    <w:p w14:paraId="46490631" w14:textId="706AE051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>рабочими листами по развитию фонематического слуха;</w:t>
      </w:r>
    </w:p>
    <w:p w14:paraId="7A7F67A7" w14:textId="7A6941BB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>карандашами, фломастерами;</w:t>
      </w:r>
    </w:p>
    <w:p w14:paraId="04B87A6B" w14:textId="60252B65" w:rsidR="00E904D3" w:rsidRDefault="00A264CD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904D3">
        <w:rPr>
          <w:rFonts w:ascii="Times New Roman" w:hAnsi="Times New Roman"/>
          <w:spacing w:val="-4"/>
          <w:sz w:val="28"/>
          <w:szCs w:val="28"/>
        </w:rPr>
        <w:t>карточками-схемами (для звукового анализа слова: по звукам, по слогам).</w:t>
      </w:r>
    </w:p>
    <w:p w14:paraId="343CFB04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Все эти материалы доступны для детей, постоянно меняются и достаточно эмоционально привлекательны.</w:t>
      </w:r>
    </w:p>
    <w:p w14:paraId="22769F5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окружении ребенка должен находиться стимулирующий его развитие материал трех типов:</w:t>
      </w:r>
    </w:p>
    <w:p w14:paraId="3BCCCDF6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во-первых, использовавшийся в процессе специально организованного обучения;</w:t>
      </w:r>
    </w:p>
    <w:p w14:paraId="3B063706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во-вторых, иной, но похожий материал;</w:t>
      </w:r>
    </w:p>
    <w:p w14:paraId="7879C727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в-третьих, «свободный», то есть позволяющий ребенку применять усвоенные средства и способы познания в других обстоятельства</w:t>
      </w:r>
    </w:p>
    <w:p w14:paraId="0803DA4C" w14:textId="77777777" w:rsidR="006B021A" w:rsidRDefault="006B021A" w:rsidP="006B021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4DCC127F" w14:textId="56D812CF" w:rsidR="006B021A" w:rsidRPr="006B021A" w:rsidRDefault="006B021A" w:rsidP="006B021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B021A">
        <w:rPr>
          <w:rFonts w:ascii="Times New Roman" w:hAnsi="Times New Roman"/>
          <w:spacing w:val="-4"/>
          <w:sz w:val="28"/>
          <w:szCs w:val="28"/>
          <w:u w:val="single"/>
        </w:rPr>
        <w:t>Для работы в тетрадях необходимо следующее учебное оборудование:</w:t>
      </w:r>
    </w:p>
    <w:p w14:paraId="28EE781E" w14:textId="77777777" w:rsidR="006B021A" w:rsidRDefault="006B021A" w:rsidP="006B021A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Цветные карандаши и ручки,</w:t>
      </w:r>
    </w:p>
    <w:p w14:paraId="5F82D28A" w14:textId="77777777" w:rsidR="006B021A" w:rsidRPr="00613AC3" w:rsidRDefault="006B021A" w:rsidP="006B021A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Цветная бумага</w:t>
      </w:r>
    </w:p>
    <w:p w14:paraId="38D3E873" w14:textId="77777777" w:rsidR="006B021A" w:rsidRDefault="006B021A" w:rsidP="006B021A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Разрезные азбуки и кассы букв</w:t>
      </w:r>
    </w:p>
    <w:p w14:paraId="34896855" w14:textId="77777777" w:rsidR="006B021A" w:rsidRDefault="006B021A" w:rsidP="006B021A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Наборы для составления схем слов по 10 красных, синих и зеленых кружочков, квадратиков или треугольников 1*1 для обозначения звуков и букв, по 10 желтых полосок 1*3 для обозначения звуков и букв, по 10 желтых полосок 1*3 для обозначения слогов, по 5 больших желтых полосок 1*6 для обозначения слов)</w:t>
      </w:r>
    </w:p>
    <w:p w14:paraId="16745594" w14:textId="77777777" w:rsidR="006B021A" w:rsidRDefault="006B021A" w:rsidP="006B021A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Тарелочки с манкой</w:t>
      </w:r>
    </w:p>
    <w:p w14:paraId="21F84DC4" w14:textId="77777777" w:rsidR="006B021A" w:rsidRDefault="006B021A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2E02A6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Рекомендуемая литература для родителей</w:t>
      </w:r>
    </w:p>
    <w:p w14:paraId="6CC8855D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Волина В. В. Занимательное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азбуковедение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 – М.: Просвещение, 1991.</w:t>
      </w:r>
    </w:p>
    <w:p w14:paraId="63B144F6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О. С. Говорим правильно в 5-6 лет. - Альбомы упражнений по</w:t>
      </w:r>
    </w:p>
    <w:p w14:paraId="22AF6BC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обучению грамоте детей старшей группы. Издательство М.: «ГНОМ»</w:t>
      </w:r>
    </w:p>
    <w:p w14:paraId="3EC7A0E4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Е. М. От звука к слову. Логопедический практикум. М.:</w:t>
      </w:r>
    </w:p>
    <w:p w14:paraId="0B74299E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«РОСМЭН», 2005.</w:t>
      </w:r>
    </w:p>
    <w:p w14:paraId="026D3D43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Н. В. Развитие речи детей. – Ярославль: Академия развития,</w:t>
      </w:r>
    </w:p>
    <w:p w14:paraId="33D3E2EC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1996.</w:t>
      </w:r>
    </w:p>
    <w:p w14:paraId="62B53853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5. Пименова Т.И. Новые скороговорки на все звуки. – С-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Пб.: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2007.</w:t>
      </w:r>
    </w:p>
    <w:p w14:paraId="5D3EA8A9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Смирнова Л.Н. Логопедия Играем со звуками. - М.: 2005.</w:t>
      </w:r>
    </w:p>
    <w:p w14:paraId="47D9336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 Ткаченко Т.А. Специальные символы в подготовке детей 4 лет к обучению</w:t>
      </w:r>
    </w:p>
    <w:p w14:paraId="7297139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грамоте. М.: Книголюб, 2000.</w:t>
      </w:r>
    </w:p>
    <w:p w14:paraId="28D6B79C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04EA0FB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6. Список использованной литературы</w:t>
      </w:r>
    </w:p>
    <w:p w14:paraId="738297B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•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В.Г. Горецкий,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Н.А.Федосова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«Методическое пособие по обучению грамоте и письму», Москва «Просвещение» 1996 год;</w:t>
      </w:r>
    </w:p>
    <w:p w14:paraId="740271A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•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Т.Е. Ковригина, Р.Е.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«Занимательное обучение чтению», Издательство «Учитель» 2008 год.</w:t>
      </w:r>
    </w:p>
    <w:p w14:paraId="1CD047AE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•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Д.Г.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Шумаева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Обучение дошкольников чтению. Программа – конспект «Как хорошо уметь читать!..», Санкт-Петербург. Издательство «АКЦИДЕНТ», 1997 год.</w:t>
      </w:r>
    </w:p>
    <w:p w14:paraId="7D5A907C" w14:textId="781C708A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•</w:t>
      </w:r>
      <w:r>
        <w:rPr>
          <w:rFonts w:ascii="Times New Roman" w:hAnsi="Times New Roman"/>
          <w:spacing w:val="-4"/>
          <w:sz w:val="28"/>
          <w:szCs w:val="28"/>
        </w:rPr>
        <w:tab/>
        <w:t>Т.М. Бондаренко «Комплексные занятия в подготовительной группе детского сада». Практическое пособие для воспитателей и методистов ДОУ. Воронеж</w:t>
      </w:r>
      <w:r w:rsidR="006B021A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2007 год.</w:t>
      </w:r>
    </w:p>
    <w:p w14:paraId="1665E0AE" w14:textId="1D02BDD5" w:rsidR="00E904D3" w:rsidRPr="00951DF0" w:rsidRDefault="00E904D3" w:rsidP="00951DF0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951DF0">
        <w:rPr>
          <w:rFonts w:ascii="Times New Roman" w:hAnsi="Times New Roman"/>
          <w:spacing w:val="-4"/>
          <w:sz w:val="28"/>
          <w:szCs w:val="28"/>
        </w:rPr>
        <w:t>В.В.Коноваленко</w:t>
      </w:r>
      <w:proofErr w:type="spellEnd"/>
      <w:r w:rsidRPr="00951DF0">
        <w:rPr>
          <w:rFonts w:ascii="Times New Roman" w:hAnsi="Times New Roman"/>
          <w:spacing w:val="-4"/>
          <w:sz w:val="28"/>
          <w:szCs w:val="28"/>
        </w:rPr>
        <w:t xml:space="preserve"> «Пишем и читаем» №1, №2</w:t>
      </w:r>
      <w:r w:rsidR="00576778">
        <w:rPr>
          <w:rFonts w:ascii="Times New Roman" w:hAnsi="Times New Roman"/>
          <w:spacing w:val="-4"/>
          <w:sz w:val="28"/>
          <w:szCs w:val="28"/>
        </w:rPr>
        <w:t>, №3, №4</w:t>
      </w:r>
    </w:p>
    <w:p w14:paraId="5D6941F6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• Фомичева М.Ф. Воспитание у детей правильного произношения. –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М:,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1989.</w:t>
      </w:r>
    </w:p>
    <w:p w14:paraId="2A145089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•Ткаченко Т.А. Специальные символы в подготовке детей 4 лет к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обучениюграмоте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 –М., 2000г.</w:t>
      </w:r>
    </w:p>
    <w:p w14:paraId="57D602E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Список детей кружка «Раз –словечко, два – словечко»</w:t>
      </w:r>
    </w:p>
    <w:p w14:paraId="483B773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2C5A7F5C" w14:textId="77777777" w:rsidR="00E904D3" w:rsidRDefault="00E904D3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Вержаев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Женя</w:t>
      </w:r>
    </w:p>
    <w:p w14:paraId="26D4AD3D" w14:textId="77777777" w:rsidR="00E904D3" w:rsidRDefault="00E904D3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Госткин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Витя</w:t>
      </w:r>
    </w:p>
    <w:p w14:paraId="4806B535" w14:textId="77777777" w:rsidR="00E904D3" w:rsidRDefault="00E904D3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Ерошенко Лев</w:t>
      </w:r>
    </w:p>
    <w:p w14:paraId="446286FF" w14:textId="77777777" w:rsidR="00E904D3" w:rsidRDefault="00E904D3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Земскова Арина</w:t>
      </w:r>
    </w:p>
    <w:p w14:paraId="209F8196" w14:textId="503D1494" w:rsidR="00E904D3" w:rsidRPr="0050763A" w:rsidRDefault="00E904D3" w:rsidP="0050763A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Клементьев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Матвей</w:t>
      </w:r>
    </w:p>
    <w:p w14:paraId="39E41544" w14:textId="0511D8F9" w:rsidR="00E904D3" w:rsidRPr="0050763A" w:rsidRDefault="00E904D3" w:rsidP="0050763A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Пугачева С</w:t>
      </w:r>
      <w:r w:rsidR="0050763A">
        <w:rPr>
          <w:rFonts w:ascii="Times New Roman" w:hAnsi="Times New Roman"/>
          <w:b/>
          <w:spacing w:val="-4"/>
          <w:sz w:val="28"/>
          <w:szCs w:val="28"/>
        </w:rPr>
        <w:t>офия</w:t>
      </w:r>
    </w:p>
    <w:p w14:paraId="7E10AC10" w14:textId="19219A3E" w:rsidR="00E904D3" w:rsidRPr="0050763A" w:rsidRDefault="00E904D3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Фадеева Мария</w:t>
      </w:r>
    </w:p>
    <w:p w14:paraId="3926ED4D" w14:textId="367C6630" w:rsidR="0050763A" w:rsidRPr="0050763A" w:rsidRDefault="0050763A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Кабайкина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Маша</w:t>
      </w:r>
    </w:p>
    <w:p w14:paraId="5D692005" w14:textId="54EB5876" w:rsidR="0050763A" w:rsidRPr="0050763A" w:rsidRDefault="0050763A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Червякова Карина</w:t>
      </w:r>
    </w:p>
    <w:p w14:paraId="63AD8859" w14:textId="013498B4" w:rsidR="0050763A" w:rsidRPr="0050763A" w:rsidRDefault="0050763A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Нарайкина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Настя</w:t>
      </w:r>
    </w:p>
    <w:p w14:paraId="59D2D4E8" w14:textId="5DC5D247" w:rsidR="0050763A" w:rsidRPr="0050763A" w:rsidRDefault="0050763A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Фролова Вероника</w:t>
      </w:r>
    </w:p>
    <w:p w14:paraId="0920D652" w14:textId="0C66E599" w:rsidR="0050763A" w:rsidRPr="0050763A" w:rsidRDefault="0050763A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Сыгрышев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Ваня</w:t>
      </w:r>
    </w:p>
    <w:p w14:paraId="6282D594" w14:textId="0F792E8D" w:rsidR="0050763A" w:rsidRPr="0019009F" w:rsidRDefault="00B343DF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Шехмаметьев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Глеб</w:t>
      </w:r>
    </w:p>
    <w:p w14:paraId="36FB8096" w14:textId="733A56C1" w:rsidR="0019009F" w:rsidRDefault="0019009F" w:rsidP="00E904D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Понгарев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Денис</w:t>
      </w:r>
    </w:p>
    <w:p w14:paraId="60A5E443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5732C15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512F3E9B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1C8195A8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3256FD3D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4E3DD145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3492222D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6535F794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6267E3CC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469AECB0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40770523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10CEA74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578B3CB4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13A4BA0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1827DCF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621360D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3239857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798391E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65D402F2" w14:textId="77777777" w:rsidR="00E904D3" w:rsidRDefault="00E904D3" w:rsidP="00E904D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181EFF5" w14:textId="77777777" w:rsidR="00FC0C1D" w:rsidRDefault="00FC0C1D"/>
    <w:sectPr w:rsidR="00FC0C1D" w:rsidSect="00E904D3">
      <w:pgSz w:w="11906" w:h="16838"/>
      <w:pgMar w:top="1134" w:right="11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693B"/>
    <w:multiLevelType w:val="hybridMultilevel"/>
    <w:tmpl w:val="EF0ADD02"/>
    <w:lvl w:ilvl="0" w:tplc="140420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C643C"/>
    <w:multiLevelType w:val="hybridMultilevel"/>
    <w:tmpl w:val="5A6A0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06DD3"/>
    <w:multiLevelType w:val="hybridMultilevel"/>
    <w:tmpl w:val="10B09270"/>
    <w:lvl w:ilvl="0" w:tplc="4CA0F2F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348B7BFC"/>
    <w:multiLevelType w:val="hybridMultilevel"/>
    <w:tmpl w:val="6A64FD8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E497B62"/>
    <w:multiLevelType w:val="hybridMultilevel"/>
    <w:tmpl w:val="B7ACBFD8"/>
    <w:lvl w:ilvl="0" w:tplc="73448F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93B21"/>
    <w:multiLevelType w:val="hybridMultilevel"/>
    <w:tmpl w:val="2D50D6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AAF60D0"/>
    <w:multiLevelType w:val="hybridMultilevel"/>
    <w:tmpl w:val="F08E2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D3"/>
    <w:rsid w:val="000A190A"/>
    <w:rsid w:val="0019009F"/>
    <w:rsid w:val="0022620E"/>
    <w:rsid w:val="003178DA"/>
    <w:rsid w:val="00335569"/>
    <w:rsid w:val="00351885"/>
    <w:rsid w:val="00414136"/>
    <w:rsid w:val="0050763A"/>
    <w:rsid w:val="0057458B"/>
    <w:rsid w:val="00576778"/>
    <w:rsid w:val="005F3623"/>
    <w:rsid w:val="00613AC3"/>
    <w:rsid w:val="006424F0"/>
    <w:rsid w:val="00671215"/>
    <w:rsid w:val="006A3465"/>
    <w:rsid w:val="006B021A"/>
    <w:rsid w:val="007E424C"/>
    <w:rsid w:val="00811E4D"/>
    <w:rsid w:val="00883596"/>
    <w:rsid w:val="00951DF0"/>
    <w:rsid w:val="00984255"/>
    <w:rsid w:val="00A264CD"/>
    <w:rsid w:val="00A6679D"/>
    <w:rsid w:val="00B127E4"/>
    <w:rsid w:val="00B343DF"/>
    <w:rsid w:val="00BD15AA"/>
    <w:rsid w:val="00BF7A85"/>
    <w:rsid w:val="00C976D5"/>
    <w:rsid w:val="00CC374B"/>
    <w:rsid w:val="00CC6B26"/>
    <w:rsid w:val="00CD0C6B"/>
    <w:rsid w:val="00D34DF5"/>
    <w:rsid w:val="00E24ABC"/>
    <w:rsid w:val="00E26C60"/>
    <w:rsid w:val="00E7274E"/>
    <w:rsid w:val="00E904D3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0B18"/>
  <w15:chartTrackingRefBased/>
  <w15:docId w15:val="{983D1807-5AC2-493F-8E2F-B01992B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904D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E9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904D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E9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904D3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904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04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904D3"/>
    <w:pPr>
      <w:ind w:left="720"/>
      <w:contextualSpacing/>
    </w:pPr>
  </w:style>
  <w:style w:type="paragraph" w:customStyle="1" w:styleId="c135">
    <w:name w:val="c135"/>
    <w:basedOn w:val="a"/>
    <w:rsid w:val="00E90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904D3"/>
  </w:style>
  <w:style w:type="table" w:styleId="ab">
    <w:name w:val="Table Grid"/>
    <w:basedOn w:val="a1"/>
    <w:uiPriority w:val="59"/>
    <w:rsid w:val="00E9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904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Astaikin</dc:creator>
  <cp:keywords/>
  <dc:description/>
  <cp:lastModifiedBy>Ольга</cp:lastModifiedBy>
  <cp:revision>31</cp:revision>
  <dcterms:created xsi:type="dcterms:W3CDTF">2022-09-11T09:01:00Z</dcterms:created>
  <dcterms:modified xsi:type="dcterms:W3CDTF">2022-09-13T13:28:00Z</dcterms:modified>
</cp:coreProperties>
</file>