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CD" w:rsidRDefault="00054E01">
      <w:pPr>
        <w:pStyle w:val="20"/>
        <w:shd w:val="clear" w:color="auto" w:fill="auto"/>
        <w:spacing w:after="596"/>
        <w:ind w:left="80"/>
      </w:pPr>
      <w:r>
        <w:t>АДМИНИСТРАЦИЯ ГОРОДСКОГО ОКРУГА САРАНСК</w:t>
      </w:r>
      <w:r>
        <w:br/>
        <w:t>ДЕПАРТАМЕНТ ПО СОЦИАЛЬНОЙ ПОЛИТИКЕ</w:t>
      </w:r>
      <w:r>
        <w:br/>
        <w:t>УПРАВЛЕНИЕ ОБРАЗОВАНИЯ</w:t>
      </w:r>
    </w:p>
    <w:p w:rsidR="000F62CD" w:rsidRDefault="00054E01">
      <w:pPr>
        <w:pStyle w:val="a5"/>
        <w:framePr w:h="773" w:wrap="notBeside" w:vAnchor="text" w:hAnchor="text" w:xAlign="center" w:y="1"/>
        <w:shd w:val="clear" w:color="auto" w:fill="auto"/>
        <w:spacing w:line="280" w:lineRule="exact"/>
      </w:pPr>
      <w:r>
        <w:t>ПРИКАЗ</w:t>
      </w:r>
    </w:p>
    <w:p w:rsidR="000F62CD" w:rsidRDefault="000F62CD">
      <w:pPr>
        <w:framePr w:h="773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8.9pt">
            <v:imagedata r:id="rId7" r:href="rId8"/>
          </v:shape>
        </w:pict>
      </w:r>
    </w:p>
    <w:p w:rsidR="000F62CD" w:rsidRDefault="000F62CD">
      <w:pPr>
        <w:rPr>
          <w:sz w:val="2"/>
          <w:szCs w:val="2"/>
        </w:rPr>
      </w:pPr>
    </w:p>
    <w:p w:rsidR="000F62CD" w:rsidRDefault="00054E01">
      <w:pPr>
        <w:pStyle w:val="20"/>
        <w:shd w:val="clear" w:color="auto" w:fill="auto"/>
        <w:tabs>
          <w:tab w:val="left" w:pos="387"/>
        </w:tabs>
        <w:spacing w:before="253" w:after="304" w:line="317" w:lineRule="exact"/>
        <w:ind w:right="3780"/>
        <w:jc w:val="left"/>
      </w:pPr>
      <w:r>
        <w:t>О</w:t>
      </w:r>
      <w:r>
        <w:tab/>
        <w:t xml:space="preserve">подведении итогов городских конкурсов в рамках Месячника </w:t>
      </w:r>
      <w:r>
        <w:t xml:space="preserve">национальной культуры </w:t>
      </w:r>
      <w:proofErr w:type="gramStart"/>
      <w:r>
        <w:t>в</w:t>
      </w:r>
      <w:proofErr w:type="gramEnd"/>
      <w:r>
        <w:t xml:space="preserve"> </w:t>
      </w:r>
      <w:proofErr w:type="gramStart"/>
      <w:r>
        <w:t>муниципальных</w:t>
      </w:r>
      <w:proofErr w:type="gramEnd"/>
      <w:r>
        <w:t xml:space="preserve"> дошкольных образовательных организаций городского округа Саранск</w:t>
      </w:r>
    </w:p>
    <w:p w:rsidR="000F62CD" w:rsidRDefault="00054E01">
      <w:pPr>
        <w:pStyle w:val="20"/>
        <w:shd w:val="clear" w:color="auto" w:fill="auto"/>
        <w:spacing w:after="0" w:line="312" w:lineRule="exact"/>
        <w:ind w:right="160" w:firstLine="740"/>
        <w:jc w:val="both"/>
      </w:pPr>
      <w:r>
        <w:t>По итогам городских конкурсов в рамках Месячника национальной культуры в муниципальных дошкольных образовательных организаций городского округа Саранск (</w:t>
      </w:r>
      <w:r>
        <w:t xml:space="preserve">приказ от 5 марта 2021 г. № 01-02/41) </w:t>
      </w:r>
      <w:r>
        <w:rPr>
          <w:rStyle w:val="23pt"/>
        </w:rPr>
        <w:t>приказываю:</w:t>
      </w:r>
    </w:p>
    <w:p w:rsidR="000F62CD" w:rsidRDefault="00054E01">
      <w:pPr>
        <w:pStyle w:val="20"/>
        <w:shd w:val="clear" w:color="auto" w:fill="auto"/>
        <w:spacing w:after="0" w:line="312" w:lineRule="exact"/>
        <w:ind w:right="160" w:firstLine="740"/>
        <w:jc w:val="both"/>
      </w:pPr>
      <w:r>
        <w:t>1. Признать победителями и призерами городского дистанционного конкурса мини-музеев народного быта «Народная изба» среди муниципальных дошкольных образовательных организаций городского округа Саранск следую</w:t>
      </w:r>
      <w:r>
        <w:t>щие конкурсные работы:</w:t>
      </w:r>
    </w:p>
    <w:p w:rsidR="000F62CD" w:rsidRDefault="00054E01">
      <w:pPr>
        <w:pStyle w:val="30"/>
        <w:numPr>
          <w:ilvl w:val="0"/>
          <w:numId w:val="1"/>
        </w:numPr>
        <w:shd w:val="clear" w:color="auto" w:fill="auto"/>
        <w:tabs>
          <w:tab w:val="left" w:pos="1036"/>
        </w:tabs>
      </w:pPr>
      <w:r>
        <w:rPr>
          <w:rStyle w:val="31"/>
          <w:b/>
          <w:bCs/>
        </w:rPr>
        <w:t>место</w:t>
      </w:r>
    </w:p>
    <w:p w:rsidR="000F62CD" w:rsidRDefault="00054E01">
      <w:pPr>
        <w:pStyle w:val="20"/>
        <w:numPr>
          <w:ilvl w:val="0"/>
          <w:numId w:val="2"/>
        </w:numPr>
        <w:shd w:val="clear" w:color="auto" w:fill="auto"/>
        <w:tabs>
          <w:tab w:val="left" w:pos="1084"/>
        </w:tabs>
        <w:spacing w:after="0" w:line="280" w:lineRule="exact"/>
        <w:ind w:firstLine="740"/>
        <w:jc w:val="both"/>
      </w:pPr>
      <w:r>
        <w:t>Мини-музей «Мордовская изба» МАДОУ «Детский сад №82»;</w:t>
      </w:r>
    </w:p>
    <w:p w:rsidR="000F62CD" w:rsidRDefault="00054E01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88" w:lineRule="exact"/>
        <w:ind w:right="160" w:firstLine="740"/>
        <w:jc w:val="both"/>
      </w:pPr>
      <w:r>
        <w:t>Мини-музей «Мордовская изба» МДОУ «Детский сад №86 комбинированного вида».</w:t>
      </w:r>
    </w:p>
    <w:p w:rsidR="000F62CD" w:rsidRDefault="00054E01">
      <w:pPr>
        <w:pStyle w:val="30"/>
        <w:numPr>
          <w:ilvl w:val="0"/>
          <w:numId w:val="1"/>
        </w:numPr>
        <w:shd w:val="clear" w:color="auto" w:fill="auto"/>
        <w:tabs>
          <w:tab w:val="left" w:pos="1060"/>
        </w:tabs>
        <w:spacing w:line="280" w:lineRule="exact"/>
      </w:pPr>
      <w:r>
        <w:rPr>
          <w:rStyle w:val="31"/>
          <w:b/>
          <w:bCs/>
        </w:rPr>
        <w:t>место</w:t>
      </w:r>
    </w:p>
    <w:p w:rsidR="000F62CD" w:rsidRDefault="00054E01">
      <w:pPr>
        <w:pStyle w:val="20"/>
        <w:numPr>
          <w:ilvl w:val="0"/>
          <w:numId w:val="2"/>
        </w:numPr>
        <w:shd w:val="clear" w:color="auto" w:fill="auto"/>
        <w:tabs>
          <w:tab w:val="left" w:pos="1045"/>
        </w:tabs>
        <w:spacing w:after="0" w:line="293" w:lineRule="exact"/>
        <w:ind w:right="160" w:firstLine="740"/>
        <w:jc w:val="both"/>
      </w:pPr>
      <w:r>
        <w:t>Мини-музей «Народная изба» МАДОУ «Центр развития ребенка — детский сад №6»;</w:t>
      </w:r>
    </w:p>
    <w:p w:rsidR="000F62CD" w:rsidRDefault="00054E01">
      <w:pPr>
        <w:pStyle w:val="20"/>
        <w:numPr>
          <w:ilvl w:val="0"/>
          <w:numId w:val="2"/>
        </w:numPr>
        <w:shd w:val="clear" w:color="auto" w:fill="auto"/>
        <w:tabs>
          <w:tab w:val="left" w:pos="1084"/>
        </w:tabs>
        <w:spacing w:after="0" w:line="288" w:lineRule="exact"/>
        <w:ind w:firstLine="740"/>
        <w:jc w:val="both"/>
      </w:pPr>
      <w:r>
        <w:t xml:space="preserve">Мини-музей </w:t>
      </w:r>
      <w:r>
        <w:t>«Народная изба» МАДОУ «Центр развития ребенка —</w:t>
      </w:r>
    </w:p>
    <w:p w:rsidR="000F62CD" w:rsidRDefault="00054E01">
      <w:pPr>
        <w:pStyle w:val="20"/>
        <w:shd w:val="clear" w:color="auto" w:fill="auto"/>
        <w:tabs>
          <w:tab w:val="left" w:pos="2947"/>
        </w:tabs>
        <w:spacing w:after="0" w:line="288" w:lineRule="exact"/>
        <w:jc w:val="both"/>
      </w:pPr>
      <w:r>
        <w:t>детский сад № 7»;</w:t>
      </w:r>
      <w:r>
        <w:tab/>
        <w:t>.</w:t>
      </w:r>
    </w:p>
    <w:p w:rsidR="000F62CD" w:rsidRDefault="00054E01">
      <w:pPr>
        <w:pStyle w:val="20"/>
        <w:numPr>
          <w:ilvl w:val="0"/>
          <w:numId w:val="2"/>
        </w:numPr>
        <w:shd w:val="clear" w:color="auto" w:fill="auto"/>
        <w:tabs>
          <w:tab w:val="left" w:pos="1089"/>
        </w:tabs>
        <w:spacing w:after="0" w:line="317" w:lineRule="exact"/>
        <w:ind w:firstLine="740"/>
        <w:jc w:val="both"/>
      </w:pPr>
      <w:r>
        <w:t>Мини-музей «Мини-музей старины» МДОУ «Детский сад №20»;</w:t>
      </w:r>
    </w:p>
    <w:p w:rsidR="000F62CD" w:rsidRDefault="00054E01">
      <w:pPr>
        <w:pStyle w:val="20"/>
        <w:numPr>
          <w:ilvl w:val="0"/>
          <w:numId w:val="2"/>
        </w:numPr>
        <w:shd w:val="clear" w:color="auto" w:fill="auto"/>
        <w:tabs>
          <w:tab w:val="left" w:pos="1089"/>
        </w:tabs>
        <w:spacing w:after="0" w:line="317" w:lineRule="exact"/>
        <w:ind w:firstLine="740"/>
        <w:jc w:val="both"/>
      </w:pPr>
      <w:r>
        <w:t>Мини-музей «Народная изба» МАДОУ «Детский сад № 42»;</w:t>
      </w:r>
    </w:p>
    <w:p w:rsidR="000F62CD" w:rsidRDefault="00054E01">
      <w:pPr>
        <w:pStyle w:val="20"/>
        <w:numPr>
          <w:ilvl w:val="0"/>
          <w:numId w:val="2"/>
        </w:numPr>
        <w:shd w:val="clear" w:color="auto" w:fill="auto"/>
        <w:tabs>
          <w:tab w:val="left" w:pos="1089"/>
        </w:tabs>
        <w:spacing w:after="0" w:line="317" w:lineRule="exact"/>
        <w:ind w:firstLine="740"/>
        <w:jc w:val="both"/>
      </w:pPr>
      <w:r>
        <w:t>Мини-музей «Народная изба» МДОУ «Детский сад №88»;</w:t>
      </w:r>
    </w:p>
    <w:p w:rsidR="000F62CD" w:rsidRDefault="00054E01">
      <w:pPr>
        <w:pStyle w:val="20"/>
        <w:numPr>
          <w:ilvl w:val="0"/>
          <w:numId w:val="2"/>
        </w:numPr>
        <w:shd w:val="clear" w:color="auto" w:fill="auto"/>
        <w:tabs>
          <w:tab w:val="left" w:pos="1780"/>
        </w:tabs>
        <w:spacing w:after="0" w:line="288" w:lineRule="exact"/>
        <w:ind w:firstLine="740"/>
        <w:jc w:val="both"/>
      </w:pPr>
      <w:r>
        <w:t xml:space="preserve">Мини-музей «Мордовская </w:t>
      </w:r>
      <w:r>
        <w:t>народная изба» МАДОУ «Детский сад</w:t>
      </w:r>
    </w:p>
    <w:p w:rsidR="000F62CD" w:rsidRDefault="00054E01">
      <w:pPr>
        <w:pStyle w:val="10"/>
        <w:keepNext/>
        <w:keepLines/>
        <w:shd w:val="clear" w:color="auto" w:fill="auto"/>
        <w:tabs>
          <w:tab w:val="left" w:pos="1013"/>
        </w:tabs>
      </w:pPr>
      <w:bookmarkStart w:id="0" w:name="bookmark0"/>
      <w:r>
        <w:t>№</w:t>
      </w:r>
      <w:r>
        <w:rPr>
          <w:rStyle w:val="114pt"/>
        </w:rPr>
        <w:t>112</w:t>
      </w:r>
      <w:r>
        <w:t>»;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35"/>
        <w:gridCol w:w="970"/>
        <w:gridCol w:w="1166"/>
        <w:gridCol w:w="1454"/>
        <w:gridCol w:w="696"/>
        <w:gridCol w:w="782"/>
      </w:tblGrid>
      <w:tr w:rsidR="000F62C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435" w:type="dxa"/>
            <w:shd w:val="clear" w:color="auto" w:fill="FFFFFF"/>
            <w:vAlign w:val="bottom"/>
          </w:tcPr>
          <w:p w:rsidR="000F62CD" w:rsidRDefault="00054E01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312" w:lineRule="exact"/>
              <w:ind w:firstLine="720"/>
              <w:jc w:val="left"/>
            </w:pPr>
            <w:r>
              <w:rPr>
                <w:rStyle w:val="22"/>
              </w:rPr>
              <w:t>- Мини-музей «</w:t>
            </w:r>
            <w:proofErr w:type="gramStart"/>
            <w:r>
              <w:rPr>
                <w:rStyle w:val="22"/>
              </w:rPr>
              <w:t>Народная</w:t>
            </w:r>
            <w:proofErr w:type="gramEnd"/>
            <w:r>
              <w:rPr>
                <w:rStyle w:val="22"/>
              </w:rPr>
              <w:t xml:space="preserve"> комбинированного вида».</w:t>
            </w:r>
          </w:p>
        </w:tc>
        <w:tc>
          <w:tcPr>
            <w:tcW w:w="970" w:type="dxa"/>
            <w:shd w:val="clear" w:color="auto" w:fill="FFFFFF"/>
          </w:tcPr>
          <w:p w:rsidR="000F62CD" w:rsidRDefault="00054E01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2"/>
              </w:rPr>
              <w:t>изба»</w:t>
            </w:r>
          </w:p>
        </w:tc>
        <w:tc>
          <w:tcPr>
            <w:tcW w:w="1166" w:type="dxa"/>
            <w:shd w:val="clear" w:color="auto" w:fill="FFFFFF"/>
          </w:tcPr>
          <w:p w:rsidR="000F62CD" w:rsidRDefault="00054E01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2"/>
              </w:rPr>
              <w:t>МДОУ</w:t>
            </w:r>
          </w:p>
        </w:tc>
        <w:tc>
          <w:tcPr>
            <w:tcW w:w="1454" w:type="dxa"/>
            <w:shd w:val="clear" w:color="auto" w:fill="FFFFFF"/>
          </w:tcPr>
          <w:p w:rsidR="000F62CD" w:rsidRDefault="00054E01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2"/>
              </w:rPr>
              <w:t>«Детский</w:t>
            </w:r>
          </w:p>
        </w:tc>
        <w:tc>
          <w:tcPr>
            <w:tcW w:w="696" w:type="dxa"/>
            <w:shd w:val="clear" w:color="auto" w:fill="FFFFFF"/>
          </w:tcPr>
          <w:p w:rsidR="000F62CD" w:rsidRDefault="00054E01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сад</w:t>
            </w:r>
          </w:p>
        </w:tc>
        <w:tc>
          <w:tcPr>
            <w:tcW w:w="782" w:type="dxa"/>
            <w:shd w:val="clear" w:color="auto" w:fill="FFFFFF"/>
          </w:tcPr>
          <w:p w:rsidR="000F62CD" w:rsidRDefault="00054E01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№125</w:t>
            </w:r>
          </w:p>
        </w:tc>
      </w:tr>
      <w:tr w:rsidR="000F62C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435" w:type="dxa"/>
            <w:shd w:val="clear" w:color="auto" w:fill="FFFFFF"/>
          </w:tcPr>
          <w:p w:rsidR="000F62CD" w:rsidRDefault="00054E01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80" w:lineRule="exact"/>
              <w:ind w:firstLine="720"/>
              <w:jc w:val="left"/>
            </w:pPr>
            <w:r>
              <w:rPr>
                <w:rStyle w:val="23"/>
              </w:rPr>
              <w:t>3 место</w:t>
            </w:r>
          </w:p>
        </w:tc>
        <w:tc>
          <w:tcPr>
            <w:tcW w:w="970" w:type="dxa"/>
            <w:shd w:val="clear" w:color="auto" w:fill="FFFFFF"/>
          </w:tcPr>
          <w:p w:rsidR="000F62CD" w:rsidRDefault="000F62CD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0F62CD" w:rsidRDefault="000F62CD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</w:tcPr>
          <w:p w:rsidR="000F62CD" w:rsidRDefault="000F62CD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F62CD" w:rsidRDefault="000F62CD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0F62CD" w:rsidRDefault="000F62CD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62CD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62CD" w:rsidRDefault="00054E01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312" w:lineRule="exact"/>
              <w:ind w:firstLine="720"/>
              <w:jc w:val="left"/>
            </w:pPr>
            <w:r>
              <w:rPr>
                <w:rStyle w:val="24"/>
              </w:rPr>
              <w:t xml:space="preserve">- </w:t>
            </w:r>
            <w:r>
              <w:rPr>
                <w:rStyle w:val="22"/>
              </w:rPr>
              <w:t>Мини-музей «</w:t>
            </w:r>
            <w:proofErr w:type="gramStart"/>
            <w:r>
              <w:rPr>
                <w:rStyle w:val="22"/>
              </w:rPr>
              <w:t>Народная</w:t>
            </w:r>
            <w:proofErr w:type="gramEnd"/>
            <w:r>
              <w:rPr>
                <w:rStyle w:val="22"/>
              </w:rPr>
              <w:t xml:space="preserve"> комбинированного вида»;</w:t>
            </w:r>
          </w:p>
        </w:tc>
        <w:tc>
          <w:tcPr>
            <w:tcW w:w="970" w:type="dxa"/>
            <w:shd w:val="clear" w:color="auto" w:fill="FFFFFF"/>
          </w:tcPr>
          <w:p w:rsidR="000F62CD" w:rsidRDefault="00054E01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2"/>
              </w:rPr>
              <w:t>изба»</w:t>
            </w:r>
          </w:p>
        </w:tc>
        <w:tc>
          <w:tcPr>
            <w:tcW w:w="1166" w:type="dxa"/>
            <w:shd w:val="clear" w:color="auto" w:fill="FFFFFF"/>
          </w:tcPr>
          <w:p w:rsidR="000F62CD" w:rsidRDefault="00054E01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2"/>
              </w:rPr>
              <w:t>МДОУ</w:t>
            </w:r>
          </w:p>
        </w:tc>
        <w:tc>
          <w:tcPr>
            <w:tcW w:w="1454" w:type="dxa"/>
            <w:shd w:val="clear" w:color="auto" w:fill="FFFFFF"/>
          </w:tcPr>
          <w:p w:rsidR="000F62CD" w:rsidRDefault="00054E01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2"/>
              </w:rPr>
              <w:t>«Детский</w:t>
            </w:r>
          </w:p>
        </w:tc>
        <w:tc>
          <w:tcPr>
            <w:tcW w:w="696" w:type="dxa"/>
            <w:shd w:val="clear" w:color="auto" w:fill="FFFFFF"/>
          </w:tcPr>
          <w:p w:rsidR="000F62CD" w:rsidRDefault="00054E01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2"/>
              </w:rPr>
              <w:t>сад</w:t>
            </w:r>
          </w:p>
        </w:tc>
        <w:tc>
          <w:tcPr>
            <w:tcW w:w="782" w:type="dxa"/>
            <w:shd w:val="clear" w:color="auto" w:fill="FFFFFF"/>
          </w:tcPr>
          <w:p w:rsidR="000F62CD" w:rsidRDefault="00054E01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2"/>
              </w:rPr>
              <w:t>№32</w:t>
            </w:r>
          </w:p>
        </w:tc>
      </w:tr>
      <w:tr w:rsidR="000F62C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435" w:type="dxa"/>
            <w:shd w:val="clear" w:color="auto" w:fill="FFFFFF"/>
            <w:vAlign w:val="bottom"/>
          </w:tcPr>
          <w:p w:rsidR="000F62CD" w:rsidRDefault="00054E01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317" w:lineRule="exact"/>
              <w:ind w:firstLine="720"/>
              <w:jc w:val="left"/>
            </w:pPr>
            <w:r>
              <w:rPr>
                <w:rStyle w:val="22"/>
              </w:rPr>
              <w:t>- Мини-музей «</w:t>
            </w:r>
            <w:proofErr w:type="gramStart"/>
            <w:r>
              <w:rPr>
                <w:rStyle w:val="22"/>
              </w:rPr>
              <w:t>Народная</w:t>
            </w:r>
            <w:proofErr w:type="gramEnd"/>
            <w:r>
              <w:rPr>
                <w:rStyle w:val="22"/>
              </w:rPr>
              <w:t xml:space="preserve"> комбинированного вида»;</w:t>
            </w:r>
          </w:p>
        </w:tc>
        <w:tc>
          <w:tcPr>
            <w:tcW w:w="970" w:type="dxa"/>
            <w:shd w:val="clear" w:color="auto" w:fill="FFFFFF"/>
          </w:tcPr>
          <w:p w:rsidR="000F62CD" w:rsidRDefault="00054E01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2"/>
              </w:rPr>
              <w:t>изба»</w:t>
            </w:r>
          </w:p>
        </w:tc>
        <w:tc>
          <w:tcPr>
            <w:tcW w:w="1166" w:type="dxa"/>
            <w:shd w:val="clear" w:color="auto" w:fill="FFFFFF"/>
          </w:tcPr>
          <w:p w:rsidR="000F62CD" w:rsidRDefault="00054E01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2"/>
              </w:rPr>
              <w:t>МДОУ</w:t>
            </w:r>
          </w:p>
        </w:tc>
        <w:tc>
          <w:tcPr>
            <w:tcW w:w="1454" w:type="dxa"/>
            <w:shd w:val="clear" w:color="auto" w:fill="FFFFFF"/>
          </w:tcPr>
          <w:p w:rsidR="000F62CD" w:rsidRDefault="00054E01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2"/>
              </w:rPr>
              <w:t>«Детский</w:t>
            </w:r>
          </w:p>
        </w:tc>
        <w:tc>
          <w:tcPr>
            <w:tcW w:w="696" w:type="dxa"/>
            <w:shd w:val="clear" w:color="auto" w:fill="FFFFFF"/>
          </w:tcPr>
          <w:p w:rsidR="000F62CD" w:rsidRDefault="00054E01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2"/>
              </w:rPr>
              <w:t>сад</w:t>
            </w:r>
          </w:p>
        </w:tc>
        <w:tc>
          <w:tcPr>
            <w:tcW w:w="782" w:type="dxa"/>
            <w:shd w:val="clear" w:color="auto" w:fill="FFFFFF"/>
          </w:tcPr>
          <w:p w:rsidR="000F62CD" w:rsidRDefault="00054E01">
            <w:pPr>
              <w:pStyle w:val="20"/>
              <w:framePr w:w="9504" w:wrap="notBeside" w:vAnchor="text" w:hAnchor="text" w:xAlign="center" w:y="1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2"/>
              </w:rPr>
              <w:t>№85</w:t>
            </w:r>
          </w:p>
        </w:tc>
      </w:tr>
    </w:tbl>
    <w:p w:rsidR="000F62CD" w:rsidRDefault="00054E01">
      <w:pPr>
        <w:pStyle w:val="a7"/>
        <w:framePr w:w="9504" w:wrap="notBeside" w:vAnchor="text" w:hAnchor="text" w:xAlign="center" w:y="1"/>
        <w:shd w:val="clear" w:color="auto" w:fill="auto"/>
        <w:spacing w:line="280" w:lineRule="exact"/>
      </w:pPr>
      <w:r>
        <w:t>- Мини-музей «Народная изба» МАДОУ «Детский сад №89»;</w:t>
      </w:r>
    </w:p>
    <w:p w:rsidR="000F62CD" w:rsidRDefault="000F62CD">
      <w:pPr>
        <w:framePr w:w="9504" w:wrap="notBeside" w:vAnchor="text" w:hAnchor="text" w:xAlign="center" w:y="1"/>
        <w:rPr>
          <w:sz w:val="2"/>
          <w:szCs w:val="2"/>
        </w:rPr>
      </w:pPr>
    </w:p>
    <w:p w:rsidR="000F62CD" w:rsidRDefault="000F62CD">
      <w:pPr>
        <w:rPr>
          <w:sz w:val="2"/>
          <w:szCs w:val="2"/>
        </w:rPr>
      </w:pPr>
    </w:p>
    <w:p w:rsidR="000F62CD" w:rsidRDefault="00054E01">
      <w:pPr>
        <w:pStyle w:val="20"/>
        <w:shd w:val="clear" w:color="auto" w:fill="auto"/>
        <w:tabs>
          <w:tab w:val="left" w:pos="5611"/>
        </w:tabs>
        <w:spacing w:after="0" w:line="269" w:lineRule="exact"/>
        <w:ind w:firstLine="820"/>
        <w:jc w:val="both"/>
      </w:pPr>
      <w:r>
        <w:t xml:space="preserve">- Мини-музей «Изба» МАДОУ «Центр развития ребёнка </w:t>
      </w:r>
      <w:r>
        <w:rPr>
          <w:rStyle w:val="25"/>
        </w:rPr>
        <w:t xml:space="preserve">- </w:t>
      </w:r>
      <w:r>
        <w:t>детский сад №90».</w:t>
      </w:r>
      <w:r>
        <w:tab/>
        <w:t>'</w:t>
      </w:r>
    </w:p>
    <w:p w:rsidR="000F62CD" w:rsidRDefault="00054E01">
      <w:pPr>
        <w:pStyle w:val="20"/>
        <w:shd w:val="clear" w:color="auto" w:fill="auto"/>
        <w:spacing w:after="0" w:line="317" w:lineRule="exact"/>
        <w:ind w:firstLine="820"/>
        <w:jc w:val="both"/>
      </w:pPr>
      <w:r>
        <w:lastRenderedPageBreak/>
        <w:t xml:space="preserve">2. По итогам городского дистанционного творческого конкурса на лучший национальный костюм народов </w:t>
      </w:r>
      <w:r>
        <w:t>Поволжья «Наследие традиций» среди муниципальных дошкольных образовательных организаций городского округа Саранск признать победителями и призерами следующие конкурсные работы:</w:t>
      </w:r>
    </w:p>
    <w:p w:rsidR="000F62CD" w:rsidRDefault="00054E01">
      <w:pPr>
        <w:pStyle w:val="20"/>
        <w:shd w:val="clear" w:color="auto" w:fill="auto"/>
        <w:spacing w:after="0" w:line="317" w:lineRule="exact"/>
        <w:ind w:firstLine="820"/>
        <w:jc w:val="both"/>
      </w:pPr>
      <w:r>
        <w:t>номинация «Традиционный национальный костюм»:</w:t>
      </w:r>
    </w:p>
    <w:p w:rsidR="000F62CD" w:rsidRDefault="00054E01">
      <w:pPr>
        <w:pStyle w:val="30"/>
        <w:numPr>
          <w:ilvl w:val="0"/>
          <w:numId w:val="3"/>
        </w:numPr>
        <w:shd w:val="clear" w:color="auto" w:fill="auto"/>
        <w:tabs>
          <w:tab w:val="left" w:pos="1077"/>
        </w:tabs>
        <w:spacing w:line="280" w:lineRule="exact"/>
        <w:ind w:firstLine="820"/>
      </w:pPr>
      <w:r>
        <w:rPr>
          <w:rStyle w:val="31"/>
          <w:b/>
          <w:bCs/>
        </w:rPr>
        <w:t>место</w:t>
      </w:r>
    </w:p>
    <w:p w:rsidR="000F62CD" w:rsidRDefault="00054E01">
      <w:pPr>
        <w:pStyle w:val="20"/>
        <w:shd w:val="clear" w:color="auto" w:fill="auto"/>
        <w:spacing w:after="0" w:line="302" w:lineRule="exact"/>
        <w:ind w:firstLine="820"/>
        <w:jc w:val="both"/>
      </w:pPr>
      <w:r>
        <w:t>Работа «Праздничный национа</w:t>
      </w:r>
      <w:r>
        <w:t xml:space="preserve">льный костюм для </w:t>
      </w:r>
      <w:proofErr w:type="spellStart"/>
      <w:r>
        <w:t>девочки-мокшанки</w:t>
      </w:r>
      <w:proofErr w:type="spellEnd"/>
      <w:r>
        <w:t xml:space="preserve">», автор - Осипова Анастасия </w:t>
      </w:r>
      <w:proofErr w:type="spellStart"/>
      <w:r>
        <w:t>Филаретовна</w:t>
      </w:r>
      <w:proofErr w:type="spellEnd"/>
      <w:r>
        <w:t>, воспитатель МАДОУ «Центр развития ребенка - детский сад № 46»;</w:t>
      </w:r>
    </w:p>
    <w:p w:rsidR="000F62CD" w:rsidRDefault="00054E01">
      <w:pPr>
        <w:pStyle w:val="20"/>
        <w:shd w:val="clear" w:color="auto" w:fill="auto"/>
        <w:spacing w:after="0" w:line="307" w:lineRule="exact"/>
        <w:ind w:firstLine="820"/>
        <w:jc w:val="both"/>
      </w:pPr>
      <w:r>
        <w:t xml:space="preserve">Работа «Русский праздничный национальный костюм «Русская боярыня», авторы — </w:t>
      </w:r>
      <w:proofErr w:type="spellStart"/>
      <w:r>
        <w:t>Адмакина</w:t>
      </w:r>
      <w:proofErr w:type="spellEnd"/>
      <w:r>
        <w:t xml:space="preserve"> Марина Евгеньевна, старший воспит</w:t>
      </w:r>
      <w:r>
        <w:t xml:space="preserve">атель, </w:t>
      </w:r>
      <w:proofErr w:type="spellStart"/>
      <w:r>
        <w:t>Торгашина</w:t>
      </w:r>
      <w:proofErr w:type="spellEnd"/>
      <w:r>
        <w:t xml:space="preserve"> Наталья Ивановна, Лачина Светлана Александровна, </w:t>
      </w:r>
      <w:proofErr w:type="spellStart"/>
      <w:r>
        <w:t>Куцанкина</w:t>
      </w:r>
      <w:proofErr w:type="spellEnd"/>
      <w:r>
        <w:t xml:space="preserve"> Валентина Алексеевна, Родькина Полина Владимировна, воспитатели МДОУ «Детский сад №88»;</w:t>
      </w:r>
    </w:p>
    <w:p w:rsidR="000F62CD" w:rsidRDefault="00054E01">
      <w:pPr>
        <w:pStyle w:val="20"/>
        <w:shd w:val="clear" w:color="auto" w:fill="auto"/>
        <w:tabs>
          <w:tab w:val="left" w:pos="7968"/>
          <w:tab w:val="left" w:pos="8434"/>
          <w:tab w:val="left" w:leader="dot" w:pos="8851"/>
          <w:tab w:val="left" w:leader="dot" w:pos="9259"/>
        </w:tabs>
        <w:spacing w:after="0" w:line="288" w:lineRule="exact"/>
        <w:ind w:firstLine="820"/>
        <w:jc w:val="both"/>
      </w:pPr>
      <w:r>
        <w:t xml:space="preserve">Работа «Удмуртский национальный костюм», авторы — Левинова Лариса Васильевна, </w:t>
      </w:r>
      <w:proofErr w:type="spellStart"/>
      <w:r>
        <w:t>Мальгина</w:t>
      </w:r>
      <w:proofErr w:type="spellEnd"/>
      <w:r>
        <w:t xml:space="preserve"> Елена</w:t>
      </w:r>
      <w:r>
        <w:t xml:space="preserve"> Николаевна, воспитатели МДОУ «Детский сад №117»;</w:t>
      </w:r>
      <w:r>
        <w:tab/>
        <w:t>‘</w:t>
      </w:r>
      <w:r>
        <w:tab/>
      </w:r>
      <w:r>
        <w:tab/>
      </w:r>
      <w:r>
        <w:tab/>
      </w:r>
    </w:p>
    <w:p w:rsidR="000F62CD" w:rsidRDefault="00054E01">
      <w:pPr>
        <w:pStyle w:val="30"/>
        <w:numPr>
          <w:ilvl w:val="0"/>
          <w:numId w:val="3"/>
        </w:numPr>
        <w:shd w:val="clear" w:color="auto" w:fill="auto"/>
        <w:tabs>
          <w:tab w:val="left" w:pos="1096"/>
        </w:tabs>
        <w:spacing w:line="280" w:lineRule="exact"/>
        <w:ind w:firstLine="820"/>
      </w:pPr>
      <w:r>
        <w:rPr>
          <w:rStyle w:val="31"/>
          <w:b/>
          <w:bCs/>
        </w:rPr>
        <w:t>место</w:t>
      </w:r>
    </w:p>
    <w:p w:rsidR="000F62CD" w:rsidRDefault="00054E01">
      <w:pPr>
        <w:pStyle w:val="20"/>
        <w:shd w:val="clear" w:color="auto" w:fill="auto"/>
        <w:spacing w:after="0" w:line="298" w:lineRule="exact"/>
        <w:ind w:firstLine="820"/>
        <w:jc w:val="both"/>
      </w:pPr>
      <w:r>
        <w:t xml:space="preserve">Работа «Мордовский национальный костюм </w:t>
      </w:r>
      <w:proofErr w:type="spellStart"/>
      <w:r>
        <w:t>мокшанки</w:t>
      </w:r>
      <w:proofErr w:type="spellEnd"/>
      <w:r>
        <w:t xml:space="preserve"> села Старая </w:t>
      </w:r>
      <w:proofErr w:type="spellStart"/>
      <w:r>
        <w:t>Теризморга</w:t>
      </w:r>
      <w:proofErr w:type="spellEnd"/>
      <w:r>
        <w:t xml:space="preserve"> </w:t>
      </w:r>
      <w:proofErr w:type="spellStart"/>
      <w:r>
        <w:t>Старошайговского</w:t>
      </w:r>
      <w:proofErr w:type="spellEnd"/>
      <w:r>
        <w:t xml:space="preserve"> района», автор — </w:t>
      </w:r>
      <w:proofErr w:type="spellStart"/>
      <w:r>
        <w:t>Ворожейкина</w:t>
      </w:r>
      <w:proofErr w:type="spellEnd"/>
      <w:r>
        <w:t xml:space="preserve"> </w:t>
      </w:r>
      <w:proofErr w:type="spellStart"/>
      <w:r>
        <w:t>Анжелика</w:t>
      </w:r>
      <w:proofErr w:type="spellEnd"/>
      <w:r>
        <w:t xml:space="preserve"> Анатольевна, воспитатель МАДОУ «Центр развития ребенка - детский сад </w:t>
      </w:r>
      <w:r>
        <w:t>№3»;</w:t>
      </w:r>
    </w:p>
    <w:p w:rsidR="000F62CD" w:rsidRDefault="00054E01">
      <w:pPr>
        <w:pStyle w:val="20"/>
        <w:shd w:val="clear" w:color="auto" w:fill="auto"/>
        <w:spacing w:after="0" w:line="307" w:lineRule="exact"/>
        <w:ind w:firstLine="820"/>
        <w:jc w:val="both"/>
      </w:pPr>
      <w:r>
        <w:t>Работа «Татарский национальный костюм», авторы — педагогический коллектив МДОУ «Детский сад №20 комбинированного вида»;</w:t>
      </w:r>
    </w:p>
    <w:p w:rsidR="000F62CD" w:rsidRDefault="00054E01">
      <w:pPr>
        <w:pStyle w:val="20"/>
        <w:shd w:val="clear" w:color="auto" w:fill="auto"/>
        <w:spacing w:after="0" w:line="288" w:lineRule="exact"/>
        <w:ind w:firstLine="820"/>
        <w:jc w:val="both"/>
      </w:pPr>
      <w:r>
        <w:t xml:space="preserve">Работа «Татарский национальный костюм», авторы — </w:t>
      </w:r>
      <w:proofErr w:type="spellStart"/>
      <w:r>
        <w:t>Юничева</w:t>
      </w:r>
      <w:proofErr w:type="spellEnd"/>
      <w:r>
        <w:t xml:space="preserve">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Ринатовна</w:t>
      </w:r>
      <w:proofErr w:type="spellEnd"/>
      <w:r>
        <w:t xml:space="preserve">, Романова Светлана Николаевна, воспитатели МДОУ «Детский </w:t>
      </w:r>
      <w:r>
        <w:t>сад №29»;</w:t>
      </w:r>
    </w:p>
    <w:p w:rsidR="000F62CD" w:rsidRDefault="00054E01">
      <w:pPr>
        <w:pStyle w:val="20"/>
        <w:shd w:val="clear" w:color="auto" w:fill="auto"/>
        <w:spacing w:after="0" w:line="307" w:lineRule="exact"/>
        <w:ind w:firstLine="820"/>
        <w:jc w:val="both"/>
      </w:pPr>
      <w:r>
        <w:t xml:space="preserve">Работа «Антошка». Русский народный костюм для мальчика», авторы - </w:t>
      </w:r>
      <w:proofErr w:type="spellStart"/>
      <w:r>
        <w:t>Дыдыкина</w:t>
      </w:r>
      <w:proofErr w:type="spellEnd"/>
      <w:r>
        <w:t xml:space="preserve"> Римма Васильевна, старший воспитатель, </w:t>
      </w:r>
      <w:proofErr w:type="spellStart"/>
      <w:r>
        <w:t>Вельмяйкина</w:t>
      </w:r>
      <w:proofErr w:type="spellEnd"/>
      <w:r>
        <w:t xml:space="preserve"> Нина Александровна, </w:t>
      </w:r>
      <w:proofErr w:type="spellStart"/>
      <w:r>
        <w:t>Прошкина</w:t>
      </w:r>
      <w:proofErr w:type="spellEnd"/>
      <w:r>
        <w:t xml:space="preserve"> Екатерина Владимировна, </w:t>
      </w:r>
      <w:proofErr w:type="spellStart"/>
      <w:r>
        <w:t>Кафидова</w:t>
      </w:r>
      <w:proofErr w:type="spellEnd"/>
      <w:r>
        <w:t xml:space="preserve"> Юлия </w:t>
      </w:r>
      <w:proofErr w:type="spellStart"/>
      <w:r>
        <w:t>Матевосовна</w:t>
      </w:r>
      <w:proofErr w:type="spellEnd"/>
      <w:r>
        <w:t>, воспитатели МДОУ «Детский сад №32 комбин</w:t>
      </w:r>
      <w:r>
        <w:t>ированного вида»;</w:t>
      </w:r>
    </w:p>
    <w:p w:rsidR="000F62CD" w:rsidRDefault="00054E01">
      <w:pPr>
        <w:pStyle w:val="20"/>
        <w:shd w:val="clear" w:color="auto" w:fill="auto"/>
        <w:spacing w:after="0"/>
        <w:ind w:firstLine="820"/>
        <w:jc w:val="both"/>
      </w:pPr>
      <w:r>
        <w:t xml:space="preserve">Работа «Чувашский национальный костюм молодой девушки (кукла)», авторы - творческая группа педагогов: </w:t>
      </w:r>
      <w:proofErr w:type="gramStart"/>
      <w:r>
        <w:t xml:space="preserve">Василевская Елена Владимировна, старший воспитатель, </w:t>
      </w:r>
      <w:proofErr w:type="spellStart"/>
      <w:r>
        <w:t>Прыткова</w:t>
      </w:r>
      <w:proofErr w:type="spellEnd"/>
      <w:r>
        <w:t xml:space="preserve"> Наталья Александровна, инструктор по физической культуре, Наумова Ольга Ми</w:t>
      </w:r>
      <w:r>
        <w:t xml:space="preserve">хайловна, </w:t>
      </w:r>
      <w:proofErr w:type="spellStart"/>
      <w:r>
        <w:t>Бекшаева</w:t>
      </w:r>
      <w:proofErr w:type="spellEnd"/>
      <w:r>
        <w:t xml:space="preserve"> Надежда Николаевна, воспитатели МДОУ «Детский сад №65 комбинированного вида»;</w:t>
      </w:r>
      <w:proofErr w:type="gramEnd"/>
    </w:p>
    <w:p w:rsidR="000F62CD" w:rsidRDefault="00054E01">
      <w:pPr>
        <w:pStyle w:val="20"/>
        <w:shd w:val="clear" w:color="auto" w:fill="auto"/>
        <w:spacing w:after="0"/>
        <w:ind w:firstLine="820"/>
        <w:jc w:val="both"/>
      </w:pPr>
      <w:r>
        <w:t xml:space="preserve">Работа «На посиделки к тетке </w:t>
      </w:r>
      <w:proofErr w:type="gramStart"/>
      <w:r>
        <w:t>Просе</w:t>
      </w:r>
      <w:proofErr w:type="gramEnd"/>
      <w:r>
        <w:t>», авторы - педагогический коллектив МАДОУ «Детский сад №82 комбинированного вида»;</w:t>
      </w:r>
    </w:p>
    <w:p w:rsidR="000F62CD" w:rsidRDefault="00054E01">
      <w:pPr>
        <w:pStyle w:val="20"/>
        <w:shd w:val="clear" w:color="auto" w:fill="auto"/>
        <w:spacing w:after="0" w:line="302" w:lineRule="exact"/>
        <w:ind w:firstLine="820"/>
        <w:jc w:val="both"/>
      </w:pPr>
      <w:r>
        <w:t>Работа «Кукла в русском народном костюме»</w:t>
      </w:r>
      <w:r>
        <w:t xml:space="preserve">, авторы - </w:t>
      </w:r>
      <w:proofErr w:type="spellStart"/>
      <w:r>
        <w:t>Дергунова</w:t>
      </w:r>
      <w:proofErr w:type="spellEnd"/>
      <w:r>
        <w:t xml:space="preserve"> Оксана Александровна, </w:t>
      </w:r>
      <w:proofErr w:type="spellStart"/>
      <w:r>
        <w:t>Лончина</w:t>
      </w:r>
      <w:proofErr w:type="spellEnd"/>
      <w:r>
        <w:t xml:space="preserve"> Светлана Петровна, Мучкаева Мария Ильинична, воспитатели МАДОУ «Центр развития ребёнка - детский сад №90»;</w:t>
      </w:r>
      <w:r>
        <w:br w:type="page"/>
      </w:r>
    </w:p>
    <w:p w:rsidR="000F62CD" w:rsidRDefault="00054E01">
      <w:pPr>
        <w:pStyle w:val="20"/>
        <w:shd w:val="clear" w:color="auto" w:fill="auto"/>
        <w:spacing w:after="0" w:line="317" w:lineRule="exact"/>
        <w:ind w:firstLine="800"/>
        <w:jc w:val="both"/>
      </w:pPr>
      <w:r>
        <w:lastRenderedPageBreak/>
        <w:t xml:space="preserve">Работа «Марийский народный костюм», автор - </w:t>
      </w:r>
      <w:proofErr w:type="spellStart"/>
      <w:r>
        <w:t>Зубарова</w:t>
      </w:r>
      <w:proofErr w:type="spellEnd"/>
      <w:r>
        <w:t xml:space="preserve"> Елена Юрьевна, воспитатель МДОУ «Детский сад</w:t>
      </w:r>
      <w:r>
        <w:t xml:space="preserve"> №91 компенсирующего вида»;</w:t>
      </w:r>
    </w:p>
    <w:p w:rsidR="000F62CD" w:rsidRDefault="00054E01">
      <w:pPr>
        <w:pStyle w:val="20"/>
        <w:shd w:val="clear" w:color="auto" w:fill="auto"/>
        <w:spacing w:after="0" w:line="317" w:lineRule="exact"/>
        <w:ind w:firstLine="800"/>
        <w:jc w:val="both"/>
      </w:pPr>
      <w:r>
        <w:t xml:space="preserve">Работа «Мордовский девичий национальный костюм», автор - </w:t>
      </w:r>
      <w:proofErr w:type="spellStart"/>
      <w:r>
        <w:t>Сеськина</w:t>
      </w:r>
      <w:proofErr w:type="spellEnd"/>
      <w:r>
        <w:t xml:space="preserve"> Ирина Дмитриевна, воспитатель МДОУ «Детский сад№93»;</w:t>
      </w:r>
    </w:p>
    <w:p w:rsidR="000F62CD" w:rsidRDefault="00054E01">
      <w:pPr>
        <w:pStyle w:val="20"/>
        <w:shd w:val="clear" w:color="auto" w:fill="auto"/>
        <w:spacing w:after="0" w:line="317" w:lineRule="exact"/>
        <w:ind w:firstLine="800"/>
        <w:jc w:val="both"/>
      </w:pPr>
      <w:r>
        <w:t xml:space="preserve">Работа «Кукла </w:t>
      </w:r>
      <w:proofErr w:type="spellStart"/>
      <w:r>
        <w:t>Камилла</w:t>
      </w:r>
      <w:proofErr w:type="spellEnd"/>
      <w:r>
        <w:t xml:space="preserve"> в </w:t>
      </w:r>
      <w:proofErr w:type="gramStart"/>
      <w:r>
        <w:t>традиционном</w:t>
      </w:r>
      <w:proofErr w:type="gramEnd"/>
      <w:r>
        <w:t xml:space="preserve"> национальном </w:t>
      </w:r>
      <w:proofErr w:type="spellStart"/>
      <w:r>
        <w:t>колстюме</w:t>
      </w:r>
      <w:proofErr w:type="spellEnd"/>
      <w:r>
        <w:t>», авторы — Морозова Татьяна Викторовна, Рогожина Е</w:t>
      </w:r>
      <w:r>
        <w:t>лена Викторовна, воспитатели МДОУ «Детский сад №97 комбинированного вида»;</w:t>
      </w:r>
    </w:p>
    <w:p w:rsidR="000F62CD" w:rsidRDefault="00054E01">
      <w:pPr>
        <w:pStyle w:val="20"/>
        <w:shd w:val="clear" w:color="auto" w:fill="auto"/>
        <w:spacing w:after="0" w:line="317" w:lineRule="exact"/>
        <w:ind w:firstLine="800"/>
        <w:jc w:val="both"/>
      </w:pPr>
      <w:r>
        <w:t>Работа «Традиционный национальный башкирский костюм», авторы - Соколова Светлана Николаевна, Никитина Елена Валерьевна, воспитатели МАДОУ «Детский сад № 104 комбинированного вида».</w:t>
      </w:r>
    </w:p>
    <w:p w:rsidR="000F62CD" w:rsidRDefault="00054E01">
      <w:pPr>
        <w:pStyle w:val="30"/>
        <w:numPr>
          <w:ilvl w:val="0"/>
          <w:numId w:val="3"/>
        </w:numPr>
        <w:shd w:val="clear" w:color="auto" w:fill="auto"/>
        <w:tabs>
          <w:tab w:val="left" w:pos="1112"/>
        </w:tabs>
        <w:spacing w:after="6" w:line="280" w:lineRule="exact"/>
        <w:ind w:firstLine="800"/>
      </w:pPr>
      <w:r>
        <w:rPr>
          <w:rStyle w:val="31"/>
          <w:b/>
          <w:bCs/>
        </w:rPr>
        <w:t>место</w:t>
      </w:r>
    </w:p>
    <w:p w:rsidR="000F62CD" w:rsidRDefault="00054E01">
      <w:pPr>
        <w:pStyle w:val="20"/>
        <w:shd w:val="clear" w:color="auto" w:fill="auto"/>
        <w:spacing w:after="0" w:line="298" w:lineRule="exact"/>
        <w:ind w:firstLine="800"/>
        <w:jc w:val="both"/>
      </w:pPr>
      <w:r>
        <w:t xml:space="preserve">Работа «Мордовский народный костюм», автор — </w:t>
      </w:r>
      <w:proofErr w:type="spellStart"/>
      <w:r>
        <w:t>Налейкина</w:t>
      </w:r>
      <w:proofErr w:type="spellEnd"/>
      <w:r>
        <w:t xml:space="preserve"> Наталья Анатольевна, воспитатель МАДОУ «Детский сад №41 присмотра и оздоровления»;</w:t>
      </w:r>
    </w:p>
    <w:p w:rsidR="000F62CD" w:rsidRDefault="00054E01">
      <w:pPr>
        <w:pStyle w:val="20"/>
        <w:shd w:val="clear" w:color="auto" w:fill="auto"/>
        <w:spacing w:after="0" w:line="312" w:lineRule="exact"/>
        <w:ind w:firstLine="800"/>
        <w:jc w:val="both"/>
      </w:pPr>
      <w:r>
        <w:t xml:space="preserve">Работа «Казахский женский национальный костюм», автор — Пескова Юлия </w:t>
      </w:r>
      <w:proofErr w:type="spellStart"/>
      <w:r>
        <w:t>Джафяровна</w:t>
      </w:r>
      <w:proofErr w:type="spellEnd"/>
      <w:r>
        <w:t xml:space="preserve">, </w:t>
      </w:r>
      <w:proofErr w:type="spellStart"/>
      <w:r>
        <w:t>Сермина</w:t>
      </w:r>
      <w:proofErr w:type="spellEnd"/>
      <w:r>
        <w:t xml:space="preserve"> Ирина Александровн, Кар</w:t>
      </w:r>
      <w:r>
        <w:t>асева Галина Михайловна, Милкина Марина Владимировна, воспитатели МДОУ «Детский сад №55 комбинированного вида».</w:t>
      </w:r>
    </w:p>
    <w:p w:rsidR="000F62CD" w:rsidRDefault="00054E01">
      <w:pPr>
        <w:pStyle w:val="20"/>
        <w:shd w:val="clear" w:color="auto" w:fill="auto"/>
        <w:spacing w:after="0" w:line="280" w:lineRule="exact"/>
        <w:ind w:firstLine="800"/>
        <w:jc w:val="both"/>
      </w:pPr>
      <w:r>
        <w:t>номинация «Этнические мотивы в современном костюме»</w:t>
      </w:r>
    </w:p>
    <w:p w:rsidR="000F62CD" w:rsidRDefault="00054E01">
      <w:pPr>
        <w:pStyle w:val="30"/>
        <w:numPr>
          <w:ilvl w:val="0"/>
          <w:numId w:val="4"/>
        </w:numPr>
        <w:shd w:val="clear" w:color="auto" w:fill="auto"/>
        <w:tabs>
          <w:tab w:val="left" w:pos="1112"/>
        </w:tabs>
        <w:spacing w:after="20" w:line="280" w:lineRule="exact"/>
        <w:ind w:firstLine="800"/>
      </w:pPr>
      <w:r>
        <w:rPr>
          <w:rStyle w:val="31"/>
          <w:b/>
          <w:bCs/>
        </w:rPr>
        <w:t>место</w:t>
      </w:r>
    </w:p>
    <w:p w:rsidR="000F62CD" w:rsidRDefault="00054E01">
      <w:pPr>
        <w:pStyle w:val="20"/>
        <w:shd w:val="clear" w:color="auto" w:fill="auto"/>
        <w:spacing w:after="0" w:line="298" w:lineRule="exact"/>
        <w:ind w:firstLine="800"/>
        <w:jc w:val="both"/>
      </w:pPr>
      <w:r>
        <w:t>Работа «Ярмарка идей», авторы - творческий коллектив МАДОУ «Центр развития ребенка - д</w:t>
      </w:r>
      <w:r>
        <w:t>етский сад №4»;</w:t>
      </w:r>
    </w:p>
    <w:p w:rsidR="000F62CD" w:rsidRDefault="00054E01">
      <w:pPr>
        <w:pStyle w:val="20"/>
        <w:shd w:val="clear" w:color="auto" w:fill="auto"/>
        <w:spacing w:after="0" w:line="307" w:lineRule="exact"/>
        <w:ind w:firstLine="800"/>
        <w:jc w:val="both"/>
      </w:pPr>
      <w:r>
        <w:t>Работа «Презентация мордовского костюма» авторы — Ульянова Светлана Александровна, Арсентьева Мария Сергеевна, воспитатели МДОУ «Детский сад №64 комбинированного вида»;</w:t>
      </w:r>
    </w:p>
    <w:p w:rsidR="000F62CD" w:rsidRDefault="00054E01">
      <w:pPr>
        <w:pStyle w:val="20"/>
        <w:shd w:val="clear" w:color="auto" w:fill="auto"/>
        <w:spacing w:after="0" w:line="312" w:lineRule="exact"/>
        <w:ind w:firstLine="800"/>
        <w:jc w:val="both"/>
      </w:pPr>
      <w:r>
        <w:t xml:space="preserve">Работа «Мордовский национальный сценический костюм», авторы - </w:t>
      </w:r>
      <w:proofErr w:type="spellStart"/>
      <w:r>
        <w:t>Маколкина</w:t>
      </w:r>
      <w:proofErr w:type="spellEnd"/>
      <w:r>
        <w:t xml:space="preserve"> Любовь Николаевна, Павлова Татьяна Андреевна, воспитатели МДОУ «Детский сад 79 комбинированного вида»;</w:t>
      </w:r>
    </w:p>
    <w:p w:rsidR="000F62CD" w:rsidRDefault="00054E01">
      <w:pPr>
        <w:pStyle w:val="20"/>
        <w:shd w:val="clear" w:color="auto" w:fill="auto"/>
        <w:spacing w:after="0" w:line="317" w:lineRule="exact"/>
        <w:ind w:firstLine="800"/>
        <w:jc w:val="both"/>
      </w:pPr>
      <w:r>
        <w:t xml:space="preserve">Работа «Татарский костюм», авторы — Малышева Елена Анатольевна, Яковлева Злата Вячеславовна, музыкальные руководители, </w:t>
      </w:r>
      <w:proofErr w:type="spellStart"/>
      <w:r>
        <w:t>Калачина</w:t>
      </w:r>
      <w:proofErr w:type="spellEnd"/>
      <w:r>
        <w:t xml:space="preserve"> Анна Петровна, воспитате</w:t>
      </w:r>
      <w:r>
        <w:t>ль МАДОУ «Детский сад № 80 комбинированного вида»;</w:t>
      </w:r>
    </w:p>
    <w:p w:rsidR="000F62CD" w:rsidRDefault="00054E01">
      <w:pPr>
        <w:pStyle w:val="30"/>
        <w:numPr>
          <w:ilvl w:val="0"/>
          <w:numId w:val="4"/>
        </w:numPr>
        <w:shd w:val="clear" w:color="auto" w:fill="auto"/>
        <w:tabs>
          <w:tab w:val="left" w:pos="1112"/>
        </w:tabs>
        <w:spacing w:after="7" w:line="280" w:lineRule="exact"/>
        <w:ind w:firstLine="800"/>
      </w:pPr>
      <w:r>
        <w:rPr>
          <w:rStyle w:val="31"/>
          <w:b/>
          <w:bCs/>
        </w:rPr>
        <w:t>место</w:t>
      </w:r>
    </w:p>
    <w:p w:rsidR="000F62CD" w:rsidRDefault="00054E01">
      <w:pPr>
        <w:pStyle w:val="20"/>
        <w:shd w:val="clear" w:color="auto" w:fill="auto"/>
        <w:spacing w:after="0" w:line="302" w:lineRule="exact"/>
        <w:ind w:firstLine="800"/>
        <w:jc w:val="both"/>
      </w:pPr>
      <w:r>
        <w:t xml:space="preserve">Работа «Современный мордовский костюм», автор - </w:t>
      </w:r>
      <w:proofErr w:type="spellStart"/>
      <w:r>
        <w:t>Панькина</w:t>
      </w:r>
      <w:proofErr w:type="spellEnd"/>
      <w:r>
        <w:t xml:space="preserve"> Екатерина Борисовна, воспитатель МАДОУ «Детский сад №36 комбинированного вида».</w:t>
      </w:r>
    </w:p>
    <w:p w:rsidR="000F62CD" w:rsidRDefault="00054E01">
      <w:pPr>
        <w:pStyle w:val="20"/>
        <w:shd w:val="clear" w:color="auto" w:fill="auto"/>
        <w:spacing w:after="532" w:line="312" w:lineRule="exact"/>
        <w:ind w:firstLine="80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возложить на Е. А. </w:t>
      </w:r>
      <w:proofErr w:type="spellStart"/>
      <w:r>
        <w:t>Богордае</w:t>
      </w:r>
      <w:r>
        <w:t>ву</w:t>
      </w:r>
      <w:proofErr w:type="spellEnd"/>
      <w:r>
        <w:t>, и. о. директора МУ «Информационно-методический центр».</w:t>
      </w:r>
    </w:p>
    <w:p w:rsidR="000F62CD" w:rsidRDefault="000F62CD">
      <w:pPr>
        <w:pStyle w:val="20"/>
        <w:shd w:val="clear" w:color="auto" w:fill="auto"/>
        <w:spacing w:after="0"/>
        <w:jc w:val="left"/>
      </w:pPr>
      <w:r>
        <w:pict>
          <v:shape id="_x0000_s1027" type="#_x0000_t75" style="position:absolute;margin-left:295.9pt;margin-top:42.25pt;width:169.45pt;height:71.5pt;z-index:-251658752;mso-wrap-distance-left:21.1pt;mso-wrap-distance-top:36.7pt;mso-wrap-distance-right:5pt;mso-wrap-distance-bottom:20pt;mso-position-horizontal-relative:margin" wrapcoords="0 0 21600 0 21600 21600 0 21600 0 0">
            <v:imagedata r:id="rId9" o:title="image2"/>
            <w10:wrap type="square" side="left" anchorx="margin"/>
          </v:shape>
        </w:pict>
      </w:r>
      <w:r w:rsidR="00054E01">
        <w:t>Заместитель директора Департамента по социальной политике Администрации городского округа Саранск - начальник Управления образования</w:t>
      </w:r>
    </w:p>
    <w:sectPr w:rsidR="000F62CD" w:rsidSect="000F62CD">
      <w:pgSz w:w="11900" w:h="16840"/>
      <w:pgMar w:top="1062" w:right="703" w:bottom="1235" w:left="15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01" w:rsidRDefault="00054E01" w:rsidP="000F62CD">
      <w:r>
        <w:separator/>
      </w:r>
    </w:p>
  </w:endnote>
  <w:endnote w:type="continuationSeparator" w:id="0">
    <w:p w:rsidR="00054E01" w:rsidRDefault="00054E01" w:rsidP="000F6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01" w:rsidRDefault="00054E01"/>
  </w:footnote>
  <w:footnote w:type="continuationSeparator" w:id="0">
    <w:p w:rsidR="00054E01" w:rsidRDefault="00054E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233"/>
    <w:multiLevelType w:val="multilevel"/>
    <w:tmpl w:val="A5B6A6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9613B5"/>
    <w:multiLevelType w:val="multilevel"/>
    <w:tmpl w:val="6CB4D82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3F585E"/>
    <w:multiLevelType w:val="multilevel"/>
    <w:tmpl w:val="A2726B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332E2D"/>
    <w:multiLevelType w:val="multilevel"/>
    <w:tmpl w:val="835245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F62CD"/>
    <w:rsid w:val="00054E01"/>
    <w:rsid w:val="000F62CD"/>
    <w:rsid w:val="007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2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62C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F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F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sid w:val="000F62CD"/>
    <w:rPr>
      <w:b/>
      <w:bCs/>
      <w:color w:val="000000"/>
      <w:spacing w:val="6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F6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0F62CD"/>
    <w:rPr>
      <w:color w:val="000000"/>
      <w:spacing w:val="60"/>
      <w:w w:val="100"/>
      <w:position w:val="0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0F62C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0F62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4pt">
    <w:name w:val="Заголовок №1 + 14 pt"/>
    <w:basedOn w:val="1"/>
    <w:rsid w:val="000F62CD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0F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0F62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0F62C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0F62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0F62C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F62CD"/>
    <w:pPr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0F62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F62CD"/>
    <w:pPr>
      <w:shd w:val="clear" w:color="auto" w:fill="FFFFFF"/>
      <w:spacing w:line="31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0F62CD"/>
    <w:pPr>
      <w:shd w:val="clear" w:color="auto" w:fill="FFFFFF"/>
      <w:spacing w:line="28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0F62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3</cp:revision>
  <dcterms:created xsi:type="dcterms:W3CDTF">2021-10-15T09:53:00Z</dcterms:created>
  <dcterms:modified xsi:type="dcterms:W3CDTF">2021-10-15T09:54:00Z</dcterms:modified>
</cp:coreProperties>
</file>