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CFB" w:rsidRDefault="0016710F" w:rsidP="00976C0E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1014730</wp:posOffset>
                </wp:positionV>
                <wp:extent cx="5962650" cy="866775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6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2D7268">
                            <w:r w:rsidRPr="002D7268">
                              <w:t>.</w:t>
                            </w:r>
                          </w:p>
                          <w:p w:rsidR="00761CFB" w:rsidRPr="009E574E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E57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«Ёжик и ладошки»</w:t>
                            </w:r>
                          </w:p>
                          <w:p w:rsidR="00761CFB" w:rsidRPr="00C479A2" w:rsidRDefault="00761CFB" w:rsidP="002D7268">
                            <w:pPr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53574A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ab/>
                            </w: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 xml:space="preserve"> Берём 2 массажные шарика </w:t>
                            </w:r>
                            <w:r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 xml:space="preserve">Су – Джок </w:t>
                            </w: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и проводим ими по ладоням ребёнка (его руки лежат на коленях ладонями вверх, делая по одному движению на каждый ударный слог: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Гладь мои ладошки, ёж!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Ты колючий, ну и что ж!</w:t>
                            </w:r>
                          </w:p>
                          <w:p w:rsidR="00761CFB" w:rsidRPr="00C479A2" w:rsidRDefault="00761CFB" w:rsidP="002D7268">
                            <w:pPr>
                              <w:jc w:val="center"/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Потом ребёнок гладит их ладошками со словами: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тебя погладить,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с тобой поладить.</w:t>
                            </w:r>
                          </w:p>
                          <w:p w:rsidR="00761CFB" w:rsidRDefault="00761CFB"/>
                          <w:p w:rsidR="00761CFB" w:rsidRDefault="00761CFB" w:rsidP="009E574E">
                            <w:pPr>
                              <w:jc w:val="center"/>
                            </w:pP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56"/>
                                <w:szCs w:val="56"/>
                              </w:rPr>
                            </w:pPr>
                            <w:r w:rsidRPr="00072A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«На полянке»</w:t>
                            </w:r>
                          </w:p>
                          <w:p w:rsidR="00761CFB" w:rsidRDefault="00761CFB"/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поляне, на лужайке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/катать шарик между ладонями/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Целый день скакали зайки.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/прыгать по ладошке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И катались по траве,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>/катать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шарик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вперед – назад/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От хвоста и к голове.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Долго зайцы так скакали,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/прыгать по ладошке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Но напрыгались, устали.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/положить шарик на ладошку/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Мимо змеи проползали,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/вести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шариком 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по ладошке/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«С добрым утром! » - им сказали.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Стала гладить и ласкать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Всех зайчат зайчиха-мать.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/гладить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каждый палец/</w:t>
                            </w: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5pt;margin-top:79.9pt;width:469.5pt;height:68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BftQ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" filled="f" stroked="f">
                <v:textbox>
                  <w:txbxContent>
                    <w:p w:rsidR="00761CFB" w:rsidRDefault="00761CFB" w:rsidP="002D7268">
                      <w:r w:rsidRPr="002D7268">
                        <w:t>.</w:t>
                      </w:r>
                    </w:p>
                    <w:p w:rsidR="00761CFB" w:rsidRPr="009E574E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E57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«Ёжик и ладошки»</w:t>
                      </w:r>
                    </w:p>
                    <w:p w:rsidR="00761CFB" w:rsidRPr="00C479A2" w:rsidRDefault="00761CFB" w:rsidP="002D7268">
                      <w:pPr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53574A">
                        <w:rPr>
                          <w:rFonts w:ascii="Calibri" w:hAnsi="Calibri"/>
                          <w:sz w:val="36"/>
                          <w:szCs w:val="36"/>
                        </w:rPr>
                        <w:tab/>
                      </w: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 xml:space="preserve"> Берём 2 массажные шарика </w:t>
                      </w:r>
                      <w:r>
                        <w:rPr>
                          <w:rFonts w:cs="Microsoft Sans Serif"/>
                          <w:sz w:val="28"/>
                          <w:szCs w:val="28"/>
                        </w:rPr>
                        <w:t xml:space="preserve">Су – Джок </w:t>
                      </w: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>и проводим ими по ладоням ребёнка (его руки лежат на коленях ладонями вверх, делая по одному движению на каждый ударный слог: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Гладь мои ладошки, ёж!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Ты колючий, ну и что ж!</w:t>
                      </w:r>
                    </w:p>
                    <w:p w:rsidR="00761CFB" w:rsidRPr="00C479A2" w:rsidRDefault="00761CFB" w:rsidP="002D7268">
                      <w:pPr>
                        <w:jc w:val="center"/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>Потом ребёнок гладит их ладошками со словами: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тебя погладить,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с тобой поладить.</w:t>
                      </w:r>
                    </w:p>
                    <w:p w:rsidR="00761CFB" w:rsidRDefault="00761CFB"/>
                    <w:p w:rsidR="00761CFB" w:rsidRDefault="00761CFB" w:rsidP="009E574E">
                      <w:pPr>
                        <w:jc w:val="center"/>
                      </w:pP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56"/>
                          <w:szCs w:val="56"/>
                        </w:rPr>
                      </w:pPr>
                      <w:r w:rsidRPr="00072A5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«На полянке»</w:t>
                      </w:r>
                    </w:p>
                    <w:p w:rsidR="00761CFB" w:rsidRDefault="00761CFB"/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поляне, на лужайке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 /катать шарик между ладонями/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Целый день скакали зайки.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/прыгать по ладошке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>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И катались по траве,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>/катать</w:t>
                      </w:r>
                      <w:r>
                        <w:rPr>
                          <w:sz w:val="28"/>
                          <w:szCs w:val="28"/>
                        </w:rPr>
                        <w:t xml:space="preserve"> шарик</w:t>
                      </w:r>
                      <w:r w:rsidRPr="00C479A2">
                        <w:rPr>
                          <w:sz w:val="28"/>
                          <w:szCs w:val="28"/>
                        </w:rPr>
                        <w:t xml:space="preserve"> вперед – назад/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От хвоста и к голове.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Долго зайцы так скакали,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/прыгать по ладошке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>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Но напрыгались, устали.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 /положить шарик на ладошку/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Мимо змеи проползали,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/вести </w:t>
                      </w:r>
                      <w:r>
                        <w:rPr>
                          <w:sz w:val="28"/>
                          <w:szCs w:val="28"/>
                        </w:rPr>
                        <w:t xml:space="preserve">шариком </w:t>
                      </w:r>
                      <w:r w:rsidRPr="00C479A2">
                        <w:rPr>
                          <w:sz w:val="28"/>
                          <w:szCs w:val="28"/>
                        </w:rPr>
                        <w:t>по ладошке/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«С добрым утром! » - им сказали.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Стала гладить и ласкать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Всех зайчат зайчиха-мать.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/гладить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 xml:space="preserve"> каждый палец/</w:t>
                      </w: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410450" cy="10582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1005205</wp:posOffset>
                </wp:positionV>
                <wp:extent cx="5981700" cy="852487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072A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«Медведица»</w:t>
                            </w:r>
                          </w:p>
                          <w:p w:rsidR="00761CFB" w:rsidRDefault="00761CFB" w:rsidP="00072A5C"/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Шла медведица спросонок,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за нею – медвежонок.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тихо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потом пришли детишки,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Принесли в портфелях книжки.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Стали книжки открывать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/нажимать шариком на каждый палец/</w:t>
                            </w: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в тетрадочках писать</w:t>
                            </w:r>
                            <w:r>
                              <w:t>.</w:t>
                            </w: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E38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«Черепаха» 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/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у 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>детей в руках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Джок/ .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CE38EE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Шла большая черепаха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кусала всех от страха,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ладоней/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Кусь, кусь, кусь, кусь,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большим пальцем и остальными, которые ребенок держит «щепоткой». Надавливают ритмично на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Джок, перекладывая из руки в руку/.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Никого я не боюсь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ладоней/.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0.65pt;margin-top:79.15pt;width:471pt;height:67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l4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" filled="f" stroked="f">
                <v:textbox>
                  <w:txbxContent>
                    <w:p w:rsidR="00761CFB" w:rsidRPr="00072A5C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072A5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«Медведица»</w:t>
                      </w:r>
                    </w:p>
                    <w:p w:rsidR="00761CFB" w:rsidRDefault="00761CFB" w:rsidP="00072A5C"/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Шла медведица спросонок,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за нею – медвежонок.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тихо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потом пришли детишки,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Принесли в портфелях книжки.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Стали книжки открывать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/нажимать шариком на каждый палец/</w:t>
                      </w:r>
                    </w:p>
                    <w:p w:rsidR="00761CFB" w:rsidRDefault="00761CFB" w:rsidP="00072A5C">
                      <w:pPr>
                        <w:jc w:val="center"/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в тетрадочках писать</w:t>
                      </w:r>
                      <w:r>
                        <w:t>.</w:t>
                      </w:r>
                    </w:p>
                    <w:p w:rsidR="00761CFB" w:rsidRDefault="00761CFB" w:rsidP="00072A5C">
                      <w:pPr>
                        <w:jc w:val="center"/>
                      </w:pPr>
                    </w:p>
                    <w:p w:rsidR="00761CFB" w:rsidRDefault="00761CFB" w:rsidP="00072A5C">
                      <w:pPr>
                        <w:jc w:val="center"/>
                      </w:pPr>
                    </w:p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CE38E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«Черепаха» 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/ </w:t>
                      </w:r>
                      <w:r>
                        <w:rPr>
                          <w:sz w:val="28"/>
                          <w:szCs w:val="28"/>
                        </w:rPr>
                        <w:t xml:space="preserve">у </w:t>
                      </w:r>
                      <w:r w:rsidRPr="00CE38EE">
                        <w:rPr>
                          <w:sz w:val="28"/>
                          <w:szCs w:val="28"/>
                        </w:rPr>
                        <w:t>детей в руках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Джок/ .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CE38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Шла большая черепаха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кусала всех от страха,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ладоней/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Кусь, кусь, кусь, кусь,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большим пальцем и остальными, которые ребенок держит «щепоткой». Надавливают ритмично на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Джок, перекладывая из руки в руку/.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Никого я не боюсь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ладоней/.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429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619949</wp:posOffset>
                </wp:positionH>
                <wp:positionV relativeFrom="paragraph">
                  <wp:posOffset>979873</wp:posOffset>
                </wp:positionV>
                <wp:extent cx="5991225" cy="8501974"/>
                <wp:effectExtent l="0" t="0" r="0" b="0"/>
                <wp:wrapNone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501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E38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«Ёжик»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CE38EE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Ёжик, ёжик, хитрый ёж,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клубочек ты похож.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между ладонями/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спине иголки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большого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Очень-очень колкие.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указательного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Хоть и ростом ёжик мал,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среднего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Нам колючки показал,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</w:t>
                            </w:r>
                            <w:bookmarkStart w:id="0" w:name="_GoBack"/>
                            <w:bookmarkEnd w:id="0"/>
                            <w:r w:rsidRPr="004A3FBF">
                              <w:rPr>
                                <w:sz w:val="28"/>
                                <w:szCs w:val="28"/>
                              </w:rPr>
                              <w:t>ия безымянного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А колючки тоже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мизинца/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ежа похожи</w:t>
                            </w:r>
                          </w:p>
                          <w:p w:rsidR="00761CFB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между ладонями/.</w:t>
                            </w:r>
                          </w:p>
                          <w:p w:rsidR="00761CFB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A3FB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«Мальчик-пальчик»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4A3FBF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 Мальчик-пальчик,Где ты был?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надеваем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кольцо Су - Джок на большой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 С этим братцем в лес ходил,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кольц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 Су - Джок на указательный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-С этим братцем щи варил,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надеваем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кольцо Су - Джок на средний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-С этим братцем кашу ел,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ьцо Су - Джок на безымянный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-С этим братцем песни пел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кольцо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на указательный п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алец/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8.8pt;margin-top:77.15pt;width:471.75pt;height:669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" filled="f" stroked="f">
                <v:textbox>
                  <w:txbxContent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CE38E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«Ёжик»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CE38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Ёжик, ёжик, хитрый ёж,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клубочек ты похож.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между ладонями/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спине иголки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большого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Очень-очень колкие.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указательного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Хоть и ростом ёжик мал,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среднего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Нам колючки показал,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</w:t>
                      </w:r>
                      <w:bookmarkStart w:id="1" w:name="_GoBack"/>
                      <w:bookmarkEnd w:id="1"/>
                      <w:r w:rsidRPr="004A3FBF">
                        <w:rPr>
                          <w:sz w:val="28"/>
                          <w:szCs w:val="28"/>
                        </w:rPr>
                        <w:t>ия безымянного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А колючки тоже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мизинца/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ежа похожи</w:t>
                      </w:r>
                    </w:p>
                    <w:p w:rsidR="00761CFB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между ладонями/.</w:t>
                      </w:r>
                    </w:p>
                    <w:p w:rsidR="00761CFB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61CFB" w:rsidRPr="004A3FBF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A3FBF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«Мальчик-пальчик»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4A3FBF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 Мальчик-пальчик,Где ты был?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надеваем </w:t>
                      </w:r>
                      <w:r>
                        <w:rPr>
                          <w:sz w:val="28"/>
                          <w:szCs w:val="28"/>
                        </w:rPr>
                        <w:t>кольцо Су - Джок на большой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 С этим братцем в лес ходил,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кольц</w:t>
                      </w:r>
                      <w:r>
                        <w:rPr>
                          <w:sz w:val="28"/>
                          <w:szCs w:val="28"/>
                        </w:rPr>
                        <w:t>о Су - Джок на указательный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-С этим братцем щи варил,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надеваем </w:t>
                      </w:r>
                      <w:r>
                        <w:rPr>
                          <w:sz w:val="28"/>
                          <w:szCs w:val="28"/>
                        </w:rPr>
                        <w:t>кольцо Су - Джок на средний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-С этим братцем кашу ел,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</w:t>
                      </w:r>
                      <w:r>
                        <w:rPr>
                          <w:sz w:val="28"/>
                          <w:szCs w:val="28"/>
                        </w:rPr>
                        <w:t>ьцо Су - Джок на безымянный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-С этим братцем песни пел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кольцо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на указательный п</w:t>
                      </w:r>
                      <w:r>
                        <w:rPr>
                          <w:sz w:val="28"/>
                          <w:szCs w:val="28"/>
                        </w:rPr>
                        <w:t>алец/</w:t>
                      </w:r>
                      <w:r w:rsidRPr="004A3FB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315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00750" cy="8553450"/>
                <wp:effectExtent l="0" t="0" r="0" b="0"/>
                <wp:wrapNone/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855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E55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Автоматизация звуков</w:t>
                            </w:r>
                          </w:p>
                          <w:p w:rsidR="00761CFB" w:rsidRPr="00FE55CD" w:rsidRDefault="000D62A3" w:rsidP="00FE55C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</w:t>
                            </w:r>
                            <w:r w:rsidR="00761CFB"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ебенок поочередно надевает массажное кольцо на каждый палец, одновременно проговаривая стихотворение на автоматизацию поставленного звука Ш</w:t>
                            </w:r>
                          </w:p>
                          <w:p w:rsidR="00761CFB" w:rsidRPr="00705BF4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  <w:t>На правой руке: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малыш-Илюша,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(на большой палец)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малыш-Ванюша,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(указательный)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малыш-Алеша,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(средний)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малыш-Антоша,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(безымянный)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меньшего малыша зовут Мишуткою друзья.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(мизинец)</w:t>
                            </w:r>
                          </w:p>
                          <w:p w:rsidR="00761CFB" w:rsidRPr="00705BF4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  <w:t>На левой руке: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малышка-Танюша</w:t>
                            </w: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(на большой палец)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малышка-Ксюша,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(указательный)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малышка-Маша,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(средний)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малышка-Даша,</w:t>
                            </w:r>
                            <w:r w:rsidRPr="00705BF4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(безымянный)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меньшую зовут Наташа.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(мизинец)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</w:pP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Ребенок катает шарик между ладонями, одновременно проговаривая стихотворение на автоматизацию звука Ж.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Ходит ежик без дорожек,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Не бежит ни от кого.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 головы до ножек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Весь в иголках ежик.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Как же взять его?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8.4pt;margin-top:75.4pt;width:472.5pt;height:67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an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" filled="f" stroked="f">
                <v:textbox>
                  <w:txbxContent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E55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Автоматизация звуков</w:t>
                      </w:r>
                    </w:p>
                    <w:p w:rsidR="00761CFB" w:rsidRPr="00FE55CD" w:rsidRDefault="000D62A3" w:rsidP="00FE55C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</w:t>
                      </w:r>
                      <w:r w:rsidR="00761CFB"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ебенок поочередно надевает массажное кольцо на каждый палец, одновременно проговаривая стихотворение на автоматизацию поставленного звука Ш</w:t>
                      </w:r>
                    </w:p>
                    <w:p w:rsidR="00761CFB" w:rsidRPr="00705BF4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  <w:t>На правой руке: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малыш-Илюша,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(на большой палец)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малыш-Ванюша,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(указательный)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малыш-Алеша,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(средний)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малыш-Антоша,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(безымянный)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меньшего малыша зовут Мишуткою друзья.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(мизинец)</w:t>
                      </w:r>
                    </w:p>
                    <w:p w:rsidR="00761CFB" w:rsidRPr="00705BF4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  <w:t>На левой руке: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малышка-Танюша</w:t>
                      </w: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 xml:space="preserve">, 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(на большой палец)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малышка-Ксюша,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(указательный)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малышка-Маша,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(средний)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малышка-Даша,</w:t>
                      </w:r>
                      <w:r w:rsidRPr="00705BF4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(безымянный)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меньшую зовут Наташа.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(мизинец)</w:t>
                      </w:r>
                    </w:p>
                    <w:p w:rsidR="00761CFB" w:rsidRDefault="00761CFB" w:rsidP="00705BF4">
                      <w:pPr>
                        <w:jc w:val="center"/>
                      </w:pP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Ребенок катает шарик между ладонями, одновременно проговаривая стихотворение на автоматизацию звука Ж.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Ходит ежик без дорожек,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Не бежит ни от кого.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 головы до ножек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Весь в иголках ежик.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Как же взять его?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967105</wp:posOffset>
                </wp:positionV>
                <wp:extent cx="6076950" cy="8591550"/>
                <wp:effectExtent l="0" t="0" r="0" b="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859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Развитие фонематического слуха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Игра “Я на шарик погляжу, все про звук вам расскажу”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Шарик подбирается в соответствии с характеристикой звука:</w:t>
                            </w:r>
                          </w:p>
                          <w:p w:rsidR="00761CFB" w:rsidRPr="003F3AED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«Ты про звук нам расскажи, нужный шарик подбери»</w:t>
                            </w:r>
                          </w:p>
                          <w:p w:rsidR="00761CFB" w:rsidRPr="00705BF4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«Я на шарик погляжу, все про звук вам расскажу»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красный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синий с колечком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звонких твёрдых согласных;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синий без колечка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глухих твёрдых согласных;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зелёный с колечком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звонких мягких согласных;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зелёный без колечка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глухих мягких согласных.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94AC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94A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Развитие памяти и внимания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“Слушай и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запоминай, повторяй и выполняй”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ети выполняют инструкцию: надень колечко на мизинец правой руки, возьми шарик в правую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руку и спрячь за спину и т. д.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; 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ебенок закрывает глаза, взрослый надевает колечко на любой его палец, а тот должен назвать, на какой палец какой руки надето кольцо.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52.9pt;margin-top:76.15pt;width:478.5pt;height:67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9otw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" filled="f" stroked="f">
                <v:textbox>
                  <w:txbxContent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Развитие фонематического слуха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Игра “Я на шарик погляжу, все про звук вам расскажу”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Шарик подбирается в соответствии с характеристикой звука:</w:t>
                      </w:r>
                    </w:p>
                    <w:p w:rsidR="00761CFB" w:rsidRPr="003F3AED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«Ты про звук нам расскажи, нужный шарик подбери»</w:t>
                      </w:r>
                    </w:p>
                    <w:p w:rsidR="00761CFB" w:rsidRPr="00705BF4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«Я на шарик погляжу, все про звук вам расскажу»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красный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синий с колечком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звонких твёрдых согласных;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синий без колечка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глухих твёрдых согласных;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зелёный с колечком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звонких мягких согласных;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зелёный без колечка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глухих мягких согласных.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Pr="00694AC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94ACA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Развитие памяти и внимания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“Слушай и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запоминай, повторяй и выполняй”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ети выполняют инструкцию: надень колечко на мизинец правой руки, возьми шарик в правую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руку и спрячь за спину и т. д.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; 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ебенок закрывает глаза, взрослый надевает колечко на любой его палец, а тот должен назвать, на какой палец какой руки надето кольцо.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96000" cy="8572500"/>
                <wp:effectExtent l="0" t="0" r="0" b="0"/>
                <wp:wrapNone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Развитие фонематического слуха.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Покажи соответствующий заданному звуку шарик, услышав этот звук среди других звуков, услышав слог или слово с ним. Спрячь шарик в ладонях, если звука там нет.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142"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Возьми столько шариков, сколько раз услышишь данный звук среди других, слогов, слов с этим звуком.</w:t>
                            </w:r>
                          </w:p>
                          <w:p w:rsidR="00761CFB" w:rsidRPr="0053574A" w:rsidRDefault="00761CFB" w:rsidP="003F3AED">
                            <w:p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«Если звук услышат ушки - подними шар над макушкой».</w:t>
                            </w:r>
                          </w:p>
                          <w:p w:rsidR="00761CFB" w:rsidRPr="003F3AED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«Телеграфисты»</w:t>
                            </w: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(простукивание шариком заданного ритмического рисунка).</w:t>
                            </w:r>
                          </w:p>
                          <w:p w:rsidR="00761CFB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«Шарик мы ладошкой «стук»,</w:t>
                            </w: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если слышим нужный звук».</w:t>
                            </w:r>
                          </w:p>
                          <w:p w:rsidR="00761CFB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Использование шариков для слогового анализа слов.</w:t>
                            </w:r>
                          </w:p>
                          <w:p w:rsidR="00761CFB" w:rsidRPr="003A4DA2" w:rsidRDefault="000D62A3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="851" w:hanging="284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«Шарик мы ладонью </w:t>
                            </w:r>
                            <w:r w:rsidR="00761CFB"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«стук», повторяем в слове (слоге) звук»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«Шарик мне назад верни, слоги (слово, фразу) верно повтори»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   « </w:t>
                            </w: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По слогам словечко называй и на каждый слог шарик доставай».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8.4pt;margin-top:75.4pt;width:480pt;height:6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" filled="f" stroked="f">
                <v:textbox>
                  <w:txbxContent>
                    <w:p w:rsidR="00761CFB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Развитие фонематического слуха.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284" w:firstLine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Покажи соответствующий заданному звуку шарик, услышав этот звук среди других звуков, услышав слог или слово с ним. Спрячь шарик в ладонях, если звука там нет.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142" w:firstLine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Возьми столько шариков, сколько раз услышишь данный звук среди других, слогов, слов с этим звуком.</w:t>
                      </w:r>
                    </w:p>
                    <w:p w:rsidR="00761CFB" w:rsidRPr="0053574A" w:rsidRDefault="00761CFB" w:rsidP="003F3AED">
                      <w:pPr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«Если звук услышат ушки - подними шар над макушкой».</w:t>
                      </w:r>
                    </w:p>
                    <w:p w:rsidR="00761CFB" w:rsidRPr="003F3AED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«Телеграфисты»</w:t>
                      </w: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(простукивание шариком заданного ритмического рисунка).</w:t>
                      </w:r>
                    </w:p>
                    <w:p w:rsidR="00761CFB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«Шарик мы ладошкой «стук»,</w:t>
                      </w: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если слышим нужный звук».</w:t>
                      </w:r>
                    </w:p>
                    <w:p w:rsidR="00761CFB" w:rsidRDefault="00761CFB" w:rsidP="003A4DA2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Default="00761CFB" w:rsidP="003A4DA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Использование шариков для слогового анализа слов.</w:t>
                      </w:r>
                    </w:p>
                    <w:p w:rsidR="00761CFB" w:rsidRPr="003A4DA2" w:rsidRDefault="000D62A3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ind w:left="851" w:hanging="284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«Шарик мы ладонью </w:t>
                      </w:r>
                      <w:r w:rsidR="00761CFB"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«стук», повторяем в слове (слоге) звук»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   </w:t>
                      </w: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«Шарик мне назад верни, слоги (слово, фразу) верно повтори»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   « </w:t>
                      </w: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По слогам словечко называй и на каждый слог шарик доставай».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515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976630</wp:posOffset>
                </wp:positionV>
                <wp:extent cx="6153150" cy="8562975"/>
                <wp:effectExtent l="0" t="0" r="0" b="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3F3AED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«Вышли пальцы погулять»</w:t>
                            </w:r>
                          </w:p>
                          <w:p w:rsidR="00761CFB" w:rsidRPr="003F3AED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Массаж пальцев эластичным кольцом. Дети поочередно надевают массажные кольца на каждый палец, проговаривая стихотворение пальчиковой гимнастики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Раз – два – три – четыре – пять,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Вышли пальцы погулять,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самый сильный,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Самый толстый и большой.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для того, чтоб показывать его.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самый длинный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стоит он в середине.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безымянный,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Он избалованный самый.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мизинчик, хоть и мал, очень ловок и удал.</w:t>
                            </w:r>
                          </w:p>
                          <w:p w:rsidR="00761CFB" w:rsidRDefault="00761CFB" w:rsidP="003A4DA2">
                            <w:pPr>
                              <w:jc w:val="center"/>
                            </w:pPr>
                          </w:p>
                          <w:p w:rsidR="00761CFB" w:rsidRPr="003A4DA2" w:rsidRDefault="000D62A3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61CFB"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  <w:t>«Гладь мои ладошки</w:t>
                            </w:r>
                            <w:r w:rsidR="00761CFB" w:rsidRPr="003A4DA2"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:rsidR="00761CFB" w:rsidRPr="00FF2E74" w:rsidRDefault="00761CFB" w:rsidP="003A4DA2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FF2E74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FF2E7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Гладь мои ладошки, ёж!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Ты колючий, ну и что ж!</w:t>
                            </w:r>
                          </w:p>
                          <w:p w:rsidR="00761CFB" w:rsidRPr="00FF2E74" w:rsidRDefault="00761CFB" w:rsidP="00FF2E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2E74">
                              <w:rPr>
                                <w:sz w:val="28"/>
                                <w:szCs w:val="28"/>
                              </w:rPr>
                              <w:t>Потом ребёнок гладит их ладошками со словами: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тебя погладить,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с тобой поладить.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50.65pt;margin-top:76.9pt;width:484.5pt;height:67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9N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" filled="f" stroked="f">
                <v:textbox>
                  <w:txbxContent>
                    <w:p w:rsidR="00761CFB" w:rsidRPr="003F3AED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«Вышли пальцы погулять»</w:t>
                      </w:r>
                    </w:p>
                    <w:p w:rsidR="00761CFB" w:rsidRPr="003F3AED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Массаж пальцев эластичным кольцом. Дети поочередно надевают массажные кольца на каждый палец, проговаривая стихотворение пальчиковой гимнастики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Раз – два – три – четыре – пять,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Вышли пальцы погулять,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самый сильный,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Самый толстый и большой.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для того, чтоб показывать его.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самый длинный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стоит он в середине.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безымянный,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Он избалованный самый.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мизинчик, хоть и мал, очень ловок и удал.</w:t>
                      </w:r>
                    </w:p>
                    <w:p w:rsidR="00761CFB" w:rsidRDefault="00761CFB" w:rsidP="003A4DA2">
                      <w:pPr>
                        <w:jc w:val="center"/>
                      </w:pPr>
                    </w:p>
                    <w:p w:rsidR="00761CFB" w:rsidRPr="003A4DA2" w:rsidRDefault="000D62A3" w:rsidP="003A4DA2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761CFB"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  <w:t>«Гладь мои ладошки</w:t>
                      </w:r>
                      <w:r w:rsidR="00761CFB" w:rsidRPr="003A4DA2"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  <w:t>»</w:t>
                      </w:r>
                    </w:p>
                    <w:p w:rsidR="00761CFB" w:rsidRPr="00FF2E74" w:rsidRDefault="00761CFB" w:rsidP="003A4DA2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FF2E74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FF2E7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Гладь мои ладошки, ёж!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Ты колючий, ну и что ж!</w:t>
                      </w:r>
                    </w:p>
                    <w:p w:rsidR="00761CFB" w:rsidRPr="00FF2E74" w:rsidRDefault="00761CFB" w:rsidP="00FF2E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2E74">
                        <w:rPr>
                          <w:sz w:val="28"/>
                          <w:szCs w:val="28"/>
                        </w:rPr>
                        <w:t>Потом ребёнок гладит их ладошками со словами: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тебя погладить,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с тобой поладить.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967105</wp:posOffset>
                </wp:positionV>
                <wp:extent cx="5972175" cy="8782050"/>
                <wp:effectExtent l="0" t="0" r="0" b="0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878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1088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«Шарик»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 руки шарик ты возьми, на ладошку положи.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Покрути и поверти, каждый пальчик разотри.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Пальцы будут сильными, буквы все красивыми.</w:t>
                            </w:r>
                          </w:p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088E">
                              <w:rPr>
                                <w:sz w:val="28"/>
                                <w:szCs w:val="28"/>
                              </w:rPr>
                              <w:t>/Ребёнок достаёт пружинку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 согласно тексту прокатывает пружинку по пальчику/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Палец толстый и большой, в лес за сливами пошел.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Указательный с порога, указал ему дорогу.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Средний палец самый меткий, он сбивает сливы с ветки.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Безымянный поедает. А мизинчик-господинчик,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 землю косточки сажает.</w:t>
                            </w:r>
                          </w:p>
                          <w:p w:rsidR="00761CFB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1088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«Обезьянка».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Обезьянка мыла мылом лапку</w:t>
                            </w:r>
                          </w:p>
                          <w:p w:rsidR="00761CFB" w:rsidRPr="007C7BAD" w:rsidRDefault="00761CFB" w:rsidP="007C7BAD">
                            <w:pPr>
                              <w:jc w:val="center"/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7C7BAD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/прокатывать пружинкой каждый пальчик согласно тексту/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Каждый пальчик оп порядку.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намылила БОЛЬШОЙ,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Сполоснув его водой.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Не забыла и УКАЗКУ,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Смыв с него и пыль и краску.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СРЕДНИЙ мылила усердно: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Самый грязный был наверно.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БЕЗЫМЯННЫЙ тёрла пастой –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Кожа стала сразу красной.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МИЗИНЧИК быстро мыла: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Видно, он боялся мыла.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- Молодцы.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51.4pt;margin-top:76.15pt;width:470.25pt;height:69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" filled="f" stroked="f">
                <v:textbox>
                  <w:txbxContent>
                    <w:p w:rsidR="00761CFB" w:rsidRPr="00F1088E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1088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«Шарик»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 руки шарик ты возьми, на ладошку положи.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Покрути и поверти, каждый пальчик разотри.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Пальцы будут сильными, буквы все красивыми.</w:t>
                      </w:r>
                    </w:p>
                    <w:p w:rsidR="00761CFB" w:rsidRPr="00F1088E" w:rsidRDefault="00761CFB" w:rsidP="00F108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1088E">
                        <w:rPr>
                          <w:sz w:val="28"/>
                          <w:szCs w:val="28"/>
                        </w:rPr>
                        <w:t>/Ребёнок достаёт пружинку</w:t>
                      </w:r>
                      <w:r>
                        <w:rPr>
                          <w:sz w:val="28"/>
                          <w:szCs w:val="28"/>
                        </w:rPr>
                        <w:t xml:space="preserve"> и согласно тексту прокатывает пружинку по пальчику/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Палец толстый и большой, в лес за сливами пошел.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Указательный с порога, указал ему дорогу.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Средний палец самый меткий, он сбивает сливы с ветки.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Безымянный поедает. А мизинчик-господинчик,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 землю косточки сажает.</w:t>
                      </w:r>
                    </w:p>
                    <w:p w:rsidR="00761CFB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F1088E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1088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«Обезьянка».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Обезьянка мыла мылом лапку</w:t>
                      </w:r>
                    </w:p>
                    <w:p w:rsidR="00761CFB" w:rsidRPr="007C7BAD" w:rsidRDefault="00761CFB" w:rsidP="007C7BAD">
                      <w:pPr>
                        <w:jc w:val="center"/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7C7BAD">
                        <w:rPr>
                          <w:rFonts w:cs="Microsoft Sans Serif"/>
                          <w:sz w:val="28"/>
                          <w:szCs w:val="28"/>
                        </w:rPr>
                        <w:t>/прокатывать пружинкой каждый пальчик согласно тексту/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Каждый пальчик оп порядку.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намылила БОЛЬШОЙ,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Сполоснув его водой.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Не забыла и УКАЗКУ,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Смыв с него и пыль и краску.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СРЕДНИЙ мылила усердно: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Самый грязный был наверно.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БЕЗЫМЯННЫЙ тёрла пастой –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Кожа стала сразу красной.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МИЗИНЧИК быстро мыла: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Видно, он боялся мыла.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- Молодцы.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976630</wp:posOffset>
                </wp:positionV>
                <wp:extent cx="6229350" cy="8534400"/>
                <wp:effectExtent l="0" t="0" r="0" b="0"/>
                <wp:wrapNone/>
                <wp:docPr id="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7.65pt;margin-top:76.9pt;width:490.5pt;height:67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1GyvQIAAMM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" filled="f" stroked="f">
                <v:textbox>
                  <w:txbxContent>
                    <w:p w:rsidR="00761CFB" w:rsidRDefault="00761CFB"/>
                  </w:txbxContent>
                </v:textbox>
              </v:shape>
            </w:pict>
          </mc:Fallback>
        </mc:AlternateContent>
      </w:r>
    </w:p>
    <w:p w:rsidR="00761CFB" w:rsidRDefault="0016710F" w:rsidP="00976C0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1014730</wp:posOffset>
                </wp:positionV>
                <wp:extent cx="6238875" cy="8486775"/>
                <wp:effectExtent l="0" t="0" r="0" b="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848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57E" w:rsidRPr="009E3B19" w:rsidRDefault="0092457E" w:rsidP="0092457E">
                            <w:pPr>
                              <w:jc w:val="center"/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</w:pPr>
                            <w:r w:rsidRPr="009E3B19"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 xml:space="preserve">Использование Су – Джок шаров </w:t>
                            </w:r>
                            <w:r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 xml:space="preserve">для развития памяти и внимания, </w:t>
                            </w:r>
                            <w:r w:rsidRPr="009E3B19"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>совершенствование навыков пространственной ориентации, ориентировка в схеме тела.</w:t>
                            </w:r>
                          </w:p>
                          <w:p w:rsidR="0092457E" w:rsidRPr="0053574A" w:rsidRDefault="0092457E" w:rsidP="0092457E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«Лево-право различаю, каждый свой я пальчик знаю».</w:t>
                            </w:r>
                          </w:p>
                          <w:p w:rsidR="0092457E" w:rsidRPr="009E3B19" w:rsidRDefault="0092457E" w:rsidP="0092457E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«Слушай и запоминай, повторяй и выполняй». </w:t>
                            </w:r>
                          </w:p>
                          <w:p w:rsidR="0092457E" w:rsidRPr="009E3B19" w:rsidRDefault="0092457E" w:rsidP="0092457E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9E3B19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«Глазки закрывай, на каком колечко пальце – угадай».</w:t>
                            </w:r>
                            <w:r w:rsidRPr="009E3B19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 xml:space="preserve">                                              </w:t>
                            </w:r>
                          </w:p>
                          <w:p w:rsidR="0092457E" w:rsidRPr="00772572" w:rsidRDefault="0092457E" w:rsidP="0092457E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«Справа, слева я стучу – перепутать не хочу».                                                              </w:t>
                            </w:r>
                            <w:r w:rsidRPr="0077257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Ребенка просят надеть колечко на определённый палец указанной руки или покатать шарик по инструкции.</w:t>
                            </w:r>
                          </w:p>
                          <w:p w:rsidR="0092457E" w:rsidRPr="0053574A" w:rsidRDefault="0092457E" w:rsidP="0092457E">
                            <w:p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          </w:r>
                          </w:p>
                          <w:p w:rsidR="00761CFB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Default="00761CFB" w:rsidP="00542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50.65pt;margin-top:79.9pt;width:491.25pt;height:66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bxNugIAAMM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" filled="f" stroked="f">
                <v:textbox>
                  <w:txbxContent>
                    <w:p w:rsidR="0092457E" w:rsidRPr="009E3B19" w:rsidRDefault="0092457E" w:rsidP="0092457E">
                      <w:pPr>
                        <w:jc w:val="center"/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</w:pPr>
                      <w:r w:rsidRPr="009E3B19"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 xml:space="preserve">Использование Су – Джок шаров </w:t>
                      </w:r>
                      <w:r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 xml:space="preserve">для развития памяти и внимания, </w:t>
                      </w:r>
                      <w:r w:rsidRPr="009E3B19"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>совершенствование навыков пространственной ориентации, ориентировка в схеме тела.</w:t>
                      </w:r>
                    </w:p>
                    <w:p w:rsidR="0092457E" w:rsidRPr="0053574A" w:rsidRDefault="0092457E" w:rsidP="0092457E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«Лево-право различаю, каждый свой я пальчик знаю».</w:t>
                      </w:r>
                    </w:p>
                    <w:p w:rsidR="0092457E" w:rsidRPr="009E3B19" w:rsidRDefault="0092457E" w:rsidP="0092457E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«Слушай и запоминай, повторяй и выполняй». </w:t>
                      </w:r>
                    </w:p>
                    <w:p w:rsidR="0092457E" w:rsidRPr="009E3B19" w:rsidRDefault="0092457E" w:rsidP="0092457E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  </w:t>
                      </w:r>
                      <w:r w:rsidRPr="009E3B19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 xml:space="preserve">  </w:t>
                      </w: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«Глазки закрывай, на каком колечко пальце – угадай».</w:t>
                      </w:r>
                      <w:r w:rsidRPr="009E3B19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 xml:space="preserve">                                              </w:t>
                      </w:r>
                    </w:p>
                    <w:p w:rsidR="0092457E" w:rsidRPr="00772572" w:rsidRDefault="0092457E" w:rsidP="0092457E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«Справа, слева я стучу – перепутать не хочу».                                                              </w:t>
                      </w:r>
                      <w:r w:rsidRPr="0077257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Ребенка просят надеть колечко на определённый палец указанной руки или покатать шарик по инструкции.</w:t>
                      </w:r>
                    </w:p>
                    <w:p w:rsidR="0092457E" w:rsidRPr="0053574A" w:rsidRDefault="0092457E" w:rsidP="0092457E">
                      <w:pPr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    </w:r>
                    </w:p>
                    <w:p w:rsidR="00761CFB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Default="00761CFB" w:rsidP="00542807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957580</wp:posOffset>
                </wp:positionV>
                <wp:extent cx="5953125" cy="8601075"/>
                <wp:effectExtent l="0" t="0" r="0" b="0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860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804379" w:rsidRDefault="00761CFB" w:rsidP="0092457E">
                            <w:pPr>
                              <w:pStyle w:val="a6"/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52.15pt;margin-top:75.4pt;width:468.75pt;height:67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+u3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" filled="f" stroked="f">
                <v:textbox>
                  <w:txbxContent>
                    <w:p w:rsidR="00761CFB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804379" w:rsidRDefault="00761CFB" w:rsidP="0092457E">
                      <w:pPr>
                        <w:pStyle w:val="a6"/>
                        <w:spacing w:line="360" w:lineRule="auto"/>
                        <w:jc w:val="both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967105</wp:posOffset>
                </wp:positionV>
                <wp:extent cx="5991225" cy="8572500"/>
                <wp:effectExtent l="0" t="0" r="0" b="0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</w:p>
                          <w:p w:rsidR="00761CFB" w:rsidRPr="003C74CD" w:rsidRDefault="00761CFB" w:rsidP="006A3651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 w:rsidP="006A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49.15pt;margin-top:76.15pt;width:471.75pt;height:6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TMvAIAAMQ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" filled="f" stroked="f">
                <v:textbox>
                  <w:txbxContent>
                    <w:p w:rsidR="00761CFB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</w:p>
                    <w:p w:rsidR="00761CFB" w:rsidRPr="003C74CD" w:rsidRDefault="00761CFB" w:rsidP="006A3651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</w:p>
                    <w:p w:rsidR="00761CFB" w:rsidRDefault="00761CFB" w:rsidP="006A36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824230</wp:posOffset>
                </wp:positionV>
                <wp:extent cx="6000750" cy="9353550"/>
                <wp:effectExtent l="0" t="0" r="0" b="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35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1B0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49.15pt;margin-top:64.9pt;width:472.5pt;height:7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3YuwIAAMQ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" filled="f" stroked="f">
                <v:textbox>
                  <w:txbxContent>
                    <w:p w:rsidR="00761CFB" w:rsidRDefault="00761CFB" w:rsidP="001B08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976630</wp:posOffset>
                </wp:positionV>
                <wp:extent cx="6115050" cy="8562975"/>
                <wp:effectExtent l="0" t="0" r="0" b="0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D965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52.9pt;margin-top:76.9pt;width:481.5pt;height:6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dEugIAAMQ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" filled="f" stroked="f">
                <v:textbox>
                  <w:txbxContent>
                    <w:p w:rsidR="00761CFB" w:rsidRDefault="00761CFB" w:rsidP="00D965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678315</wp:posOffset>
                </wp:positionH>
                <wp:positionV relativeFrom="paragraph">
                  <wp:posOffset>960416</wp:posOffset>
                </wp:positionV>
                <wp:extent cx="5857875" cy="9396919"/>
                <wp:effectExtent l="0" t="0" r="0" b="1905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9396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57E" w:rsidRDefault="009245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53.4pt;margin-top:75.6pt;width:461.25pt;height:73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GFvQ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" filled="f" stroked="f">
                <v:textbox>
                  <w:txbxContent>
                    <w:p w:rsidR="0092457E" w:rsidRDefault="0092457E"/>
                  </w:txbxContent>
                </v:textbox>
              </v:shape>
            </w:pict>
          </mc:Fallback>
        </mc:AlternateContent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10275" cy="8582025"/>
                <wp:effectExtent l="0" t="0" r="0" b="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858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9E3B19" w:rsidRDefault="00761CFB" w:rsidP="00772572">
                            <w:pPr>
                              <w:jc w:val="center"/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</w:pPr>
                            <w:r w:rsidRPr="009E3B19"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 xml:space="preserve">Использование Су – Джок шаров </w:t>
                            </w:r>
                            <w:r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 xml:space="preserve">для развития памяти и внимания, </w:t>
                            </w:r>
                            <w:r w:rsidRPr="009E3B19"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>совершенствование навыков пространственной ориентации, ориентировка в схеме тела.</w:t>
                            </w:r>
                          </w:p>
                          <w:p w:rsidR="00761CFB" w:rsidRPr="0053574A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«Лево-право различаю, каждый свой я пальчик знаю».</w:t>
                            </w:r>
                          </w:p>
                          <w:p w:rsidR="00761CFB" w:rsidRPr="009E3B19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«Слушай и запоминай, повторяй и выполняй». </w:t>
                            </w:r>
                          </w:p>
                          <w:p w:rsidR="00761CFB" w:rsidRPr="009E3B19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9E3B19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«Глазки закрывай, на каком колечко пальце – угадай».</w:t>
                            </w:r>
                            <w:r w:rsidRPr="009E3B19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 xml:space="preserve">                                              </w:t>
                            </w:r>
                          </w:p>
                          <w:p w:rsidR="00761CFB" w:rsidRPr="00772572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«Справа, слева я стучу – перепутать не хочу».                                                              </w:t>
                            </w:r>
                            <w:r w:rsidRPr="0077257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Ребенка просят надеть колечко на определённый палец указанной руки или покатать шарик по инструкции.</w:t>
                            </w:r>
                          </w:p>
                          <w:p w:rsidR="00761CFB" w:rsidRPr="0053574A" w:rsidRDefault="00761CFB" w:rsidP="00772572">
                            <w:p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48.4pt;margin-top:75.4pt;width:473.25pt;height:6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l1ugIAAMQ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" filled="f" stroked="f">
                <v:textbox>
                  <w:txbxContent>
                    <w:p w:rsidR="00761CFB" w:rsidRPr="009E3B19" w:rsidRDefault="00761CFB" w:rsidP="00772572">
                      <w:pPr>
                        <w:jc w:val="center"/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</w:pPr>
                      <w:r w:rsidRPr="009E3B19"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 xml:space="preserve">Использование Су – Джок шаров </w:t>
                      </w:r>
                      <w:r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 xml:space="preserve">для развития памяти и внимания, </w:t>
                      </w:r>
                      <w:r w:rsidRPr="009E3B19"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>совершенствование навыков пространственной ориентации, ориентировка в схеме тела.</w:t>
                      </w:r>
                    </w:p>
                    <w:p w:rsidR="00761CFB" w:rsidRPr="0053574A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«Лево-право различаю, каждый свой я пальчик знаю».</w:t>
                      </w:r>
                    </w:p>
                    <w:p w:rsidR="00761CFB" w:rsidRPr="009E3B19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«Слушай и запоминай, повторяй и выполняй». </w:t>
                      </w:r>
                    </w:p>
                    <w:p w:rsidR="00761CFB" w:rsidRPr="009E3B19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  </w:t>
                      </w:r>
                      <w:r w:rsidRPr="009E3B19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 xml:space="preserve">  </w:t>
                      </w: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«Глазки закрывай, на каком колечко пальце – угадай».</w:t>
                      </w:r>
                      <w:r w:rsidRPr="009E3B19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 xml:space="preserve">                                              </w:t>
                      </w:r>
                    </w:p>
                    <w:p w:rsidR="00761CFB" w:rsidRPr="00772572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«Справа, слева я стучу – перепутать не хочу».                                                              </w:t>
                      </w:r>
                      <w:r w:rsidRPr="0077257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Ребенка просят надеть колечко на определённый палец указанной руки или покатать шарик по инструкции.</w:t>
                      </w:r>
                    </w:p>
                    <w:p w:rsidR="00761CFB" w:rsidRPr="0053574A" w:rsidRDefault="00761CFB" w:rsidP="00772572">
                      <w:pPr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64004" w:rsidP="00976C0E">
      <w:r w:rsidRPr="003640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0C9B9" wp14:editId="52D79BF1">
                <wp:simplePos x="0" y="0"/>
                <wp:positionH relativeFrom="margin">
                  <wp:posOffset>678316</wp:posOffset>
                </wp:positionH>
                <wp:positionV relativeFrom="paragraph">
                  <wp:posOffset>1096604</wp:posOffset>
                </wp:positionV>
                <wp:extent cx="6011694" cy="8628435"/>
                <wp:effectExtent l="0" t="0" r="0" b="1270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1694" cy="862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004" w:rsidRPr="00364004" w:rsidRDefault="00364004" w:rsidP="00364004">
                            <w:pPr>
                              <w:spacing w:line="276" w:lineRule="auto"/>
                              <w:ind w:firstLine="708"/>
                              <w:jc w:val="both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3640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Метод Су-Джок терапии - это ультрасовременное направление акупунктуры, объединяющее древние знания медицины Востока и последние достижения европейской медицины. В ряде стран метод Су-Джок входит </w:t>
                            </w: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br/>
                            </w:r>
                            <w:r w:rsidRPr="003640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в государственные программы здравоохранения и образования. В переводе с корейского «Су» – кисть, «Джок» – стопа.</w:t>
                            </w:r>
                          </w:p>
                          <w:p w:rsidR="00364004" w:rsidRPr="00364004" w:rsidRDefault="00364004" w:rsidP="00364004">
                            <w:pPr>
                              <w:spacing w:line="276" w:lineRule="auto"/>
                              <w:ind w:firstLine="708"/>
                              <w:jc w:val="both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3640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На кистях и стопах в строгом порядке располагаются биологически активные точки, соответствующие всем органам и участкам тела. Соответственно, воздействуя на эти точки, можно влиять на определенный орган человека, регулировать функционирование внутренних органов. </w:t>
                            </w:r>
                          </w:p>
                          <w:p w:rsidR="00364004" w:rsidRPr="00364004" w:rsidRDefault="00364004" w:rsidP="00364004">
                            <w:pPr>
                              <w:spacing w:line="276" w:lineRule="auto"/>
                              <w:ind w:firstLine="708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3640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Таким образом, с помощью Су-Джок терапии доступно лечить любую часть тела, любой орган, не прибегая к помощи врача. Су-Джок терапию можно и нужно использовать </w:t>
                            </w: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br/>
                            </w:r>
                            <w:r w:rsidRPr="003640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в коррекционных целях наряду с пальчиковыми играми, мозаикой, штриховкой, лепкой, рисованием. Упражнения </w:t>
                            </w: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br/>
                            </w:r>
                            <w:r w:rsidRPr="003640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с использованием Су-Джок обогащают знания ребенка </w:t>
                            </w: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br/>
                            </w:r>
                            <w:r w:rsidRPr="00364004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о собственном теле, развивают тактильную чувствительность, мелкую моторику пальцев рук, опосредованно стимулируют речевые области в коре головного мозга, а также способствуют общему укреплению организма и повышению потенциального энергетического уровня ребенка. Кроме того, они помогают организовать занятия интереснее и разнообразнее, создают благоприятный психофизиологический комфорт детям во время занятия</w:t>
                            </w:r>
                            <w:r w:rsidRPr="00364004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0C9B9" id="_x0000_s1042" type="#_x0000_t202" style="position:absolute;margin-left:53.4pt;margin-top:86.35pt;width:473.35pt;height:679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OG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" filled="f" stroked="f">
                <v:textbox>
                  <w:txbxContent>
                    <w:p w:rsidR="00364004" w:rsidRPr="00364004" w:rsidRDefault="00364004" w:rsidP="00364004">
                      <w:pPr>
                        <w:spacing w:line="276" w:lineRule="auto"/>
                        <w:ind w:firstLine="708"/>
                        <w:jc w:val="both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3640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Метод Су-Джок терапии - это ультрасовременное направление акупунктуры, объединяющее древние знания медицины Востока и последние достижения европейской медицины. В ряде стран метод Су-Джок входит </w:t>
                      </w: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br/>
                      </w:r>
                      <w:r w:rsidRPr="003640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в государственные программы здравоохранения и образования. В переводе с корейского «Су» – кисть, «Джок» – стопа.</w:t>
                      </w:r>
                    </w:p>
                    <w:p w:rsidR="00364004" w:rsidRPr="00364004" w:rsidRDefault="00364004" w:rsidP="00364004">
                      <w:pPr>
                        <w:spacing w:line="276" w:lineRule="auto"/>
                        <w:ind w:firstLine="708"/>
                        <w:jc w:val="both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3640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На кистях и стопах в строгом порядке располагаются биологически активные точки, соответствующие всем органам и участкам тела. Соответственно, воздействуя на эти точки, можно влиять на определенный орган человека, регулировать функционирование внутренних органов. </w:t>
                      </w:r>
                    </w:p>
                    <w:p w:rsidR="00364004" w:rsidRPr="00364004" w:rsidRDefault="00364004" w:rsidP="00364004">
                      <w:pPr>
                        <w:spacing w:line="276" w:lineRule="auto"/>
                        <w:ind w:firstLine="708"/>
                        <w:jc w:val="both"/>
                        <w:rPr>
                          <w:sz w:val="40"/>
                          <w:szCs w:val="40"/>
                        </w:rPr>
                      </w:pPr>
                      <w:r w:rsidRPr="003640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Таким образом, с помощью Су-Джок терапии доступно лечить любую часть тела, любой орган, не прибегая к помощи врача. Су-Джок терапию можно и нужно использовать </w:t>
                      </w: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br/>
                      </w:r>
                      <w:r w:rsidRPr="003640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в коррекционных целях наряду с пальчиковыми играми, мозаикой, штриховкой, лепкой, рисованием. Упражнения </w:t>
                      </w: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br/>
                      </w:r>
                      <w:r w:rsidRPr="003640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с использованием Су-Джок обогащают знания ребенка </w:t>
                      </w: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br/>
                      </w:r>
                      <w:r w:rsidRPr="00364004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о собственном теле, развивают тактильную чувствительность, мелкую моторику пальцев рук, опосредованно стимулируют речевые области в коре головного мозга, а также способствуют общему укреплению организма и повышению потенциального энергетического уровня ребенка. Кроме того, они помогают организовать занятия интереснее и разнообразнее, создают благоприятный психофизиологический комфорт детям во время занятия</w:t>
                      </w:r>
                      <w:r w:rsidRPr="00364004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53A07A" wp14:editId="65403665">
            <wp:extent cx="7362825" cy="105156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10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8909685</wp:posOffset>
                </wp:positionV>
                <wp:extent cx="6098540" cy="862965"/>
                <wp:effectExtent l="0" t="0" r="1905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540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54.8pt;margin-top:701.55pt;width:480.2pt;height:67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/NDtg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" filled="f" stroked="f">
                <v:textbox style="mso-fit-shape-to-text:t">
                  <w:txbxContent>
                    <w:p w:rsidR="00761CFB" w:rsidRDefault="00761CFB"/>
                  </w:txbxContent>
                </v:textbox>
              </v:shape>
            </w:pict>
          </mc:Fallback>
        </mc:AlternateContent>
      </w:r>
      <w:r w:rsidR="0016710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3166110</wp:posOffset>
                </wp:positionV>
                <wp:extent cx="6031865" cy="2758440"/>
                <wp:effectExtent l="0" t="0" r="1905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27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54.8pt;margin-top:249.3pt;width:474.95pt;height:217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HHuQIAAMI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" filled="f" stroked="f">
                <v:textbox style="mso-fit-shape-to-text:t">
                  <w:txbxContent>
                    <w:p w:rsidR="00761CFB" w:rsidRDefault="00761CFB"/>
                  </w:txbxContent>
                </v:textbox>
              </v:shape>
            </w:pict>
          </mc:Fallback>
        </mc:AlternateContent>
      </w:r>
      <w:r w:rsidR="0016710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193790" cy="939165"/>
                <wp:effectExtent l="0" t="0" r="0" b="381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93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48.4pt;margin-top:75.4pt;width:487.7pt;height:73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" filled="f" stroked="f">
                <v:textbox style="mso-fit-shape-to-text:t">
                  <w:txbxContent>
                    <w:p w:rsidR="00761CFB" w:rsidRDefault="00761CFB"/>
                  </w:txbxContent>
                </v:textbox>
              </v:shape>
            </w:pict>
          </mc:Fallback>
        </mc:AlternateContent>
      </w:r>
    </w:p>
    <w:p w:rsidR="00761CFB" w:rsidRDefault="0016710F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1024255</wp:posOffset>
                </wp:positionV>
                <wp:extent cx="6086475" cy="8553450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855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67643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7643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Литература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Акименко В. М. Новые логопедические технологии: учебно-методическое пособие. - Ростов н/Д: Феникс, 2009.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Лопухина И. С. Логопедия, 550 занимательных упражнений для развития речи: пособие для логопедов и родителей. - М.: Аквариум, 1995.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Филичева Т. Б., Соболева А. Р. Развитие речи дошкольника. - Екатеринбург: Издательство «Арго», 1996.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.Цвынтарный В. В. Играем пальчиками и развиваем речь. - СПб. Издательство «Лань», 2002.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Швайко Г. С. Игры и игровые упражнения для развития речи. - М., 1983.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 xml:space="preserve">Ивчатова Л.А. Су-джок терапия в коррекционно-педагогической работе с детьми // Логопед - 2010. №1. - с. 36-38 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Воробьева Т.А., Крупенчук О.И. Мяч и речь. - СПб.: Дельта, 2001.</w:t>
                            </w:r>
                          </w:p>
                          <w:p w:rsidR="00761CFB" w:rsidRPr="00676438" w:rsidRDefault="00761CFB" w:rsidP="0067643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53.65pt;margin-top:80.65pt;width:479.25pt;height:6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LcuwIAAMQ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" filled="f" stroked="f">
                <v:textbox>
                  <w:txbxContent>
                    <w:p w:rsidR="00761CFB" w:rsidRDefault="00761CFB" w:rsidP="0067643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76438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Литература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Акименко В. М. Новые логопедические технологии: учебно-методическое пособие. - Ростов н/Д: Феникс, 2009.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Лопухина И. С. Логопедия, 550 занимательных упражнений для развития речи: пособие для логопедов и родителей. - М.: Аквариум, 1995.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Филичева Т. Б., Соболева А. Р. Развитие речи дошкольника. - Екатеринбург: Издательство «Арго», 1996.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.Цвынтарный В. В. Играем пальчиками и развиваем речь. - СПб. Издательство «Лань», 2002.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Швайко Г. С. Игры и игровые упражнения для развития речи. - М., 1983.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 xml:space="preserve">Ивчатова Л.А. Су-джок терапия в коррекционно-педагогической работе с детьми // Логопед - 2010. №1. - с. 36-38 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Воробьева Т.А., Крупенчук О.И. Мяч и речь. - СПб.: Дельта, 2001.</w:t>
                      </w:r>
                    </w:p>
                    <w:p w:rsidR="00761CFB" w:rsidRPr="00676438" w:rsidRDefault="00761CFB" w:rsidP="0067643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CFB" w:rsidSect="00717D1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25A" w:rsidRDefault="0051325A" w:rsidP="00B8232E">
      <w:r>
        <w:separator/>
      </w:r>
    </w:p>
  </w:endnote>
  <w:endnote w:type="continuationSeparator" w:id="0">
    <w:p w:rsidR="0051325A" w:rsidRDefault="0051325A" w:rsidP="00B8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Medium Cond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25A" w:rsidRDefault="0051325A" w:rsidP="00B8232E">
      <w:r>
        <w:separator/>
      </w:r>
    </w:p>
  </w:footnote>
  <w:footnote w:type="continuationSeparator" w:id="0">
    <w:p w:rsidR="0051325A" w:rsidRDefault="0051325A" w:rsidP="00B82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A350C"/>
    <w:multiLevelType w:val="hybridMultilevel"/>
    <w:tmpl w:val="65468614"/>
    <w:lvl w:ilvl="0" w:tplc="295034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95674"/>
    <w:multiLevelType w:val="hybridMultilevel"/>
    <w:tmpl w:val="9292555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61E54"/>
    <w:multiLevelType w:val="hybridMultilevel"/>
    <w:tmpl w:val="FA2875C0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513D53FA"/>
    <w:multiLevelType w:val="hybridMultilevel"/>
    <w:tmpl w:val="9D36B258"/>
    <w:lvl w:ilvl="0" w:tplc="0EDC8992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6AF342ED"/>
    <w:multiLevelType w:val="hybridMultilevel"/>
    <w:tmpl w:val="7EF049DC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C1BEC"/>
    <w:multiLevelType w:val="hybridMultilevel"/>
    <w:tmpl w:val="3154CFE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0E"/>
    <w:rsid w:val="00035974"/>
    <w:rsid w:val="00072A5C"/>
    <w:rsid w:val="000D62A3"/>
    <w:rsid w:val="000E61F8"/>
    <w:rsid w:val="0016710F"/>
    <w:rsid w:val="001B0893"/>
    <w:rsid w:val="001E61A5"/>
    <w:rsid w:val="002026B5"/>
    <w:rsid w:val="002054C8"/>
    <w:rsid w:val="002316C8"/>
    <w:rsid w:val="00234082"/>
    <w:rsid w:val="00244BEE"/>
    <w:rsid w:val="00265E0E"/>
    <w:rsid w:val="00291854"/>
    <w:rsid w:val="002D7268"/>
    <w:rsid w:val="00307CE2"/>
    <w:rsid w:val="00364004"/>
    <w:rsid w:val="003A4722"/>
    <w:rsid w:val="003A4DA2"/>
    <w:rsid w:val="003C74CD"/>
    <w:rsid w:val="003F3AED"/>
    <w:rsid w:val="004223BA"/>
    <w:rsid w:val="00427342"/>
    <w:rsid w:val="004553C1"/>
    <w:rsid w:val="00481E3B"/>
    <w:rsid w:val="004A3FBF"/>
    <w:rsid w:val="004E2A81"/>
    <w:rsid w:val="00505473"/>
    <w:rsid w:val="00506ACD"/>
    <w:rsid w:val="0051325A"/>
    <w:rsid w:val="0053574A"/>
    <w:rsid w:val="00542807"/>
    <w:rsid w:val="0055151F"/>
    <w:rsid w:val="005F7144"/>
    <w:rsid w:val="00601142"/>
    <w:rsid w:val="00640F05"/>
    <w:rsid w:val="00676438"/>
    <w:rsid w:val="00694ACA"/>
    <w:rsid w:val="006A3651"/>
    <w:rsid w:val="006C2642"/>
    <w:rsid w:val="00705BF4"/>
    <w:rsid w:val="00717D17"/>
    <w:rsid w:val="00761CFB"/>
    <w:rsid w:val="00772572"/>
    <w:rsid w:val="007C7BAD"/>
    <w:rsid w:val="00804379"/>
    <w:rsid w:val="00895E2A"/>
    <w:rsid w:val="008D470B"/>
    <w:rsid w:val="0092457E"/>
    <w:rsid w:val="00950AB0"/>
    <w:rsid w:val="00970731"/>
    <w:rsid w:val="00976C0E"/>
    <w:rsid w:val="00991488"/>
    <w:rsid w:val="009C643C"/>
    <w:rsid w:val="009E3B19"/>
    <w:rsid w:val="009E574E"/>
    <w:rsid w:val="00A47649"/>
    <w:rsid w:val="00AE7CE9"/>
    <w:rsid w:val="00B8232E"/>
    <w:rsid w:val="00BA5AA3"/>
    <w:rsid w:val="00BD077C"/>
    <w:rsid w:val="00C33F43"/>
    <w:rsid w:val="00C479A2"/>
    <w:rsid w:val="00CA1C19"/>
    <w:rsid w:val="00CE38EE"/>
    <w:rsid w:val="00D02C9E"/>
    <w:rsid w:val="00D2751C"/>
    <w:rsid w:val="00D965C5"/>
    <w:rsid w:val="00DA111E"/>
    <w:rsid w:val="00DC328C"/>
    <w:rsid w:val="00E25083"/>
    <w:rsid w:val="00EC5D6E"/>
    <w:rsid w:val="00F1088E"/>
    <w:rsid w:val="00F73617"/>
    <w:rsid w:val="00FE55CD"/>
    <w:rsid w:val="00FF2E74"/>
    <w:rsid w:val="00F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137DFF"/>
  <w15:docId w15:val="{C97D3E41-60BB-4148-A8D9-121CAC5F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F43"/>
    <w:pPr>
      <w:widowControl w:val="0"/>
      <w:autoSpaceDE w:val="0"/>
      <w:autoSpaceDN w:val="0"/>
      <w:adjustRightInd w:val="0"/>
    </w:pPr>
    <w:rPr>
      <w:rFonts w:hAnsi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6C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76C0E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3F3AED"/>
    <w:pPr>
      <w:ind w:left="720"/>
      <w:contextualSpacing/>
    </w:pPr>
  </w:style>
  <w:style w:type="paragraph" w:styleId="a6">
    <w:name w:val="No Spacing"/>
    <w:uiPriority w:val="99"/>
    <w:qFormat/>
    <w:rsid w:val="00991488"/>
    <w:rPr>
      <w:rFonts w:ascii="Calibri" w:hAnsi="Calibri"/>
      <w:lang w:eastAsia="en-US"/>
    </w:rPr>
  </w:style>
  <w:style w:type="paragraph" w:styleId="a7">
    <w:name w:val="Normal (Web)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3">
    <w:name w:val="style3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1">
    <w:name w:val="fontstyle11"/>
    <w:basedOn w:val="a0"/>
    <w:uiPriority w:val="99"/>
    <w:rsid w:val="006C2642"/>
    <w:rPr>
      <w:rFonts w:cs="Times New Roman"/>
    </w:rPr>
  </w:style>
  <w:style w:type="character" w:customStyle="1" w:styleId="fontstyle12">
    <w:name w:val="fontstyle12"/>
    <w:basedOn w:val="a0"/>
    <w:uiPriority w:val="99"/>
    <w:rsid w:val="006C2642"/>
    <w:rPr>
      <w:rFonts w:cs="Times New Roman"/>
    </w:rPr>
  </w:style>
  <w:style w:type="paragraph" w:customStyle="1" w:styleId="style4">
    <w:name w:val="style4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6">
    <w:name w:val="style6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5">
    <w:name w:val="style5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3">
    <w:name w:val="fontstyle13"/>
    <w:basedOn w:val="a0"/>
    <w:uiPriority w:val="99"/>
    <w:rsid w:val="006C2642"/>
    <w:rPr>
      <w:rFonts w:cs="Times New Roman"/>
    </w:rPr>
  </w:style>
  <w:style w:type="paragraph" w:customStyle="1" w:styleId="Style11">
    <w:name w:val="Style11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1">
    <w:name w:val="Font Style81"/>
    <w:basedOn w:val="a0"/>
    <w:uiPriority w:val="99"/>
    <w:rsid w:val="00AE7CE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60">
    <w:name w:val="Style6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0">
    <w:name w:val="Font Style80"/>
    <w:basedOn w:val="a0"/>
    <w:uiPriority w:val="99"/>
    <w:rsid w:val="00AE7CE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2">
    <w:name w:val="Font Style82"/>
    <w:basedOn w:val="a0"/>
    <w:uiPriority w:val="99"/>
    <w:rsid w:val="00AE7CE9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a"/>
    <w:uiPriority w:val="99"/>
    <w:rsid w:val="00AE7CE9"/>
    <w:pPr>
      <w:spacing w:line="221" w:lineRule="exact"/>
      <w:ind w:hanging="1613"/>
    </w:pPr>
    <w:rPr>
      <w:rFonts w:ascii="Franklin Gothic Medium Cond" w:hAnsi="Franklin Gothic Medium Cond"/>
    </w:rPr>
  </w:style>
  <w:style w:type="paragraph" w:customStyle="1" w:styleId="Style30">
    <w:name w:val="Style30"/>
    <w:basedOn w:val="a"/>
    <w:uiPriority w:val="99"/>
    <w:rsid w:val="00AE7CE9"/>
    <w:pPr>
      <w:spacing w:line="230" w:lineRule="exact"/>
      <w:jc w:val="both"/>
    </w:pPr>
    <w:rPr>
      <w:rFonts w:ascii="Franklin Gothic Medium Cond" w:hAnsi="Franklin Gothic Medium Cond"/>
    </w:rPr>
  </w:style>
  <w:style w:type="paragraph" w:styleId="a8">
    <w:name w:val="header"/>
    <w:basedOn w:val="a"/>
    <w:link w:val="a9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60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</dc:creator>
  <cp:lastModifiedBy>Job_User</cp:lastModifiedBy>
  <cp:revision>5</cp:revision>
  <dcterms:created xsi:type="dcterms:W3CDTF">2020-11-08T15:08:00Z</dcterms:created>
  <dcterms:modified xsi:type="dcterms:W3CDTF">2021-04-14T09:12:00Z</dcterms:modified>
</cp:coreProperties>
</file>