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7D" w:rsidRDefault="00B07A7D" w:rsidP="003370DE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</w:p>
    <w:p w:rsidR="00321313" w:rsidRPr="00B07A7D" w:rsidRDefault="00321313" w:rsidP="003370DE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07A7D">
        <w:rPr>
          <w:rFonts w:ascii="Times New Roman" w:hAnsi="Times New Roman" w:cs="Times New Roman"/>
          <w:color w:val="FF0000"/>
          <w:sz w:val="40"/>
          <w:szCs w:val="40"/>
        </w:rPr>
        <w:t>«Так ли важно рисование в жизни ребенка?»</w:t>
      </w:r>
    </w:p>
    <w:p w:rsidR="00321313" w:rsidRPr="003370DE" w:rsidRDefault="00321313" w:rsidP="003370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07A7D">
        <w:rPr>
          <w:rFonts w:ascii="Times New Roman" w:hAnsi="Times New Roman" w:cs="Times New Roman"/>
          <w:color w:val="0070C0"/>
          <w:sz w:val="28"/>
          <w:szCs w:val="28"/>
        </w:rPr>
        <w:t xml:space="preserve"> 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 w:rsidR="003370DE" w:rsidRPr="00B07A7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07A7D">
        <w:rPr>
          <w:rFonts w:ascii="Times New Roman" w:hAnsi="Times New Roman" w:cs="Times New Roman"/>
          <w:color w:val="0070C0"/>
          <w:sz w:val="28"/>
          <w:szCs w:val="28"/>
        </w:rPr>
        <w:t>личность.</w:t>
      </w:r>
      <w:r w:rsidR="003370DE" w:rsidRPr="00B07A7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07A7D">
        <w:rPr>
          <w:rFonts w:ascii="Times New Roman" w:hAnsi="Times New Roman" w:cs="Times New Roman"/>
          <w:color w:val="0070C0"/>
          <w:sz w:val="28"/>
          <w:szCs w:val="28"/>
        </w:rPr>
        <w:t>А ведь когда-то искусство было тесно связано со всеми сторонами жизни человека.</w:t>
      </w: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07A7D">
        <w:rPr>
          <w:rFonts w:ascii="Times New Roman" w:hAnsi="Times New Roman" w:cs="Times New Roman"/>
          <w:color w:val="0070C0"/>
          <w:sz w:val="28"/>
          <w:szCs w:val="28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07A7D">
        <w:rPr>
          <w:rFonts w:ascii="Times New Roman" w:hAnsi="Times New Roman" w:cs="Times New Roman"/>
          <w:color w:val="0070C0"/>
          <w:sz w:val="28"/>
          <w:szCs w:val="28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321313" w:rsidRPr="00B07A7D" w:rsidRDefault="00321313" w:rsidP="00B07A7D">
      <w:pPr>
        <w:pStyle w:val="a3"/>
        <w:ind w:left="426" w:right="401" w:firstLine="993"/>
        <w:rPr>
          <w:rFonts w:ascii="Times New Roman" w:hAnsi="Times New Roman" w:cs="Times New Roman"/>
          <w:color w:val="0070C0"/>
          <w:sz w:val="28"/>
          <w:szCs w:val="28"/>
        </w:rPr>
      </w:pP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07A7D">
        <w:rPr>
          <w:rFonts w:ascii="Times New Roman" w:hAnsi="Times New Roman" w:cs="Times New Roman"/>
          <w:color w:val="0070C0"/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B07A7D">
        <w:rPr>
          <w:rFonts w:ascii="Times New Roman" w:hAnsi="Times New Roman" w:cs="Times New Roman"/>
          <w:color w:val="0070C0"/>
          <w:sz w:val="28"/>
          <w:szCs w:val="28"/>
        </w:rPr>
        <w:t>головоногов</w:t>
      </w:r>
      <w:proofErr w:type="spellEnd"/>
      <w:r w:rsidRPr="00B07A7D">
        <w:rPr>
          <w:rFonts w:ascii="Times New Roman" w:hAnsi="Times New Roman" w:cs="Times New Roman"/>
          <w:color w:val="0070C0"/>
          <w:sz w:val="28"/>
          <w:szCs w:val="28"/>
        </w:rPr>
        <w:t>». Рисунки детей разных народов, но одного возраста удивительно схожи между собой, что говорит о биологической, в</w:t>
      </w:r>
      <w:r w:rsidR="003370DE" w:rsidRPr="00B07A7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07A7D">
        <w:rPr>
          <w:rFonts w:ascii="Times New Roman" w:hAnsi="Times New Roman" w:cs="Times New Roman"/>
          <w:color w:val="0070C0"/>
          <w:sz w:val="28"/>
          <w:szCs w:val="28"/>
        </w:rPr>
        <w:t>не</w:t>
      </w:r>
      <w:r w:rsidR="003370DE" w:rsidRPr="00B07A7D">
        <w:rPr>
          <w:rFonts w:ascii="Times New Roman" w:hAnsi="Times New Roman" w:cs="Times New Roman"/>
          <w:color w:val="0070C0"/>
          <w:sz w:val="28"/>
          <w:szCs w:val="28"/>
        </w:rPr>
        <w:t>социа</w:t>
      </w:r>
      <w:r w:rsidRPr="00B07A7D">
        <w:rPr>
          <w:rFonts w:ascii="Times New Roman" w:hAnsi="Times New Roman" w:cs="Times New Roman"/>
          <w:color w:val="0070C0"/>
          <w:sz w:val="28"/>
          <w:szCs w:val="28"/>
        </w:rPr>
        <w:t>льной природе детского рисования.</w:t>
      </w:r>
    </w:p>
    <w:p w:rsidR="00321313" w:rsidRPr="00B07A7D" w:rsidRDefault="00321313" w:rsidP="00B07A7D">
      <w:pPr>
        <w:pStyle w:val="a3"/>
        <w:ind w:left="426" w:right="401" w:firstLine="993"/>
        <w:rPr>
          <w:rFonts w:ascii="Times New Roman" w:hAnsi="Times New Roman" w:cs="Times New Roman"/>
          <w:color w:val="0070C0"/>
          <w:sz w:val="28"/>
          <w:szCs w:val="28"/>
        </w:rPr>
      </w:pP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07A7D">
        <w:rPr>
          <w:rFonts w:ascii="Times New Roman" w:hAnsi="Times New Roman" w:cs="Times New Roman"/>
          <w:color w:val="0070C0"/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321313" w:rsidRPr="00B07A7D" w:rsidRDefault="00321313" w:rsidP="00B07A7D">
      <w:pPr>
        <w:pStyle w:val="a3"/>
        <w:ind w:left="426" w:right="401" w:firstLine="993"/>
        <w:rPr>
          <w:rFonts w:ascii="Times New Roman" w:hAnsi="Times New Roman" w:cs="Times New Roman"/>
          <w:color w:val="0070C0"/>
          <w:sz w:val="28"/>
          <w:szCs w:val="28"/>
        </w:rPr>
      </w:pP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07A7D">
        <w:rPr>
          <w:rFonts w:ascii="Times New Roman" w:hAnsi="Times New Roman" w:cs="Times New Roman"/>
          <w:color w:val="0070C0"/>
          <w:sz w:val="28"/>
          <w:szCs w:val="28"/>
        </w:rPr>
        <w:t xml:space="preserve">Рисование -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 Рисунки эти строго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</w:t>
      </w:r>
      <w:r w:rsidRPr="00B07A7D">
        <w:rPr>
          <w:rFonts w:ascii="Times New Roman" w:hAnsi="Times New Roman" w:cs="Times New Roman"/>
          <w:color w:val="0070C0"/>
          <w:sz w:val="28"/>
          <w:szCs w:val="28"/>
        </w:rPr>
        <w:lastRenderedPageBreak/>
        <w:t>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321313" w:rsidRPr="00B07A7D" w:rsidRDefault="00321313" w:rsidP="00B07A7D">
      <w:pPr>
        <w:pStyle w:val="a3"/>
        <w:ind w:left="426" w:right="401" w:firstLine="993"/>
        <w:rPr>
          <w:rFonts w:ascii="Times New Roman" w:hAnsi="Times New Roman" w:cs="Times New Roman"/>
          <w:color w:val="0070C0"/>
          <w:sz w:val="28"/>
          <w:szCs w:val="28"/>
        </w:rPr>
      </w:pP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07A7D">
        <w:rPr>
          <w:rFonts w:ascii="Times New Roman" w:hAnsi="Times New Roman" w:cs="Times New Roman"/>
          <w:color w:val="0070C0"/>
          <w:sz w:val="28"/>
          <w:szCs w:val="28"/>
        </w:rPr>
        <w:t xml:space="preserve">Известный педагог И. </w:t>
      </w:r>
      <w:proofErr w:type="spellStart"/>
      <w:r w:rsidRPr="00B07A7D">
        <w:rPr>
          <w:rFonts w:ascii="Times New Roman" w:hAnsi="Times New Roman" w:cs="Times New Roman"/>
          <w:color w:val="0070C0"/>
          <w:sz w:val="28"/>
          <w:szCs w:val="28"/>
        </w:rPr>
        <w:t>Дистервег</w:t>
      </w:r>
      <w:proofErr w:type="spellEnd"/>
      <w:r w:rsidRPr="00B07A7D">
        <w:rPr>
          <w:rFonts w:ascii="Times New Roman" w:hAnsi="Times New Roman" w:cs="Times New Roman"/>
          <w:color w:val="0070C0"/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321313" w:rsidRPr="00B07A7D" w:rsidRDefault="00321313" w:rsidP="00B07A7D">
      <w:pPr>
        <w:pStyle w:val="a3"/>
        <w:ind w:left="426" w:right="401" w:firstLine="993"/>
        <w:rPr>
          <w:rFonts w:ascii="Times New Roman" w:hAnsi="Times New Roman" w:cs="Times New Roman"/>
          <w:color w:val="0070C0"/>
          <w:sz w:val="28"/>
          <w:szCs w:val="28"/>
        </w:rPr>
      </w:pP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07A7D">
        <w:rPr>
          <w:rFonts w:ascii="Times New Roman" w:hAnsi="Times New Roman" w:cs="Times New Roman"/>
          <w:color w:val="0070C0"/>
          <w:sz w:val="28"/>
          <w:szCs w:val="28"/>
        </w:rPr>
        <w:t>Большинство специалистов - и психологов, и педагогов - сходятся во мнении: детское рисование -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</w:t>
      </w: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07A7D">
        <w:rPr>
          <w:rFonts w:ascii="Times New Roman" w:hAnsi="Times New Roman" w:cs="Times New Roman"/>
          <w:color w:val="0070C0"/>
          <w:sz w:val="28"/>
          <w:szCs w:val="28"/>
        </w:rPr>
        <w:t>Будучи на прямую связанным с важнейшими психическими функциями -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- это важный информационный и коммуникативный канал.</w:t>
      </w:r>
    </w:p>
    <w:p w:rsidR="00321313" w:rsidRPr="00B07A7D" w:rsidRDefault="00321313" w:rsidP="00B07A7D">
      <w:pPr>
        <w:pStyle w:val="a3"/>
        <w:ind w:left="426" w:right="401" w:firstLine="99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C3ABE" w:rsidRPr="00B07A7D" w:rsidRDefault="007C3ABE" w:rsidP="00B07A7D">
      <w:pPr>
        <w:pStyle w:val="a3"/>
        <w:ind w:left="426" w:right="401" w:firstLine="993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7C3ABE" w:rsidRPr="00B07A7D" w:rsidSect="009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D6"/>
    <w:rsid w:val="00136858"/>
    <w:rsid w:val="00321313"/>
    <w:rsid w:val="003370DE"/>
    <w:rsid w:val="007C3ABE"/>
    <w:rsid w:val="0093299E"/>
    <w:rsid w:val="00B07A7D"/>
    <w:rsid w:val="00E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74FA-862B-40C7-8433-F3172D51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Наместникова</dc:creator>
  <cp:keywords/>
  <dc:description/>
  <cp:lastModifiedBy>Лариса Наместникова</cp:lastModifiedBy>
  <cp:revision>6</cp:revision>
  <dcterms:created xsi:type="dcterms:W3CDTF">2016-10-06T12:39:00Z</dcterms:created>
  <dcterms:modified xsi:type="dcterms:W3CDTF">2018-02-22T07:46:00Z</dcterms:modified>
</cp:coreProperties>
</file>