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61" w:rsidRDefault="002A1C36" w:rsidP="00E92A61">
      <w:pPr>
        <w:spacing w:after="0" w:line="240" w:lineRule="auto"/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sectPr w:rsidR="00E92A61" w:rsidSect="002A1C36">
          <w:footerReference w:type="default" r:id="rId9"/>
          <w:type w:val="continuous"/>
          <w:pgSz w:w="11906" w:h="16838" w:code="9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Cs/>
          <w:noProof/>
          <w:color w:val="11111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645910" cy="9340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4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31CF" w:rsidRDefault="00D531CF"/>
    <w:tbl>
      <w:tblPr>
        <w:tblStyle w:val="a3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313F2" w:rsidTr="00D531CF">
        <w:trPr>
          <w:trHeight w:val="11891"/>
        </w:trPr>
        <w:tc>
          <w:tcPr>
            <w:tcW w:w="2943" w:type="dxa"/>
          </w:tcPr>
          <w:p w:rsidR="00D531CF" w:rsidRDefault="00D531CF" w:rsidP="00D531C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D531CF" w:rsidRDefault="00D531CF" w:rsidP="00D531C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A313F2" w:rsidRPr="00E109AB" w:rsidRDefault="00A313F2" w:rsidP="00D531C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E109AB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Н</w:t>
            </w:r>
            <w:r w:rsidR="00E109AB" w:rsidRPr="00E109AB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азвание проекта</w:t>
            </w:r>
          </w:p>
          <w:p w:rsidR="00A313F2" w:rsidRPr="00E109AB" w:rsidRDefault="00A313F2" w:rsidP="00D531C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13F2" w:rsidRPr="00E109AB" w:rsidRDefault="00A313F2" w:rsidP="00D531C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13F2" w:rsidRPr="00E109AB" w:rsidRDefault="00E109AB" w:rsidP="00D531C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E109AB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Тема проекта</w:t>
            </w:r>
          </w:p>
          <w:p w:rsidR="00A313F2" w:rsidRPr="00E109AB" w:rsidRDefault="00A313F2" w:rsidP="00D531CF">
            <w:pPr>
              <w:rPr>
                <w:rFonts w:ascii="Times New Roman" w:hAnsi="Times New Roman" w:cs="Times New Roman"/>
              </w:rPr>
            </w:pPr>
          </w:p>
          <w:p w:rsidR="00E109AB" w:rsidRPr="00E109AB" w:rsidRDefault="00E109AB" w:rsidP="00D53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AB" w:rsidRPr="00E109AB" w:rsidRDefault="00E109AB" w:rsidP="00D53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AB" w:rsidRPr="00E109AB" w:rsidRDefault="00E109AB" w:rsidP="00D53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AB" w:rsidRPr="00E109AB" w:rsidRDefault="00E109AB" w:rsidP="00D53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AB" w:rsidRDefault="00E109AB" w:rsidP="00D531C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09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Тип проекта</w:t>
            </w:r>
          </w:p>
          <w:p w:rsidR="00E109AB" w:rsidRDefault="00E109AB" w:rsidP="00D531C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109AB" w:rsidRPr="00E109AB" w:rsidRDefault="00E109AB" w:rsidP="00D531C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Автор проекта</w:t>
            </w:r>
          </w:p>
          <w:p w:rsidR="00E109AB" w:rsidRDefault="00E109AB" w:rsidP="00D53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1CF" w:rsidRDefault="00D531CF" w:rsidP="00D53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1CF" w:rsidRDefault="00D531CF" w:rsidP="00D53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1CF" w:rsidRDefault="00D531CF" w:rsidP="00D531C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Продолжительность проекта</w:t>
            </w:r>
          </w:p>
          <w:p w:rsidR="00D531CF" w:rsidRDefault="00D531CF" w:rsidP="00D531C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531CF" w:rsidRPr="00D531CF" w:rsidRDefault="00D531CF" w:rsidP="00D531C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Участники проекта</w:t>
            </w:r>
          </w:p>
          <w:p w:rsidR="00E109AB" w:rsidRDefault="00E109AB" w:rsidP="00D531CF"/>
          <w:p w:rsidR="00D531CF" w:rsidRDefault="00D531CF" w:rsidP="00D53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1CF" w:rsidRDefault="00D531CF" w:rsidP="00D53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  <w:p w:rsidR="00390520" w:rsidRDefault="00390520" w:rsidP="00D53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520" w:rsidRDefault="00390520" w:rsidP="00D53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520" w:rsidRDefault="00390520" w:rsidP="00D53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520" w:rsidRDefault="00390520" w:rsidP="00D53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520" w:rsidRDefault="00390520" w:rsidP="00D53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520" w:rsidRDefault="00390520" w:rsidP="00D53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520" w:rsidRDefault="00390520" w:rsidP="00D53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520" w:rsidRDefault="00390520" w:rsidP="00D53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520" w:rsidRDefault="00390520" w:rsidP="00D53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520" w:rsidRDefault="00390520" w:rsidP="00D53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520" w:rsidRPr="00D531CF" w:rsidRDefault="00390520" w:rsidP="00D53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D531CF" w:rsidRDefault="00D531CF" w:rsidP="00D531C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D531CF" w:rsidRDefault="00D531CF" w:rsidP="00D531C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A313F2" w:rsidRPr="00E109AB" w:rsidRDefault="00A313F2" w:rsidP="00D531C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109A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«Ознакомление дошкольников с профессиями социальной сферы».</w:t>
            </w:r>
          </w:p>
          <w:p w:rsidR="00A313F2" w:rsidRDefault="00A313F2" w:rsidP="00D53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AB" w:rsidRDefault="00E109AB" w:rsidP="00D53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9AB">
              <w:rPr>
                <w:rFonts w:ascii="Times New Roman" w:hAnsi="Times New Roman" w:cs="Times New Roman"/>
                <w:sz w:val="28"/>
                <w:szCs w:val="28"/>
              </w:rPr>
              <w:t>Познакомить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профессиями (библиотекарь, медицинский работник, сотрудники ДОУ, сотрудники ДК, пожарник, строитель, сотрудник ГИБДД, повар)</w:t>
            </w:r>
          </w:p>
          <w:p w:rsidR="00E109AB" w:rsidRDefault="00E109AB" w:rsidP="00D531C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9AB" w:rsidRPr="00E109AB" w:rsidRDefault="00E109AB" w:rsidP="00D531C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</w:t>
            </w:r>
            <w:r w:rsidRPr="00E10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комплексный, образовательный проект</w:t>
            </w:r>
          </w:p>
          <w:p w:rsidR="00E109AB" w:rsidRDefault="00E109AB" w:rsidP="00D53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4C" w:rsidRDefault="00E92A61" w:rsidP="00433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433A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33A4C" w:rsidRDefault="00E109AB" w:rsidP="00D53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И.Е.</w:t>
            </w:r>
          </w:p>
          <w:p w:rsidR="00E109AB" w:rsidRDefault="00E109AB" w:rsidP="00D53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№40»</w:t>
            </w:r>
          </w:p>
          <w:p w:rsidR="00D531CF" w:rsidRDefault="00D531CF" w:rsidP="00D53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1CF" w:rsidRDefault="00D531CF" w:rsidP="00D53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год</w:t>
            </w:r>
          </w:p>
          <w:p w:rsidR="00D531CF" w:rsidRDefault="00D531CF" w:rsidP="00D53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1CF" w:rsidRDefault="00D531CF" w:rsidP="00D53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1CF" w:rsidRDefault="00D531CF" w:rsidP="00D53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средней группы, воспитатели, помощник воспитателя, родители</w:t>
            </w:r>
          </w:p>
          <w:p w:rsidR="00D531CF" w:rsidRDefault="00D531CF" w:rsidP="00D53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1CF" w:rsidRDefault="002C2DDC" w:rsidP="00D53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</w:t>
            </w:r>
            <w:r w:rsidR="00D531CF">
              <w:rPr>
                <w:rFonts w:ascii="Times New Roman" w:hAnsi="Times New Roman" w:cs="Times New Roman"/>
                <w:sz w:val="28"/>
                <w:szCs w:val="28"/>
              </w:rPr>
              <w:t>» (беседы, работа в уголке книги, оформление фотоальбома «Профессии наших родителей», игры с конструктором, оформление альбома пословиц и поговорок о труде)</w:t>
            </w:r>
          </w:p>
          <w:p w:rsidR="00D531CF" w:rsidRDefault="00D531CF" w:rsidP="00D53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</w:t>
            </w:r>
            <w:r w:rsidR="002C2DDC">
              <w:rPr>
                <w:rFonts w:ascii="Times New Roman" w:hAnsi="Times New Roman" w:cs="Times New Roman"/>
                <w:sz w:val="28"/>
                <w:szCs w:val="28"/>
              </w:rPr>
              <w:t>ьно – коммуникативное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(сюжетные игры, бесед</w:t>
            </w:r>
            <w:r w:rsidR="002C2DDC">
              <w:rPr>
                <w:rFonts w:ascii="Times New Roman" w:hAnsi="Times New Roman" w:cs="Times New Roman"/>
                <w:sz w:val="28"/>
                <w:szCs w:val="28"/>
              </w:rPr>
              <w:t xml:space="preserve">а о назначении разных предметов,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альбома «Мы любим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трудится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D531CF" w:rsidRDefault="00D531CF" w:rsidP="00D53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2DDC">
              <w:rPr>
                <w:rFonts w:ascii="Times New Roman" w:hAnsi="Times New Roman" w:cs="Times New Roman"/>
                <w:sz w:val="28"/>
                <w:szCs w:val="28"/>
              </w:rPr>
              <w:t>Речевое развитие» (правила поведения детей в общественных местах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31CF" w:rsidRDefault="00D531CF" w:rsidP="00D53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2DDC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(разучивание песен, танцев)</w:t>
            </w:r>
          </w:p>
          <w:p w:rsidR="00D531CF" w:rsidRDefault="00D531CF" w:rsidP="00D53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</w:t>
            </w:r>
            <w:r w:rsidR="002C2DDC">
              <w:rPr>
                <w:rFonts w:ascii="Times New Roman" w:hAnsi="Times New Roman" w:cs="Times New Roman"/>
                <w:sz w:val="28"/>
                <w:szCs w:val="28"/>
              </w:rPr>
              <w:t>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(подвижные игры)</w:t>
            </w:r>
          </w:p>
          <w:p w:rsidR="008E4F9C" w:rsidRDefault="008E4F9C" w:rsidP="00D53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9C" w:rsidRDefault="008E4F9C" w:rsidP="00D53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1CF" w:rsidRPr="00E109AB" w:rsidRDefault="00D531CF" w:rsidP="00D53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1D88" w:rsidRDefault="00A313F2" w:rsidP="00A313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31CF">
        <w:rPr>
          <w:rFonts w:ascii="Times New Roman" w:hAnsi="Times New Roman" w:cs="Times New Roman"/>
          <w:b/>
          <w:sz w:val="32"/>
          <w:szCs w:val="32"/>
        </w:rPr>
        <w:t>ПАСПОР</w:t>
      </w:r>
      <w:r w:rsidR="001814E7">
        <w:rPr>
          <w:rFonts w:ascii="Times New Roman" w:hAnsi="Times New Roman" w:cs="Times New Roman"/>
          <w:b/>
          <w:sz w:val="32"/>
          <w:szCs w:val="32"/>
        </w:rPr>
        <w:t xml:space="preserve">Т </w:t>
      </w:r>
      <w:r w:rsidRPr="00D531CF">
        <w:rPr>
          <w:rFonts w:ascii="Times New Roman" w:hAnsi="Times New Roman" w:cs="Times New Roman"/>
          <w:b/>
          <w:sz w:val="32"/>
          <w:szCs w:val="32"/>
        </w:rPr>
        <w:t xml:space="preserve"> ПРОЕКТА</w:t>
      </w:r>
    </w:p>
    <w:p w:rsidR="00544EE6" w:rsidRDefault="00544EE6" w:rsidP="00A313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XSpec="center" w:tblpY="421"/>
        <w:tblW w:w="9815" w:type="dxa"/>
        <w:tblLook w:val="04A0" w:firstRow="1" w:lastRow="0" w:firstColumn="1" w:lastColumn="0" w:noHBand="0" w:noVBand="1"/>
      </w:tblPr>
      <w:tblGrid>
        <w:gridCol w:w="3227"/>
        <w:gridCol w:w="6588"/>
      </w:tblGrid>
      <w:tr w:rsidR="008E4F9C" w:rsidRPr="00E109AB" w:rsidTr="00E92A61">
        <w:trPr>
          <w:trHeight w:val="13456"/>
        </w:trPr>
        <w:tc>
          <w:tcPr>
            <w:tcW w:w="3227" w:type="dxa"/>
          </w:tcPr>
          <w:p w:rsidR="008E4F9C" w:rsidRDefault="008E4F9C" w:rsidP="00E92A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390520" w:rsidRDefault="00390520" w:rsidP="00E92A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390520" w:rsidRPr="00E109AB" w:rsidRDefault="00390520" w:rsidP="00E92A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Проблема</w:t>
            </w:r>
          </w:p>
          <w:p w:rsidR="00390520" w:rsidRDefault="00390520" w:rsidP="00E92A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390520" w:rsidRDefault="00390520" w:rsidP="00E92A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390520" w:rsidRPr="00E109AB" w:rsidRDefault="00390520" w:rsidP="00E92A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Цель </w:t>
            </w:r>
            <w:r w:rsidRPr="00E109AB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проекта</w:t>
            </w:r>
          </w:p>
          <w:p w:rsidR="00390520" w:rsidRDefault="00390520" w:rsidP="00E92A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390520" w:rsidRDefault="00390520" w:rsidP="00E92A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8E4F9C" w:rsidRDefault="008E4F9C" w:rsidP="00E92A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8E4F9C" w:rsidRDefault="008E4F9C" w:rsidP="00E92A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90520" w:rsidRDefault="00390520" w:rsidP="00E92A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</w:t>
            </w:r>
            <w:r w:rsidRPr="00E109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проекта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для детей</w:t>
            </w:r>
          </w:p>
          <w:p w:rsidR="00390520" w:rsidRPr="00E109AB" w:rsidRDefault="00390520" w:rsidP="00E92A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4F9C" w:rsidRPr="00E109AB" w:rsidRDefault="008E4F9C" w:rsidP="00E92A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4F9C" w:rsidRPr="00E109AB" w:rsidRDefault="008E4F9C" w:rsidP="00E92A61">
            <w:pPr>
              <w:rPr>
                <w:rFonts w:ascii="Times New Roman" w:hAnsi="Times New Roman" w:cs="Times New Roman"/>
              </w:rPr>
            </w:pPr>
          </w:p>
          <w:p w:rsidR="008E4F9C" w:rsidRPr="00E109AB" w:rsidRDefault="008E4F9C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9C" w:rsidRPr="00E109AB" w:rsidRDefault="008E4F9C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9C" w:rsidRPr="00E109AB" w:rsidRDefault="008E4F9C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9C" w:rsidRDefault="008E4F9C" w:rsidP="00E92A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90520" w:rsidRPr="00D531CF" w:rsidRDefault="00390520" w:rsidP="00E92A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 проекта для воспитателей</w:t>
            </w:r>
          </w:p>
          <w:p w:rsidR="008E4F9C" w:rsidRDefault="008E4F9C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9C" w:rsidRDefault="008E4F9C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9C" w:rsidRDefault="008E4F9C" w:rsidP="00E92A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D3005" w:rsidRDefault="003D3005" w:rsidP="00E92A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D3005" w:rsidRDefault="003D3005" w:rsidP="00E92A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D3005" w:rsidRDefault="003D3005" w:rsidP="00E92A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D3005" w:rsidRDefault="003D3005" w:rsidP="00E92A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90520" w:rsidRPr="00D531CF" w:rsidRDefault="00390520" w:rsidP="00E92A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 проекта для родителей</w:t>
            </w:r>
          </w:p>
          <w:p w:rsidR="008E4F9C" w:rsidRDefault="008E4F9C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9C" w:rsidRDefault="008E4F9C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5" w:rsidRDefault="003D3005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520" w:rsidRPr="00D531CF" w:rsidRDefault="00390520" w:rsidP="00E92A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 проекта для социальных партнеров</w:t>
            </w:r>
          </w:p>
          <w:p w:rsidR="003D3005" w:rsidRDefault="003D3005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5" w:rsidRDefault="003D3005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DD4" w:rsidRPr="00D531CF" w:rsidRDefault="00CC3DD4" w:rsidP="00E92A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Реализация проекта</w:t>
            </w:r>
          </w:p>
          <w:p w:rsidR="003D3005" w:rsidRDefault="003D3005" w:rsidP="00E92A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D3005" w:rsidRDefault="003D3005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1BD" w:rsidRDefault="006951BD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1BD" w:rsidRDefault="006951BD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1BD" w:rsidRPr="0040096D" w:rsidRDefault="006951BD" w:rsidP="00E92A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951BD" w:rsidRDefault="006951BD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1BD" w:rsidRDefault="006951BD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DD4" w:rsidRDefault="00CC3DD4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96D" w:rsidRDefault="0040096D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96D" w:rsidRDefault="0040096D" w:rsidP="00E92A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Формы реализации проекта</w:t>
            </w:r>
          </w:p>
          <w:p w:rsidR="008C4A2C" w:rsidRDefault="008C4A2C" w:rsidP="00E92A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C4A2C" w:rsidRDefault="008C4A2C" w:rsidP="00E92A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C4A2C" w:rsidRDefault="008C4A2C" w:rsidP="00E92A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C4A2C" w:rsidRDefault="008C4A2C" w:rsidP="00E92A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Материально-технические ресурсы, необходимые для выполнения проекта.</w:t>
            </w:r>
          </w:p>
          <w:p w:rsidR="008C4A2C" w:rsidRDefault="008C4A2C" w:rsidP="00E92A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C4A2C" w:rsidRDefault="008C4A2C" w:rsidP="00E92A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C4A2C" w:rsidRDefault="008C4A2C" w:rsidP="00E92A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Предполагаемые результаты</w:t>
            </w:r>
          </w:p>
          <w:p w:rsidR="000816BC" w:rsidRDefault="000816BC" w:rsidP="00E92A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816BC" w:rsidRDefault="000816BC" w:rsidP="00E92A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816BC" w:rsidRDefault="000816BC" w:rsidP="00E92A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816BC" w:rsidRDefault="000816BC" w:rsidP="00E92A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816BC" w:rsidRDefault="000816BC" w:rsidP="00E92A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816BC" w:rsidRDefault="000816BC" w:rsidP="00E92A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816BC" w:rsidRDefault="000816BC" w:rsidP="00E92A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816BC" w:rsidRDefault="000816BC" w:rsidP="00E92A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816BC" w:rsidRDefault="000816BC" w:rsidP="00E92A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816BC" w:rsidRPr="0040096D" w:rsidRDefault="000816BC" w:rsidP="00E92A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Результаты проектной деятельности</w:t>
            </w:r>
          </w:p>
        </w:tc>
        <w:tc>
          <w:tcPr>
            <w:tcW w:w="6588" w:type="dxa"/>
          </w:tcPr>
          <w:p w:rsidR="008E4F9C" w:rsidRDefault="008E4F9C" w:rsidP="00E92A61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8E4F9C" w:rsidRDefault="008E4F9C" w:rsidP="00E92A61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8E4F9C" w:rsidRPr="00E109AB" w:rsidRDefault="008E4F9C" w:rsidP="00E92A61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Отсутствие у детей конкретных знаний о профессиях.</w:t>
            </w:r>
          </w:p>
          <w:p w:rsidR="008E4F9C" w:rsidRDefault="008E4F9C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9C" w:rsidRDefault="008E4F9C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 к различным профессиям посредством ознакомления дошкольников с трудом взрослых и его содержанием.</w:t>
            </w:r>
          </w:p>
          <w:p w:rsidR="008E4F9C" w:rsidRDefault="008E4F9C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4F9C" w:rsidRDefault="008E4F9C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520" w:rsidRDefault="008E4F9C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1.Развивать интерес детей к миру взрослых.</w:t>
            </w:r>
          </w:p>
          <w:p w:rsidR="008E4F9C" w:rsidRDefault="008E4F9C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2.Расширять детские представления о многообразии профессий.</w:t>
            </w:r>
          </w:p>
          <w:p w:rsidR="008E4F9C" w:rsidRDefault="00390520" w:rsidP="00E92A61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E4F9C">
              <w:rPr>
                <w:rFonts w:ascii="Times New Roman" w:hAnsi="Times New Roman" w:cs="Times New Roman"/>
                <w:sz w:val="28"/>
                <w:szCs w:val="28"/>
              </w:rPr>
              <w:t>3.Воспитывать чувство уважения к труду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E4F9C">
              <w:rPr>
                <w:rFonts w:ascii="Times New Roman" w:hAnsi="Times New Roman" w:cs="Times New Roman"/>
                <w:sz w:val="28"/>
                <w:szCs w:val="28"/>
              </w:rPr>
              <w:t xml:space="preserve"> взрослых, жел</w:t>
            </w:r>
            <w:r w:rsidR="003D3005">
              <w:rPr>
                <w:rFonts w:ascii="Times New Roman" w:hAnsi="Times New Roman" w:cs="Times New Roman"/>
                <w:sz w:val="28"/>
                <w:szCs w:val="28"/>
              </w:rPr>
              <w:t>ание оказывать помощь.</w:t>
            </w:r>
          </w:p>
          <w:p w:rsidR="008E4F9C" w:rsidRDefault="003D3005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4.Обогащать словарный запас посредством ознакомления детей с предметами, необходимыми в работе людей различных профессий.</w:t>
            </w:r>
          </w:p>
          <w:p w:rsidR="008E4F9C" w:rsidRDefault="008E4F9C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9C" w:rsidRDefault="003D3005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1.Создавать условия для закрепления представлений о трудовых действиях, о результатах труда, об оборудовании.</w:t>
            </w:r>
          </w:p>
          <w:p w:rsidR="003D3005" w:rsidRDefault="003D3005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2.Развивать коммуникативные навыки.</w:t>
            </w:r>
          </w:p>
          <w:p w:rsidR="003D3005" w:rsidRDefault="003D3005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3.Сфоомировать познавательный интерес к людям разных профессий.</w:t>
            </w:r>
          </w:p>
          <w:p w:rsidR="003D3005" w:rsidRDefault="003D3005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4.Создавать игровую мотивацию, опираясь на интересы детей.</w:t>
            </w:r>
          </w:p>
          <w:p w:rsidR="003D3005" w:rsidRDefault="003D3005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9C" w:rsidRDefault="003D3005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1.Обеспечить психологический комфорт детей и родителей.</w:t>
            </w:r>
          </w:p>
          <w:p w:rsidR="008E4F9C" w:rsidRDefault="003D3005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2.Приобщать к жизни детей и детского сада в целом.</w:t>
            </w:r>
          </w:p>
          <w:p w:rsidR="008E4F9C" w:rsidRDefault="003D3005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51BD" w:rsidRDefault="006951BD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1BD" w:rsidRDefault="006951BD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работников детского сада к взаимодействию с детьми по данной теме.</w:t>
            </w:r>
          </w:p>
          <w:p w:rsidR="006951BD" w:rsidRDefault="006951BD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1BD" w:rsidRDefault="006951BD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1BD" w:rsidRDefault="006951BD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1.Создание интереса у детей к данной теме.</w:t>
            </w:r>
          </w:p>
          <w:p w:rsidR="006951BD" w:rsidRDefault="006951BD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2.Участие педагогов и родителей.</w:t>
            </w:r>
          </w:p>
          <w:p w:rsidR="006951BD" w:rsidRDefault="006951BD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3.Разработка конспектов НОД по ознакомлению детей с профессиями</w:t>
            </w:r>
          </w:p>
          <w:p w:rsidR="006951BD" w:rsidRDefault="006951BD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4.Составление картотеки (загадки о профессиях,</w:t>
            </w:r>
            <w:proofErr w:type="gramEnd"/>
          </w:p>
          <w:p w:rsidR="00A87EBE" w:rsidRDefault="0040096D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пословицы и поговорки о труде)</w:t>
            </w:r>
          </w:p>
          <w:p w:rsidR="0040096D" w:rsidRDefault="0040096D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5.Овормление фотоальбома о профессиях.</w:t>
            </w:r>
          </w:p>
          <w:p w:rsidR="0040096D" w:rsidRDefault="0040096D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6.Презентация проекта.</w:t>
            </w:r>
          </w:p>
          <w:p w:rsidR="0040096D" w:rsidRDefault="0040096D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96D" w:rsidRDefault="0040096D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96D" w:rsidRDefault="0040096D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 w:rsidR="008C4A2C">
              <w:rPr>
                <w:rFonts w:ascii="Times New Roman" w:hAnsi="Times New Roman" w:cs="Times New Roman"/>
                <w:sz w:val="28"/>
                <w:szCs w:val="28"/>
              </w:rPr>
              <w:t xml:space="preserve">, экскурсии – наблюдения, </w:t>
            </w:r>
            <w:proofErr w:type="gramStart"/>
            <w:r w:rsidR="008C4A2C">
              <w:rPr>
                <w:rFonts w:ascii="Times New Roman" w:hAnsi="Times New Roman" w:cs="Times New Roman"/>
                <w:sz w:val="28"/>
                <w:szCs w:val="28"/>
              </w:rPr>
              <w:t>интегрированная</w:t>
            </w:r>
            <w:proofErr w:type="gramEnd"/>
            <w:r w:rsidR="008C4A2C">
              <w:rPr>
                <w:rFonts w:ascii="Times New Roman" w:hAnsi="Times New Roman" w:cs="Times New Roman"/>
                <w:sz w:val="28"/>
                <w:szCs w:val="28"/>
              </w:rPr>
              <w:t xml:space="preserve"> НОД, сюжетно-ролевые игры,    дидактические игры, домашние задания для детей и родителей, просмотр презентации.</w:t>
            </w:r>
          </w:p>
          <w:p w:rsidR="008C4A2C" w:rsidRDefault="008C4A2C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A2C" w:rsidRDefault="008C4A2C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развивающей среды в группе,  специальная одежда для детей, атрибуты и оборудование для сюжетно-ролевых игр, дидактические игры.</w:t>
            </w:r>
          </w:p>
          <w:p w:rsidR="008C4A2C" w:rsidRDefault="008C4A2C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A2C" w:rsidRDefault="008C4A2C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A2C" w:rsidRDefault="008C4A2C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1.Расширять знания и представления детей о разнообразии</w:t>
            </w:r>
            <w:r w:rsidR="00081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профессий на </w:t>
            </w:r>
            <w:r w:rsidR="00081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  <w:r w:rsidR="00081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характерных</w:t>
            </w:r>
            <w:r w:rsidR="000816BC">
              <w:rPr>
                <w:rFonts w:ascii="Times New Roman" w:hAnsi="Times New Roman" w:cs="Times New Roman"/>
                <w:sz w:val="28"/>
                <w:szCs w:val="28"/>
              </w:rPr>
              <w:t xml:space="preserve"> трудовых процессов и результатов труда.</w:t>
            </w:r>
          </w:p>
          <w:p w:rsidR="000816BC" w:rsidRDefault="000816BC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2.Формировать бережное отношение к труду взрослых.</w:t>
            </w:r>
          </w:p>
          <w:p w:rsidR="000816BC" w:rsidRDefault="000816BC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3.Умение воспроизводить в игре различные действия, используя предметы-заместители.</w:t>
            </w:r>
          </w:p>
          <w:p w:rsidR="000816BC" w:rsidRDefault="000816BC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4.Повышение педагогической компетенции родителей по проблеме активизации игровой деятельности дошкольников в условиях семьи.</w:t>
            </w:r>
          </w:p>
          <w:p w:rsidR="000816BC" w:rsidRDefault="000816BC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6BC" w:rsidRDefault="000816BC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1.Собран и систематизирован весь материал по   теме проекта.</w:t>
            </w:r>
          </w:p>
          <w:p w:rsidR="000816BC" w:rsidRDefault="000816BC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2.Закрепили представления дошкольников о профессиях.</w:t>
            </w:r>
          </w:p>
          <w:p w:rsidR="000816BC" w:rsidRDefault="000816BC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3.Развили познавательные и творческие  способности детей</w:t>
            </w:r>
          </w:p>
          <w:p w:rsidR="000816BC" w:rsidRDefault="000816BC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4.Сформировали интерес к труду взрослых и  чувства ответственности при выполнении   трудовых поручений.</w:t>
            </w:r>
          </w:p>
          <w:p w:rsidR="000816BC" w:rsidRPr="001814E7" w:rsidRDefault="000816BC" w:rsidP="00E9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 родителей появился интерес к  образовательному процессу, развитию творчества, знаний и умений, желание общаться с педагогами по данной теме, активно участвовать в жизни группы</w:t>
            </w:r>
            <w:r w:rsidR="007F0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D3005" w:rsidRDefault="00412C6F" w:rsidP="008F5F60">
      <w:pPr>
        <w:pStyle w:val="a4"/>
        <w:spacing w:after="0" w:line="360" w:lineRule="auto"/>
        <w:ind w:left="168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Этапы проекта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127"/>
        <w:gridCol w:w="2694"/>
        <w:gridCol w:w="5068"/>
      </w:tblGrid>
      <w:tr w:rsidR="00412C6F" w:rsidTr="00412C6F">
        <w:tc>
          <w:tcPr>
            <w:tcW w:w="2127" w:type="dxa"/>
          </w:tcPr>
          <w:p w:rsidR="00412C6F" w:rsidRDefault="00412C6F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412C6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val="en-US" w:eastAsia="ru-RU"/>
              </w:rPr>
              <w:t>I</w:t>
            </w:r>
            <w:r w:rsidRPr="00412C6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Этап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 xml:space="preserve"> проекта</w:t>
            </w:r>
          </w:p>
          <w:p w:rsidR="00412C6F" w:rsidRDefault="00412C6F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</w:p>
          <w:p w:rsidR="00412C6F" w:rsidRDefault="00412C6F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</w:p>
          <w:p w:rsidR="00412C6F" w:rsidRDefault="00412C6F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</w:p>
          <w:p w:rsidR="00412C6F" w:rsidRDefault="00412C6F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</w:p>
          <w:p w:rsidR="00412C6F" w:rsidRDefault="00412C6F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</w:p>
          <w:p w:rsidR="00412C6F" w:rsidRDefault="00412C6F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</w:p>
          <w:p w:rsidR="00412C6F" w:rsidRDefault="00412C6F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</w:p>
          <w:p w:rsidR="00412C6F" w:rsidRDefault="00412C6F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</w:p>
          <w:p w:rsidR="00412C6F" w:rsidRDefault="00412C6F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</w:p>
          <w:p w:rsidR="00412C6F" w:rsidRDefault="00412C6F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</w:p>
          <w:p w:rsidR="00412C6F" w:rsidRDefault="00412C6F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</w:p>
          <w:p w:rsidR="00412C6F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Этап проекта</w:t>
            </w: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</w:p>
          <w:p w:rsidR="00B9732A" w:rsidRP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Этап проекта</w:t>
            </w:r>
          </w:p>
        </w:tc>
        <w:tc>
          <w:tcPr>
            <w:tcW w:w="2694" w:type="dxa"/>
          </w:tcPr>
          <w:p w:rsidR="00412C6F" w:rsidRDefault="00412C6F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Подготовительный</w:t>
            </w: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Основной</w:t>
            </w: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9732A" w:rsidRPr="00412C6F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Заключительный</w:t>
            </w:r>
          </w:p>
        </w:tc>
        <w:tc>
          <w:tcPr>
            <w:tcW w:w="5068" w:type="dxa"/>
          </w:tcPr>
          <w:p w:rsidR="00412C6F" w:rsidRDefault="00412C6F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1.Составление плана.</w:t>
            </w:r>
          </w:p>
          <w:p w:rsidR="00412C6F" w:rsidRDefault="00412C6F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2.Определение целей и задач проекта.</w:t>
            </w:r>
          </w:p>
          <w:p w:rsidR="00412C6F" w:rsidRDefault="00412C6F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3.Прогназирование результата.</w:t>
            </w:r>
          </w:p>
          <w:p w:rsidR="00412C6F" w:rsidRDefault="00412C6F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4.Разработка конспектов по ознакомлению с профессиями.</w:t>
            </w:r>
          </w:p>
          <w:p w:rsidR="00412C6F" w:rsidRDefault="00412C6F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5.Оформление тематических уголков для сюжетно-ролевых игр.</w:t>
            </w:r>
          </w:p>
          <w:p w:rsidR="00412C6F" w:rsidRDefault="00412C6F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6.Изготовление игр и пособий.</w:t>
            </w:r>
          </w:p>
          <w:p w:rsidR="00412C6F" w:rsidRDefault="00412C6F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7.Пополнение уголка книгами и иллюстрациями по теме.</w:t>
            </w:r>
          </w:p>
          <w:p w:rsidR="00412C6F" w:rsidRDefault="00412C6F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8.Сотрудничество с родителями.</w:t>
            </w:r>
          </w:p>
          <w:p w:rsidR="00412C6F" w:rsidRDefault="00412C6F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12C6F" w:rsidRDefault="00412C6F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12C6F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1.Внести дидактические и настольные игры по теме.</w:t>
            </w: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2.Организовать НОД:</w:t>
            </w: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социально-личностное развитие (знакомство с профессиями)</w:t>
            </w: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речевое развитие          (рассматривание картин)</w:t>
            </w: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продуктивная деятельность</w:t>
            </w: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3.Совместная деятельность с детьми (беседы, экскурсии, чтение худ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итературы, пальчиковые игры, с/ролевые игры.)</w:t>
            </w: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4.Самостаятельная деятельность.</w:t>
            </w: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5.Совместная деятельность с родителями.</w:t>
            </w: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1.Обобщение результатов работы.</w:t>
            </w: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2.Анализ деятельности.</w:t>
            </w: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3.Презентация проекта для родителей.</w:t>
            </w:r>
          </w:p>
          <w:p w:rsidR="00B9732A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4.Оформление фотовыставки.</w:t>
            </w:r>
          </w:p>
          <w:p w:rsidR="00B9732A" w:rsidRPr="00412C6F" w:rsidRDefault="00B9732A" w:rsidP="00412C6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5.Оформление фотоальбома «Профессии наших родителей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.»</w:t>
            </w:r>
            <w:proofErr w:type="gramEnd"/>
          </w:p>
        </w:tc>
      </w:tr>
    </w:tbl>
    <w:p w:rsidR="003D3005" w:rsidRDefault="003D3005" w:rsidP="008F5F60">
      <w:pPr>
        <w:pStyle w:val="a4"/>
        <w:spacing w:after="0" w:line="360" w:lineRule="auto"/>
        <w:ind w:left="168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D5B5D" w:rsidRDefault="00AD5B5D" w:rsidP="008F5F60">
      <w:pPr>
        <w:pStyle w:val="a4"/>
        <w:spacing w:after="0" w:line="360" w:lineRule="auto"/>
        <w:ind w:left="168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D5B5D" w:rsidRPr="001814E7" w:rsidRDefault="00AD5B5D" w:rsidP="001814E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F5F60" w:rsidRDefault="008F5F60" w:rsidP="008F5F60">
      <w:pPr>
        <w:pStyle w:val="a4"/>
        <w:spacing w:after="0" w:line="360" w:lineRule="auto"/>
        <w:ind w:left="168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АТУАЛЬНОСТЬ ТЕМЫ</w:t>
      </w:r>
    </w:p>
    <w:p w:rsidR="008F5F60" w:rsidRPr="001814E7" w:rsidRDefault="008F5F60" w:rsidP="001814E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F5F60" w:rsidRPr="001A5AB6" w:rsidRDefault="008F5F60" w:rsidP="008F5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первый взгляд, кажется, что социальный мир ребенка-дошкольника невелик. Это его семья, взрослые и сверстники, которых он встречает в детском саду. Поэтому уже в дошкольном возрасте у детей необходимо сформировать представление о профессиях социальной сферы. Огромную роль в решении этих задач играет ознакомление дошкольников с объектами социальной сферы. Важно научить ребенка свободно ориентироваться там, где он живет, где находится его детский сад, школа, в которой он будет учиться, воспитать любовь к своей малой родине, бережное и ответственное к ней отношение.</w:t>
      </w:r>
    </w:p>
    <w:p w:rsidR="008F5F60" w:rsidRPr="001A5AB6" w:rsidRDefault="008F5F60" w:rsidP="008F5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учреждение представляет собой своего рода социальный мир в миниатюре, здесь представлены такие виды деятельности человека, как образование, культура, общественное питание, медицина.</w:t>
      </w:r>
    </w:p>
    <w:p w:rsidR="008F5F60" w:rsidRPr="001A5AB6" w:rsidRDefault="008F5F60" w:rsidP="008F5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впервые переступивших порог детского сада, все, что они видят вокруг, представляет огромный интерес. Сад − чрезвычайно важный этап в их ознакомлении с социумом. В современных условиях родители не всегда могут уделить своему ребенку достаточно времени, рассмотреть с ним окружающие предметы, обратить его внимание на происходящие явления и события, поговорить о них. В результате этого у детей часто недостаточно для своего возраста развиты память, навыки восприятия, речь. Необходимо систематически и целенаправленно учить дошкольников, особенно младшего возраста, наблюдать, запоминать, ориентироваться в пространстве, тем самым способствуя обогащению опыта восприятия и познания окружающего мира. </w:t>
      </w:r>
    </w:p>
    <w:p w:rsidR="008F5F60" w:rsidRPr="001A5AB6" w:rsidRDefault="008F5F60" w:rsidP="008F5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возрасте знакомство с окружающим миром является важнейшим стимулом развития игровой деятельности ребенка. К сожалению, не все необходимые наблюдения можно провести непосредственно в детском </w:t>
      </w:r>
      <w:r w:rsidRPr="001A5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саду. Так, например, в процессе сюжетно-ролевой игры «Добрый доктор Айболит » продуктивны и интересны игровые сюжеты «Школа», «Повар». В этом случае можно ограничиться рассказом и объяснением воспитателя, рекомендациями родителям о том, как провести необходимые наблюдения в повседневной жизни.</w:t>
      </w:r>
    </w:p>
    <w:p w:rsidR="008F5F60" w:rsidRPr="001A5AB6" w:rsidRDefault="008F5F60" w:rsidP="008F5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со второй младшей группы, знакомим детей с объектами находящимися вне территории детского сада. Прежде всего, проводим целевые прогулки на близлежащие улицы, во время которых ребята усваивают нормы поведения на улице, закрепляют свои знания о транспорте, правилах дорожного движения, рассматривают корпуса жилых домов, зданий.</w:t>
      </w:r>
    </w:p>
    <w:p w:rsidR="008F5F60" w:rsidRPr="001A5AB6" w:rsidRDefault="008F5F60" w:rsidP="008F5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знакомясь с социумом нашего посёлка, ребята не только получают множество разнообразных сведений, необходимых в их повседневной жизни, но и учатся гордиться своей малой родиной.</w:t>
      </w:r>
    </w:p>
    <w:p w:rsidR="008F5F60" w:rsidRPr="001A5AB6" w:rsidRDefault="008F5F60" w:rsidP="008F5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F60" w:rsidRDefault="008F5F60" w:rsidP="008F5F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F60" w:rsidRDefault="008F5F60" w:rsidP="008F5F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F60" w:rsidRDefault="008F5F60" w:rsidP="008F5F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F60" w:rsidRDefault="008F5F60" w:rsidP="008F5F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F60" w:rsidRDefault="008F5F60" w:rsidP="008F5F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F60" w:rsidRDefault="008F5F60" w:rsidP="008F5F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F60" w:rsidRDefault="008F5F60" w:rsidP="008F5F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F60" w:rsidRDefault="008F5F60" w:rsidP="008F5F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14E7" w:rsidRDefault="001814E7" w:rsidP="008F5F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14E7" w:rsidRDefault="001814E7" w:rsidP="008F5F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14E7" w:rsidRDefault="001814E7" w:rsidP="008F5F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14E7" w:rsidRDefault="001814E7" w:rsidP="008F5F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F60" w:rsidRDefault="008F5F60" w:rsidP="008F5F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F60" w:rsidRPr="001A5AB6" w:rsidRDefault="008F5F60" w:rsidP="008F5F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Модель взаимодействия МДОУ «Детский сад №40»</w:t>
      </w:r>
      <w:r w:rsidRPr="001A5AB6">
        <w:rPr>
          <w:rFonts w:ascii="Times New Roman" w:hAnsi="Times New Roman" w:cs="Times New Roman"/>
          <w:b/>
          <w:sz w:val="28"/>
          <w:szCs w:val="28"/>
        </w:rPr>
        <w:t xml:space="preserve"> с социальными партнерами</w:t>
      </w:r>
    </w:p>
    <w:p w:rsidR="008F5F60" w:rsidRPr="001A5AB6" w:rsidRDefault="008F5F60" w:rsidP="008F5F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F60" w:rsidRDefault="008F5F60" w:rsidP="008F5F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F60" w:rsidRDefault="008F5F60" w:rsidP="008F5F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F60" w:rsidRPr="001A5AB6" w:rsidRDefault="008F5F60" w:rsidP="008F5F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F60" w:rsidRPr="001A5AB6" w:rsidRDefault="002A1C36" w:rsidP="008F5F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_x0000_s1026" style="position:absolute;left:0;text-align:left;margin-left:-43.1pt;margin-top:14.5pt;width:531.75pt;height:482.45pt;z-index:251658240" coordorigin="932,3107" coordsize="10635,9649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7" type="#_x0000_t176" style="position:absolute;left:4622;top:6727;width:3255;height:2645">
              <v:textbox style="mso-next-textbox:#_x0000_s1027">
                <w:txbxContent>
                  <w:p w:rsidR="008F5F60" w:rsidRPr="008E34F2" w:rsidRDefault="008F5F60" w:rsidP="008F5F60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5F6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Муниципальное дошкольное образовательное учреждение детский сад «Золотой</w:t>
                    </w: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ключик</w:t>
                    </w:r>
                    <w:r w:rsidRPr="008E34F2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»</w:t>
                    </w:r>
                  </w:p>
                  <w:p w:rsidR="008F5F60" w:rsidRDefault="008F5F60" w:rsidP="008F5F60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7700;top:5268;width:828;height:1442;flip:y" o:connectortype="straight" adj="10792,-321168,-126762">
              <v:stroke startarrow="block" endarrow="block"/>
            </v:shape>
            <v:shape id="_x0000_s1029" type="#_x0000_t32" style="position:absolute;left:4068;top:9300;width:689;height:1295;flip:y" o:connectortype="straight">
              <v:stroke startarrow="block" endarrow="block"/>
            </v:shape>
            <v:shape id="_x0000_s1030" type="#_x0000_t32" style="position:absolute;left:7877;top:8036;width:945;height:1" o:connectortype="straight">
              <v:stroke startarrow="block" endarrow="block"/>
            </v:shape>
            <v:shape id="_x0000_s1031" type="#_x0000_t32" style="position:absolute;left:7788;top:9300;width:1164;height:1224;flip:x y" o:connectortype="straight">
              <v:stroke startarrow="block" endarrow="block"/>
            </v:shape>
            <v:shape id="_x0000_s1032" type="#_x0000_t32" style="position:absolute;left:3692;top:5268;width:1065;height:1442;flip:x y" o:connectortype="straight">
              <v:stroke startarrow="block" endarrow="block"/>
            </v:shape>
            <v:shape id="_x0000_s1033" type="#_x0000_t32" style="position:absolute;left:3692;top:8036;width:930;height:1" o:connectortype="straight">
              <v:stroke startarrow="block" endarrow="block"/>
            </v:shape>
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<v:stroke joinstyle="miter"/>
              <v:path gradientshapeok="t" o:connecttype="custom" o:connectlocs="10800,0;0,10800;10800,21600;17997,10800" textboxrect="3600,0,17997,21600"/>
            </v:shapetype>
            <v:shape id="_x0000_s1034" type="#_x0000_t130" style="position:absolute;left:8132;top:3201;width:2895;height:2161">
              <v:textbox style="mso-next-textbox:#_x0000_s1034">
                <w:txbxContent>
                  <w:p w:rsidR="008F5F60" w:rsidRDefault="008F5F60" w:rsidP="008F5F60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8F5F60" w:rsidRPr="000D16C4" w:rsidRDefault="008F5F60" w:rsidP="008F5F60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ДК</w:t>
                    </w:r>
                  </w:p>
                  <w:p w:rsidR="008F5F60" w:rsidRDefault="008F5F60" w:rsidP="008F5F60"/>
                </w:txbxContent>
              </v:textbox>
            </v:shape>
            <v:shape id="_x0000_s1035" type="#_x0000_t130" style="position:absolute;left:8822;top:6880;width:2745;height:2161">
              <v:textbox style="mso-next-textbox:#_x0000_s1035">
                <w:txbxContent>
                  <w:p w:rsidR="008F5F60" w:rsidRDefault="008F5F60" w:rsidP="008F5F60">
                    <w:pPr>
                      <w:spacing w:line="240" w:lineRule="auto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</w:p>
                  <w:p w:rsidR="008F5F60" w:rsidRPr="008E34F2" w:rsidRDefault="008F5F60" w:rsidP="008F5F60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8E34F2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Аптека</w:t>
                    </w:r>
                  </w:p>
                </w:txbxContent>
              </v:textbox>
            </v:shape>
            <v:shape id="_x0000_s1036" type="#_x0000_t130" style="position:absolute;left:8598;top:10462;width:2745;height:2161">
              <v:textbox style="mso-next-textbox:#_x0000_s1036">
                <w:txbxContent>
                  <w:p w:rsidR="008F5F60" w:rsidRDefault="008F5F60" w:rsidP="008F5F60"/>
                  <w:p w:rsidR="008F5F60" w:rsidRPr="008E34F2" w:rsidRDefault="008F5F60" w:rsidP="008F5F60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8E34F2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ГИБДД</w:t>
                    </w:r>
                  </w:p>
                </w:txbxContent>
              </v:textbox>
            </v:shape>
            <v:shape id="_x0000_s1037" type="#_x0000_t130" style="position:absolute;left:1118;top:3107;width:2950;height:2161;flip:x">
              <v:textbox style="mso-next-textbox:#_x0000_s1037">
                <w:txbxContent>
                  <w:p w:rsidR="008F5F60" w:rsidRDefault="008F5F60" w:rsidP="008F5F60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</w:p>
                  <w:p w:rsidR="008F5F60" w:rsidRPr="000D16C4" w:rsidRDefault="008F5F60" w:rsidP="008F5F60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0D16C4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Библиотека</w:t>
                    </w:r>
                  </w:p>
                </w:txbxContent>
              </v:textbox>
            </v:shape>
            <v:shape id="_x0000_s1038" type="#_x0000_t130" style="position:absolute;left:932;top:6727;width:2760;height:2161;flip:x">
              <v:textbox style="mso-next-textbox:#_x0000_s1038">
                <w:txbxContent>
                  <w:p w:rsidR="008F5F60" w:rsidRDefault="008F5F60" w:rsidP="008F5F60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</w:p>
                  <w:p w:rsidR="008F5F60" w:rsidRPr="008E434D" w:rsidRDefault="008F5F60" w:rsidP="008F5F60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8E434D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Пожарная</w:t>
                    </w:r>
                  </w:p>
                  <w:p w:rsidR="008F5F60" w:rsidRPr="008E434D" w:rsidRDefault="008F5F60" w:rsidP="008F5F60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8E434D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часть</w:t>
                    </w:r>
                  </w:p>
                  <w:p w:rsidR="008F5F60" w:rsidRDefault="008F5F60" w:rsidP="008F5F60"/>
                </w:txbxContent>
              </v:textbox>
            </v:shape>
            <v:shape id="_x0000_s1039" type="#_x0000_t130" style="position:absolute;left:1308;top:10595;width:3228;height:2161;flip:x">
              <v:textbox style="mso-next-textbox:#_x0000_s1039">
                <w:txbxContent>
                  <w:p w:rsidR="008F5F60" w:rsidRPr="008E34F2" w:rsidRDefault="008F5F60" w:rsidP="008F5F6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</w:p>
                  <w:p w:rsidR="008F5F60" w:rsidRPr="008E34F2" w:rsidRDefault="008F5F60" w:rsidP="008F5F60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Детская поликлиника №1</w:t>
                    </w:r>
                  </w:p>
                </w:txbxContent>
              </v:textbox>
            </v:shape>
          </v:group>
        </w:pict>
      </w:r>
    </w:p>
    <w:p w:rsidR="008F5F60" w:rsidRPr="001A5AB6" w:rsidRDefault="008F5F60" w:rsidP="008F5F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F60" w:rsidRPr="001A5AB6" w:rsidRDefault="008F5F60" w:rsidP="008F5F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F60" w:rsidRPr="001A5AB6" w:rsidRDefault="008F5F60" w:rsidP="008F5F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F60" w:rsidRPr="001A5AB6" w:rsidRDefault="008F5F60" w:rsidP="008F5F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F60" w:rsidRPr="001A5AB6" w:rsidRDefault="008F5F60" w:rsidP="008F5F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F60" w:rsidRPr="001A5AB6" w:rsidRDefault="008F5F60" w:rsidP="008F5F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F60" w:rsidRPr="001A5AB6" w:rsidRDefault="008F5F60" w:rsidP="008F5F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F60" w:rsidRPr="001A5AB6" w:rsidRDefault="008F5F60" w:rsidP="008F5F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F60" w:rsidRPr="001A5AB6" w:rsidRDefault="008F5F60" w:rsidP="008F5F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F60" w:rsidRPr="001A5AB6" w:rsidRDefault="008F5F60" w:rsidP="008F5F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F60" w:rsidRPr="001A5AB6" w:rsidRDefault="008F5F60" w:rsidP="008F5F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F60" w:rsidRPr="001A5AB6" w:rsidRDefault="008F5F60" w:rsidP="008F5F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F60" w:rsidRPr="001A5AB6" w:rsidRDefault="008F5F60" w:rsidP="008F5F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F60" w:rsidRPr="001A5AB6" w:rsidRDefault="008F5F60" w:rsidP="008F5F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F60" w:rsidRPr="001A5AB6" w:rsidRDefault="008F5F60" w:rsidP="008F5F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F60" w:rsidRDefault="008F5F60" w:rsidP="008F5F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F60" w:rsidRDefault="008F5F60" w:rsidP="008F5F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F60" w:rsidRDefault="008F5F60" w:rsidP="008F5F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F60" w:rsidRDefault="008F5F60" w:rsidP="008F5F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F60" w:rsidRDefault="008F5F60" w:rsidP="008F5F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F60" w:rsidRDefault="008F5F60" w:rsidP="008F5F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F60" w:rsidRDefault="008F5F60" w:rsidP="008F5F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F60" w:rsidRDefault="008F5F60" w:rsidP="008F5F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F60" w:rsidRDefault="008F5F60" w:rsidP="008F5F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3"/>
        <w:gridCol w:w="2145"/>
        <w:gridCol w:w="4261"/>
        <w:gridCol w:w="1902"/>
      </w:tblGrid>
      <w:tr w:rsidR="008F5F60" w:rsidTr="008774B2">
        <w:tc>
          <w:tcPr>
            <w:tcW w:w="0" w:type="auto"/>
            <w:vAlign w:val="center"/>
          </w:tcPr>
          <w:p w:rsidR="008F5F60" w:rsidRPr="0049497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</w:tcPr>
          <w:p w:rsidR="008F5F60" w:rsidRPr="0049497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сфера группы участника</w:t>
            </w:r>
          </w:p>
        </w:tc>
        <w:tc>
          <w:tcPr>
            <w:tcW w:w="0" w:type="auto"/>
            <w:vAlign w:val="center"/>
          </w:tcPr>
          <w:p w:rsidR="008F5F60" w:rsidRPr="0049497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Объект, цель</w:t>
            </w:r>
          </w:p>
        </w:tc>
        <w:tc>
          <w:tcPr>
            <w:tcW w:w="0" w:type="auto"/>
            <w:vAlign w:val="center"/>
          </w:tcPr>
          <w:p w:rsidR="008F5F60" w:rsidRPr="0049497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49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мероприятие</w:t>
            </w:r>
          </w:p>
        </w:tc>
      </w:tr>
      <w:tr w:rsidR="008F5F60" w:rsidTr="008774B2">
        <w:tc>
          <w:tcPr>
            <w:tcW w:w="0" w:type="auto"/>
            <w:vAlign w:val="center"/>
          </w:tcPr>
          <w:p w:rsidR="008F5F60" w:rsidRP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vAlign w:val="center"/>
          </w:tcPr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Pr="00494970" w:rsidRDefault="008F5F60" w:rsidP="008F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детей с профессией медицинского работника </w:t>
            </w:r>
          </w:p>
        </w:tc>
        <w:tc>
          <w:tcPr>
            <w:tcW w:w="0" w:type="auto"/>
          </w:tcPr>
          <w:p w:rsidR="008F5F60" w:rsidRDefault="008F5F60" w:rsidP="00877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9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 в детском саду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по детскому 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знакомство с медицинскими помещениями в детском саду (кабинет медсестры).</w:t>
            </w:r>
          </w:p>
          <w:p w:rsidR="008F5F60" w:rsidRDefault="008F5F60" w:rsidP="00877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Аптека, больница: экскурсия в аптеку и больницу.</w:t>
            </w:r>
          </w:p>
          <w:p w:rsidR="008F5F60" w:rsidRDefault="008F5F60" w:rsidP="00877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Изготовление атрибутов к сюжетно-ролевой игре.</w:t>
            </w:r>
          </w:p>
          <w:p w:rsidR="008F5F60" w:rsidRDefault="008F5F60" w:rsidP="00877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Сюжетно - ролевая игра: «Добрый доктор Айболит».</w:t>
            </w:r>
          </w:p>
          <w:p w:rsidR="008F5F60" w:rsidRDefault="008F5F60" w:rsidP="00877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Презентация «Кто работает в поликлинике» (работа с родителями)</w:t>
            </w:r>
          </w:p>
          <w:p w:rsidR="008F5F60" w:rsidRDefault="008F5F60" w:rsidP="00877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Презентация проекта «Врач»</w:t>
            </w:r>
          </w:p>
          <w:p w:rsidR="008F5F60" w:rsidRPr="00494970" w:rsidRDefault="008F5F60" w:rsidP="00877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Default="008F5F60" w:rsidP="00877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Default="008F5F60" w:rsidP="00877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</w:t>
            </w: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Pr="0049497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F5F60" w:rsidTr="008774B2">
        <w:tc>
          <w:tcPr>
            <w:tcW w:w="0" w:type="auto"/>
            <w:vAlign w:val="center"/>
          </w:tcPr>
          <w:p w:rsidR="008F5F60" w:rsidRP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Pr="00990E44" w:rsidRDefault="008F5F60" w:rsidP="008F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Знакомства детей с сотрудниками ДОУ</w:t>
            </w:r>
          </w:p>
        </w:tc>
        <w:tc>
          <w:tcPr>
            <w:tcW w:w="0" w:type="auto"/>
          </w:tcPr>
          <w:p w:rsidR="008F5F60" w:rsidRPr="008E34F2" w:rsidRDefault="008F5F60" w:rsidP="00877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1.Экскурсии по детскому саду: его назначение и оборудование</w:t>
            </w:r>
          </w:p>
          <w:p w:rsidR="008F5F60" w:rsidRDefault="008F5F60" w:rsidP="00877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Знакомство с сотрудниками детского сада, их трудом (кухня, прачечная). </w:t>
            </w:r>
          </w:p>
          <w:p w:rsidR="008F5F60" w:rsidRPr="008E34F2" w:rsidRDefault="008F5F60" w:rsidP="00877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3.Знакомство с профессией воспитателя.</w:t>
            </w:r>
          </w:p>
          <w:p w:rsidR="008F5F60" w:rsidRPr="008E34F2" w:rsidRDefault="008F5F60" w:rsidP="00877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4.Медицина в детском саду: экскурсии по детскому саду: знакомство с медицинскими помещениями в детском саду (кабинет медсестры) </w:t>
            </w:r>
          </w:p>
          <w:p w:rsidR="008F5F60" w:rsidRPr="008E34F2" w:rsidRDefault="008F5F60" w:rsidP="00877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5.Конкурс рисунков с родителями: « Кто работает в ДОУ»</w:t>
            </w:r>
          </w:p>
          <w:p w:rsidR="008F5F60" w:rsidRPr="008E34F2" w:rsidRDefault="008F5F60" w:rsidP="00877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Стенд: «Фото сотрудников»</w:t>
            </w:r>
          </w:p>
          <w:p w:rsidR="008F5F60" w:rsidRPr="00990E44" w:rsidRDefault="008F5F60" w:rsidP="008774B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7.Презентация проекта: «Мой любимый детский сад»</w:t>
            </w:r>
          </w:p>
        </w:tc>
        <w:tc>
          <w:tcPr>
            <w:tcW w:w="0" w:type="auto"/>
          </w:tcPr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F5F60" w:rsidRDefault="008F5F60" w:rsidP="00877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F5F60" w:rsidRPr="00990E44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F60" w:rsidTr="00B67E94">
        <w:trPr>
          <w:trHeight w:val="70"/>
        </w:trPr>
        <w:tc>
          <w:tcPr>
            <w:tcW w:w="0" w:type="auto"/>
            <w:vAlign w:val="center"/>
          </w:tcPr>
          <w:p w:rsidR="008F5F60" w:rsidRPr="00F66081" w:rsidRDefault="00F66081" w:rsidP="008774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vAlign w:val="center"/>
          </w:tcPr>
          <w:p w:rsidR="008F5F60" w:rsidRPr="008E34F2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детей с сотрудниками  </w:t>
            </w:r>
            <w:r w:rsidR="00F6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</w:t>
            </w: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8F5F60" w:rsidRDefault="008F5F60" w:rsidP="00F660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искусство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8F5F60" w:rsidRDefault="008F5F60" w:rsidP="00877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1.Культура в детском саду: посещение спектаклей, театральных представлений в дошкольном образовательном учреждении                                                       2. Участие детей в досуговых мероприятиях. Пробуждение интереса к традициям народной культуры</w:t>
            </w:r>
          </w:p>
          <w:p w:rsidR="008F5F60" w:rsidRDefault="008F5F60" w:rsidP="00877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3.Экскурсия в </w:t>
            </w:r>
            <w:r w:rsidR="00F6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</w:t>
            </w: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К: знакомство с профессиями работников дома культуры. Представление профессии </w:t>
            </w: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актера и режиссера.                                                   4. Встреча с учащимися музыкальной школы.                                                                           5. Изготовление атрибутов к спектаклю</w:t>
            </w:r>
          </w:p>
          <w:p w:rsidR="008F5F60" w:rsidRDefault="008F5F60" w:rsidP="008774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6.Презентация проекта: «Я - артист»</w:t>
            </w:r>
          </w:p>
        </w:tc>
        <w:tc>
          <w:tcPr>
            <w:tcW w:w="0" w:type="auto"/>
            <w:vAlign w:val="center"/>
          </w:tcPr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атели</w:t>
            </w: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Pr="00DD6DA8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D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атели</w:t>
            </w: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Pr="00DD6DA8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Pr="00DD6DA8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DD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одаватели </w:t>
            </w:r>
            <w:r w:rsidRPr="00DD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родного языка</w:t>
            </w: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  <w:p w:rsidR="008F5F60" w:rsidRPr="00DD6DA8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Pr="00DD6DA8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Pr="00DD6DA8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F60" w:rsidTr="008774B2">
        <w:tc>
          <w:tcPr>
            <w:tcW w:w="0" w:type="auto"/>
            <w:vAlign w:val="center"/>
          </w:tcPr>
          <w:p w:rsidR="008F5F60" w:rsidRPr="00F66081" w:rsidRDefault="00F66081" w:rsidP="008774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0" w:type="auto"/>
            <w:vAlign w:val="center"/>
          </w:tcPr>
          <w:p w:rsidR="008F5F60" w:rsidRDefault="008F5F60" w:rsidP="00F660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детей с профессией библиотекарь </w:t>
            </w:r>
          </w:p>
        </w:tc>
        <w:tc>
          <w:tcPr>
            <w:tcW w:w="0" w:type="auto"/>
          </w:tcPr>
          <w:p w:rsidR="008F5F60" w:rsidRPr="008E34F2" w:rsidRDefault="008F5F60" w:rsidP="00877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1.Книжный мир в детском саду: Посещение книжной выставки (методкабинет) Приобщение к миру книги                                                         2.Экскурсия в  библиотеку: встречи в литературной гостиной. </w:t>
            </w:r>
          </w:p>
          <w:p w:rsidR="008F5F60" w:rsidRDefault="008F5F60" w:rsidP="00877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Подготовка к сюжетно - ролевой игре: «Библио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тека»</w:t>
            </w: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="00F6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Сюжетн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- ролевая игра: «Мир книги» </w:t>
            </w:r>
          </w:p>
          <w:p w:rsidR="008F5F60" w:rsidRDefault="00F66081" w:rsidP="00877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F5F60"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Выставка книг: «Моя любимая книга»</w:t>
            </w:r>
            <w:r w:rsidR="008F5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5F60" w:rsidRDefault="00F66081" w:rsidP="008774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F5F60"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.Презентация проекта: «</w:t>
            </w:r>
            <w:proofErr w:type="spellStart"/>
            <w:r w:rsidR="008F5F60"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Книжкины</w:t>
            </w:r>
            <w:proofErr w:type="spellEnd"/>
            <w:r w:rsidR="008F5F60"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секреты»</w:t>
            </w:r>
          </w:p>
        </w:tc>
        <w:tc>
          <w:tcPr>
            <w:tcW w:w="0" w:type="auto"/>
          </w:tcPr>
          <w:p w:rsidR="008F5F60" w:rsidRPr="00DD6DA8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Pr="00DD6DA8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Pr="00DD6DA8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Pr="00DD6DA8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Pr="00DD6DA8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Pr="00AF2262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F60" w:rsidTr="00B67E94">
        <w:trPr>
          <w:trHeight w:val="3653"/>
        </w:trPr>
        <w:tc>
          <w:tcPr>
            <w:tcW w:w="0" w:type="auto"/>
            <w:vAlign w:val="center"/>
          </w:tcPr>
          <w:p w:rsidR="008F5F60" w:rsidRPr="00B67E94" w:rsidRDefault="00B67E94" w:rsidP="008774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vAlign w:val="center"/>
          </w:tcPr>
          <w:p w:rsidR="008F5F60" w:rsidRPr="008E34F2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 профессией пожарного</w:t>
            </w:r>
          </w:p>
          <w:p w:rsidR="008F5F60" w:rsidRDefault="008F5F60" w:rsidP="00B6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F5F60" w:rsidRDefault="008F5F60" w:rsidP="00877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Знакомство с профессией пожарного</w:t>
            </w:r>
          </w:p>
          <w:p w:rsidR="008F5F60" w:rsidRDefault="008F5F60" w:rsidP="00877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2.Наши гости: встреча с инспектором пожарной части</w:t>
            </w:r>
          </w:p>
          <w:p w:rsidR="008F5F60" w:rsidRDefault="008F5F60" w:rsidP="00877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3.Экскурсия в пожарную часть </w:t>
            </w:r>
            <w:r w:rsidR="00B6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обобщение и закрепление знаний о правилах пожарной безопасности, о профессиональных особенностях сотрудников пожарной части                                4. Конкурс поделок: «Тили-тили-тили-бом, загорелся кошкин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ом»</w:t>
            </w:r>
          </w:p>
          <w:p w:rsidR="008F5F60" w:rsidRPr="008E34F2" w:rsidRDefault="008F5F60" w:rsidP="00877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Презентация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«Смелый пожарный»</w:t>
            </w:r>
          </w:p>
          <w:p w:rsidR="008F5F60" w:rsidRDefault="008F5F60" w:rsidP="008774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F5F60" w:rsidRPr="008E34F2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Pr="008E34F2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Pr="008E34F2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F5F60" w:rsidRPr="008E34F2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Pr="008E34F2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F5F60" w:rsidRDefault="008F5F60" w:rsidP="00877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8F5F60" w:rsidTr="009C1AAD">
        <w:trPr>
          <w:trHeight w:val="3019"/>
        </w:trPr>
        <w:tc>
          <w:tcPr>
            <w:tcW w:w="0" w:type="auto"/>
            <w:vAlign w:val="center"/>
          </w:tcPr>
          <w:p w:rsidR="008F5F60" w:rsidRPr="00B67E94" w:rsidRDefault="00B67E94" w:rsidP="008774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vAlign w:val="center"/>
          </w:tcPr>
          <w:p w:rsidR="008F5F60" w:rsidRPr="008E34F2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 профессией - строитель</w:t>
            </w:r>
          </w:p>
          <w:p w:rsidR="008F5F60" w:rsidRDefault="008F5F60" w:rsidP="00B6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F5F60" w:rsidRDefault="008F5F60" w:rsidP="00877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Знакомство с профессией - строитель.                                                                2.Экскурси</w:t>
            </w:r>
            <w:r w:rsidR="00B6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 строительный объект.</w:t>
            </w: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3. Подготовка  к сюжетн</w:t>
            </w:r>
            <w:proofErr w:type="gramStart"/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ролевой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е: «Мы построим дом»</w:t>
            </w:r>
          </w:p>
          <w:p w:rsidR="008F5F60" w:rsidRDefault="008F5F60" w:rsidP="008774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Сюжетно – ролевая игра: «Строители»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.Конкурс поделок: «Мой дом»                               5. Презентация проекта: «Профессия  </w:t>
            </w:r>
            <w:proofErr w:type="gramStart"/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троитель»</w:t>
            </w:r>
          </w:p>
        </w:tc>
        <w:tc>
          <w:tcPr>
            <w:tcW w:w="0" w:type="auto"/>
          </w:tcPr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Pr="008E34F2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Pr="008E34F2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F5F60" w:rsidRPr="00AF2262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F5F60" w:rsidTr="009C1AAD">
        <w:trPr>
          <w:trHeight w:val="70"/>
        </w:trPr>
        <w:tc>
          <w:tcPr>
            <w:tcW w:w="0" w:type="auto"/>
            <w:vAlign w:val="center"/>
          </w:tcPr>
          <w:p w:rsidR="008F5F60" w:rsidRDefault="00B67E94" w:rsidP="008774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0" w:type="auto"/>
            <w:vAlign w:val="center"/>
          </w:tcPr>
          <w:p w:rsidR="008F5F60" w:rsidRPr="008E34F2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 профессие</w:t>
            </w:r>
            <w:proofErr w:type="gramStart"/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B67E94"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B67E94"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ГИБДД</w:t>
            </w: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5F60" w:rsidRDefault="008F5F60" w:rsidP="00B6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F5F60" w:rsidRDefault="008F5F60" w:rsidP="00877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Знакомство с профессией ГИБДД </w:t>
            </w:r>
          </w:p>
          <w:p w:rsidR="008F5F60" w:rsidRDefault="008F5F60" w:rsidP="00877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2.Наши гости: встреча с инспектором ДПС</w:t>
            </w:r>
          </w:p>
          <w:p w:rsidR="008F5F60" w:rsidRDefault="008F5F60" w:rsidP="00877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3.Экскурсия по </w:t>
            </w:r>
            <w:r w:rsidR="00B6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городу</w:t>
            </w: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обобщение и закрепление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правилах дорожного движения </w:t>
            </w:r>
          </w:p>
          <w:p w:rsidR="008F5F60" w:rsidRPr="008E34F2" w:rsidRDefault="008F5F60" w:rsidP="00877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Конкурс рисунков: «Берегись автомобиля»                                                                   5.  Спортивное развлечение: « Дорожная азбука»                                                         </w:t>
            </w:r>
          </w:p>
          <w:p w:rsidR="008F5F60" w:rsidRDefault="008F5F60" w:rsidP="008774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Презентация проекта: «Профессия - ГИБДД»</w:t>
            </w:r>
          </w:p>
        </w:tc>
        <w:tc>
          <w:tcPr>
            <w:tcW w:w="0" w:type="auto"/>
          </w:tcPr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Pr="008E34F2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Pr="008E34F2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Pr="008E34F2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Pr="008E34F2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физ. </w:t>
            </w:r>
            <w:proofErr w:type="spellStart"/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F5F60" w:rsidTr="009C1AAD">
        <w:trPr>
          <w:trHeight w:val="70"/>
        </w:trPr>
        <w:tc>
          <w:tcPr>
            <w:tcW w:w="0" w:type="auto"/>
            <w:vAlign w:val="center"/>
          </w:tcPr>
          <w:p w:rsidR="008F5F60" w:rsidRPr="00B67E94" w:rsidRDefault="00B67E94" w:rsidP="008774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vAlign w:val="center"/>
          </w:tcPr>
          <w:p w:rsidR="008F5F60" w:rsidRPr="008E34F2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 профессией -  повар</w:t>
            </w:r>
          </w:p>
          <w:p w:rsidR="008F5F60" w:rsidRDefault="008F5F60" w:rsidP="00B6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F5F60" w:rsidRDefault="008F5F60" w:rsidP="00877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Знакомство с профессией повар. </w:t>
            </w:r>
          </w:p>
          <w:p w:rsidR="008F5F60" w:rsidRDefault="008F5F60" w:rsidP="00877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2.Наши гости: встреча с поваром.                                                               3.Экскурсия на кухню детского сада: обобщение и закрепление знаний детей о профессии повар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8F5F60" w:rsidRPr="008E34F2" w:rsidRDefault="008F5F60" w:rsidP="00877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Фотоконкурс: «Ребята поварята»                                  5.Сюжетно </w:t>
            </w:r>
            <w:proofErr w:type="gramStart"/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олевая игра: «День рождения у ребят»                                    6. Презентация проекта: «Профессия </w:t>
            </w:r>
            <w:proofErr w:type="gramStart"/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овар»</w:t>
            </w:r>
          </w:p>
          <w:p w:rsidR="008F5F60" w:rsidRDefault="008F5F60" w:rsidP="008774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F5F60" w:rsidRPr="008E34F2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proofErr w:type="gramStart"/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proofErr w:type="spellEnd"/>
            <w:proofErr w:type="gramEnd"/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Pr="008E34F2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F5F60" w:rsidTr="008774B2">
        <w:tc>
          <w:tcPr>
            <w:tcW w:w="0" w:type="auto"/>
            <w:vAlign w:val="center"/>
          </w:tcPr>
          <w:p w:rsidR="008F5F60" w:rsidRPr="00B67E94" w:rsidRDefault="00B67E94" w:rsidP="008774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Align w:val="center"/>
          </w:tcPr>
          <w:p w:rsidR="008F5F60" w:rsidRDefault="00B67E94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 w:rsidR="003D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«Знакомим дошкольников с профессиями»</w:t>
            </w:r>
          </w:p>
          <w:p w:rsidR="003D1F19" w:rsidRPr="008E34F2" w:rsidRDefault="003D1F19" w:rsidP="00877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профессии, с которыми познакомились дети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</w:t>
            </w:r>
          </w:p>
          <w:p w:rsidR="008F5F60" w:rsidRDefault="008F5F60" w:rsidP="008774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F5F60" w:rsidRDefault="008F5F60" w:rsidP="00B6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D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1.Оформление альбома о профессиях</w:t>
            </w:r>
          </w:p>
          <w:p w:rsidR="003D1F19" w:rsidRDefault="003D1F19" w:rsidP="00B6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фото, рисунки)</w:t>
            </w:r>
          </w:p>
          <w:p w:rsidR="003D1F19" w:rsidRDefault="003D1F19" w:rsidP="00B6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Дидактические игры</w:t>
            </w:r>
          </w:p>
          <w:p w:rsidR="003D1F19" w:rsidRDefault="003D1F19" w:rsidP="00B6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3.Сюжетно-ролевые игры</w:t>
            </w:r>
          </w:p>
          <w:p w:rsidR="003D1F19" w:rsidRDefault="003D1F19" w:rsidP="00B6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Продуктивная деятельность</w:t>
            </w:r>
          </w:p>
        </w:tc>
        <w:tc>
          <w:tcPr>
            <w:tcW w:w="0" w:type="auto"/>
          </w:tcPr>
          <w:p w:rsidR="008F5F60" w:rsidRDefault="003D1F19" w:rsidP="00B67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D1F19" w:rsidRDefault="003D1F19" w:rsidP="00B67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F19" w:rsidRDefault="003D1F19" w:rsidP="00B67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D1F19" w:rsidRDefault="003D1F19" w:rsidP="00B67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D1F19" w:rsidRPr="003D1F19" w:rsidRDefault="003D1F19" w:rsidP="00B67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544EE6" w:rsidRPr="008F5F60" w:rsidRDefault="00544EE6" w:rsidP="00A313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44EE6" w:rsidRPr="008F5F60" w:rsidSect="009C1AAD">
      <w:pgSz w:w="11906" w:h="16838"/>
      <w:pgMar w:top="426" w:right="850" w:bottom="269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1C36">
      <w:pPr>
        <w:spacing w:after="0" w:line="240" w:lineRule="auto"/>
      </w:pPr>
      <w:r>
        <w:separator/>
      </w:r>
    </w:p>
  </w:endnote>
  <w:endnote w:type="continuationSeparator" w:id="0">
    <w:p w:rsidR="00000000" w:rsidRDefault="002A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A61" w:rsidRDefault="00E92A61" w:rsidP="004A4397">
    <w:pPr>
      <w:pStyle w:val="a7"/>
      <w:jc w:val="center"/>
    </w:pPr>
    <w:r w:rsidRPr="004A4397">
      <w:rPr>
        <w:rFonts w:ascii="Times New Roman" w:hAnsi="Times New Roman" w:cs="Times New Roman"/>
        <w:sz w:val="24"/>
        <w:szCs w:val="24"/>
      </w:rPr>
      <w:fldChar w:fldCharType="begin"/>
    </w:r>
    <w:r w:rsidRPr="004A4397">
      <w:rPr>
        <w:rFonts w:ascii="Times New Roman" w:hAnsi="Times New Roman" w:cs="Times New Roman"/>
        <w:sz w:val="24"/>
        <w:szCs w:val="24"/>
      </w:rPr>
      <w:instrText>PAGE   \* MERGEFORMAT</w:instrText>
    </w:r>
    <w:r w:rsidRPr="004A4397">
      <w:rPr>
        <w:rFonts w:ascii="Times New Roman" w:hAnsi="Times New Roman" w:cs="Times New Roman"/>
        <w:sz w:val="24"/>
        <w:szCs w:val="24"/>
      </w:rPr>
      <w:fldChar w:fldCharType="separate"/>
    </w:r>
    <w:r w:rsidR="002A1C36">
      <w:rPr>
        <w:rFonts w:ascii="Times New Roman" w:hAnsi="Times New Roman" w:cs="Times New Roman"/>
        <w:noProof/>
        <w:sz w:val="24"/>
        <w:szCs w:val="24"/>
      </w:rPr>
      <w:t>2</w:t>
    </w:r>
    <w:r w:rsidRPr="004A4397">
      <w:rPr>
        <w:rFonts w:ascii="Times New Roman" w:hAnsi="Times New Roman" w:cs="Times New Roman"/>
        <w:sz w:val="24"/>
        <w:szCs w:val="24"/>
      </w:rPr>
      <w:fldChar w:fldCharType="end"/>
    </w:r>
  </w:p>
  <w:p w:rsidR="00E92A61" w:rsidRDefault="00E92A61"/>
  <w:p w:rsidR="00000000" w:rsidRDefault="002A1C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A1C36">
      <w:pPr>
        <w:spacing w:after="0" w:line="240" w:lineRule="auto"/>
      </w:pPr>
      <w:r>
        <w:separator/>
      </w:r>
    </w:p>
  </w:footnote>
  <w:footnote w:type="continuationSeparator" w:id="0">
    <w:p w:rsidR="00000000" w:rsidRDefault="002A1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B55D1"/>
    <w:multiLevelType w:val="hybridMultilevel"/>
    <w:tmpl w:val="76B6C862"/>
    <w:lvl w:ilvl="0" w:tplc="10666A04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154C6EB2">
      <w:start w:val="6"/>
      <w:numFmt w:val="bullet"/>
      <w:lvlText w:val="•"/>
      <w:lvlJc w:val="left"/>
      <w:pPr>
        <w:ind w:left="2293" w:hanging="864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3F2"/>
    <w:rsid w:val="000816BC"/>
    <w:rsid w:val="000B1686"/>
    <w:rsid w:val="001814E7"/>
    <w:rsid w:val="002A1C36"/>
    <w:rsid w:val="002C2DDC"/>
    <w:rsid w:val="002E3563"/>
    <w:rsid w:val="00390520"/>
    <w:rsid w:val="003C72F9"/>
    <w:rsid w:val="003D1F19"/>
    <w:rsid w:val="003D3005"/>
    <w:rsid w:val="0040096D"/>
    <w:rsid w:val="00412C6F"/>
    <w:rsid w:val="00433A4C"/>
    <w:rsid w:val="00544EE6"/>
    <w:rsid w:val="00593EDC"/>
    <w:rsid w:val="006951BD"/>
    <w:rsid w:val="007F04CE"/>
    <w:rsid w:val="008C4A2C"/>
    <w:rsid w:val="008E4F9C"/>
    <w:rsid w:val="008F5F60"/>
    <w:rsid w:val="009C1AAD"/>
    <w:rsid w:val="009D721E"/>
    <w:rsid w:val="00A313F2"/>
    <w:rsid w:val="00A87EBE"/>
    <w:rsid w:val="00AD5B5D"/>
    <w:rsid w:val="00B67E94"/>
    <w:rsid w:val="00B9732A"/>
    <w:rsid w:val="00BD11F0"/>
    <w:rsid w:val="00CC3DD4"/>
    <w:rsid w:val="00D156E1"/>
    <w:rsid w:val="00D531CF"/>
    <w:rsid w:val="00E109AB"/>
    <w:rsid w:val="00E92A61"/>
    <w:rsid w:val="00ED1D88"/>
    <w:rsid w:val="00F50788"/>
    <w:rsid w:val="00F66081"/>
    <w:rsid w:val="00F6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7" type="connector" idref="#_x0000_s1029"/>
        <o:r id="V:Rule8" type="connector" idref="#_x0000_s1030"/>
        <o:r id="V:Rule9" type="connector" idref="#_x0000_s1031"/>
        <o:r id="V:Rule10" type="connector" idref="#_x0000_s1033"/>
        <o:r id="V:Rule11" type="connector" idref="#_x0000_s1032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9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2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2DDC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rsid w:val="00E92A61"/>
    <w:pPr>
      <w:tabs>
        <w:tab w:val="center" w:pos="4677"/>
        <w:tab w:val="right" w:pos="9355"/>
      </w:tabs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92A61"/>
    <w:rPr>
      <w:rFonts w:ascii="Calibri" w:eastAsia="Times New Roman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525D8AF6-6533-4757-B842-B3E2A5E7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</dc:creator>
  <cp:keywords/>
  <dc:description/>
  <cp:lastModifiedBy>zaved</cp:lastModifiedBy>
  <cp:revision>24</cp:revision>
  <cp:lastPrinted>2020-08-28T12:16:00Z</cp:lastPrinted>
  <dcterms:created xsi:type="dcterms:W3CDTF">2013-12-04T16:54:00Z</dcterms:created>
  <dcterms:modified xsi:type="dcterms:W3CDTF">2020-08-28T12:21:00Z</dcterms:modified>
</cp:coreProperties>
</file>