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068"/>
      </w:tblGrid>
      <w:tr w:rsidR="008C3F49" w:rsidTr="008C3F49">
        <w:tc>
          <w:tcPr>
            <w:tcW w:w="5246" w:type="dxa"/>
          </w:tcPr>
          <w:p w:rsidR="008C3F49" w:rsidRPr="008C3F49" w:rsidRDefault="008C3F49" w:rsidP="008C3F49">
            <w:pPr>
              <w:spacing w:line="360" w:lineRule="auto"/>
              <w:ind w:right="-2155"/>
              <w:jc w:val="left"/>
              <w:rPr>
                <w:rFonts w:eastAsia="Times New Roman"/>
                <w:bCs/>
                <w:sz w:val="32"/>
                <w:szCs w:val="32"/>
              </w:rPr>
            </w:pPr>
            <w:r w:rsidRPr="008C3F49">
              <w:rPr>
                <w:rFonts w:eastAsia="Times New Roman"/>
                <w:bCs/>
                <w:sz w:val="32"/>
                <w:szCs w:val="32"/>
              </w:rPr>
              <w:t>Рассмотрено на заседании</w:t>
            </w:r>
          </w:p>
          <w:p w:rsidR="008C3F49" w:rsidRPr="008C3F49" w:rsidRDefault="008C3F49" w:rsidP="008C3F49">
            <w:pPr>
              <w:spacing w:line="360" w:lineRule="auto"/>
              <w:ind w:right="-2155"/>
              <w:jc w:val="left"/>
              <w:rPr>
                <w:rFonts w:eastAsia="Times New Roman"/>
                <w:bCs/>
                <w:sz w:val="32"/>
                <w:szCs w:val="32"/>
              </w:rPr>
            </w:pPr>
            <w:r w:rsidRPr="008C3F49">
              <w:rPr>
                <w:rFonts w:eastAsia="Times New Roman"/>
                <w:bCs/>
                <w:sz w:val="32"/>
                <w:szCs w:val="32"/>
              </w:rPr>
              <w:t>Управляющего совета</w:t>
            </w:r>
          </w:p>
          <w:p w:rsidR="008C3F49" w:rsidRDefault="008C3F49" w:rsidP="00AA407F">
            <w:pPr>
              <w:spacing w:line="360" w:lineRule="auto"/>
              <w:ind w:right="-2155"/>
              <w:jc w:val="left"/>
              <w:rPr>
                <w:rFonts w:eastAsia="Times New Roman"/>
                <w:b/>
                <w:bCs/>
                <w:sz w:val="32"/>
                <w:szCs w:val="32"/>
              </w:rPr>
            </w:pPr>
            <w:r w:rsidRPr="008C3F49">
              <w:rPr>
                <w:rFonts w:eastAsia="Times New Roman"/>
                <w:bCs/>
                <w:sz w:val="32"/>
                <w:szCs w:val="32"/>
              </w:rPr>
              <w:t xml:space="preserve">Протокол № </w:t>
            </w:r>
            <w:r w:rsidR="00AA407F" w:rsidRPr="00AA407F">
              <w:rPr>
                <w:rFonts w:eastAsia="Times New Roman"/>
                <w:bCs/>
                <w:sz w:val="32"/>
                <w:szCs w:val="32"/>
              </w:rPr>
              <w:t>8</w:t>
            </w:r>
            <w:r w:rsidRPr="008C3F49">
              <w:rPr>
                <w:rFonts w:eastAsia="Times New Roman"/>
                <w:bCs/>
                <w:sz w:val="32"/>
                <w:szCs w:val="32"/>
              </w:rPr>
              <w:t xml:space="preserve"> от 2</w:t>
            </w:r>
            <w:r w:rsidR="00AA407F" w:rsidRPr="00AA407F">
              <w:rPr>
                <w:rFonts w:eastAsia="Times New Roman"/>
                <w:bCs/>
                <w:sz w:val="32"/>
                <w:szCs w:val="32"/>
              </w:rPr>
              <w:t>6</w:t>
            </w:r>
            <w:r w:rsidRPr="008C3F49">
              <w:rPr>
                <w:rFonts w:eastAsia="Times New Roman"/>
                <w:bCs/>
                <w:sz w:val="32"/>
                <w:szCs w:val="32"/>
              </w:rPr>
              <w:t>.08.2016</w:t>
            </w:r>
          </w:p>
        </w:tc>
        <w:tc>
          <w:tcPr>
            <w:tcW w:w="5068" w:type="dxa"/>
          </w:tcPr>
          <w:p w:rsidR="008C3F49" w:rsidRDefault="008C3F49" w:rsidP="008C3F49">
            <w:pPr>
              <w:spacing w:line="360" w:lineRule="auto"/>
              <w:rPr>
                <w:rFonts w:eastAsia="Times New Roman"/>
                <w:b/>
                <w:bCs/>
                <w:sz w:val="32"/>
                <w:szCs w:val="32"/>
              </w:rPr>
            </w:pPr>
            <w:r>
              <w:rPr>
                <w:rFonts w:eastAsia="Times New Roman"/>
                <w:b/>
                <w:bCs/>
                <w:sz w:val="32"/>
                <w:szCs w:val="32"/>
              </w:rPr>
              <w:t>УТВЕРЖДАЮ</w:t>
            </w:r>
          </w:p>
          <w:p w:rsidR="008C3F49" w:rsidRDefault="008C3F49" w:rsidP="008C3F49">
            <w:pPr>
              <w:spacing w:line="360" w:lineRule="auto"/>
              <w:rPr>
                <w:rFonts w:eastAsia="Times New Roman"/>
                <w:bCs/>
                <w:sz w:val="28"/>
                <w:szCs w:val="28"/>
              </w:rPr>
            </w:pPr>
            <w:r w:rsidRPr="008C3F49">
              <w:rPr>
                <w:rFonts w:eastAsia="Times New Roman"/>
                <w:bCs/>
                <w:sz w:val="28"/>
                <w:szCs w:val="28"/>
              </w:rPr>
              <w:t>Директор МОУ «Средняя школа № 11»</w:t>
            </w:r>
          </w:p>
          <w:p w:rsidR="008C3F49" w:rsidRDefault="008C3F49" w:rsidP="008C3F49">
            <w:pPr>
              <w:spacing w:line="360" w:lineRule="auto"/>
              <w:rPr>
                <w:rFonts w:eastAsia="Times New Roman"/>
                <w:bCs/>
                <w:sz w:val="28"/>
                <w:szCs w:val="28"/>
                <w:lang w:val="en-US"/>
              </w:rPr>
            </w:pPr>
            <w:r>
              <w:rPr>
                <w:rFonts w:eastAsia="Times New Roman"/>
                <w:bCs/>
                <w:sz w:val="28"/>
                <w:szCs w:val="28"/>
              </w:rPr>
              <w:t>________________Р. А. Азисов</w:t>
            </w:r>
          </w:p>
          <w:p w:rsidR="00AA407F" w:rsidRPr="00AA407F" w:rsidRDefault="00AA407F" w:rsidP="008C3F49">
            <w:pPr>
              <w:spacing w:line="360" w:lineRule="auto"/>
              <w:rPr>
                <w:rFonts w:eastAsia="Times New Roman"/>
                <w:bCs/>
                <w:sz w:val="28"/>
                <w:szCs w:val="28"/>
                <w:lang w:val="en-US"/>
              </w:rPr>
            </w:pPr>
            <w:r>
              <w:rPr>
                <w:rFonts w:eastAsia="Times New Roman"/>
                <w:bCs/>
                <w:sz w:val="28"/>
                <w:szCs w:val="28"/>
                <w:lang w:val="en-US"/>
              </w:rPr>
              <w:t>26.08.2016</w:t>
            </w:r>
          </w:p>
        </w:tc>
      </w:tr>
    </w:tbl>
    <w:p w:rsidR="008C3F49" w:rsidRDefault="008C3F49">
      <w:pPr>
        <w:spacing w:line="360" w:lineRule="auto"/>
        <w:ind w:right="-2155"/>
        <w:jc w:val="center"/>
        <w:rPr>
          <w:rFonts w:eastAsia="Times New Roman"/>
          <w:b/>
          <w:bCs/>
          <w:sz w:val="32"/>
          <w:szCs w:val="32"/>
        </w:rPr>
      </w:pPr>
    </w:p>
    <w:p w:rsidR="008C3F49" w:rsidRDefault="008C3F49">
      <w:pPr>
        <w:spacing w:line="360" w:lineRule="auto"/>
        <w:ind w:right="-2155"/>
        <w:jc w:val="center"/>
        <w:rPr>
          <w:rFonts w:eastAsia="Times New Roman"/>
          <w:b/>
          <w:bCs/>
          <w:sz w:val="32"/>
          <w:szCs w:val="32"/>
        </w:rPr>
      </w:pPr>
    </w:p>
    <w:p w:rsidR="008C3F49" w:rsidRDefault="008C3F49">
      <w:pPr>
        <w:spacing w:line="360" w:lineRule="auto"/>
        <w:ind w:right="-2155"/>
        <w:jc w:val="center"/>
        <w:rPr>
          <w:rFonts w:eastAsia="Times New Roman"/>
          <w:b/>
          <w:bCs/>
          <w:sz w:val="32"/>
          <w:szCs w:val="32"/>
        </w:rPr>
      </w:pPr>
    </w:p>
    <w:p w:rsidR="008C3F49" w:rsidRDefault="008C3F49">
      <w:pPr>
        <w:spacing w:line="360" w:lineRule="auto"/>
        <w:ind w:right="-2155"/>
        <w:jc w:val="center"/>
        <w:rPr>
          <w:rFonts w:eastAsia="Times New Roman"/>
          <w:b/>
          <w:bCs/>
          <w:sz w:val="32"/>
          <w:szCs w:val="32"/>
        </w:rPr>
      </w:pPr>
    </w:p>
    <w:p w:rsidR="008C3F49" w:rsidRDefault="008C3F49">
      <w:pPr>
        <w:spacing w:line="360" w:lineRule="auto"/>
        <w:ind w:right="-2155"/>
        <w:jc w:val="center"/>
        <w:rPr>
          <w:rFonts w:eastAsia="Times New Roman"/>
          <w:b/>
          <w:bCs/>
          <w:sz w:val="32"/>
          <w:szCs w:val="32"/>
        </w:rPr>
      </w:pPr>
    </w:p>
    <w:p w:rsidR="008C3F49" w:rsidRDefault="008C3F49">
      <w:pPr>
        <w:spacing w:line="360" w:lineRule="auto"/>
        <w:ind w:right="-2155"/>
        <w:jc w:val="center"/>
        <w:rPr>
          <w:rFonts w:eastAsia="Times New Roman"/>
          <w:b/>
          <w:bCs/>
          <w:sz w:val="32"/>
          <w:szCs w:val="32"/>
        </w:rPr>
      </w:pPr>
    </w:p>
    <w:p w:rsidR="008C3F49" w:rsidRPr="008C3F49" w:rsidRDefault="008C3F49" w:rsidP="008C3F49">
      <w:pPr>
        <w:ind w:left="820"/>
        <w:jc w:val="center"/>
        <w:rPr>
          <w:rFonts w:eastAsia="Times New Roman"/>
          <w:b/>
          <w:bCs/>
          <w:sz w:val="72"/>
          <w:szCs w:val="72"/>
        </w:rPr>
      </w:pPr>
      <w:r w:rsidRPr="008C3F49">
        <w:rPr>
          <w:rFonts w:eastAsia="Times New Roman"/>
          <w:b/>
          <w:bCs/>
          <w:sz w:val="72"/>
          <w:szCs w:val="72"/>
        </w:rPr>
        <w:t xml:space="preserve">Отчет о результатах самообследования </w:t>
      </w:r>
    </w:p>
    <w:p w:rsidR="008C3F49" w:rsidRPr="008C3F49" w:rsidRDefault="008C3F49" w:rsidP="008C3F49">
      <w:pPr>
        <w:ind w:left="820"/>
        <w:jc w:val="center"/>
        <w:rPr>
          <w:rFonts w:eastAsia="Times New Roman"/>
          <w:b/>
          <w:bCs/>
          <w:sz w:val="52"/>
          <w:szCs w:val="52"/>
        </w:rPr>
      </w:pPr>
      <w:r w:rsidRPr="008C3F49">
        <w:rPr>
          <w:rFonts w:eastAsia="Times New Roman"/>
          <w:b/>
          <w:bCs/>
          <w:sz w:val="52"/>
          <w:szCs w:val="52"/>
        </w:rPr>
        <w:t>МОУ «Средняя школа № 11»</w:t>
      </w:r>
    </w:p>
    <w:p w:rsidR="008C3F49" w:rsidRPr="008C3F49" w:rsidRDefault="008C3F49" w:rsidP="008C3F49">
      <w:pPr>
        <w:ind w:left="820"/>
        <w:jc w:val="center"/>
        <w:rPr>
          <w:rFonts w:eastAsia="Times New Roman"/>
          <w:b/>
          <w:bCs/>
          <w:sz w:val="48"/>
          <w:szCs w:val="48"/>
        </w:rPr>
      </w:pPr>
      <w:r w:rsidRPr="008C3F49">
        <w:rPr>
          <w:rFonts w:eastAsia="Times New Roman"/>
          <w:b/>
          <w:bCs/>
          <w:sz w:val="48"/>
          <w:szCs w:val="48"/>
        </w:rPr>
        <w:t>2015-2016 учебный год</w:t>
      </w:r>
    </w:p>
    <w:p w:rsidR="008C3F49" w:rsidRDefault="008C3F49">
      <w:pPr>
        <w:spacing w:line="360" w:lineRule="auto"/>
        <w:ind w:right="-2155"/>
        <w:jc w:val="center"/>
        <w:rPr>
          <w:rFonts w:eastAsia="Times New Roman"/>
          <w:b/>
          <w:bCs/>
          <w:sz w:val="32"/>
          <w:szCs w:val="32"/>
        </w:rPr>
      </w:pPr>
    </w:p>
    <w:p w:rsidR="002B4E6C" w:rsidRDefault="002B4E6C">
      <w:pPr>
        <w:spacing w:line="360" w:lineRule="auto"/>
        <w:ind w:right="-2155"/>
        <w:jc w:val="center"/>
        <w:rPr>
          <w:rFonts w:eastAsia="Times New Roman"/>
          <w:b/>
          <w:bCs/>
          <w:sz w:val="32"/>
          <w:szCs w:val="32"/>
        </w:rPr>
      </w:pPr>
      <w:r>
        <w:rPr>
          <w:rFonts w:eastAsia="Times New Roman"/>
          <w:b/>
          <w:bCs/>
          <w:sz w:val="32"/>
          <w:szCs w:val="32"/>
        </w:rPr>
        <w:br w:type="page"/>
      </w:r>
    </w:p>
    <w:sdt>
      <w:sdtPr>
        <w:rPr>
          <w:rFonts w:ascii="Times New Roman" w:eastAsiaTheme="minorEastAsia" w:hAnsi="Times New Roman" w:cs="Times New Roman"/>
          <w:b w:val="0"/>
          <w:bCs w:val="0"/>
          <w:color w:val="auto"/>
          <w:sz w:val="22"/>
          <w:szCs w:val="22"/>
          <w:lang w:eastAsia="ru-RU"/>
        </w:rPr>
        <w:id w:val="5145619"/>
        <w:docPartObj>
          <w:docPartGallery w:val="Table of Contents"/>
          <w:docPartUnique/>
        </w:docPartObj>
      </w:sdtPr>
      <w:sdtContent>
        <w:p w:rsidR="008C3F49" w:rsidRDefault="008C3F49">
          <w:pPr>
            <w:pStyle w:val="aff1"/>
          </w:pPr>
          <w:r>
            <w:t>Оглавление</w:t>
          </w:r>
        </w:p>
        <w:p w:rsidR="008C3F49" w:rsidRDefault="00B3755F">
          <w:pPr>
            <w:pStyle w:val="12"/>
            <w:tabs>
              <w:tab w:val="right" w:leader="dot" w:pos="9345"/>
            </w:tabs>
            <w:rPr>
              <w:rFonts w:asciiTheme="minorHAnsi" w:hAnsiTheme="minorHAnsi" w:cstheme="minorBidi"/>
              <w:noProof/>
            </w:rPr>
          </w:pPr>
          <w:r>
            <w:fldChar w:fldCharType="begin"/>
          </w:r>
          <w:r w:rsidR="008C3F49">
            <w:instrText xml:space="preserve"> TOC \o "1-3" \h \z \u </w:instrText>
          </w:r>
          <w:r>
            <w:fldChar w:fldCharType="separate"/>
          </w:r>
          <w:hyperlink w:anchor="_Toc488997704" w:history="1">
            <w:r w:rsidR="008C3F49" w:rsidRPr="00C3462D">
              <w:rPr>
                <w:rStyle w:val="af9"/>
                <w:noProof/>
              </w:rPr>
              <w:t>Раздел 1. Оценка образовательной деятельности</w:t>
            </w:r>
            <w:r w:rsidR="008C3F49">
              <w:rPr>
                <w:noProof/>
                <w:webHidden/>
              </w:rPr>
              <w:tab/>
            </w:r>
            <w:r>
              <w:rPr>
                <w:noProof/>
                <w:webHidden/>
              </w:rPr>
              <w:fldChar w:fldCharType="begin"/>
            </w:r>
            <w:r w:rsidR="008C3F49">
              <w:rPr>
                <w:noProof/>
                <w:webHidden/>
              </w:rPr>
              <w:instrText xml:space="preserve"> PAGEREF _Toc488997704 \h </w:instrText>
            </w:r>
            <w:r>
              <w:rPr>
                <w:noProof/>
                <w:webHidden/>
              </w:rPr>
            </w:r>
            <w:r>
              <w:rPr>
                <w:noProof/>
                <w:webHidden/>
              </w:rPr>
              <w:fldChar w:fldCharType="separate"/>
            </w:r>
            <w:r w:rsidR="00FE137C">
              <w:rPr>
                <w:noProof/>
                <w:webHidden/>
              </w:rPr>
              <w:t>5</w:t>
            </w:r>
            <w:r>
              <w:rPr>
                <w:noProof/>
                <w:webHidden/>
              </w:rPr>
              <w:fldChar w:fldCharType="end"/>
            </w:r>
          </w:hyperlink>
        </w:p>
        <w:p w:rsidR="008C3F49" w:rsidRDefault="00B3755F">
          <w:pPr>
            <w:pStyle w:val="25"/>
            <w:rPr>
              <w:rFonts w:asciiTheme="minorHAnsi" w:hAnsiTheme="minorHAnsi" w:cstheme="minorBidi"/>
              <w:noProof/>
            </w:rPr>
          </w:pPr>
          <w:hyperlink w:anchor="_Toc488997705" w:history="1">
            <w:r w:rsidR="008C3F49" w:rsidRPr="00C3462D">
              <w:rPr>
                <w:rStyle w:val="af9"/>
                <w:noProof/>
              </w:rPr>
              <w:t>Общая характеристика учреждения</w:t>
            </w:r>
            <w:r w:rsidR="008C3F49">
              <w:rPr>
                <w:noProof/>
                <w:webHidden/>
              </w:rPr>
              <w:tab/>
            </w:r>
            <w:r>
              <w:rPr>
                <w:noProof/>
                <w:webHidden/>
              </w:rPr>
              <w:fldChar w:fldCharType="begin"/>
            </w:r>
            <w:r w:rsidR="008C3F49">
              <w:rPr>
                <w:noProof/>
                <w:webHidden/>
              </w:rPr>
              <w:instrText xml:space="preserve"> PAGEREF _Toc488997705 \h </w:instrText>
            </w:r>
            <w:r>
              <w:rPr>
                <w:noProof/>
                <w:webHidden/>
              </w:rPr>
            </w:r>
            <w:r>
              <w:rPr>
                <w:noProof/>
                <w:webHidden/>
              </w:rPr>
              <w:fldChar w:fldCharType="separate"/>
            </w:r>
            <w:r w:rsidR="00FE137C">
              <w:rPr>
                <w:noProof/>
                <w:webHidden/>
              </w:rPr>
              <w:t>5</w:t>
            </w:r>
            <w:r>
              <w:rPr>
                <w:noProof/>
                <w:webHidden/>
              </w:rPr>
              <w:fldChar w:fldCharType="end"/>
            </w:r>
          </w:hyperlink>
        </w:p>
        <w:p w:rsidR="008C3F49" w:rsidRDefault="00B3755F">
          <w:pPr>
            <w:pStyle w:val="25"/>
            <w:rPr>
              <w:rFonts w:asciiTheme="minorHAnsi" w:hAnsiTheme="minorHAnsi" w:cstheme="minorBidi"/>
              <w:noProof/>
            </w:rPr>
          </w:pPr>
          <w:hyperlink w:anchor="_Toc488997706" w:history="1">
            <w:r w:rsidR="008C3F49" w:rsidRPr="00C3462D">
              <w:rPr>
                <w:rStyle w:val="af9"/>
                <w:rFonts w:eastAsia="Times New Roman"/>
                <w:noProof/>
              </w:rPr>
              <w:t>Общая оценка по выполнению задач, поставленных перед школой на учебный год</w:t>
            </w:r>
            <w:r w:rsidR="008C3F49">
              <w:rPr>
                <w:noProof/>
                <w:webHidden/>
              </w:rPr>
              <w:tab/>
            </w:r>
            <w:r>
              <w:rPr>
                <w:noProof/>
                <w:webHidden/>
              </w:rPr>
              <w:fldChar w:fldCharType="begin"/>
            </w:r>
            <w:r w:rsidR="008C3F49">
              <w:rPr>
                <w:noProof/>
                <w:webHidden/>
              </w:rPr>
              <w:instrText xml:space="preserve"> PAGEREF _Toc488997706 \h </w:instrText>
            </w:r>
            <w:r>
              <w:rPr>
                <w:noProof/>
                <w:webHidden/>
              </w:rPr>
            </w:r>
            <w:r>
              <w:rPr>
                <w:noProof/>
                <w:webHidden/>
              </w:rPr>
              <w:fldChar w:fldCharType="separate"/>
            </w:r>
            <w:r w:rsidR="00FE137C">
              <w:rPr>
                <w:noProof/>
                <w:webHidden/>
              </w:rPr>
              <w:t>5</w:t>
            </w:r>
            <w:r>
              <w:rPr>
                <w:noProof/>
                <w:webHidden/>
              </w:rPr>
              <w:fldChar w:fldCharType="end"/>
            </w:r>
          </w:hyperlink>
        </w:p>
        <w:p w:rsidR="008C3F49" w:rsidRDefault="00B3755F">
          <w:pPr>
            <w:pStyle w:val="25"/>
            <w:rPr>
              <w:rFonts w:asciiTheme="minorHAnsi" w:hAnsiTheme="minorHAnsi" w:cstheme="minorBidi"/>
              <w:noProof/>
            </w:rPr>
          </w:pPr>
          <w:hyperlink w:anchor="_Toc488997707" w:history="1">
            <w:r w:rsidR="008C3F49" w:rsidRPr="00C3462D">
              <w:rPr>
                <w:rStyle w:val="af9"/>
                <w:rFonts w:eastAsia="Times New Roman"/>
                <w:noProof/>
              </w:rPr>
              <w:t xml:space="preserve">Анализ контингента </w:t>
            </w:r>
            <w:r w:rsidR="008C3F49" w:rsidRPr="008C3F49">
              <w:rPr>
                <w:rStyle w:val="af9"/>
                <w:rFonts w:eastAsia="Times New Roman"/>
                <w:noProof/>
                <w:sz w:val="24"/>
                <w:szCs w:val="24"/>
              </w:rPr>
              <w:t>обучающихся</w:t>
            </w:r>
            <w:r w:rsidR="008C3F49">
              <w:rPr>
                <w:noProof/>
                <w:webHidden/>
              </w:rPr>
              <w:tab/>
            </w:r>
            <w:r>
              <w:rPr>
                <w:noProof/>
                <w:webHidden/>
              </w:rPr>
              <w:fldChar w:fldCharType="begin"/>
            </w:r>
            <w:r w:rsidR="008C3F49">
              <w:rPr>
                <w:noProof/>
                <w:webHidden/>
              </w:rPr>
              <w:instrText xml:space="preserve"> PAGEREF _Toc488997707 \h </w:instrText>
            </w:r>
            <w:r>
              <w:rPr>
                <w:noProof/>
                <w:webHidden/>
              </w:rPr>
            </w:r>
            <w:r>
              <w:rPr>
                <w:noProof/>
                <w:webHidden/>
              </w:rPr>
              <w:fldChar w:fldCharType="separate"/>
            </w:r>
            <w:r w:rsidR="00FE137C">
              <w:rPr>
                <w:noProof/>
                <w:webHidden/>
              </w:rPr>
              <w:t>7</w:t>
            </w:r>
            <w:r>
              <w:rPr>
                <w:noProof/>
                <w:webHidden/>
              </w:rPr>
              <w:fldChar w:fldCharType="end"/>
            </w:r>
          </w:hyperlink>
        </w:p>
        <w:p w:rsidR="008C3F49" w:rsidRDefault="00B3755F">
          <w:pPr>
            <w:pStyle w:val="25"/>
            <w:rPr>
              <w:rFonts w:asciiTheme="minorHAnsi" w:hAnsiTheme="minorHAnsi" w:cstheme="minorBidi"/>
              <w:noProof/>
            </w:rPr>
          </w:pPr>
          <w:hyperlink w:anchor="_Toc488997708" w:history="1">
            <w:r w:rsidR="008C3F49" w:rsidRPr="00C3462D">
              <w:rPr>
                <w:rStyle w:val="af9"/>
                <w:rFonts w:eastAsia="Times New Roman"/>
                <w:noProof/>
              </w:rPr>
              <w:t>Обеспечение доступности качественного образования</w:t>
            </w:r>
            <w:r w:rsidR="008C3F49">
              <w:rPr>
                <w:noProof/>
                <w:webHidden/>
              </w:rPr>
              <w:tab/>
            </w:r>
            <w:r>
              <w:rPr>
                <w:noProof/>
                <w:webHidden/>
              </w:rPr>
              <w:fldChar w:fldCharType="begin"/>
            </w:r>
            <w:r w:rsidR="008C3F49">
              <w:rPr>
                <w:noProof/>
                <w:webHidden/>
              </w:rPr>
              <w:instrText xml:space="preserve"> PAGEREF _Toc488997708 \h </w:instrText>
            </w:r>
            <w:r>
              <w:rPr>
                <w:noProof/>
                <w:webHidden/>
              </w:rPr>
            </w:r>
            <w:r>
              <w:rPr>
                <w:noProof/>
                <w:webHidden/>
              </w:rPr>
              <w:fldChar w:fldCharType="separate"/>
            </w:r>
            <w:r w:rsidR="00FE137C">
              <w:rPr>
                <w:noProof/>
                <w:webHidden/>
              </w:rPr>
              <w:t>7</w:t>
            </w:r>
            <w:r>
              <w:rPr>
                <w:noProof/>
                <w:webHidden/>
              </w:rPr>
              <w:fldChar w:fldCharType="end"/>
            </w:r>
          </w:hyperlink>
        </w:p>
        <w:p w:rsidR="008C3F49" w:rsidRDefault="00B3755F">
          <w:pPr>
            <w:pStyle w:val="12"/>
            <w:tabs>
              <w:tab w:val="right" w:leader="dot" w:pos="9345"/>
            </w:tabs>
            <w:rPr>
              <w:rFonts w:asciiTheme="minorHAnsi" w:hAnsiTheme="minorHAnsi" w:cstheme="minorBidi"/>
              <w:noProof/>
            </w:rPr>
          </w:pPr>
          <w:hyperlink w:anchor="_Toc488997709" w:history="1">
            <w:r w:rsidR="008C3F49" w:rsidRPr="00C3462D">
              <w:rPr>
                <w:rStyle w:val="af9"/>
                <w:noProof/>
              </w:rPr>
              <w:t>Раздел 2.  Оценка системы управления ОО</w:t>
            </w:r>
            <w:r w:rsidR="008C3F49">
              <w:rPr>
                <w:noProof/>
                <w:webHidden/>
              </w:rPr>
              <w:tab/>
            </w:r>
            <w:r>
              <w:rPr>
                <w:noProof/>
                <w:webHidden/>
              </w:rPr>
              <w:fldChar w:fldCharType="begin"/>
            </w:r>
            <w:r w:rsidR="008C3F49">
              <w:rPr>
                <w:noProof/>
                <w:webHidden/>
              </w:rPr>
              <w:instrText xml:space="preserve"> PAGEREF _Toc488997709 \h </w:instrText>
            </w:r>
            <w:r>
              <w:rPr>
                <w:noProof/>
                <w:webHidden/>
              </w:rPr>
            </w:r>
            <w:r>
              <w:rPr>
                <w:noProof/>
                <w:webHidden/>
              </w:rPr>
              <w:fldChar w:fldCharType="separate"/>
            </w:r>
            <w:r w:rsidR="00FE137C">
              <w:rPr>
                <w:noProof/>
                <w:webHidden/>
              </w:rPr>
              <w:t>12</w:t>
            </w:r>
            <w:r>
              <w:rPr>
                <w:noProof/>
                <w:webHidden/>
              </w:rPr>
              <w:fldChar w:fldCharType="end"/>
            </w:r>
          </w:hyperlink>
        </w:p>
        <w:p w:rsidR="008C3F49" w:rsidRDefault="00B3755F">
          <w:pPr>
            <w:pStyle w:val="12"/>
            <w:tabs>
              <w:tab w:val="right" w:leader="dot" w:pos="9345"/>
            </w:tabs>
            <w:rPr>
              <w:rFonts w:asciiTheme="minorHAnsi" w:hAnsiTheme="minorHAnsi" w:cstheme="minorBidi"/>
              <w:noProof/>
            </w:rPr>
          </w:pPr>
          <w:hyperlink w:anchor="_Toc488997710" w:history="1">
            <w:r w:rsidR="008C3F49" w:rsidRPr="00C3462D">
              <w:rPr>
                <w:rStyle w:val="af9"/>
                <w:noProof/>
              </w:rPr>
              <w:t>Раздел 3.  Оценка содержания и качества подготовки обучающихся</w:t>
            </w:r>
            <w:r w:rsidR="008C3F49">
              <w:rPr>
                <w:noProof/>
                <w:webHidden/>
              </w:rPr>
              <w:tab/>
            </w:r>
            <w:r>
              <w:rPr>
                <w:noProof/>
                <w:webHidden/>
              </w:rPr>
              <w:fldChar w:fldCharType="begin"/>
            </w:r>
            <w:r w:rsidR="008C3F49">
              <w:rPr>
                <w:noProof/>
                <w:webHidden/>
              </w:rPr>
              <w:instrText xml:space="preserve"> PAGEREF _Toc488997710 \h </w:instrText>
            </w:r>
            <w:r>
              <w:rPr>
                <w:noProof/>
                <w:webHidden/>
              </w:rPr>
            </w:r>
            <w:r>
              <w:rPr>
                <w:noProof/>
                <w:webHidden/>
              </w:rPr>
              <w:fldChar w:fldCharType="separate"/>
            </w:r>
            <w:r w:rsidR="00FE137C">
              <w:rPr>
                <w:noProof/>
                <w:webHidden/>
              </w:rPr>
              <w:t>15</w:t>
            </w:r>
            <w:r>
              <w:rPr>
                <w:noProof/>
                <w:webHidden/>
              </w:rPr>
              <w:fldChar w:fldCharType="end"/>
            </w:r>
          </w:hyperlink>
        </w:p>
        <w:p w:rsidR="008C3F49" w:rsidRDefault="00B3755F">
          <w:pPr>
            <w:pStyle w:val="25"/>
            <w:rPr>
              <w:rFonts w:asciiTheme="minorHAnsi" w:hAnsiTheme="minorHAnsi" w:cstheme="minorBidi"/>
              <w:noProof/>
            </w:rPr>
          </w:pPr>
          <w:hyperlink w:anchor="_Toc488997711" w:history="1">
            <w:r w:rsidR="008C3F49" w:rsidRPr="00C3462D">
              <w:rPr>
                <w:rStyle w:val="af9"/>
                <w:rFonts w:eastAsia="Times New Roman"/>
                <w:noProof/>
              </w:rPr>
              <w:t>Итоги успеваемости 2015-2016 учебного года</w:t>
            </w:r>
            <w:r w:rsidR="008C3F49">
              <w:rPr>
                <w:noProof/>
                <w:webHidden/>
              </w:rPr>
              <w:tab/>
            </w:r>
            <w:r>
              <w:rPr>
                <w:noProof/>
                <w:webHidden/>
              </w:rPr>
              <w:fldChar w:fldCharType="begin"/>
            </w:r>
            <w:r w:rsidR="008C3F49">
              <w:rPr>
                <w:noProof/>
                <w:webHidden/>
              </w:rPr>
              <w:instrText xml:space="preserve"> PAGEREF _Toc488997711 \h </w:instrText>
            </w:r>
            <w:r>
              <w:rPr>
                <w:noProof/>
                <w:webHidden/>
              </w:rPr>
            </w:r>
            <w:r>
              <w:rPr>
                <w:noProof/>
                <w:webHidden/>
              </w:rPr>
              <w:fldChar w:fldCharType="separate"/>
            </w:r>
            <w:r w:rsidR="00FE137C">
              <w:rPr>
                <w:noProof/>
                <w:webHidden/>
              </w:rPr>
              <w:t>15</w:t>
            </w:r>
            <w:r>
              <w:rPr>
                <w:noProof/>
                <w:webHidden/>
              </w:rPr>
              <w:fldChar w:fldCharType="end"/>
            </w:r>
          </w:hyperlink>
        </w:p>
        <w:p w:rsidR="008C3F49" w:rsidRDefault="00B3755F">
          <w:pPr>
            <w:pStyle w:val="25"/>
            <w:rPr>
              <w:rFonts w:asciiTheme="minorHAnsi" w:hAnsiTheme="minorHAnsi" w:cstheme="minorBidi"/>
              <w:noProof/>
            </w:rPr>
          </w:pPr>
          <w:hyperlink w:anchor="_Toc488997712" w:history="1">
            <w:r w:rsidR="008C3F49" w:rsidRPr="00C3462D">
              <w:rPr>
                <w:rStyle w:val="af9"/>
                <w:rFonts w:eastAsia="Times New Roman"/>
                <w:noProof/>
              </w:rPr>
              <w:t>Результаты внешнего мониторинга</w:t>
            </w:r>
            <w:r w:rsidR="008C3F49">
              <w:rPr>
                <w:noProof/>
                <w:webHidden/>
              </w:rPr>
              <w:tab/>
            </w:r>
            <w:r>
              <w:rPr>
                <w:noProof/>
                <w:webHidden/>
              </w:rPr>
              <w:fldChar w:fldCharType="begin"/>
            </w:r>
            <w:r w:rsidR="008C3F49">
              <w:rPr>
                <w:noProof/>
                <w:webHidden/>
              </w:rPr>
              <w:instrText xml:space="preserve"> PAGEREF _Toc488997712 \h </w:instrText>
            </w:r>
            <w:r>
              <w:rPr>
                <w:noProof/>
                <w:webHidden/>
              </w:rPr>
            </w:r>
            <w:r>
              <w:rPr>
                <w:noProof/>
                <w:webHidden/>
              </w:rPr>
              <w:fldChar w:fldCharType="separate"/>
            </w:r>
            <w:r w:rsidR="00FE137C">
              <w:rPr>
                <w:noProof/>
                <w:webHidden/>
              </w:rPr>
              <w:t>26</w:t>
            </w:r>
            <w:r>
              <w:rPr>
                <w:noProof/>
                <w:webHidden/>
              </w:rPr>
              <w:fldChar w:fldCharType="end"/>
            </w:r>
          </w:hyperlink>
        </w:p>
        <w:p w:rsidR="008C3F49" w:rsidRDefault="00B3755F">
          <w:pPr>
            <w:pStyle w:val="25"/>
            <w:rPr>
              <w:rFonts w:asciiTheme="minorHAnsi" w:hAnsiTheme="minorHAnsi" w:cstheme="minorBidi"/>
              <w:noProof/>
            </w:rPr>
          </w:pPr>
          <w:hyperlink w:anchor="_Toc488997713" w:history="1">
            <w:r w:rsidR="008C3F49" w:rsidRPr="00C3462D">
              <w:rPr>
                <w:rStyle w:val="af9"/>
                <w:noProof/>
              </w:rPr>
              <w:t>Анализ итоговой аттестации учащихся</w:t>
            </w:r>
            <w:r w:rsidR="008C3F49">
              <w:rPr>
                <w:noProof/>
                <w:webHidden/>
              </w:rPr>
              <w:tab/>
            </w:r>
            <w:r>
              <w:rPr>
                <w:noProof/>
                <w:webHidden/>
              </w:rPr>
              <w:fldChar w:fldCharType="begin"/>
            </w:r>
            <w:r w:rsidR="008C3F49">
              <w:rPr>
                <w:noProof/>
                <w:webHidden/>
              </w:rPr>
              <w:instrText xml:space="preserve"> PAGEREF _Toc488997713 \h </w:instrText>
            </w:r>
            <w:r>
              <w:rPr>
                <w:noProof/>
                <w:webHidden/>
              </w:rPr>
            </w:r>
            <w:r>
              <w:rPr>
                <w:noProof/>
                <w:webHidden/>
              </w:rPr>
              <w:fldChar w:fldCharType="separate"/>
            </w:r>
            <w:r w:rsidR="00FE137C">
              <w:rPr>
                <w:noProof/>
                <w:webHidden/>
              </w:rPr>
              <w:t>31</w:t>
            </w:r>
            <w:r>
              <w:rPr>
                <w:noProof/>
                <w:webHidden/>
              </w:rPr>
              <w:fldChar w:fldCharType="end"/>
            </w:r>
          </w:hyperlink>
        </w:p>
        <w:p w:rsidR="008C3F49" w:rsidRDefault="00B3755F">
          <w:pPr>
            <w:pStyle w:val="25"/>
            <w:rPr>
              <w:rFonts w:asciiTheme="minorHAnsi" w:hAnsiTheme="minorHAnsi" w:cstheme="minorBidi"/>
              <w:noProof/>
            </w:rPr>
          </w:pPr>
          <w:hyperlink w:anchor="_Toc488997714" w:history="1">
            <w:r w:rsidR="008C3F49" w:rsidRPr="00C3462D">
              <w:rPr>
                <w:rStyle w:val="af9"/>
                <w:noProof/>
              </w:rPr>
              <w:t>Работа с одаренными детьми</w:t>
            </w:r>
            <w:r w:rsidR="008C3F49">
              <w:rPr>
                <w:noProof/>
                <w:webHidden/>
              </w:rPr>
              <w:tab/>
            </w:r>
            <w:r>
              <w:rPr>
                <w:noProof/>
                <w:webHidden/>
              </w:rPr>
              <w:fldChar w:fldCharType="begin"/>
            </w:r>
            <w:r w:rsidR="008C3F49">
              <w:rPr>
                <w:noProof/>
                <w:webHidden/>
              </w:rPr>
              <w:instrText xml:space="preserve"> PAGEREF _Toc488997714 \h </w:instrText>
            </w:r>
            <w:r>
              <w:rPr>
                <w:noProof/>
                <w:webHidden/>
              </w:rPr>
            </w:r>
            <w:r>
              <w:rPr>
                <w:noProof/>
                <w:webHidden/>
              </w:rPr>
              <w:fldChar w:fldCharType="separate"/>
            </w:r>
            <w:r w:rsidR="00FE137C">
              <w:rPr>
                <w:noProof/>
                <w:webHidden/>
              </w:rPr>
              <w:t>36</w:t>
            </w:r>
            <w:r>
              <w:rPr>
                <w:noProof/>
                <w:webHidden/>
              </w:rPr>
              <w:fldChar w:fldCharType="end"/>
            </w:r>
          </w:hyperlink>
        </w:p>
        <w:p w:rsidR="008C3F49" w:rsidRDefault="00B3755F">
          <w:pPr>
            <w:pStyle w:val="12"/>
            <w:tabs>
              <w:tab w:val="right" w:leader="dot" w:pos="9345"/>
            </w:tabs>
            <w:rPr>
              <w:rFonts w:asciiTheme="minorHAnsi" w:hAnsiTheme="minorHAnsi" w:cstheme="minorBidi"/>
              <w:noProof/>
            </w:rPr>
          </w:pPr>
          <w:hyperlink w:anchor="_Toc488997715" w:history="1">
            <w:r w:rsidR="008C3F49" w:rsidRPr="00C3462D">
              <w:rPr>
                <w:rStyle w:val="af9"/>
                <w:noProof/>
              </w:rPr>
              <w:t>Раздел 4. Организация учебного процесса</w:t>
            </w:r>
            <w:r w:rsidR="008C3F49">
              <w:rPr>
                <w:noProof/>
                <w:webHidden/>
              </w:rPr>
              <w:tab/>
            </w:r>
            <w:r>
              <w:rPr>
                <w:noProof/>
                <w:webHidden/>
              </w:rPr>
              <w:fldChar w:fldCharType="begin"/>
            </w:r>
            <w:r w:rsidR="008C3F49">
              <w:rPr>
                <w:noProof/>
                <w:webHidden/>
              </w:rPr>
              <w:instrText xml:space="preserve"> PAGEREF _Toc488997715 \h </w:instrText>
            </w:r>
            <w:r>
              <w:rPr>
                <w:noProof/>
                <w:webHidden/>
              </w:rPr>
            </w:r>
            <w:r>
              <w:rPr>
                <w:noProof/>
                <w:webHidden/>
              </w:rPr>
              <w:fldChar w:fldCharType="separate"/>
            </w:r>
            <w:r w:rsidR="00FE137C">
              <w:rPr>
                <w:noProof/>
                <w:webHidden/>
              </w:rPr>
              <w:t>52</w:t>
            </w:r>
            <w:r>
              <w:rPr>
                <w:noProof/>
                <w:webHidden/>
              </w:rPr>
              <w:fldChar w:fldCharType="end"/>
            </w:r>
          </w:hyperlink>
        </w:p>
        <w:p w:rsidR="008C3F49" w:rsidRDefault="00B3755F">
          <w:pPr>
            <w:pStyle w:val="12"/>
            <w:tabs>
              <w:tab w:val="right" w:leader="dot" w:pos="9345"/>
            </w:tabs>
            <w:rPr>
              <w:rFonts w:asciiTheme="minorHAnsi" w:hAnsiTheme="minorHAnsi" w:cstheme="minorBidi"/>
              <w:noProof/>
            </w:rPr>
          </w:pPr>
          <w:hyperlink w:anchor="_Toc488997716" w:history="1">
            <w:r w:rsidR="008C3F49" w:rsidRPr="00C3462D">
              <w:rPr>
                <w:rStyle w:val="af9"/>
                <w:rFonts w:eastAsia="Times New Roman"/>
                <w:noProof/>
              </w:rPr>
              <w:t>Раздел 5. Оценка востребованности выпускников</w:t>
            </w:r>
            <w:r w:rsidR="008C3F49">
              <w:rPr>
                <w:noProof/>
                <w:webHidden/>
              </w:rPr>
              <w:tab/>
            </w:r>
            <w:r>
              <w:rPr>
                <w:noProof/>
                <w:webHidden/>
              </w:rPr>
              <w:fldChar w:fldCharType="begin"/>
            </w:r>
            <w:r w:rsidR="008C3F49">
              <w:rPr>
                <w:noProof/>
                <w:webHidden/>
              </w:rPr>
              <w:instrText xml:space="preserve"> PAGEREF _Toc488997716 \h </w:instrText>
            </w:r>
            <w:r>
              <w:rPr>
                <w:noProof/>
                <w:webHidden/>
              </w:rPr>
            </w:r>
            <w:r>
              <w:rPr>
                <w:noProof/>
                <w:webHidden/>
              </w:rPr>
              <w:fldChar w:fldCharType="separate"/>
            </w:r>
            <w:r w:rsidR="00FE137C">
              <w:rPr>
                <w:noProof/>
                <w:webHidden/>
              </w:rPr>
              <w:t>55</w:t>
            </w:r>
            <w:r>
              <w:rPr>
                <w:noProof/>
                <w:webHidden/>
              </w:rPr>
              <w:fldChar w:fldCharType="end"/>
            </w:r>
          </w:hyperlink>
        </w:p>
        <w:p w:rsidR="008C3F49" w:rsidRDefault="00B3755F">
          <w:pPr>
            <w:pStyle w:val="12"/>
            <w:tabs>
              <w:tab w:val="right" w:leader="dot" w:pos="9345"/>
            </w:tabs>
            <w:rPr>
              <w:rFonts w:asciiTheme="minorHAnsi" w:hAnsiTheme="minorHAnsi" w:cstheme="minorBidi"/>
              <w:noProof/>
            </w:rPr>
          </w:pPr>
          <w:hyperlink w:anchor="_Toc488997717" w:history="1">
            <w:r w:rsidR="008C3F49" w:rsidRPr="00C3462D">
              <w:rPr>
                <w:rStyle w:val="af9"/>
                <w:noProof/>
              </w:rPr>
              <w:t>Раздел 6. Результаты воспитательной работы в образовательном учреждении</w:t>
            </w:r>
            <w:r w:rsidR="008C3F49">
              <w:rPr>
                <w:noProof/>
                <w:webHidden/>
              </w:rPr>
              <w:tab/>
            </w:r>
            <w:r>
              <w:rPr>
                <w:noProof/>
                <w:webHidden/>
              </w:rPr>
              <w:fldChar w:fldCharType="begin"/>
            </w:r>
            <w:r w:rsidR="008C3F49">
              <w:rPr>
                <w:noProof/>
                <w:webHidden/>
              </w:rPr>
              <w:instrText xml:space="preserve"> PAGEREF _Toc488997717 \h </w:instrText>
            </w:r>
            <w:r>
              <w:rPr>
                <w:noProof/>
                <w:webHidden/>
              </w:rPr>
            </w:r>
            <w:r>
              <w:rPr>
                <w:noProof/>
                <w:webHidden/>
              </w:rPr>
              <w:fldChar w:fldCharType="separate"/>
            </w:r>
            <w:r w:rsidR="00FE137C">
              <w:rPr>
                <w:noProof/>
                <w:webHidden/>
              </w:rPr>
              <w:t>61</w:t>
            </w:r>
            <w:r>
              <w:rPr>
                <w:noProof/>
                <w:webHidden/>
              </w:rPr>
              <w:fldChar w:fldCharType="end"/>
            </w:r>
          </w:hyperlink>
        </w:p>
        <w:p w:rsidR="008C3F49" w:rsidRDefault="00B3755F">
          <w:pPr>
            <w:pStyle w:val="12"/>
            <w:tabs>
              <w:tab w:val="right" w:leader="dot" w:pos="9345"/>
            </w:tabs>
            <w:rPr>
              <w:rFonts w:asciiTheme="minorHAnsi" w:hAnsiTheme="minorHAnsi" w:cstheme="minorBidi"/>
              <w:noProof/>
            </w:rPr>
          </w:pPr>
          <w:hyperlink w:anchor="_Toc488997718" w:history="1">
            <w:r w:rsidR="008C3F49" w:rsidRPr="00C3462D">
              <w:rPr>
                <w:rStyle w:val="af9"/>
                <w:rFonts w:eastAsia="Times New Roman"/>
                <w:noProof/>
              </w:rPr>
              <w:t>Раздел 7. Качество кадрового, учебно-методического, библиотечно-информационного обеспечения</w:t>
            </w:r>
            <w:r w:rsidR="008C3F49">
              <w:rPr>
                <w:noProof/>
                <w:webHidden/>
              </w:rPr>
              <w:tab/>
            </w:r>
            <w:r>
              <w:rPr>
                <w:noProof/>
                <w:webHidden/>
              </w:rPr>
              <w:fldChar w:fldCharType="begin"/>
            </w:r>
            <w:r w:rsidR="008C3F49">
              <w:rPr>
                <w:noProof/>
                <w:webHidden/>
              </w:rPr>
              <w:instrText xml:space="preserve"> PAGEREF _Toc488997718 \h </w:instrText>
            </w:r>
            <w:r>
              <w:rPr>
                <w:noProof/>
                <w:webHidden/>
              </w:rPr>
            </w:r>
            <w:r>
              <w:rPr>
                <w:noProof/>
                <w:webHidden/>
              </w:rPr>
              <w:fldChar w:fldCharType="separate"/>
            </w:r>
            <w:r w:rsidR="00FE137C">
              <w:rPr>
                <w:noProof/>
                <w:webHidden/>
              </w:rPr>
              <w:t>71</w:t>
            </w:r>
            <w:r>
              <w:rPr>
                <w:noProof/>
                <w:webHidden/>
              </w:rPr>
              <w:fldChar w:fldCharType="end"/>
            </w:r>
          </w:hyperlink>
        </w:p>
        <w:p w:rsidR="008C3F49" w:rsidRDefault="00B3755F">
          <w:pPr>
            <w:pStyle w:val="25"/>
            <w:rPr>
              <w:rFonts w:asciiTheme="minorHAnsi" w:hAnsiTheme="minorHAnsi" w:cstheme="minorBidi"/>
              <w:noProof/>
            </w:rPr>
          </w:pPr>
          <w:hyperlink w:anchor="_Toc488997719" w:history="1">
            <w:r w:rsidR="008C3F49" w:rsidRPr="00C3462D">
              <w:rPr>
                <w:rStyle w:val="af9"/>
                <w:rFonts w:eastAsia="Times New Roman"/>
                <w:noProof/>
              </w:rPr>
              <w:t>Кадровое обеспечение</w:t>
            </w:r>
            <w:r w:rsidR="008C3F49">
              <w:rPr>
                <w:noProof/>
                <w:webHidden/>
              </w:rPr>
              <w:tab/>
            </w:r>
            <w:r>
              <w:rPr>
                <w:noProof/>
                <w:webHidden/>
              </w:rPr>
              <w:fldChar w:fldCharType="begin"/>
            </w:r>
            <w:r w:rsidR="008C3F49">
              <w:rPr>
                <w:noProof/>
                <w:webHidden/>
              </w:rPr>
              <w:instrText xml:space="preserve"> PAGEREF _Toc488997719 \h </w:instrText>
            </w:r>
            <w:r>
              <w:rPr>
                <w:noProof/>
                <w:webHidden/>
              </w:rPr>
            </w:r>
            <w:r>
              <w:rPr>
                <w:noProof/>
                <w:webHidden/>
              </w:rPr>
              <w:fldChar w:fldCharType="separate"/>
            </w:r>
            <w:r w:rsidR="00FE137C">
              <w:rPr>
                <w:noProof/>
                <w:webHidden/>
              </w:rPr>
              <w:t>71</w:t>
            </w:r>
            <w:r>
              <w:rPr>
                <w:noProof/>
                <w:webHidden/>
              </w:rPr>
              <w:fldChar w:fldCharType="end"/>
            </w:r>
          </w:hyperlink>
        </w:p>
        <w:p w:rsidR="008C3F49" w:rsidRDefault="00B3755F">
          <w:pPr>
            <w:pStyle w:val="25"/>
            <w:rPr>
              <w:rFonts w:asciiTheme="minorHAnsi" w:hAnsiTheme="minorHAnsi" w:cstheme="minorBidi"/>
              <w:noProof/>
            </w:rPr>
          </w:pPr>
          <w:hyperlink w:anchor="_Toc488997720" w:history="1">
            <w:r w:rsidR="008C3F49" w:rsidRPr="00C3462D">
              <w:rPr>
                <w:rStyle w:val="af9"/>
                <w:rFonts w:eastAsia="Times New Roman"/>
                <w:noProof/>
              </w:rPr>
              <w:t>Информационное образовательное пространство школы</w:t>
            </w:r>
            <w:r w:rsidR="008C3F49">
              <w:rPr>
                <w:noProof/>
                <w:webHidden/>
              </w:rPr>
              <w:tab/>
            </w:r>
            <w:r>
              <w:rPr>
                <w:noProof/>
                <w:webHidden/>
              </w:rPr>
              <w:fldChar w:fldCharType="begin"/>
            </w:r>
            <w:r w:rsidR="008C3F49">
              <w:rPr>
                <w:noProof/>
                <w:webHidden/>
              </w:rPr>
              <w:instrText xml:space="preserve"> PAGEREF _Toc488997720 \h </w:instrText>
            </w:r>
            <w:r>
              <w:rPr>
                <w:noProof/>
                <w:webHidden/>
              </w:rPr>
            </w:r>
            <w:r>
              <w:rPr>
                <w:noProof/>
                <w:webHidden/>
              </w:rPr>
              <w:fldChar w:fldCharType="separate"/>
            </w:r>
            <w:r w:rsidR="00FE137C">
              <w:rPr>
                <w:noProof/>
                <w:webHidden/>
              </w:rPr>
              <w:t>73</w:t>
            </w:r>
            <w:r>
              <w:rPr>
                <w:noProof/>
                <w:webHidden/>
              </w:rPr>
              <w:fldChar w:fldCharType="end"/>
            </w:r>
          </w:hyperlink>
        </w:p>
        <w:p w:rsidR="008C3F49" w:rsidRDefault="00B3755F">
          <w:pPr>
            <w:pStyle w:val="25"/>
            <w:rPr>
              <w:rFonts w:asciiTheme="minorHAnsi" w:hAnsiTheme="minorHAnsi" w:cstheme="minorBidi"/>
              <w:noProof/>
            </w:rPr>
          </w:pPr>
          <w:hyperlink w:anchor="_Toc488997721" w:history="1">
            <w:r w:rsidR="008C3F49" w:rsidRPr="00C3462D">
              <w:rPr>
                <w:rStyle w:val="af9"/>
                <w:rFonts w:eastAsia="Times New Roman"/>
                <w:noProof/>
              </w:rPr>
              <w:t>Библиотечно-информационные ресурсы</w:t>
            </w:r>
            <w:r w:rsidR="008C3F49">
              <w:rPr>
                <w:noProof/>
                <w:webHidden/>
              </w:rPr>
              <w:tab/>
            </w:r>
            <w:r>
              <w:rPr>
                <w:noProof/>
                <w:webHidden/>
              </w:rPr>
              <w:fldChar w:fldCharType="begin"/>
            </w:r>
            <w:r w:rsidR="008C3F49">
              <w:rPr>
                <w:noProof/>
                <w:webHidden/>
              </w:rPr>
              <w:instrText xml:space="preserve"> PAGEREF _Toc488997721 \h </w:instrText>
            </w:r>
            <w:r>
              <w:rPr>
                <w:noProof/>
                <w:webHidden/>
              </w:rPr>
            </w:r>
            <w:r>
              <w:rPr>
                <w:noProof/>
                <w:webHidden/>
              </w:rPr>
              <w:fldChar w:fldCharType="separate"/>
            </w:r>
            <w:r w:rsidR="00FE137C">
              <w:rPr>
                <w:noProof/>
                <w:webHidden/>
              </w:rPr>
              <w:t>73</w:t>
            </w:r>
            <w:r>
              <w:rPr>
                <w:noProof/>
                <w:webHidden/>
              </w:rPr>
              <w:fldChar w:fldCharType="end"/>
            </w:r>
          </w:hyperlink>
        </w:p>
        <w:p w:rsidR="008C3F49" w:rsidRDefault="00B3755F">
          <w:pPr>
            <w:pStyle w:val="12"/>
            <w:tabs>
              <w:tab w:val="right" w:leader="dot" w:pos="9345"/>
            </w:tabs>
            <w:rPr>
              <w:rFonts w:asciiTheme="minorHAnsi" w:hAnsiTheme="minorHAnsi" w:cstheme="minorBidi"/>
              <w:noProof/>
            </w:rPr>
          </w:pPr>
          <w:hyperlink w:anchor="_Toc488997722" w:history="1">
            <w:r w:rsidR="008C3F49" w:rsidRPr="00C3462D">
              <w:rPr>
                <w:rStyle w:val="af9"/>
                <w:noProof/>
              </w:rPr>
              <w:t>Раздел 8. Инфраструктура общеобразовательной организации</w:t>
            </w:r>
            <w:r w:rsidR="008C3F49">
              <w:rPr>
                <w:noProof/>
                <w:webHidden/>
              </w:rPr>
              <w:tab/>
            </w:r>
            <w:r>
              <w:rPr>
                <w:noProof/>
                <w:webHidden/>
              </w:rPr>
              <w:fldChar w:fldCharType="begin"/>
            </w:r>
            <w:r w:rsidR="008C3F49">
              <w:rPr>
                <w:noProof/>
                <w:webHidden/>
              </w:rPr>
              <w:instrText xml:space="preserve"> PAGEREF _Toc488997722 \h </w:instrText>
            </w:r>
            <w:r>
              <w:rPr>
                <w:noProof/>
                <w:webHidden/>
              </w:rPr>
            </w:r>
            <w:r>
              <w:rPr>
                <w:noProof/>
                <w:webHidden/>
              </w:rPr>
              <w:fldChar w:fldCharType="separate"/>
            </w:r>
            <w:r w:rsidR="00FE137C">
              <w:rPr>
                <w:noProof/>
                <w:webHidden/>
              </w:rPr>
              <w:t>74</w:t>
            </w:r>
            <w:r>
              <w:rPr>
                <w:noProof/>
                <w:webHidden/>
              </w:rPr>
              <w:fldChar w:fldCharType="end"/>
            </w:r>
          </w:hyperlink>
        </w:p>
        <w:p w:rsidR="008C3F49" w:rsidRDefault="00B3755F">
          <w:pPr>
            <w:pStyle w:val="25"/>
            <w:rPr>
              <w:rFonts w:asciiTheme="minorHAnsi" w:hAnsiTheme="minorHAnsi" w:cstheme="minorBidi"/>
              <w:noProof/>
            </w:rPr>
          </w:pPr>
          <w:hyperlink w:anchor="_Toc488997723" w:history="1">
            <w:r w:rsidR="008C3F49" w:rsidRPr="00C3462D">
              <w:rPr>
                <w:rStyle w:val="af9"/>
                <w:noProof/>
              </w:rPr>
              <w:t>Компьютерная техника, используемая в образовательном процессе</w:t>
            </w:r>
            <w:r w:rsidR="008C3F49">
              <w:rPr>
                <w:noProof/>
                <w:webHidden/>
              </w:rPr>
              <w:tab/>
            </w:r>
            <w:r>
              <w:rPr>
                <w:noProof/>
                <w:webHidden/>
              </w:rPr>
              <w:fldChar w:fldCharType="begin"/>
            </w:r>
            <w:r w:rsidR="008C3F49">
              <w:rPr>
                <w:noProof/>
                <w:webHidden/>
              </w:rPr>
              <w:instrText xml:space="preserve"> PAGEREF _Toc488997723 \h </w:instrText>
            </w:r>
            <w:r>
              <w:rPr>
                <w:noProof/>
                <w:webHidden/>
              </w:rPr>
            </w:r>
            <w:r>
              <w:rPr>
                <w:noProof/>
                <w:webHidden/>
              </w:rPr>
              <w:fldChar w:fldCharType="separate"/>
            </w:r>
            <w:r w:rsidR="00FE137C">
              <w:rPr>
                <w:noProof/>
                <w:webHidden/>
              </w:rPr>
              <w:t>74</w:t>
            </w:r>
            <w:r>
              <w:rPr>
                <w:noProof/>
                <w:webHidden/>
              </w:rPr>
              <w:fldChar w:fldCharType="end"/>
            </w:r>
          </w:hyperlink>
        </w:p>
        <w:p w:rsidR="008C3F49" w:rsidRDefault="00B3755F">
          <w:pPr>
            <w:pStyle w:val="25"/>
            <w:rPr>
              <w:rFonts w:asciiTheme="minorHAnsi" w:hAnsiTheme="minorHAnsi" w:cstheme="minorBidi"/>
              <w:noProof/>
            </w:rPr>
          </w:pPr>
          <w:hyperlink w:anchor="_Toc488997724" w:history="1">
            <w:r w:rsidR="008C3F49" w:rsidRPr="00C3462D">
              <w:rPr>
                <w:rStyle w:val="af9"/>
                <w:noProof/>
              </w:rPr>
              <w:t>Условия для организации обучения и воспитания обучающихся с ОВЗ и инвалидов</w:t>
            </w:r>
            <w:r w:rsidR="008C3F49">
              <w:rPr>
                <w:noProof/>
                <w:webHidden/>
              </w:rPr>
              <w:tab/>
            </w:r>
            <w:r>
              <w:rPr>
                <w:noProof/>
                <w:webHidden/>
              </w:rPr>
              <w:fldChar w:fldCharType="begin"/>
            </w:r>
            <w:r w:rsidR="008C3F49">
              <w:rPr>
                <w:noProof/>
                <w:webHidden/>
              </w:rPr>
              <w:instrText xml:space="preserve"> PAGEREF _Toc488997724 \h </w:instrText>
            </w:r>
            <w:r>
              <w:rPr>
                <w:noProof/>
                <w:webHidden/>
              </w:rPr>
            </w:r>
            <w:r>
              <w:rPr>
                <w:noProof/>
                <w:webHidden/>
              </w:rPr>
              <w:fldChar w:fldCharType="separate"/>
            </w:r>
            <w:r w:rsidR="00FE137C">
              <w:rPr>
                <w:noProof/>
                <w:webHidden/>
              </w:rPr>
              <w:t>75</w:t>
            </w:r>
            <w:r>
              <w:rPr>
                <w:noProof/>
                <w:webHidden/>
              </w:rPr>
              <w:fldChar w:fldCharType="end"/>
            </w:r>
          </w:hyperlink>
        </w:p>
        <w:p w:rsidR="008C3F49" w:rsidRDefault="00B3755F">
          <w:pPr>
            <w:pStyle w:val="12"/>
            <w:tabs>
              <w:tab w:val="right" w:leader="dot" w:pos="9345"/>
            </w:tabs>
            <w:rPr>
              <w:rFonts w:asciiTheme="minorHAnsi" w:hAnsiTheme="minorHAnsi" w:cstheme="minorBidi"/>
              <w:noProof/>
            </w:rPr>
          </w:pPr>
          <w:hyperlink w:anchor="_Toc488997725" w:history="1">
            <w:r w:rsidR="008C3F49" w:rsidRPr="00C3462D">
              <w:rPr>
                <w:rStyle w:val="af9"/>
                <w:noProof/>
              </w:rPr>
              <w:t>Раздел 9. Оценка функционирования внутренней системы оценки качества образования</w:t>
            </w:r>
            <w:r w:rsidR="008C3F49">
              <w:rPr>
                <w:noProof/>
                <w:webHidden/>
              </w:rPr>
              <w:tab/>
            </w:r>
            <w:r>
              <w:rPr>
                <w:noProof/>
                <w:webHidden/>
              </w:rPr>
              <w:fldChar w:fldCharType="begin"/>
            </w:r>
            <w:r w:rsidR="008C3F49">
              <w:rPr>
                <w:noProof/>
                <w:webHidden/>
              </w:rPr>
              <w:instrText xml:space="preserve"> PAGEREF _Toc488997725 \h </w:instrText>
            </w:r>
            <w:r>
              <w:rPr>
                <w:noProof/>
                <w:webHidden/>
              </w:rPr>
            </w:r>
            <w:r>
              <w:rPr>
                <w:noProof/>
                <w:webHidden/>
              </w:rPr>
              <w:fldChar w:fldCharType="separate"/>
            </w:r>
            <w:r w:rsidR="00FE137C">
              <w:rPr>
                <w:noProof/>
                <w:webHidden/>
              </w:rPr>
              <w:t>77</w:t>
            </w:r>
            <w:r>
              <w:rPr>
                <w:noProof/>
                <w:webHidden/>
              </w:rPr>
              <w:fldChar w:fldCharType="end"/>
            </w:r>
          </w:hyperlink>
        </w:p>
        <w:p w:rsidR="008C3F49" w:rsidRDefault="00B3755F">
          <w:pPr>
            <w:pStyle w:val="12"/>
            <w:tabs>
              <w:tab w:val="right" w:leader="dot" w:pos="9345"/>
            </w:tabs>
            <w:rPr>
              <w:rFonts w:asciiTheme="minorHAnsi" w:hAnsiTheme="minorHAnsi" w:cstheme="minorBidi"/>
              <w:noProof/>
            </w:rPr>
          </w:pPr>
          <w:hyperlink w:anchor="_Toc488997726" w:history="1">
            <w:r w:rsidR="008C3F49" w:rsidRPr="00C3462D">
              <w:rPr>
                <w:rStyle w:val="af9"/>
                <w:noProof/>
              </w:rPr>
              <w:t>Показатели деятельности общеобразовательной организации, подлежащей самообследованию</w:t>
            </w:r>
            <w:r w:rsidR="008C3F49">
              <w:rPr>
                <w:noProof/>
                <w:webHidden/>
              </w:rPr>
              <w:tab/>
            </w:r>
            <w:r>
              <w:rPr>
                <w:noProof/>
                <w:webHidden/>
              </w:rPr>
              <w:fldChar w:fldCharType="begin"/>
            </w:r>
            <w:r w:rsidR="008C3F49">
              <w:rPr>
                <w:noProof/>
                <w:webHidden/>
              </w:rPr>
              <w:instrText xml:space="preserve"> PAGEREF _Toc488997726 \h </w:instrText>
            </w:r>
            <w:r>
              <w:rPr>
                <w:noProof/>
                <w:webHidden/>
              </w:rPr>
            </w:r>
            <w:r>
              <w:rPr>
                <w:noProof/>
                <w:webHidden/>
              </w:rPr>
              <w:fldChar w:fldCharType="separate"/>
            </w:r>
            <w:r w:rsidR="00FE137C">
              <w:rPr>
                <w:noProof/>
                <w:webHidden/>
              </w:rPr>
              <w:t>80</w:t>
            </w:r>
            <w:r>
              <w:rPr>
                <w:noProof/>
                <w:webHidden/>
              </w:rPr>
              <w:fldChar w:fldCharType="end"/>
            </w:r>
          </w:hyperlink>
        </w:p>
        <w:p w:rsidR="008C3F49" w:rsidRDefault="00B3755F">
          <w:r>
            <w:fldChar w:fldCharType="end"/>
          </w:r>
        </w:p>
      </w:sdtContent>
    </w:sdt>
    <w:p w:rsidR="00D745AE" w:rsidRPr="008C3F49" w:rsidRDefault="00D745AE">
      <w:pPr>
        <w:spacing w:line="360" w:lineRule="auto"/>
        <w:ind w:right="-2155"/>
        <w:jc w:val="center"/>
        <w:rPr>
          <w:rFonts w:eastAsia="Times New Roman"/>
          <w:b/>
          <w:bCs/>
          <w:sz w:val="32"/>
          <w:szCs w:val="32"/>
        </w:rPr>
      </w:pPr>
    </w:p>
    <w:p w:rsidR="00D745AE" w:rsidRPr="008C3F49" w:rsidRDefault="00D745AE">
      <w:pPr>
        <w:spacing w:line="360" w:lineRule="auto"/>
        <w:ind w:right="-2155"/>
        <w:jc w:val="center"/>
        <w:rPr>
          <w:rFonts w:eastAsia="Times New Roman"/>
          <w:b/>
          <w:bCs/>
          <w:sz w:val="32"/>
          <w:szCs w:val="32"/>
        </w:rPr>
      </w:pPr>
      <w:r w:rsidRPr="008C3F49">
        <w:rPr>
          <w:rFonts w:eastAsia="Times New Roman"/>
          <w:b/>
          <w:bCs/>
          <w:sz w:val="32"/>
          <w:szCs w:val="32"/>
        </w:rPr>
        <w:br w:type="page"/>
      </w:r>
    </w:p>
    <w:p w:rsidR="00631E08" w:rsidRDefault="00631E08" w:rsidP="00631E08">
      <w:pPr>
        <w:ind w:left="820"/>
        <w:jc w:val="center"/>
        <w:rPr>
          <w:rFonts w:eastAsia="Times New Roman"/>
          <w:b/>
          <w:bCs/>
          <w:sz w:val="32"/>
          <w:szCs w:val="32"/>
        </w:rPr>
      </w:pPr>
      <w:r w:rsidRPr="00631E08">
        <w:rPr>
          <w:rFonts w:eastAsia="Times New Roman"/>
          <w:b/>
          <w:bCs/>
          <w:sz w:val="32"/>
          <w:szCs w:val="32"/>
        </w:rPr>
        <w:lastRenderedPageBreak/>
        <w:t xml:space="preserve">Отчет о результатах самообследования </w:t>
      </w:r>
    </w:p>
    <w:p w:rsidR="00631E08" w:rsidRDefault="00631E08" w:rsidP="00631E08">
      <w:pPr>
        <w:ind w:left="820"/>
        <w:jc w:val="center"/>
        <w:rPr>
          <w:rFonts w:eastAsia="Times New Roman"/>
          <w:b/>
          <w:bCs/>
          <w:sz w:val="32"/>
          <w:szCs w:val="32"/>
        </w:rPr>
      </w:pPr>
      <w:r w:rsidRPr="00631E08">
        <w:rPr>
          <w:rFonts w:eastAsia="Times New Roman"/>
          <w:b/>
          <w:bCs/>
          <w:sz w:val="32"/>
          <w:szCs w:val="32"/>
        </w:rPr>
        <w:t>МОУ «Средняя школа № 11»</w:t>
      </w:r>
    </w:p>
    <w:p w:rsidR="00D14A4B" w:rsidRPr="00631E08" w:rsidRDefault="00D14A4B" w:rsidP="00631E08">
      <w:pPr>
        <w:ind w:left="820"/>
        <w:jc w:val="center"/>
        <w:rPr>
          <w:rFonts w:eastAsia="Times New Roman"/>
          <w:b/>
          <w:bCs/>
          <w:sz w:val="32"/>
          <w:szCs w:val="32"/>
        </w:rPr>
      </w:pPr>
      <w:r>
        <w:rPr>
          <w:rFonts w:eastAsia="Times New Roman"/>
          <w:b/>
          <w:bCs/>
          <w:sz w:val="32"/>
          <w:szCs w:val="32"/>
        </w:rPr>
        <w:t>2015-2016 учебный год</w:t>
      </w:r>
    </w:p>
    <w:p w:rsidR="00631E08" w:rsidRDefault="00631E08" w:rsidP="00277FFB">
      <w:pPr>
        <w:ind w:left="820"/>
        <w:rPr>
          <w:rFonts w:eastAsia="Times New Roman"/>
          <w:b/>
          <w:bCs/>
          <w:sz w:val="23"/>
          <w:szCs w:val="23"/>
        </w:rPr>
      </w:pPr>
    </w:p>
    <w:p w:rsidR="000555B0" w:rsidRPr="000A66E2" w:rsidRDefault="000555B0" w:rsidP="000A66E2">
      <w:pPr>
        <w:spacing w:line="276" w:lineRule="auto"/>
        <w:ind w:firstLine="852"/>
        <w:rPr>
          <w:sz w:val="24"/>
          <w:szCs w:val="24"/>
        </w:rPr>
      </w:pPr>
      <w:r w:rsidRPr="000A66E2">
        <w:rPr>
          <w:rFonts w:eastAsia="Times New Roman"/>
          <w:sz w:val="24"/>
          <w:szCs w:val="24"/>
        </w:rPr>
        <w:t>Отчет о результатах самообследования МОУ «Средняя школа № 11»  по направлениям деятельности подготовлен по состоянию на 01.08.2016 г. в соответствии с:</w:t>
      </w:r>
    </w:p>
    <w:p w:rsidR="000555B0" w:rsidRPr="000A66E2" w:rsidRDefault="000555B0" w:rsidP="000A66E2">
      <w:pPr>
        <w:pStyle w:val="a5"/>
        <w:numPr>
          <w:ilvl w:val="0"/>
          <w:numId w:val="31"/>
        </w:numPr>
        <w:tabs>
          <w:tab w:val="left" w:pos="242"/>
        </w:tabs>
        <w:spacing w:line="276" w:lineRule="auto"/>
        <w:jc w:val="both"/>
      </w:pPr>
      <w:r w:rsidRPr="000A66E2">
        <w:t>пунктами 1, 3 статьи 28 Федерального закона № 273-ФЗ «Об образовании в Российской Федерации», принятого Государственной Думой 21 декабря 2012 года и одобренного Советом Федерации 26 декабря 2012 года;</w:t>
      </w:r>
    </w:p>
    <w:p w:rsidR="000555B0" w:rsidRPr="000A66E2" w:rsidRDefault="000555B0" w:rsidP="000A66E2">
      <w:pPr>
        <w:pStyle w:val="a5"/>
        <w:numPr>
          <w:ilvl w:val="0"/>
          <w:numId w:val="31"/>
        </w:numPr>
        <w:tabs>
          <w:tab w:val="left" w:pos="163"/>
        </w:tabs>
        <w:spacing w:line="276" w:lineRule="auto"/>
        <w:jc w:val="both"/>
      </w:pPr>
      <w:r w:rsidRPr="000A66E2">
        <w:t>пунктом 22 Положения о государственной аккредитации образовательных учреждений и научных организаций, утвержденного постановлением Правительства Российской Федерации от 21 марта 2011 г. N 184 (Собрание законодательства Российской Федерации, 2011, N 13, ст. 1772);</w:t>
      </w:r>
    </w:p>
    <w:p w:rsidR="000555B0" w:rsidRPr="000A66E2" w:rsidRDefault="000555B0" w:rsidP="000A66E2">
      <w:pPr>
        <w:pStyle w:val="a5"/>
        <w:numPr>
          <w:ilvl w:val="0"/>
          <w:numId w:val="31"/>
        </w:numPr>
        <w:tabs>
          <w:tab w:val="left" w:pos="154"/>
        </w:tabs>
        <w:spacing w:line="276" w:lineRule="auto"/>
        <w:jc w:val="both"/>
      </w:pPr>
      <w:r w:rsidRPr="000A66E2">
        <w:t>Приказом Министерства образования и науки Российской Федерации (Минобрнауки России) от 26 января 2012 г. N 53 г. Москва "Об утверждении правил проведения образовательным учреждением или научной организацией самообследования".</w:t>
      </w:r>
    </w:p>
    <w:p w:rsidR="000555B0" w:rsidRPr="000A66E2" w:rsidRDefault="000555B0" w:rsidP="000A66E2">
      <w:pPr>
        <w:pStyle w:val="a5"/>
        <w:numPr>
          <w:ilvl w:val="0"/>
          <w:numId w:val="30"/>
        </w:numPr>
        <w:spacing w:line="276" w:lineRule="auto"/>
        <w:jc w:val="both"/>
      </w:pPr>
      <w:r w:rsidRPr="000A66E2">
        <w:t>На основании Приказа Министерства образования и науки Российской Федерации (Минобрнауки России) от 14 июня 2013 г. N 462 Москва "Об утверждении Порядка проведения самообследования образовательной организацией".</w:t>
      </w:r>
    </w:p>
    <w:p w:rsidR="000555B0" w:rsidRPr="000A66E2" w:rsidRDefault="000555B0" w:rsidP="000A66E2">
      <w:pPr>
        <w:pStyle w:val="a5"/>
        <w:numPr>
          <w:ilvl w:val="0"/>
          <w:numId w:val="30"/>
        </w:numPr>
        <w:spacing w:line="276" w:lineRule="auto"/>
        <w:jc w:val="both"/>
      </w:pPr>
      <w:r w:rsidRPr="000A66E2">
        <w:t>На основании Приказа Министерства образования и науки Российской Федерации (Минобрнауки России) от 10 декабря 2013 г. N 1324 г. "Об утверждении показателей деятельности образовательной организации, подлежащей самообследованию".</w:t>
      </w:r>
    </w:p>
    <w:p w:rsidR="000555B0" w:rsidRPr="000A66E2" w:rsidRDefault="000555B0" w:rsidP="000A66E2">
      <w:pPr>
        <w:pStyle w:val="a5"/>
        <w:numPr>
          <w:ilvl w:val="0"/>
          <w:numId w:val="30"/>
        </w:numPr>
        <w:spacing w:line="276" w:lineRule="auto"/>
      </w:pPr>
      <w:r w:rsidRPr="000A66E2">
        <w:t>На основании локального акта МОУ «Средняя школа № 11»  «Положения о проведении самообследования МОУ «Средняя школа № 11</w:t>
      </w:r>
      <w:r w:rsidR="000A531B" w:rsidRPr="000A66E2">
        <w:t>»</w:t>
      </w:r>
      <w:r w:rsidRPr="000A66E2">
        <w:t>.</w:t>
      </w:r>
    </w:p>
    <w:p w:rsidR="000555B0" w:rsidRPr="000A66E2" w:rsidRDefault="000555B0" w:rsidP="000A66E2">
      <w:pPr>
        <w:spacing w:line="276" w:lineRule="auto"/>
        <w:ind w:firstLine="852"/>
        <w:jc w:val="both"/>
        <w:rPr>
          <w:rFonts w:eastAsia="Times New Roman"/>
          <w:sz w:val="24"/>
          <w:szCs w:val="24"/>
        </w:rPr>
      </w:pPr>
      <w:r w:rsidRPr="000A66E2">
        <w:rPr>
          <w:rFonts w:eastAsia="Times New Roman"/>
          <w:b/>
          <w:bCs/>
          <w:sz w:val="24"/>
          <w:szCs w:val="24"/>
        </w:rPr>
        <w:t xml:space="preserve">Целью </w:t>
      </w:r>
      <w:r w:rsidRPr="000A66E2">
        <w:rPr>
          <w:rFonts w:eastAsia="Times New Roman"/>
          <w:sz w:val="24"/>
          <w:szCs w:val="24"/>
        </w:rPr>
        <w:t>проведения</w:t>
      </w:r>
      <w:r w:rsidRPr="000A66E2">
        <w:rPr>
          <w:rFonts w:eastAsia="Times New Roman"/>
          <w:b/>
          <w:bCs/>
          <w:sz w:val="24"/>
          <w:szCs w:val="24"/>
        </w:rPr>
        <w:t xml:space="preserve"> самообследования</w:t>
      </w:r>
      <w:r w:rsidRPr="000A66E2">
        <w:rPr>
          <w:rFonts w:eastAsia="Times New Roman"/>
          <w:b/>
          <w:bCs/>
          <w:color w:val="6600CC"/>
          <w:sz w:val="24"/>
          <w:szCs w:val="24"/>
        </w:rPr>
        <w:t xml:space="preserve"> </w:t>
      </w:r>
      <w:r w:rsidRPr="000A66E2">
        <w:rPr>
          <w:rFonts w:eastAsia="Times New Roman"/>
          <w:color w:val="000000"/>
          <w:sz w:val="24"/>
          <w:szCs w:val="24"/>
        </w:rPr>
        <w:t>является обеспечение доступности и открытости</w:t>
      </w:r>
      <w:r w:rsidRPr="000A66E2">
        <w:rPr>
          <w:rFonts w:eastAsia="Times New Roman"/>
          <w:b/>
          <w:bCs/>
          <w:color w:val="6600CC"/>
          <w:sz w:val="24"/>
          <w:szCs w:val="24"/>
        </w:rPr>
        <w:t xml:space="preserve"> </w:t>
      </w:r>
      <w:r w:rsidRPr="000A66E2">
        <w:rPr>
          <w:rFonts w:eastAsia="Times New Roman"/>
          <w:color w:val="000000"/>
          <w:sz w:val="24"/>
          <w:szCs w:val="24"/>
        </w:rPr>
        <w:t xml:space="preserve">информации о деятельности </w:t>
      </w:r>
      <w:r w:rsidR="000A531B" w:rsidRPr="000A66E2">
        <w:rPr>
          <w:rFonts w:eastAsia="Times New Roman"/>
          <w:sz w:val="24"/>
          <w:szCs w:val="24"/>
        </w:rPr>
        <w:t xml:space="preserve">МОУ «Средняя школа № 11»  </w:t>
      </w:r>
      <w:r w:rsidRPr="000A66E2">
        <w:rPr>
          <w:rFonts w:eastAsia="Times New Roman"/>
          <w:color w:val="000000"/>
          <w:sz w:val="24"/>
          <w:szCs w:val="24"/>
        </w:rPr>
        <w:t>(далее - школа), а также подготовка отчета о результатах самообследования.</w:t>
      </w:r>
    </w:p>
    <w:p w:rsidR="000555B0" w:rsidRPr="000A66E2" w:rsidRDefault="000555B0" w:rsidP="000A66E2">
      <w:pPr>
        <w:spacing w:line="276" w:lineRule="auto"/>
        <w:ind w:firstLine="852"/>
        <w:jc w:val="both"/>
        <w:rPr>
          <w:rFonts w:eastAsia="Times New Roman"/>
          <w:sz w:val="24"/>
          <w:szCs w:val="24"/>
        </w:rPr>
      </w:pPr>
      <w:r w:rsidRPr="000A66E2">
        <w:rPr>
          <w:rFonts w:eastAsia="Times New Roman"/>
          <w:b/>
          <w:bCs/>
          <w:sz w:val="24"/>
          <w:szCs w:val="24"/>
        </w:rPr>
        <w:t>Задача</w:t>
      </w:r>
      <w:r w:rsidRPr="000A66E2">
        <w:rPr>
          <w:rFonts w:eastAsia="Times New Roman"/>
          <w:b/>
          <w:bCs/>
          <w:color w:val="6600CC"/>
          <w:sz w:val="24"/>
          <w:szCs w:val="24"/>
        </w:rPr>
        <w:t xml:space="preserve"> </w:t>
      </w:r>
      <w:r w:rsidRPr="000A66E2">
        <w:rPr>
          <w:rFonts w:eastAsia="Times New Roman"/>
          <w:color w:val="000000"/>
          <w:sz w:val="24"/>
          <w:szCs w:val="24"/>
        </w:rPr>
        <w:t>самообследования</w:t>
      </w:r>
      <w:r w:rsidRPr="000A66E2">
        <w:rPr>
          <w:rFonts w:eastAsia="Times New Roman"/>
          <w:b/>
          <w:bCs/>
          <w:color w:val="6600CC"/>
          <w:sz w:val="24"/>
          <w:szCs w:val="24"/>
        </w:rPr>
        <w:t xml:space="preserve"> </w:t>
      </w:r>
      <w:r w:rsidRPr="000A66E2">
        <w:rPr>
          <w:rFonts w:eastAsia="Times New Roman"/>
          <w:color w:val="000000"/>
          <w:sz w:val="24"/>
          <w:szCs w:val="24"/>
        </w:rPr>
        <w:t>-</w:t>
      </w:r>
      <w:r w:rsidRPr="000A66E2">
        <w:rPr>
          <w:rFonts w:eastAsia="Times New Roman"/>
          <w:b/>
          <w:bCs/>
          <w:color w:val="6600CC"/>
          <w:sz w:val="24"/>
          <w:szCs w:val="24"/>
        </w:rPr>
        <w:t xml:space="preserve"> </w:t>
      </w:r>
      <w:r w:rsidRPr="000A66E2">
        <w:rPr>
          <w:rFonts w:eastAsia="Times New Roman"/>
          <w:color w:val="000000"/>
          <w:sz w:val="24"/>
          <w:szCs w:val="24"/>
        </w:rPr>
        <w:t>провести анализ результатов реализации образовательных</w:t>
      </w:r>
      <w:r w:rsidRPr="000A66E2">
        <w:rPr>
          <w:rFonts w:eastAsia="Times New Roman"/>
          <w:b/>
          <w:bCs/>
          <w:color w:val="6600CC"/>
          <w:sz w:val="24"/>
          <w:szCs w:val="24"/>
        </w:rPr>
        <w:t xml:space="preserve"> </w:t>
      </w:r>
      <w:r w:rsidRPr="000A66E2">
        <w:rPr>
          <w:rFonts w:eastAsia="Times New Roman"/>
          <w:color w:val="000000"/>
          <w:sz w:val="24"/>
          <w:szCs w:val="24"/>
        </w:rPr>
        <w:t xml:space="preserve">программ и основных направлений деятельности </w:t>
      </w:r>
      <w:r w:rsidR="000A531B" w:rsidRPr="000A66E2">
        <w:rPr>
          <w:rFonts w:eastAsia="Times New Roman"/>
          <w:sz w:val="24"/>
          <w:szCs w:val="24"/>
        </w:rPr>
        <w:t xml:space="preserve">МОУ «Средняя школа № 11»  </w:t>
      </w:r>
      <w:r w:rsidRPr="000A66E2">
        <w:rPr>
          <w:rFonts w:eastAsia="Times New Roman"/>
          <w:color w:val="000000"/>
          <w:sz w:val="24"/>
          <w:szCs w:val="24"/>
        </w:rPr>
        <w:t>и принять меры к устранению выявленных недостатков.</w:t>
      </w:r>
    </w:p>
    <w:p w:rsidR="000555B0" w:rsidRPr="000A66E2" w:rsidRDefault="000555B0" w:rsidP="000A66E2">
      <w:pPr>
        <w:spacing w:line="276" w:lineRule="auto"/>
        <w:ind w:firstLine="852"/>
        <w:jc w:val="both"/>
        <w:rPr>
          <w:rFonts w:eastAsia="Times New Roman"/>
          <w:sz w:val="24"/>
          <w:szCs w:val="24"/>
        </w:rPr>
      </w:pPr>
      <w:r w:rsidRPr="000A66E2">
        <w:rPr>
          <w:rFonts w:eastAsia="Times New Roman"/>
          <w:sz w:val="24"/>
          <w:szCs w:val="24"/>
        </w:rPr>
        <w:t>Отчет о результатах самообследования содержит общую характеристику школы, аналитическую информацию о направлениях, специфике и результатах образовательной деятельности школы. Представленная информация основана на данных внутришкольного мониторинга учебно-воспитательного процесса, статистической отчетности, содержании внешних оценок представителей общественности</w:t>
      </w:r>
      <w:r w:rsidRPr="000A66E2">
        <w:rPr>
          <w:rFonts w:eastAsia="Times New Roman"/>
          <w:i/>
          <w:iCs/>
          <w:sz w:val="24"/>
          <w:szCs w:val="24"/>
        </w:rPr>
        <w:t>,</w:t>
      </w:r>
      <w:r w:rsidRPr="000A66E2">
        <w:rPr>
          <w:rFonts w:eastAsia="Times New Roman"/>
          <w:sz w:val="24"/>
          <w:szCs w:val="24"/>
        </w:rPr>
        <w:t xml:space="preserve"> а также на основании официальных данных, отражающих:</w:t>
      </w:r>
    </w:p>
    <w:p w:rsidR="000555B0" w:rsidRPr="000A66E2" w:rsidRDefault="000555B0" w:rsidP="000A66E2">
      <w:pPr>
        <w:numPr>
          <w:ilvl w:val="1"/>
          <w:numId w:val="28"/>
        </w:numPr>
        <w:tabs>
          <w:tab w:val="left" w:pos="1000"/>
        </w:tabs>
        <w:spacing w:line="276" w:lineRule="auto"/>
        <w:ind w:left="1000" w:hanging="140"/>
        <w:rPr>
          <w:rFonts w:eastAsia="Times New Roman"/>
          <w:sz w:val="24"/>
          <w:szCs w:val="24"/>
        </w:rPr>
      </w:pPr>
      <w:r w:rsidRPr="000A66E2">
        <w:rPr>
          <w:rFonts w:eastAsia="Times New Roman"/>
          <w:sz w:val="24"/>
          <w:szCs w:val="24"/>
        </w:rPr>
        <w:t>результаты проведения государственной итоговой аттестации обучающихся;</w:t>
      </w:r>
    </w:p>
    <w:p w:rsidR="000555B0" w:rsidRPr="000A66E2" w:rsidRDefault="000555B0" w:rsidP="000A66E2">
      <w:pPr>
        <w:numPr>
          <w:ilvl w:val="1"/>
          <w:numId w:val="28"/>
        </w:numPr>
        <w:tabs>
          <w:tab w:val="left" w:pos="1000"/>
        </w:tabs>
        <w:spacing w:line="276" w:lineRule="auto"/>
        <w:ind w:left="1000" w:hanging="140"/>
        <w:rPr>
          <w:rFonts w:eastAsia="Times New Roman"/>
          <w:sz w:val="24"/>
          <w:szCs w:val="24"/>
        </w:rPr>
      </w:pPr>
      <w:r w:rsidRPr="000A66E2">
        <w:rPr>
          <w:rFonts w:eastAsia="Times New Roman"/>
          <w:sz w:val="24"/>
          <w:szCs w:val="24"/>
        </w:rPr>
        <w:t>итоги внешнего мониторинга;</w:t>
      </w:r>
    </w:p>
    <w:p w:rsidR="000555B0" w:rsidRPr="000A66E2" w:rsidRDefault="000555B0" w:rsidP="000A66E2">
      <w:pPr>
        <w:numPr>
          <w:ilvl w:val="1"/>
          <w:numId w:val="28"/>
        </w:numPr>
        <w:tabs>
          <w:tab w:val="left" w:pos="1000"/>
        </w:tabs>
        <w:spacing w:line="276" w:lineRule="auto"/>
        <w:ind w:left="1000" w:hanging="140"/>
        <w:rPr>
          <w:rFonts w:eastAsia="Times New Roman"/>
          <w:sz w:val="24"/>
          <w:szCs w:val="24"/>
        </w:rPr>
      </w:pPr>
      <w:r w:rsidRPr="000A66E2">
        <w:rPr>
          <w:rFonts w:eastAsia="Times New Roman"/>
          <w:sz w:val="24"/>
          <w:szCs w:val="24"/>
        </w:rPr>
        <w:t>результаты инновационной  и научно-методической работы;</w:t>
      </w:r>
    </w:p>
    <w:p w:rsidR="000555B0" w:rsidRPr="000A66E2" w:rsidRDefault="000555B0" w:rsidP="000A66E2">
      <w:pPr>
        <w:numPr>
          <w:ilvl w:val="1"/>
          <w:numId w:val="29"/>
        </w:numPr>
        <w:tabs>
          <w:tab w:val="left" w:pos="1080"/>
        </w:tabs>
        <w:spacing w:line="276" w:lineRule="auto"/>
        <w:ind w:left="1080" w:hanging="220"/>
        <w:rPr>
          <w:rFonts w:eastAsia="Times New Roman"/>
          <w:sz w:val="24"/>
          <w:szCs w:val="24"/>
        </w:rPr>
      </w:pPr>
      <w:r w:rsidRPr="000A66E2">
        <w:rPr>
          <w:rFonts w:eastAsia="Times New Roman"/>
          <w:sz w:val="24"/>
          <w:szCs w:val="24"/>
        </w:rPr>
        <w:t xml:space="preserve">процессе самообследования проводилась </w:t>
      </w:r>
      <w:r w:rsidRPr="000A66E2">
        <w:rPr>
          <w:rFonts w:eastAsia="Times New Roman"/>
          <w:b/>
          <w:bCs/>
          <w:sz w:val="24"/>
          <w:szCs w:val="24"/>
        </w:rPr>
        <w:t>оценка:</w:t>
      </w:r>
    </w:p>
    <w:p w:rsidR="000555B0" w:rsidRPr="000A66E2" w:rsidRDefault="000555B0" w:rsidP="000A66E2">
      <w:pPr>
        <w:numPr>
          <w:ilvl w:val="0"/>
          <w:numId w:val="29"/>
        </w:numPr>
        <w:tabs>
          <w:tab w:val="left" w:pos="720"/>
        </w:tabs>
        <w:spacing w:line="276" w:lineRule="auto"/>
        <w:ind w:left="720" w:hanging="352"/>
        <w:rPr>
          <w:rFonts w:ascii="Symbol" w:eastAsia="Symbol" w:hAnsi="Symbol" w:cs="Symbol"/>
          <w:sz w:val="24"/>
          <w:szCs w:val="24"/>
        </w:rPr>
      </w:pPr>
      <w:r w:rsidRPr="000A66E2">
        <w:rPr>
          <w:rFonts w:eastAsia="Times New Roman"/>
          <w:b/>
          <w:bCs/>
          <w:sz w:val="24"/>
          <w:szCs w:val="24"/>
        </w:rPr>
        <w:t>образовательной деятельности;</w:t>
      </w:r>
    </w:p>
    <w:p w:rsidR="000555B0" w:rsidRPr="000A66E2" w:rsidRDefault="000555B0" w:rsidP="000A66E2">
      <w:pPr>
        <w:numPr>
          <w:ilvl w:val="0"/>
          <w:numId w:val="29"/>
        </w:numPr>
        <w:tabs>
          <w:tab w:val="left" w:pos="720"/>
        </w:tabs>
        <w:spacing w:line="276" w:lineRule="auto"/>
        <w:ind w:left="720" w:hanging="352"/>
        <w:rPr>
          <w:rFonts w:ascii="Symbol" w:eastAsia="Symbol" w:hAnsi="Symbol" w:cs="Symbol"/>
          <w:sz w:val="24"/>
          <w:szCs w:val="24"/>
        </w:rPr>
      </w:pPr>
      <w:r w:rsidRPr="000A66E2">
        <w:rPr>
          <w:rFonts w:eastAsia="Times New Roman"/>
          <w:b/>
          <w:bCs/>
          <w:sz w:val="24"/>
          <w:szCs w:val="24"/>
        </w:rPr>
        <w:t>системы управления организации;</w:t>
      </w:r>
    </w:p>
    <w:p w:rsidR="000555B0" w:rsidRPr="000A66E2" w:rsidRDefault="000555B0" w:rsidP="000A66E2">
      <w:pPr>
        <w:numPr>
          <w:ilvl w:val="0"/>
          <w:numId w:val="29"/>
        </w:numPr>
        <w:tabs>
          <w:tab w:val="left" w:pos="720"/>
        </w:tabs>
        <w:spacing w:line="276" w:lineRule="auto"/>
        <w:ind w:left="720" w:hanging="352"/>
        <w:rPr>
          <w:rFonts w:ascii="Symbol" w:eastAsia="Symbol" w:hAnsi="Symbol" w:cs="Symbol"/>
          <w:sz w:val="24"/>
          <w:szCs w:val="24"/>
        </w:rPr>
      </w:pPr>
      <w:r w:rsidRPr="000A66E2">
        <w:rPr>
          <w:rFonts w:eastAsia="Times New Roman"/>
          <w:b/>
          <w:bCs/>
          <w:sz w:val="24"/>
          <w:szCs w:val="24"/>
        </w:rPr>
        <w:t>содержания и качества подготовки обучающихся;</w:t>
      </w:r>
    </w:p>
    <w:p w:rsidR="000555B0" w:rsidRPr="000A66E2" w:rsidRDefault="000555B0" w:rsidP="000A66E2">
      <w:pPr>
        <w:numPr>
          <w:ilvl w:val="0"/>
          <w:numId w:val="29"/>
        </w:numPr>
        <w:tabs>
          <w:tab w:val="left" w:pos="720"/>
        </w:tabs>
        <w:spacing w:line="276" w:lineRule="auto"/>
        <w:ind w:left="720" w:hanging="352"/>
        <w:rPr>
          <w:rFonts w:ascii="Symbol" w:eastAsia="Symbol" w:hAnsi="Symbol" w:cs="Symbol"/>
          <w:sz w:val="24"/>
          <w:szCs w:val="24"/>
        </w:rPr>
      </w:pPr>
      <w:r w:rsidRPr="000A66E2">
        <w:rPr>
          <w:rFonts w:eastAsia="Times New Roman"/>
          <w:b/>
          <w:bCs/>
          <w:sz w:val="24"/>
          <w:szCs w:val="24"/>
        </w:rPr>
        <w:lastRenderedPageBreak/>
        <w:t>организации учебного процесса;</w:t>
      </w:r>
    </w:p>
    <w:p w:rsidR="000555B0" w:rsidRPr="000A66E2" w:rsidRDefault="000555B0" w:rsidP="000A66E2">
      <w:pPr>
        <w:numPr>
          <w:ilvl w:val="0"/>
          <w:numId w:val="29"/>
        </w:numPr>
        <w:tabs>
          <w:tab w:val="left" w:pos="720"/>
        </w:tabs>
        <w:spacing w:line="276" w:lineRule="auto"/>
        <w:ind w:left="720" w:hanging="352"/>
        <w:rPr>
          <w:rFonts w:ascii="Symbol" w:eastAsia="Symbol" w:hAnsi="Symbol" w:cs="Symbol"/>
          <w:sz w:val="24"/>
          <w:szCs w:val="24"/>
        </w:rPr>
      </w:pPr>
      <w:r w:rsidRPr="000A66E2">
        <w:rPr>
          <w:rFonts w:eastAsia="Times New Roman"/>
          <w:b/>
          <w:bCs/>
          <w:sz w:val="24"/>
          <w:szCs w:val="24"/>
        </w:rPr>
        <w:t>востребованности выпускников;</w:t>
      </w:r>
    </w:p>
    <w:p w:rsidR="000555B0" w:rsidRPr="000A66E2" w:rsidRDefault="000555B0" w:rsidP="000A66E2">
      <w:pPr>
        <w:numPr>
          <w:ilvl w:val="0"/>
          <w:numId w:val="29"/>
        </w:numPr>
        <w:tabs>
          <w:tab w:val="left" w:pos="720"/>
        </w:tabs>
        <w:spacing w:line="276" w:lineRule="auto"/>
        <w:ind w:left="720" w:hanging="352"/>
        <w:rPr>
          <w:rFonts w:ascii="Symbol" w:eastAsia="Symbol" w:hAnsi="Symbol" w:cs="Symbol"/>
          <w:sz w:val="24"/>
          <w:szCs w:val="24"/>
        </w:rPr>
      </w:pPr>
      <w:r w:rsidRPr="000A66E2">
        <w:rPr>
          <w:rFonts w:eastAsia="Times New Roman"/>
          <w:b/>
          <w:bCs/>
          <w:sz w:val="24"/>
          <w:szCs w:val="24"/>
        </w:rPr>
        <w:t>качества кадрового, учебно-методического, библиотечно-информационного обеспечения;</w:t>
      </w:r>
    </w:p>
    <w:p w:rsidR="000555B0" w:rsidRPr="000A66E2" w:rsidRDefault="000555B0" w:rsidP="000A66E2">
      <w:pPr>
        <w:numPr>
          <w:ilvl w:val="0"/>
          <w:numId w:val="29"/>
        </w:numPr>
        <w:tabs>
          <w:tab w:val="left" w:pos="720"/>
        </w:tabs>
        <w:spacing w:line="276" w:lineRule="auto"/>
        <w:ind w:left="720" w:hanging="352"/>
        <w:rPr>
          <w:rFonts w:ascii="Symbol" w:eastAsia="Symbol" w:hAnsi="Symbol" w:cs="Symbol"/>
          <w:sz w:val="24"/>
          <w:szCs w:val="24"/>
        </w:rPr>
      </w:pPr>
      <w:r w:rsidRPr="000A66E2">
        <w:rPr>
          <w:rFonts w:eastAsia="Times New Roman"/>
          <w:b/>
          <w:bCs/>
          <w:sz w:val="24"/>
          <w:szCs w:val="24"/>
        </w:rPr>
        <w:t>материально-технической базы;</w:t>
      </w:r>
    </w:p>
    <w:p w:rsidR="000555B0" w:rsidRPr="000A66E2" w:rsidRDefault="000555B0" w:rsidP="000A66E2">
      <w:pPr>
        <w:numPr>
          <w:ilvl w:val="0"/>
          <w:numId w:val="29"/>
        </w:numPr>
        <w:tabs>
          <w:tab w:val="left" w:pos="720"/>
        </w:tabs>
        <w:spacing w:line="276" w:lineRule="auto"/>
        <w:ind w:left="720" w:hanging="352"/>
        <w:rPr>
          <w:rFonts w:ascii="Symbol" w:eastAsia="Symbol" w:hAnsi="Symbol" w:cs="Symbol"/>
          <w:sz w:val="24"/>
          <w:szCs w:val="24"/>
        </w:rPr>
      </w:pPr>
      <w:r w:rsidRPr="000A66E2">
        <w:rPr>
          <w:rFonts w:eastAsia="Times New Roman"/>
          <w:b/>
          <w:bCs/>
          <w:sz w:val="24"/>
          <w:szCs w:val="24"/>
        </w:rPr>
        <w:t>функционирования внутренней системы оценки качества образования;</w:t>
      </w:r>
    </w:p>
    <w:p w:rsidR="000555B0" w:rsidRPr="000A66E2" w:rsidRDefault="000555B0" w:rsidP="000A66E2">
      <w:pPr>
        <w:numPr>
          <w:ilvl w:val="0"/>
          <w:numId w:val="29"/>
        </w:numPr>
        <w:tabs>
          <w:tab w:val="left" w:pos="720"/>
        </w:tabs>
        <w:spacing w:line="276" w:lineRule="auto"/>
        <w:ind w:left="720" w:hanging="352"/>
        <w:rPr>
          <w:rFonts w:ascii="Symbol" w:eastAsia="Symbol" w:hAnsi="Symbol" w:cs="Symbol"/>
          <w:sz w:val="24"/>
          <w:szCs w:val="24"/>
        </w:rPr>
      </w:pPr>
      <w:r w:rsidRPr="000A66E2">
        <w:rPr>
          <w:rFonts w:eastAsia="Times New Roman"/>
          <w:b/>
          <w:bCs/>
          <w:sz w:val="24"/>
          <w:szCs w:val="24"/>
        </w:rPr>
        <w:t>анализ показателей деятельности организации.</w:t>
      </w:r>
    </w:p>
    <w:p w:rsidR="000555B0" w:rsidRPr="000A66E2" w:rsidRDefault="000555B0" w:rsidP="000A66E2">
      <w:pPr>
        <w:spacing w:line="276" w:lineRule="auto"/>
        <w:ind w:firstLine="852"/>
        <w:rPr>
          <w:sz w:val="24"/>
          <w:szCs w:val="24"/>
        </w:rPr>
      </w:pPr>
      <w:r w:rsidRPr="000A66E2">
        <w:rPr>
          <w:rFonts w:eastAsia="Times New Roman"/>
          <w:sz w:val="24"/>
          <w:szCs w:val="24"/>
        </w:rPr>
        <w:t>Анализ представленной информации сопровождается тематическими таблицами, схемами и диаграммами с комментариями.</w:t>
      </w:r>
    </w:p>
    <w:p w:rsidR="000555B0" w:rsidRPr="000A66E2" w:rsidRDefault="000555B0" w:rsidP="000A66E2">
      <w:pPr>
        <w:spacing w:line="276" w:lineRule="auto"/>
        <w:ind w:firstLine="852"/>
        <w:rPr>
          <w:sz w:val="24"/>
          <w:szCs w:val="24"/>
        </w:rPr>
      </w:pPr>
      <w:r w:rsidRPr="000A66E2">
        <w:rPr>
          <w:rFonts w:eastAsia="Times New Roman"/>
          <w:sz w:val="24"/>
          <w:szCs w:val="24"/>
        </w:rPr>
        <w:t xml:space="preserve">На основании анализа деятельности </w:t>
      </w:r>
      <w:r w:rsidR="000A531B" w:rsidRPr="000A66E2">
        <w:rPr>
          <w:rFonts w:eastAsia="Times New Roman"/>
          <w:sz w:val="24"/>
          <w:szCs w:val="24"/>
        </w:rPr>
        <w:t xml:space="preserve">МОУ «Средняя школа № 11»  </w:t>
      </w:r>
      <w:r w:rsidRPr="000A66E2">
        <w:rPr>
          <w:rFonts w:eastAsia="Times New Roman"/>
          <w:sz w:val="24"/>
          <w:szCs w:val="24"/>
        </w:rPr>
        <w:t>представлены выводы, с определением актуальных проблем школы и путей их преодоления.</w:t>
      </w:r>
    </w:p>
    <w:p w:rsidR="003070C1" w:rsidRPr="000A66E2" w:rsidRDefault="000555B0" w:rsidP="000A66E2">
      <w:pPr>
        <w:spacing w:line="276" w:lineRule="auto"/>
        <w:ind w:firstLine="852"/>
        <w:rPr>
          <w:rFonts w:eastAsia="Times New Roman"/>
          <w:sz w:val="24"/>
          <w:szCs w:val="24"/>
        </w:rPr>
      </w:pPr>
      <w:r w:rsidRPr="000A66E2">
        <w:rPr>
          <w:rFonts w:eastAsia="Times New Roman"/>
          <w:sz w:val="24"/>
          <w:szCs w:val="24"/>
        </w:rPr>
        <w:t xml:space="preserve">Материалы, собранные в отчёте, представлены в публичном доступе и размещены на официальном сайте </w:t>
      </w:r>
      <w:r w:rsidR="000A531B" w:rsidRPr="000A66E2">
        <w:rPr>
          <w:rFonts w:eastAsia="Times New Roman"/>
          <w:sz w:val="24"/>
          <w:szCs w:val="24"/>
        </w:rPr>
        <w:t xml:space="preserve">МОУ «Средняя школа № 11»  </w:t>
      </w:r>
      <w:r w:rsidRPr="000A66E2">
        <w:rPr>
          <w:rFonts w:eastAsia="Times New Roman"/>
          <w:sz w:val="24"/>
          <w:szCs w:val="24"/>
        </w:rPr>
        <w:t>в сети Интернет.</w:t>
      </w:r>
    </w:p>
    <w:p w:rsidR="003070C1" w:rsidRPr="000A66E2" w:rsidRDefault="003070C1" w:rsidP="000A66E2">
      <w:pPr>
        <w:spacing w:line="276" w:lineRule="auto"/>
        <w:ind w:right="-2155"/>
        <w:jc w:val="center"/>
        <w:rPr>
          <w:rFonts w:eastAsia="Times New Roman"/>
          <w:sz w:val="24"/>
          <w:szCs w:val="24"/>
        </w:rPr>
      </w:pPr>
      <w:r w:rsidRPr="000A66E2">
        <w:rPr>
          <w:rFonts w:eastAsia="Times New Roman"/>
          <w:sz w:val="24"/>
          <w:szCs w:val="24"/>
        </w:rPr>
        <w:br w:type="page"/>
      </w:r>
    </w:p>
    <w:p w:rsidR="00E0717A" w:rsidRPr="000A66E2" w:rsidRDefault="00E0717A" w:rsidP="000A66E2">
      <w:pPr>
        <w:pStyle w:val="1"/>
        <w:spacing w:line="276" w:lineRule="auto"/>
        <w:rPr>
          <w:rFonts w:eastAsia="Times New Roman"/>
          <w:color w:val="auto"/>
          <w:sz w:val="24"/>
          <w:szCs w:val="24"/>
        </w:rPr>
      </w:pPr>
      <w:bookmarkStart w:id="0" w:name="_Toc488929977"/>
      <w:bookmarkStart w:id="1" w:name="_Toc488930229"/>
      <w:bookmarkStart w:id="2" w:name="_Toc488997704"/>
      <w:r w:rsidRPr="000A66E2">
        <w:rPr>
          <w:color w:val="auto"/>
          <w:sz w:val="24"/>
          <w:szCs w:val="24"/>
        </w:rPr>
        <w:lastRenderedPageBreak/>
        <w:t>Раздел 1. Оценка образовательной деятельности</w:t>
      </w:r>
      <w:bookmarkEnd w:id="0"/>
      <w:bookmarkEnd w:id="1"/>
      <w:bookmarkEnd w:id="2"/>
    </w:p>
    <w:p w:rsidR="000A531B" w:rsidRPr="000A66E2" w:rsidRDefault="000A531B" w:rsidP="000A66E2">
      <w:pPr>
        <w:pStyle w:val="2"/>
        <w:spacing w:line="276" w:lineRule="auto"/>
        <w:rPr>
          <w:rFonts w:ascii="Times New Roman" w:hAnsi="Times New Roman" w:cs="Times New Roman"/>
          <w:color w:val="auto"/>
          <w:sz w:val="24"/>
          <w:szCs w:val="24"/>
        </w:rPr>
      </w:pPr>
      <w:bookmarkStart w:id="3" w:name="_Toc488929978"/>
      <w:bookmarkStart w:id="4" w:name="_Toc488930230"/>
      <w:bookmarkStart w:id="5" w:name="_Toc488997705"/>
      <w:r w:rsidRPr="000A66E2">
        <w:rPr>
          <w:rFonts w:ascii="Times New Roman" w:hAnsi="Times New Roman" w:cs="Times New Roman"/>
          <w:color w:val="auto"/>
          <w:sz w:val="24"/>
          <w:szCs w:val="24"/>
        </w:rPr>
        <w:t>Общая характеристика учреждения</w:t>
      </w:r>
      <w:bookmarkEnd w:id="3"/>
      <w:bookmarkEnd w:id="4"/>
      <w:bookmarkEnd w:id="5"/>
    </w:p>
    <w:p w:rsidR="000A531B" w:rsidRPr="000A66E2" w:rsidRDefault="000A531B" w:rsidP="000A66E2">
      <w:pPr>
        <w:tabs>
          <w:tab w:val="left" w:pos="182"/>
        </w:tabs>
        <w:spacing w:line="276" w:lineRule="auto"/>
        <w:jc w:val="both"/>
        <w:rPr>
          <w:rFonts w:eastAsia="Times New Roman"/>
          <w:sz w:val="24"/>
          <w:szCs w:val="24"/>
        </w:rPr>
      </w:pPr>
    </w:p>
    <w:tbl>
      <w:tblPr>
        <w:tblW w:w="5222" w:type="pct"/>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97"/>
        <w:gridCol w:w="6094"/>
      </w:tblGrid>
      <w:tr w:rsidR="000A531B" w:rsidRPr="000A66E2" w:rsidTr="00174F37">
        <w:trPr>
          <w:tblCellSpacing w:w="0" w:type="dxa"/>
        </w:trPr>
        <w:tc>
          <w:tcPr>
            <w:tcW w:w="1888" w:type="pct"/>
            <w:vAlign w:val="center"/>
            <w:hideMark/>
          </w:tcPr>
          <w:p w:rsidR="000A531B" w:rsidRPr="000A66E2" w:rsidRDefault="000A531B" w:rsidP="000A66E2">
            <w:pPr>
              <w:spacing w:line="276" w:lineRule="auto"/>
              <w:rPr>
                <w:sz w:val="24"/>
                <w:szCs w:val="24"/>
              </w:rPr>
            </w:pPr>
            <w:r w:rsidRPr="000A66E2">
              <w:rPr>
                <w:sz w:val="24"/>
                <w:szCs w:val="24"/>
              </w:rPr>
              <w:t>Наименование общеобразовательной организации (по уставу)</w:t>
            </w:r>
          </w:p>
        </w:tc>
        <w:tc>
          <w:tcPr>
            <w:tcW w:w="3112" w:type="pct"/>
            <w:vAlign w:val="center"/>
            <w:hideMark/>
          </w:tcPr>
          <w:p w:rsidR="000A531B" w:rsidRPr="000A66E2" w:rsidRDefault="000A531B" w:rsidP="000A66E2">
            <w:pPr>
              <w:spacing w:line="276" w:lineRule="auto"/>
              <w:rPr>
                <w:sz w:val="24"/>
                <w:szCs w:val="24"/>
              </w:rPr>
            </w:pPr>
            <w:r w:rsidRPr="000A66E2">
              <w:rPr>
                <w:sz w:val="24"/>
                <w:szCs w:val="24"/>
              </w:rPr>
              <w:t>Муниципальное общеобразовательное учреждение "Средняя общеобразовательная школа № 11"</w:t>
            </w:r>
          </w:p>
        </w:tc>
      </w:tr>
      <w:tr w:rsidR="000A531B" w:rsidRPr="000A66E2" w:rsidTr="00174F37">
        <w:trPr>
          <w:tblCellSpacing w:w="0" w:type="dxa"/>
        </w:trPr>
        <w:tc>
          <w:tcPr>
            <w:tcW w:w="1888" w:type="pct"/>
            <w:vAlign w:val="center"/>
            <w:hideMark/>
          </w:tcPr>
          <w:p w:rsidR="000A531B" w:rsidRPr="000A66E2" w:rsidRDefault="000A531B" w:rsidP="000A66E2">
            <w:pPr>
              <w:spacing w:line="276" w:lineRule="auto"/>
              <w:rPr>
                <w:sz w:val="24"/>
                <w:szCs w:val="24"/>
              </w:rPr>
            </w:pPr>
            <w:r w:rsidRPr="000A66E2">
              <w:rPr>
                <w:sz w:val="24"/>
                <w:szCs w:val="24"/>
              </w:rPr>
              <w:t>Тип общеобразовательной организации</w:t>
            </w:r>
          </w:p>
        </w:tc>
        <w:tc>
          <w:tcPr>
            <w:tcW w:w="0" w:type="auto"/>
            <w:vAlign w:val="center"/>
            <w:hideMark/>
          </w:tcPr>
          <w:p w:rsidR="000A531B" w:rsidRPr="000A66E2" w:rsidRDefault="000A531B" w:rsidP="000A66E2">
            <w:pPr>
              <w:spacing w:line="276" w:lineRule="auto"/>
              <w:rPr>
                <w:sz w:val="24"/>
                <w:szCs w:val="24"/>
              </w:rPr>
            </w:pPr>
            <w:r w:rsidRPr="000A66E2">
              <w:rPr>
                <w:sz w:val="24"/>
                <w:szCs w:val="24"/>
              </w:rPr>
              <w:t>Общеобразовательная организация</w:t>
            </w:r>
          </w:p>
        </w:tc>
      </w:tr>
      <w:tr w:rsidR="000A531B" w:rsidRPr="000A66E2" w:rsidTr="00174F37">
        <w:trPr>
          <w:tblCellSpacing w:w="0" w:type="dxa"/>
        </w:trPr>
        <w:tc>
          <w:tcPr>
            <w:tcW w:w="1888" w:type="pct"/>
            <w:vAlign w:val="center"/>
            <w:hideMark/>
          </w:tcPr>
          <w:p w:rsidR="000A531B" w:rsidRPr="000A66E2" w:rsidRDefault="000A531B" w:rsidP="000A66E2">
            <w:pPr>
              <w:spacing w:line="276" w:lineRule="auto"/>
              <w:rPr>
                <w:sz w:val="24"/>
                <w:szCs w:val="24"/>
              </w:rPr>
            </w:pPr>
            <w:r w:rsidRPr="000A66E2">
              <w:rPr>
                <w:sz w:val="24"/>
                <w:szCs w:val="24"/>
              </w:rPr>
              <w:t>Вид общеобразовательной организации</w:t>
            </w:r>
          </w:p>
        </w:tc>
        <w:tc>
          <w:tcPr>
            <w:tcW w:w="0" w:type="auto"/>
            <w:vAlign w:val="center"/>
            <w:hideMark/>
          </w:tcPr>
          <w:p w:rsidR="000A531B" w:rsidRPr="000A66E2" w:rsidRDefault="000A531B" w:rsidP="000A66E2">
            <w:pPr>
              <w:spacing w:line="276" w:lineRule="auto"/>
              <w:rPr>
                <w:sz w:val="24"/>
                <w:szCs w:val="24"/>
              </w:rPr>
            </w:pPr>
            <w:r w:rsidRPr="000A66E2">
              <w:rPr>
                <w:sz w:val="24"/>
                <w:szCs w:val="24"/>
              </w:rPr>
              <w:t>Средняя общеобразовательная школа</w:t>
            </w:r>
          </w:p>
        </w:tc>
      </w:tr>
      <w:tr w:rsidR="000A531B" w:rsidRPr="000A66E2" w:rsidTr="00174F37">
        <w:trPr>
          <w:tblCellSpacing w:w="0" w:type="dxa"/>
        </w:trPr>
        <w:tc>
          <w:tcPr>
            <w:tcW w:w="1888" w:type="pct"/>
            <w:vAlign w:val="center"/>
            <w:hideMark/>
          </w:tcPr>
          <w:p w:rsidR="000A531B" w:rsidRPr="000A66E2" w:rsidRDefault="000A531B" w:rsidP="000A66E2">
            <w:pPr>
              <w:spacing w:line="276" w:lineRule="auto"/>
              <w:rPr>
                <w:sz w:val="24"/>
                <w:szCs w:val="24"/>
              </w:rPr>
            </w:pPr>
            <w:r w:rsidRPr="000A66E2">
              <w:rPr>
                <w:sz w:val="24"/>
                <w:szCs w:val="24"/>
              </w:rPr>
              <w:t>Организационно – правовая форма</w:t>
            </w:r>
          </w:p>
        </w:tc>
        <w:tc>
          <w:tcPr>
            <w:tcW w:w="0" w:type="auto"/>
            <w:vAlign w:val="center"/>
            <w:hideMark/>
          </w:tcPr>
          <w:p w:rsidR="000A531B" w:rsidRPr="000A66E2" w:rsidRDefault="000A531B" w:rsidP="000A66E2">
            <w:pPr>
              <w:spacing w:line="276" w:lineRule="auto"/>
              <w:rPr>
                <w:sz w:val="24"/>
                <w:szCs w:val="24"/>
              </w:rPr>
            </w:pPr>
            <w:r w:rsidRPr="000A66E2">
              <w:rPr>
                <w:sz w:val="24"/>
                <w:szCs w:val="24"/>
              </w:rPr>
              <w:t>Муниципальное общеобразовательное учреждение</w:t>
            </w:r>
          </w:p>
        </w:tc>
      </w:tr>
      <w:tr w:rsidR="000A531B" w:rsidRPr="000A66E2" w:rsidTr="00174F37">
        <w:trPr>
          <w:tblCellSpacing w:w="0" w:type="dxa"/>
        </w:trPr>
        <w:tc>
          <w:tcPr>
            <w:tcW w:w="1888" w:type="pct"/>
            <w:vAlign w:val="center"/>
            <w:hideMark/>
          </w:tcPr>
          <w:p w:rsidR="000A531B" w:rsidRPr="000A66E2" w:rsidRDefault="000A531B" w:rsidP="000A66E2">
            <w:pPr>
              <w:spacing w:line="276" w:lineRule="auto"/>
              <w:rPr>
                <w:sz w:val="24"/>
                <w:szCs w:val="24"/>
              </w:rPr>
            </w:pPr>
            <w:r w:rsidRPr="000A66E2">
              <w:rPr>
                <w:sz w:val="24"/>
                <w:szCs w:val="24"/>
              </w:rPr>
              <w:t>Год основания</w:t>
            </w:r>
          </w:p>
        </w:tc>
        <w:tc>
          <w:tcPr>
            <w:tcW w:w="0" w:type="auto"/>
            <w:vAlign w:val="center"/>
            <w:hideMark/>
          </w:tcPr>
          <w:p w:rsidR="000A531B" w:rsidRPr="000A66E2" w:rsidRDefault="000A531B" w:rsidP="000A66E2">
            <w:pPr>
              <w:spacing w:line="276" w:lineRule="auto"/>
              <w:rPr>
                <w:sz w:val="24"/>
                <w:szCs w:val="24"/>
              </w:rPr>
            </w:pPr>
            <w:r w:rsidRPr="000A66E2">
              <w:rPr>
                <w:sz w:val="24"/>
                <w:szCs w:val="24"/>
              </w:rPr>
              <w:t>1968 г.</w:t>
            </w:r>
          </w:p>
        </w:tc>
      </w:tr>
      <w:tr w:rsidR="000A531B" w:rsidRPr="000A66E2" w:rsidTr="00174F37">
        <w:trPr>
          <w:tblCellSpacing w:w="0" w:type="dxa"/>
        </w:trPr>
        <w:tc>
          <w:tcPr>
            <w:tcW w:w="1888" w:type="pct"/>
            <w:vAlign w:val="center"/>
            <w:hideMark/>
          </w:tcPr>
          <w:p w:rsidR="000A531B" w:rsidRPr="000A66E2" w:rsidRDefault="000A531B" w:rsidP="000A66E2">
            <w:pPr>
              <w:spacing w:line="276" w:lineRule="auto"/>
              <w:rPr>
                <w:sz w:val="24"/>
                <w:szCs w:val="24"/>
              </w:rPr>
            </w:pPr>
            <w:r w:rsidRPr="000A66E2">
              <w:rPr>
                <w:sz w:val="24"/>
                <w:szCs w:val="24"/>
              </w:rPr>
              <w:t>Юридический адрес</w:t>
            </w:r>
          </w:p>
        </w:tc>
        <w:tc>
          <w:tcPr>
            <w:tcW w:w="0" w:type="auto"/>
            <w:vAlign w:val="center"/>
            <w:hideMark/>
          </w:tcPr>
          <w:p w:rsidR="000A531B" w:rsidRPr="000A66E2" w:rsidRDefault="000A531B" w:rsidP="000A66E2">
            <w:pPr>
              <w:spacing w:line="276" w:lineRule="auto"/>
              <w:rPr>
                <w:sz w:val="24"/>
                <w:szCs w:val="24"/>
              </w:rPr>
            </w:pPr>
            <w:r w:rsidRPr="000A66E2">
              <w:rPr>
                <w:sz w:val="24"/>
                <w:szCs w:val="24"/>
              </w:rPr>
              <w:t>430024, Республика Мордовия, г. Саранск, б. Эрьзи, 28А</w:t>
            </w:r>
          </w:p>
        </w:tc>
      </w:tr>
      <w:tr w:rsidR="000A531B" w:rsidRPr="000A66E2" w:rsidTr="00174F37">
        <w:trPr>
          <w:tblCellSpacing w:w="0" w:type="dxa"/>
        </w:trPr>
        <w:tc>
          <w:tcPr>
            <w:tcW w:w="1888" w:type="pct"/>
            <w:vAlign w:val="center"/>
            <w:hideMark/>
          </w:tcPr>
          <w:p w:rsidR="000A531B" w:rsidRPr="000A66E2" w:rsidRDefault="000A531B" w:rsidP="000A66E2">
            <w:pPr>
              <w:spacing w:line="276" w:lineRule="auto"/>
              <w:rPr>
                <w:sz w:val="24"/>
                <w:szCs w:val="24"/>
              </w:rPr>
            </w:pPr>
            <w:r w:rsidRPr="000A66E2">
              <w:rPr>
                <w:sz w:val="24"/>
                <w:szCs w:val="24"/>
              </w:rPr>
              <w:t>Телефон</w:t>
            </w:r>
          </w:p>
        </w:tc>
        <w:tc>
          <w:tcPr>
            <w:tcW w:w="0" w:type="auto"/>
            <w:vAlign w:val="center"/>
            <w:hideMark/>
          </w:tcPr>
          <w:p w:rsidR="000A531B" w:rsidRPr="000A66E2" w:rsidRDefault="000A531B" w:rsidP="000A66E2">
            <w:pPr>
              <w:spacing w:line="276" w:lineRule="auto"/>
              <w:rPr>
                <w:sz w:val="24"/>
                <w:szCs w:val="24"/>
              </w:rPr>
            </w:pPr>
            <w:r w:rsidRPr="000A66E2">
              <w:rPr>
                <w:sz w:val="24"/>
                <w:szCs w:val="24"/>
              </w:rPr>
              <w:t>(8342) 25-23-57</w:t>
            </w:r>
          </w:p>
        </w:tc>
      </w:tr>
      <w:tr w:rsidR="000A531B" w:rsidRPr="000A66E2" w:rsidTr="00174F37">
        <w:trPr>
          <w:tblCellSpacing w:w="0" w:type="dxa"/>
        </w:trPr>
        <w:tc>
          <w:tcPr>
            <w:tcW w:w="1888" w:type="pct"/>
            <w:vAlign w:val="center"/>
            <w:hideMark/>
          </w:tcPr>
          <w:p w:rsidR="000A531B" w:rsidRPr="000A66E2" w:rsidRDefault="000A531B" w:rsidP="000A66E2">
            <w:pPr>
              <w:spacing w:line="276" w:lineRule="auto"/>
              <w:rPr>
                <w:sz w:val="24"/>
                <w:szCs w:val="24"/>
              </w:rPr>
            </w:pPr>
            <w:r w:rsidRPr="000A66E2">
              <w:rPr>
                <w:sz w:val="24"/>
                <w:szCs w:val="24"/>
              </w:rPr>
              <w:t>E-mail</w:t>
            </w:r>
          </w:p>
        </w:tc>
        <w:tc>
          <w:tcPr>
            <w:tcW w:w="0" w:type="auto"/>
            <w:vAlign w:val="center"/>
            <w:hideMark/>
          </w:tcPr>
          <w:p w:rsidR="000A531B" w:rsidRPr="000A66E2" w:rsidRDefault="000A531B" w:rsidP="000A66E2">
            <w:pPr>
              <w:spacing w:line="276" w:lineRule="auto"/>
              <w:rPr>
                <w:sz w:val="24"/>
                <w:szCs w:val="24"/>
              </w:rPr>
            </w:pPr>
            <w:r w:rsidRPr="000A66E2">
              <w:rPr>
                <w:sz w:val="24"/>
                <w:szCs w:val="24"/>
              </w:rPr>
              <w:t>sc11sar@edurm.ru</w:t>
            </w:r>
          </w:p>
        </w:tc>
      </w:tr>
      <w:tr w:rsidR="000A531B" w:rsidRPr="000A66E2" w:rsidTr="00174F37">
        <w:trPr>
          <w:tblCellSpacing w:w="0" w:type="dxa"/>
        </w:trPr>
        <w:tc>
          <w:tcPr>
            <w:tcW w:w="1888" w:type="pct"/>
            <w:vAlign w:val="center"/>
            <w:hideMark/>
          </w:tcPr>
          <w:p w:rsidR="000A531B" w:rsidRPr="000A66E2" w:rsidRDefault="00174F37" w:rsidP="000A66E2">
            <w:pPr>
              <w:spacing w:line="276" w:lineRule="auto"/>
              <w:rPr>
                <w:sz w:val="24"/>
                <w:szCs w:val="24"/>
              </w:rPr>
            </w:pPr>
            <w:r w:rsidRPr="000A66E2">
              <w:rPr>
                <w:sz w:val="24"/>
                <w:szCs w:val="24"/>
              </w:rPr>
              <w:t xml:space="preserve">Сайт образовательной организации </w:t>
            </w:r>
          </w:p>
        </w:tc>
        <w:tc>
          <w:tcPr>
            <w:tcW w:w="0" w:type="auto"/>
            <w:vAlign w:val="center"/>
            <w:hideMark/>
          </w:tcPr>
          <w:p w:rsidR="000A531B" w:rsidRPr="000A66E2" w:rsidRDefault="00174F37" w:rsidP="000A66E2">
            <w:pPr>
              <w:spacing w:line="276" w:lineRule="auto"/>
              <w:rPr>
                <w:sz w:val="24"/>
                <w:szCs w:val="24"/>
              </w:rPr>
            </w:pPr>
            <w:r w:rsidRPr="000A66E2">
              <w:rPr>
                <w:sz w:val="24"/>
                <w:szCs w:val="24"/>
              </w:rPr>
              <w:t>http://sc11sar.schoolrm.ru</w:t>
            </w:r>
          </w:p>
        </w:tc>
      </w:tr>
      <w:tr w:rsidR="000A531B" w:rsidRPr="000A66E2" w:rsidTr="00174F37">
        <w:trPr>
          <w:tblCellSpacing w:w="0" w:type="dxa"/>
        </w:trPr>
        <w:tc>
          <w:tcPr>
            <w:tcW w:w="1888" w:type="pct"/>
            <w:vAlign w:val="center"/>
            <w:hideMark/>
          </w:tcPr>
          <w:p w:rsidR="000A531B" w:rsidRPr="000A66E2" w:rsidRDefault="000A531B" w:rsidP="000A66E2">
            <w:pPr>
              <w:spacing w:line="276" w:lineRule="auto"/>
              <w:rPr>
                <w:sz w:val="24"/>
                <w:szCs w:val="24"/>
              </w:rPr>
            </w:pPr>
            <w:r w:rsidRPr="000A66E2">
              <w:rPr>
                <w:sz w:val="24"/>
                <w:szCs w:val="24"/>
              </w:rPr>
              <w:t>Свидетельство о государственной аккредитации</w:t>
            </w:r>
          </w:p>
        </w:tc>
        <w:tc>
          <w:tcPr>
            <w:tcW w:w="0" w:type="auto"/>
            <w:vAlign w:val="center"/>
            <w:hideMark/>
          </w:tcPr>
          <w:p w:rsidR="000A531B" w:rsidRPr="000A66E2" w:rsidRDefault="000A531B" w:rsidP="000A66E2">
            <w:pPr>
              <w:spacing w:line="276" w:lineRule="auto"/>
              <w:rPr>
                <w:sz w:val="24"/>
                <w:szCs w:val="24"/>
              </w:rPr>
            </w:pPr>
            <w:r w:rsidRPr="000A66E2">
              <w:rPr>
                <w:sz w:val="24"/>
                <w:szCs w:val="24"/>
              </w:rPr>
              <w:t>№ 0000081 серия 13А01, регистрационный номер 2392, выдана Министерством образования Республики Мордовия 07.05.2014 г.</w:t>
            </w:r>
          </w:p>
        </w:tc>
      </w:tr>
      <w:tr w:rsidR="000A531B" w:rsidRPr="000A66E2" w:rsidTr="00174F37">
        <w:trPr>
          <w:tblCellSpacing w:w="0" w:type="dxa"/>
        </w:trPr>
        <w:tc>
          <w:tcPr>
            <w:tcW w:w="1888" w:type="pct"/>
            <w:vAlign w:val="center"/>
            <w:hideMark/>
          </w:tcPr>
          <w:p w:rsidR="000A531B" w:rsidRPr="000A66E2" w:rsidRDefault="000A531B" w:rsidP="000A66E2">
            <w:pPr>
              <w:spacing w:line="276" w:lineRule="auto"/>
              <w:rPr>
                <w:sz w:val="24"/>
                <w:szCs w:val="24"/>
              </w:rPr>
            </w:pPr>
            <w:r w:rsidRPr="000A66E2">
              <w:rPr>
                <w:sz w:val="24"/>
                <w:szCs w:val="24"/>
              </w:rPr>
              <w:t>Лицензия</w:t>
            </w:r>
          </w:p>
        </w:tc>
        <w:tc>
          <w:tcPr>
            <w:tcW w:w="0" w:type="auto"/>
            <w:vAlign w:val="center"/>
            <w:hideMark/>
          </w:tcPr>
          <w:p w:rsidR="000A531B" w:rsidRPr="000A66E2" w:rsidRDefault="000A531B" w:rsidP="000A66E2">
            <w:pPr>
              <w:spacing w:line="276" w:lineRule="auto"/>
              <w:rPr>
                <w:sz w:val="24"/>
                <w:szCs w:val="24"/>
              </w:rPr>
            </w:pPr>
            <w:r w:rsidRPr="000A66E2">
              <w:rPr>
                <w:sz w:val="24"/>
                <w:szCs w:val="24"/>
              </w:rPr>
              <w:t>№ 0000360 серия 13Л 01, регистрационный номер 3802, выдана Министерством образования Республики Мордовия 28.06.2016 г.</w:t>
            </w:r>
          </w:p>
        </w:tc>
      </w:tr>
      <w:tr w:rsidR="000A531B" w:rsidRPr="000A66E2" w:rsidTr="00174F37">
        <w:trPr>
          <w:tblCellSpacing w:w="0" w:type="dxa"/>
        </w:trPr>
        <w:tc>
          <w:tcPr>
            <w:tcW w:w="1888" w:type="pct"/>
            <w:vAlign w:val="center"/>
            <w:hideMark/>
          </w:tcPr>
          <w:p w:rsidR="000A531B" w:rsidRPr="000A66E2" w:rsidRDefault="000A531B" w:rsidP="000A66E2">
            <w:pPr>
              <w:spacing w:line="276" w:lineRule="auto"/>
              <w:rPr>
                <w:sz w:val="24"/>
                <w:szCs w:val="24"/>
              </w:rPr>
            </w:pPr>
            <w:r w:rsidRPr="000A66E2">
              <w:rPr>
                <w:sz w:val="24"/>
                <w:szCs w:val="24"/>
              </w:rPr>
              <w:t>Учредитель</w:t>
            </w:r>
          </w:p>
        </w:tc>
        <w:tc>
          <w:tcPr>
            <w:tcW w:w="0" w:type="auto"/>
            <w:vAlign w:val="center"/>
            <w:hideMark/>
          </w:tcPr>
          <w:p w:rsidR="000A531B" w:rsidRPr="000A66E2" w:rsidRDefault="000A531B" w:rsidP="000A66E2">
            <w:pPr>
              <w:spacing w:line="276" w:lineRule="auto"/>
              <w:rPr>
                <w:sz w:val="24"/>
                <w:szCs w:val="24"/>
              </w:rPr>
            </w:pPr>
            <w:r w:rsidRPr="000A66E2">
              <w:rPr>
                <w:sz w:val="24"/>
                <w:szCs w:val="24"/>
              </w:rPr>
              <w:t>Администрация городского округа Саранск</w:t>
            </w:r>
            <w:r w:rsidRPr="000A66E2">
              <w:rPr>
                <w:sz w:val="24"/>
                <w:szCs w:val="24"/>
              </w:rPr>
              <w:br/>
              <w:t>Адрес: 430005, Республика Мордовия, г. Саранск, ул. Советская, д. 30</w:t>
            </w:r>
            <w:r w:rsidRPr="000A66E2">
              <w:rPr>
                <w:sz w:val="24"/>
                <w:szCs w:val="24"/>
              </w:rPr>
              <w:br/>
              <w:t>Тел.: (8342) 47−68−36</w:t>
            </w:r>
            <w:r w:rsidRPr="000A66E2">
              <w:rPr>
                <w:sz w:val="24"/>
                <w:szCs w:val="24"/>
              </w:rPr>
              <w:br/>
              <w:t>Факс: (8342) 48−19−07, 47-67-70</w:t>
            </w:r>
            <w:r w:rsidRPr="000A66E2">
              <w:rPr>
                <w:sz w:val="24"/>
                <w:szCs w:val="24"/>
              </w:rPr>
              <w:br/>
              <w:t>E-mail: saransk@moris.ru</w:t>
            </w:r>
            <w:r w:rsidRPr="000A66E2">
              <w:rPr>
                <w:sz w:val="24"/>
                <w:szCs w:val="24"/>
              </w:rPr>
              <w:br/>
              <w:t>Официальный сайт: http://www.adm-saransk.ru</w:t>
            </w:r>
          </w:p>
        </w:tc>
      </w:tr>
    </w:tbl>
    <w:p w:rsidR="00277FFB" w:rsidRPr="00874BEC" w:rsidRDefault="00277FFB" w:rsidP="00874BEC">
      <w:pPr>
        <w:pStyle w:val="2"/>
        <w:rPr>
          <w:color w:val="auto"/>
          <w:sz w:val="28"/>
          <w:szCs w:val="28"/>
        </w:rPr>
      </w:pPr>
      <w:bookmarkStart w:id="6" w:name="_Toc488929979"/>
      <w:bookmarkStart w:id="7" w:name="_Toc488930231"/>
      <w:bookmarkStart w:id="8" w:name="_Toc488997706"/>
      <w:r w:rsidRPr="00874BEC">
        <w:rPr>
          <w:rFonts w:eastAsia="Times New Roman"/>
          <w:color w:val="auto"/>
          <w:sz w:val="28"/>
          <w:szCs w:val="28"/>
        </w:rPr>
        <w:t>Общая оценка по выполнению задач, поставленных перед школой на учебный год</w:t>
      </w:r>
      <w:bookmarkEnd w:id="6"/>
      <w:bookmarkEnd w:id="7"/>
      <w:bookmarkEnd w:id="8"/>
    </w:p>
    <w:p w:rsidR="00874BEC" w:rsidRDefault="00874BEC" w:rsidP="00467E4F">
      <w:pPr>
        <w:spacing w:line="360" w:lineRule="auto"/>
        <w:ind w:firstLine="567"/>
        <w:jc w:val="both"/>
        <w:rPr>
          <w:sz w:val="28"/>
          <w:szCs w:val="28"/>
        </w:rPr>
      </w:pPr>
    </w:p>
    <w:p w:rsidR="00277FFB" w:rsidRPr="000A66E2" w:rsidRDefault="00277FFB" w:rsidP="000A66E2">
      <w:pPr>
        <w:spacing w:line="276" w:lineRule="auto"/>
        <w:ind w:firstLine="567"/>
        <w:jc w:val="both"/>
        <w:rPr>
          <w:sz w:val="24"/>
          <w:szCs w:val="24"/>
        </w:rPr>
      </w:pPr>
      <w:r w:rsidRPr="000A66E2">
        <w:rPr>
          <w:sz w:val="24"/>
          <w:szCs w:val="24"/>
        </w:rPr>
        <w:t xml:space="preserve">В 2015-2016 учебном году деятельность школы была направлена на реализацию  Программы развития школы на </w:t>
      </w:r>
      <w:r w:rsidR="00C166CD" w:rsidRPr="000A66E2">
        <w:rPr>
          <w:sz w:val="24"/>
          <w:szCs w:val="24"/>
        </w:rPr>
        <w:t>2014</w:t>
      </w:r>
      <w:r w:rsidRPr="000A66E2">
        <w:rPr>
          <w:sz w:val="24"/>
          <w:szCs w:val="24"/>
        </w:rPr>
        <w:t>-201</w:t>
      </w:r>
      <w:r w:rsidR="00C166CD" w:rsidRPr="000A66E2">
        <w:rPr>
          <w:sz w:val="24"/>
          <w:szCs w:val="24"/>
        </w:rPr>
        <w:t>7</w:t>
      </w:r>
      <w:r w:rsidRPr="000A66E2">
        <w:rPr>
          <w:sz w:val="24"/>
          <w:szCs w:val="24"/>
        </w:rPr>
        <w:t xml:space="preserve"> гг., плана учебно-воспитательной работы, Основной образовательной программы начального общего и основного общего образования. Перед коллективом была поставлена цель</w:t>
      </w:r>
      <w:r w:rsidR="00C166CD" w:rsidRPr="000A66E2">
        <w:rPr>
          <w:sz w:val="24"/>
          <w:szCs w:val="24"/>
        </w:rPr>
        <w:t xml:space="preserve"> -</w:t>
      </w:r>
      <w:r w:rsidRPr="000A66E2">
        <w:rPr>
          <w:sz w:val="24"/>
          <w:szCs w:val="24"/>
        </w:rPr>
        <w:t xml:space="preserve"> совершенствовать учебно-воспитательный процесс с целью создания комфортной образовательной среды, системы обучения и воспитания, обеспечивающей развитие каждого ученика в соответствии со склонностями, интересами, возможностями. </w:t>
      </w:r>
    </w:p>
    <w:p w:rsidR="00277FFB" w:rsidRPr="000A66E2" w:rsidRDefault="00660C2D" w:rsidP="000A66E2">
      <w:pPr>
        <w:spacing w:line="276" w:lineRule="auto"/>
        <w:ind w:firstLine="567"/>
        <w:jc w:val="both"/>
        <w:rPr>
          <w:sz w:val="24"/>
          <w:szCs w:val="24"/>
        </w:rPr>
      </w:pPr>
      <w:r w:rsidRPr="000A66E2">
        <w:rPr>
          <w:sz w:val="24"/>
          <w:szCs w:val="24"/>
        </w:rPr>
        <w:t xml:space="preserve">В </w:t>
      </w:r>
      <w:r w:rsidR="00277FFB" w:rsidRPr="000A66E2">
        <w:rPr>
          <w:sz w:val="24"/>
          <w:szCs w:val="24"/>
        </w:rPr>
        <w:t xml:space="preserve">прошедшем </w:t>
      </w:r>
      <w:r w:rsidR="00C166CD" w:rsidRPr="000A66E2">
        <w:rPr>
          <w:sz w:val="24"/>
          <w:szCs w:val="24"/>
        </w:rPr>
        <w:t xml:space="preserve">2015-2016 </w:t>
      </w:r>
      <w:r w:rsidR="00277FFB" w:rsidRPr="000A66E2">
        <w:rPr>
          <w:sz w:val="24"/>
          <w:szCs w:val="24"/>
        </w:rPr>
        <w:t xml:space="preserve">учебном году план работы выполнялся в соответствии с приоритетными направлениями работы </w:t>
      </w:r>
      <w:r w:rsidRPr="000A66E2">
        <w:rPr>
          <w:sz w:val="24"/>
          <w:szCs w:val="24"/>
        </w:rPr>
        <w:t>школы</w:t>
      </w:r>
      <w:r w:rsidR="00277FFB" w:rsidRPr="000A66E2">
        <w:rPr>
          <w:sz w:val="24"/>
          <w:szCs w:val="24"/>
        </w:rPr>
        <w:t xml:space="preserve">, с единой научно - методической проблемой </w:t>
      </w:r>
      <w:r w:rsidRPr="000A66E2">
        <w:rPr>
          <w:sz w:val="24"/>
          <w:szCs w:val="24"/>
        </w:rPr>
        <w:t>школы</w:t>
      </w:r>
      <w:r w:rsidR="00277FFB" w:rsidRPr="000A66E2">
        <w:rPr>
          <w:sz w:val="24"/>
          <w:szCs w:val="24"/>
        </w:rPr>
        <w:t xml:space="preserve"> и поставленными на учебный год задачами:</w:t>
      </w:r>
    </w:p>
    <w:p w:rsidR="009102FD" w:rsidRPr="000A66E2" w:rsidRDefault="00CC3CAC" w:rsidP="000A66E2">
      <w:pPr>
        <w:numPr>
          <w:ilvl w:val="0"/>
          <w:numId w:val="3"/>
        </w:numPr>
        <w:tabs>
          <w:tab w:val="left" w:pos="1205"/>
        </w:tabs>
        <w:spacing w:line="276" w:lineRule="auto"/>
        <w:rPr>
          <w:sz w:val="24"/>
          <w:szCs w:val="24"/>
        </w:rPr>
      </w:pPr>
      <w:r w:rsidRPr="000A66E2">
        <w:rPr>
          <w:sz w:val="24"/>
          <w:szCs w:val="24"/>
        </w:rPr>
        <w:lastRenderedPageBreak/>
        <w:t xml:space="preserve">повышение качества образования; работа над качеством учебно – воспитательного процесса через методическое совершенствование урока, воспитательного мероприятия; </w:t>
      </w:r>
    </w:p>
    <w:p w:rsidR="009102FD" w:rsidRPr="000A66E2" w:rsidRDefault="00CC3CAC" w:rsidP="000A66E2">
      <w:pPr>
        <w:numPr>
          <w:ilvl w:val="0"/>
          <w:numId w:val="3"/>
        </w:numPr>
        <w:tabs>
          <w:tab w:val="left" w:pos="1205"/>
        </w:tabs>
        <w:spacing w:line="276" w:lineRule="auto"/>
        <w:rPr>
          <w:sz w:val="24"/>
          <w:szCs w:val="24"/>
        </w:rPr>
      </w:pPr>
      <w:r w:rsidRPr="000A66E2">
        <w:rPr>
          <w:sz w:val="24"/>
          <w:szCs w:val="24"/>
        </w:rPr>
        <w:t>обновление содержания образования путем внедрения новых технологий с учетом современных требований;</w:t>
      </w:r>
    </w:p>
    <w:p w:rsidR="009102FD" w:rsidRPr="000A66E2" w:rsidRDefault="00CC3CAC" w:rsidP="000A66E2">
      <w:pPr>
        <w:numPr>
          <w:ilvl w:val="0"/>
          <w:numId w:val="3"/>
        </w:numPr>
        <w:tabs>
          <w:tab w:val="left" w:pos="1205"/>
        </w:tabs>
        <w:spacing w:line="276" w:lineRule="auto"/>
        <w:rPr>
          <w:sz w:val="24"/>
          <w:szCs w:val="24"/>
        </w:rPr>
      </w:pPr>
      <w:r w:rsidRPr="000A66E2">
        <w:rPr>
          <w:sz w:val="24"/>
          <w:szCs w:val="24"/>
        </w:rPr>
        <w:t xml:space="preserve">совершенствование  условий для реализации ФГОС НОО и ФГОС ООО; </w:t>
      </w:r>
    </w:p>
    <w:p w:rsidR="009102FD" w:rsidRPr="000A66E2" w:rsidRDefault="00CC3CAC" w:rsidP="000A66E2">
      <w:pPr>
        <w:numPr>
          <w:ilvl w:val="0"/>
          <w:numId w:val="3"/>
        </w:numPr>
        <w:tabs>
          <w:tab w:val="left" w:pos="1205"/>
        </w:tabs>
        <w:spacing w:line="276" w:lineRule="auto"/>
        <w:rPr>
          <w:sz w:val="24"/>
          <w:szCs w:val="24"/>
        </w:rPr>
      </w:pPr>
      <w:r w:rsidRPr="000A66E2">
        <w:rPr>
          <w:sz w:val="24"/>
          <w:szCs w:val="24"/>
        </w:rPr>
        <w:t>повышение квалификации и профессиональной переподгот</w:t>
      </w:r>
      <w:r w:rsidR="00660C2D" w:rsidRPr="000A66E2">
        <w:rPr>
          <w:sz w:val="24"/>
          <w:szCs w:val="24"/>
        </w:rPr>
        <w:t>овки педагогического коллектива;</w:t>
      </w:r>
      <w:r w:rsidRPr="000A66E2">
        <w:rPr>
          <w:sz w:val="24"/>
          <w:szCs w:val="24"/>
        </w:rPr>
        <w:t xml:space="preserve"> </w:t>
      </w:r>
    </w:p>
    <w:p w:rsidR="009102FD" w:rsidRPr="000A66E2" w:rsidRDefault="00CC3CAC" w:rsidP="000A66E2">
      <w:pPr>
        <w:numPr>
          <w:ilvl w:val="0"/>
          <w:numId w:val="3"/>
        </w:numPr>
        <w:tabs>
          <w:tab w:val="left" w:pos="1205"/>
        </w:tabs>
        <w:spacing w:line="276" w:lineRule="auto"/>
        <w:rPr>
          <w:sz w:val="24"/>
          <w:szCs w:val="24"/>
        </w:rPr>
      </w:pPr>
      <w:r w:rsidRPr="000A66E2">
        <w:rPr>
          <w:sz w:val="24"/>
          <w:szCs w:val="24"/>
        </w:rPr>
        <w:t>развитие системы поддержки талантливых детей;</w:t>
      </w:r>
    </w:p>
    <w:p w:rsidR="00660C2D" w:rsidRPr="000A66E2" w:rsidRDefault="00660C2D" w:rsidP="000A66E2">
      <w:pPr>
        <w:pStyle w:val="a5"/>
        <w:numPr>
          <w:ilvl w:val="0"/>
          <w:numId w:val="3"/>
        </w:numPr>
        <w:tabs>
          <w:tab w:val="left" w:pos="1205"/>
        </w:tabs>
        <w:spacing w:line="276" w:lineRule="auto"/>
      </w:pPr>
      <w:r w:rsidRPr="000A66E2">
        <w:rPr>
          <w:rFonts w:eastAsia="+mn-ea"/>
        </w:rPr>
        <w:t>расширение возможности проектной деятельности;</w:t>
      </w:r>
    </w:p>
    <w:p w:rsidR="009102FD" w:rsidRPr="000A66E2" w:rsidRDefault="00CC3CAC" w:rsidP="000A66E2">
      <w:pPr>
        <w:numPr>
          <w:ilvl w:val="0"/>
          <w:numId w:val="4"/>
        </w:numPr>
        <w:spacing w:line="276" w:lineRule="auto"/>
        <w:rPr>
          <w:sz w:val="24"/>
          <w:szCs w:val="24"/>
        </w:rPr>
      </w:pPr>
      <w:r w:rsidRPr="000A66E2">
        <w:rPr>
          <w:sz w:val="24"/>
          <w:szCs w:val="24"/>
        </w:rPr>
        <w:t>укрепление материально-технической базы школы;</w:t>
      </w:r>
    </w:p>
    <w:p w:rsidR="009102FD" w:rsidRPr="000A66E2" w:rsidRDefault="00CC3CAC" w:rsidP="000A66E2">
      <w:pPr>
        <w:numPr>
          <w:ilvl w:val="0"/>
          <w:numId w:val="4"/>
        </w:numPr>
        <w:spacing w:line="276" w:lineRule="auto"/>
        <w:rPr>
          <w:sz w:val="24"/>
          <w:szCs w:val="24"/>
        </w:rPr>
      </w:pPr>
      <w:r w:rsidRPr="000A66E2">
        <w:rPr>
          <w:sz w:val="24"/>
          <w:szCs w:val="24"/>
        </w:rPr>
        <w:t>разработка и введение портфолио и рейтинговой системы оценивания достижения учащихся;</w:t>
      </w:r>
    </w:p>
    <w:p w:rsidR="009102FD" w:rsidRPr="000A66E2" w:rsidRDefault="00CC3CAC" w:rsidP="000A66E2">
      <w:pPr>
        <w:numPr>
          <w:ilvl w:val="0"/>
          <w:numId w:val="4"/>
        </w:numPr>
        <w:spacing w:line="276" w:lineRule="auto"/>
        <w:rPr>
          <w:sz w:val="24"/>
          <w:szCs w:val="24"/>
        </w:rPr>
      </w:pPr>
      <w:r w:rsidRPr="000A66E2">
        <w:rPr>
          <w:sz w:val="24"/>
          <w:szCs w:val="24"/>
        </w:rPr>
        <w:t xml:space="preserve"> активизация психолого-диагностической работы с целью преодоления трудностей в учебе и формировании комфортности учащихся и учителей;</w:t>
      </w:r>
    </w:p>
    <w:p w:rsidR="009102FD" w:rsidRPr="000A66E2" w:rsidRDefault="00CC3CAC" w:rsidP="000A66E2">
      <w:pPr>
        <w:numPr>
          <w:ilvl w:val="0"/>
          <w:numId w:val="4"/>
        </w:numPr>
        <w:spacing w:line="276" w:lineRule="auto"/>
        <w:rPr>
          <w:sz w:val="24"/>
          <w:szCs w:val="24"/>
        </w:rPr>
      </w:pPr>
      <w:r w:rsidRPr="000A66E2">
        <w:rPr>
          <w:sz w:val="24"/>
          <w:szCs w:val="24"/>
        </w:rPr>
        <w:t xml:space="preserve"> совершенствование организации учебно-воспитательного процесса в целях сохранения и укрепления здоровья обучающихся и привитие навыков здорового образа жизни.</w:t>
      </w:r>
    </w:p>
    <w:p w:rsidR="00277FFB" w:rsidRPr="000A66E2" w:rsidRDefault="00277FFB" w:rsidP="000A66E2">
      <w:pPr>
        <w:spacing w:line="276" w:lineRule="auto"/>
        <w:rPr>
          <w:sz w:val="24"/>
          <w:szCs w:val="24"/>
        </w:rPr>
      </w:pPr>
    </w:p>
    <w:p w:rsidR="00277FFB" w:rsidRPr="000A66E2" w:rsidRDefault="00277FFB" w:rsidP="000A66E2">
      <w:pPr>
        <w:spacing w:line="276" w:lineRule="auto"/>
        <w:ind w:firstLine="567"/>
        <w:jc w:val="both"/>
        <w:rPr>
          <w:sz w:val="24"/>
          <w:szCs w:val="24"/>
        </w:rPr>
      </w:pPr>
      <w:r w:rsidRPr="000A66E2">
        <w:rPr>
          <w:sz w:val="24"/>
          <w:szCs w:val="24"/>
        </w:rPr>
        <w:t>Усилия администрации и педагогического коллектива были направлены на создание нормальных условий для реализации поставленных перед коллективом задач.</w:t>
      </w:r>
    </w:p>
    <w:p w:rsidR="00277FFB" w:rsidRPr="000A66E2" w:rsidRDefault="00277FFB" w:rsidP="000A66E2">
      <w:pPr>
        <w:spacing w:line="276" w:lineRule="auto"/>
        <w:ind w:firstLine="567"/>
        <w:jc w:val="both"/>
        <w:rPr>
          <w:sz w:val="24"/>
          <w:szCs w:val="24"/>
        </w:rPr>
      </w:pPr>
      <w:r w:rsidRPr="000A66E2">
        <w:rPr>
          <w:sz w:val="24"/>
          <w:szCs w:val="24"/>
        </w:rPr>
        <w:t>Выполнению поставленных задач были подчинены и педагогические советы, где рассматривались вопросы воспитания культуры учебного труда обучающихся, подводились промежуточные итоги учебно-воспитательной работы по четвертям с последующей корректировкой плана работы, вопросы организации и итоги государственной итоговой аттестации обучающихся.</w:t>
      </w:r>
    </w:p>
    <w:p w:rsidR="00277FFB" w:rsidRPr="000A66E2" w:rsidRDefault="00277FFB" w:rsidP="000A66E2">
      <w:pPr>
        <w:spacing w:line="276" w:lineRule="auto"/>
        <w:ind w:firstLine="567"/>
        <w:jc w:val="both"/>
        <w:rPr>
          <w:sz w:val="24"/>
          <w:szCs w:val="24"/>
        </w:rPr>
      </w:pPr>
      <w:r w:rsidRPr="000A66E2">
        <w:rPr>
          <w:sz w:val="24"/>
          <w:szCs w:val="24"/>
        </w:rPr>
        <w:t xml:space="preserve">Для обеспечения учебно - воспитательного процесса в </w:t>
      </w:r>
      <w:r w:rsidR="00660C2D" w:rsidRPr="000A66E2">
        <w:rPr>
          <w:sz w:val="24"/>
          <w:szCs w:val="24"/>
        </w:rPr>
        <w:t>школ</w:t>
      </w:r>
      <w:r w:rsidR="0078210A" w:rsidRPr="000A66E2">
        <w:rPr>
          <w:sz w:val="24"/>
          <w:szCs w:val="24"/>
        </w:rPr>
        <w:t>е</w:t>
      </w:r>
      <w:r w:rsidR="00660C2D" w:rsidRPr="000A66E2">
        <w:rPr>
          <w:sz w:val="24"/>
          <w:szCs w:val="24"/>
        </w:rPr>
        <w:t xml:space="preserve"> </w:t>
      </w:r>
      <w:r w:rsidRPr="000A66E2">
        <w:rPr>
          <w:sz w:val="24"/>
          <w:szCs w:val="24"/>
        </w:rPr>
        <w:t>на начало учебного года имелась необходимая нормативно-правовая база, соответствующие локальные акты и положения.</w:t>
      </w:r>
    </w:p>
    <w:p w:rsidR="00277FFB" w:rsidRPr="000A66E2" w:rsidRDefault="00277FFB" w:rsidP="000A66E2">
      <w:pPr>
        <w:spacing w:line="276" w:lineRule="auto"/>
        <w:ind w:firstLine="567"/>
        <w:jc w:val="both"/>
        <w:rPr>
          <w:sz w:val="24"/>
          <w:szCs w:val="24"/>
        </w:rPr>
      </w:pPr>
      <w:r w:rsidRPr="000A66E2">
        <w:rPr>
          <w:sz w:val="24"/>
          <w:szCs w:val="24"/>
        </w:rPr>
        <w:t>Целенаправленная работа в аспекте общей методической темы велась в школьных методических объединениях. Поставленные перед коллективом задачи решались через совершенствование методики проведения уроков, анализ проводимых срезовых контрольных работ по итогам входного, промежуточного и итогового контроля знаний учащихся, анализ выполнения программного материала по предметам, внеклассную учебную работу.</w:t>
      </w:r>
    </w:p>
    <w:p w:rsidR="00277FFB" w:rsidRPr="000A66E2" w:rsidRDefault="00277FFB" w:rsidP="000A66E2">
      <w:pPr>
        <w:spacing w:line="276" w:lineRule="auto"/>
        <w:ind w:firstLine="567"/>
        <w:jc w:val="both"/>
        <w:rPr>
          <w:sz w:val="24"/>
          <w:szCs w:val="24"/>
        </w:rPr>
      </w:pPr>
      <w:r w:rsidRPr="000A66E2">
        <w:rPr>
          <w:sz w:val="24"/>
          <w:szCs w:val="24"/>
        </w:rPr>
        <w:t xml:space="preserve">Реализации основной задачи </w:t>
      </w:r>
      <w:r w:rsidR="00660C2D" w:rsidRPr="000A66E2">
        <w:rPr>
          <w:sz w:val="24"/>
          <w:szCs w:val="24"/>
        </w:rPr>
        <w:t>школы</w:t>
      </w:r>
      <w:r w:rsidRPr="000A66E2">
        <w:rPr>
          <w:sz w:val="24"/>
          <w:szCs w:val="24"/>
        </w:rPr>
        <w:t xml:space="preserve"> по усовершенствованию УВП способствовало распределение дополнительных часов для организации эффективной работы с наиболее одаренными детьми по всем направлениям образовательной деятельности.</w:t>
      </w:r>
    </w:p>
    <w:p w:rsidR="00277FFB" w:rsidRPr="000A66E2" w:rsidRDefault="00660C2D" w:rsidP="000A66E2">
      <w:pPr>
        <w:spacing w:line="276" w:lineRule="auto"/>
        <w:ind w:firstLine="567"/>
        <w:jc w:val="both"/>
        <w:rPr>
          <w:sz w:val="24"/>
          <w:szCs w:val="24"/>
        </w:rPr>
      </w:pPr>
      <w:r w:rsidRPr="000A66E2">
        <w:rPr>
          <w:sz w:val="24"/>
          <w:szCs w:val="24"/>
        </w:rPr>
        <w:t xml:space="preserve">Школа </w:t>
      </w:r>
      <w:r w:rsidR="00277FFB" w:rsidRPr="000A66E2">
        <w:rPr>
          <w:sz w:val="24"/>
          <w:szCs w:val="24"/>
        </w:rPr>
        <w:t>располагает определенным перечнем учебно - наглядных пособий, учебного оборудования, в достаточном количестве современными техническими средствами обучения, компьютерной и мультимедийной техникой, которые активно используются в учебном процессе и внеурочной деятельности.</w:t>
      </w:r>
    </w:p>
    <w:p w:rsidR="00174F37" w:rsidRPr="000A66E2" w:rsidRDefault="00174F37" w:rsidP="000A66E2">
      <w:pPr>
        <w:spacing w:line="276" w:lineRule="auto"/>
        <w:ind w:firstLine="567"/>
        <w:jc w:val="both"/>
        <w:rPr>
          <w:sz w:val="24"/>
          <w:szCs w:val="24"/>
        </w:rPr>
      </w:pPr>
      <w:r w:rsidRPr="000A66E2">
        <w:rPr>
          <w:sz w:val="24"/>
          <w:szCs w:val="24"/>
        </w:rPr>
        <w:t xml:space="preserve">Помещения образовательного учреждения соответствуют нормам санитарно-эпидемиологической службы и удовлетворяют правилам государственной </w:t>
      </w:r>
      <w:r w:rsidRPr="000A66E2">
        <w:rPr>
          <w:sz w:val="24"/>
          <w:szCs w:val="24"/>
        </w:rPr>
        <w:lastRenderedPageBreak/>
        <w:t>противопожарной службы, о чем свидетельствуют соответствующие отметки в Паспорте готовности образовательного учреждения к 201</w:t>
      </w:r>
      <w:r w:rsidR="0078210A" w:rsidRPr="000A66E2">
        <w:rPr>
          <w:sz w:val="24"/>
          <w:szCs w:val="24"/>
        </w:rPr>
        <w:t>5</w:t>
      </w:r>
      <w:r w:rsidRPr="000A66E2">
        <w:rPr>
          <w:sz w:val="24"/>
          <w:szCs w:val="24"/>
        </w:rPr>
        <w:t>/201</w:t>
      </w:r>
      <w:r w:rsidR="0078210A" w:rsidRPr="000A66E2">
        <w:rPr>
          <w:sz w:val="24"/>
          <w:szCs w:val="24"/>
        </w:rPr>
        <w:t>6</w:t>
      </w:r>
      <w:r w:rsidRPr="000A66E2">
        <w:rPr>
          <w:sz w:val="24"/>
          <w:szCs w:val="24"/>
        </w:rPr>
        <w:t xml:space="preserve"> учебному году.</w:t>
      </w:r>
    </w:p>
    <w:p w:rsidR="00E0717A" w:rsidRPr="000A66E2" w:rsidRDefault="0078210A" w:rsidP="000A66E2">
      <w:pPr>
        <w:spacing w:line="276" w:lineRule="auto"/>
        <w:ind w:firstLine="567"/>
        <w:jc w:val="both"/>
        <w:rPr>
          <w:sz w:val="24"/>
          <w:szCs w:val="24"/>
        </w:rPr>
      </w:pPr>
      <w:r w:rsidRPr="000A66E2">
        <w:rPr>
          <w:sz w:val="24"/>
          <w:szCs w:val="24"/>
        </w:rPr>
        <w:t xml:space="preserve">В </w:t>
      </w:r>
      <w:r w:rsidR="00174F37" w:rsidRPr="000A66E2">
        <w:rPr>
          <w:sz w:val="24"/>
          <w:szCs w:val="24"/>
        </w:rPr>
        <w:t>школе функционируют методические объединения учителей, работающих по одной и той же специальности или работающих по одному циклу предметов, совершенствующих свое методическое и профессиональное мастерство, организующих взаимопомощь для обеспечения современных требований к обучению и воспитанию обучающихся, объединяющих творческие инициативы.</w:t>
      </w:r>
    </w:p>
    <w:p w:rsidR="001955CD" w:rsidRPr="00874BEC" w:rsidRDefault="001955CD" w:rsidP="00E0717A">
      <w:pPr>
        <w:pStyle w:val="2"/>
        <w:rPr>
          <w:rFonts w:eastAsia="Times New Roman"/>
          <w:color w:val="auto"/>
          <w:sz w:val="28"/>
          <w:szCs w:val="28"/>
        </w:rPr>
      </w:pPr>
      <w:bookmarkStart w:id="9" w:name="_Toc488929980"/>
      <w:bookmarkStart w:id="10" w:name="_Toc488930232"/>
      <w:bookmarkStart w:id="11" w:name="_Toc488997707"/>
      <w:r w:rsidRPr="00874BEC">
        <w:rPr>
          <w:rFonts w:eastAsia="Times New Roman"/>
          <w:color w:val="auto"/>
          <w:sz w:val="28"/>
          <w:szCs w:val="28"/>
        </w:rPr>
        <w:t>Анализ контингента обучающихся</w:t>
      </w:r>
      <w:bookmarkEnd w:id="9"/>
      <w:bookmarkEnd w:id="10"/>
      <w:bookmarkEnd w:id="11"/>
    </w:p>
    <w:p w:rsidR="001955CD" w:rsidRPr="00C166CD" w:rsidRDefault="001955CD" w:rsidP="001955CD">
      <w:pPr>
        <w:ind w:left="1160"/>
        <w:rPr>
          <w:sz w:val="28"/>
          <w:szCs w:val="28"/>
        </w:rPr>
      </w:pPr>
    </w:p>
    <w:p w:rsidR="001955CD" w:rsidRPr="00C166CD" w:rsidRDefault="001955CD" w:rsidP="001955CD">
      <w:pPr>
        <w:spacing w:line="10" w:lineRule="exact"/>
        <w:rPr>
          <w:sz w:val="28"/>
          <w:szCs w:val="28"/>
        </w:rPr>
      </w:pPr>
    </w:p>
    <w:p w:rsidR="001955CD" w:rsidRPr="000A66E2" w:rsidRDefault="001955CD" w:rsidP="000A66E2">
      <w:pPr>
        <w:tabs>
          <w:tab w:val="left" w:pos="818"/>
        </w:tabs>
        <w:spacing w:line="276" w:lineRule="auto"/>
        <w:ind w:right="-1"/>
        <w:rPr>
          <w:rFonts w:eastAsia="Times New Roman"/>
          <w:sz w:val="24"/>
          <w:szCs w:val="24"/>
        </w:rPr>
      </w:pPr>
      <w:r w:rsidRPr="000A66E2">
        <w:rPr>
          <w:rFonts w:eastAsia="Times New Roman"/>
          <w:sz w:val="24"/>
          <w:szCs w:val="24"/>
        </w:rPr>
        <w:t>В 2015-2016 учебном году на конец учебного года в школе обучалось 771 учащи</w:t>
      </w:r>
      <w:r w:rsidR="00391855" w:rsidRPr="000A66E2">
        <w:rPr>
          <w:rFonts w:eastAsia="Times New Roman"/>
          <w:sz w:val="24"/>
          <w:szCs w:val="24"/>
        </w:rPr>
        <w:t>й</w:t>
      </w:r>
      <w:r w:rsidRPr="000A66E2">
        <w:rPr>
          <w:rFonts w:eastAsia="Times New Roman"/>
          <w:sz w:val="24"/>
          <w:szCs w:val="24"/>
        </w:rPr>
        <w:t>ся. По ступеням образования:</w:t>
      </w:r>
    </w:p>
    <w:p w:rsidR="001955CD" w:rsidRPr="000A66E2" w:rsidRDefault="001955CD" w:rsidP="000A66E2">
      <w:pPr>
        <w:spacing w:line="276" w:lineRule="auto"/>
        <w:rPr>
          <w:rFonts w:eastAsia="Times New Roman"/>
          <w:sz w:val="24"/>
          <w:szCs w:val="24"/>
        </w:rPr>
      </w:pPr>
    </w:p>
    <w:p w:rsidR="001955CD" w:rsidRPr="000A66E2" w:rsidRDefault="001955CD" w:rsidP="000A66E2">
      <w:pPr>
        <w:spacing w:line="276" w:lineRule="auto"/>
        <w:ind w:left="560" w:right="-143"/>
        <w:rPr>
          <w:rFonts w:eastAsia="Times New Roman"/>
          <w:sz w:val="24"/>
          <w:szCs w:val="24"/>
        </w:rPr>
      </w:pPr>
      <w:r w:rsidRPr="000A66E2">
        <w:rPr>
          <w:rFonts w:eastAsia="Times New Roman"/>
          <w:sz w:val="24"/>
          <w:szCs w:val="24"/>
        </w:rPr>
        <w:t xml:space="preserve">Начальная школа – 13 классов – 231 учащийся; </w:t>
      </w:r>
    </w:p>
    <w:p w:rsidR="001955CD" w:rsidRPr="000A66E2" w:rsidRDefault="001955CD" w:rsidP="000A66E2">
      <w:pPr>
        <w:spacing w:line="276" w:lineRule="auto"/>
        <w:ind w:left="560" w:right="-143"/>
        <w:rPr>
          <w:rFonts w:eastAsia="Times New Roman"/>
          <w:sz w:val="24"/>
          <w:szCs w:val="24"/>
        </w:rPr>
      </w:pPr>
      <w:r w:rsidRPr="000A66E2">
        <w:rPr>
          <w:rFonts w:eastAsia="Times New Roman"/>
          <w:sz w:val="24"/>
          <w:szCs w:val="24"/>
        </w:rPr>
        <w:t xml:space="preserve">Основная школа – 11классов – 309 учащихся; </w:t>
      </w:r>
    </w:p>
    <w:p w:rsidR="001955CD" w:rsidRPr="000A66E2" w:rsidRDefault="001955CD" w:rsidP="000A66E2">
      <w:pPr>
        <w:spacing w:line="276" w:lineRule="auto"/>
        <w:ind w:left="560" w:right="3620"/>
        <w:rPr>
          <w:rFonts w:eastAsia="Times New Roman"/>
          <w:sz w:val="24"/>
          <w:szCs w:val="24"/>
        </w:rPr>
      </w:pPr>
      <w:r w:rsidRPr="000A66E2">
        <w:rPr>
          <w:rFonts w:eastAsia="Times New Roman"/>
          <w:sz w:val="24"/>
          <w:szCs w:val="24"/>
        </w:rPr>
        <w:t>Старшая школа – 3 класса– 62 учащихся</w:t>
      </w:r>
    </w:p>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 Средняя наполняемость классов по школе 28,5 человек. </w:t>
      </w:r>
    </w:p>
    <w:p w:rsidR="001955CD" w:rsidRPr="000A66E2" w:rsidRDefault="001955CD" w:rsidP="000A66E2">
      <w:pPr>
        <w:spacing w:line="276" w:lineRule="auto"/>
        <w:ind w:left="560" w:right="-9"/>
        <w:rPr>
          <w:rFonts w:eastAsia="Times New Roman"/>
          <w:b/>
          <w:bCs/>
          <w:sz w:val="24"/>
          <w:szCs w:val="24"/>
        </w:rPr>
      </w:pPr>
      <w:r w:rsidRPr="000A66E2">
        <w:rPr>
          <w:rFonts w:eastAsia="Times New Roman"/>
          <w:b/>
          <w:bCs/>
          <w:sz w:val="24"/>
          <w:szCs w:val="24"/>
        </w:rPr>
        <w:t xml:space="preserve">СТРУКТУРА КОНТИНГЕНТА ОБУЧАЮЩИХСЯ (количество классов) </w:t>
      </w:r>
    </w:p>
    <w:tbl>
      <w:tblPr>
        <w:tblStyle w:val="a6"/>
        <w:tblW w:w="10067" w:type="dxa"/>
        <w:tblLayout w:type="fixed"/>
        <w:tblLook w:val="04A0"/>
      </w:tblPr>
      <w:tblGrid>
        <w:gridCol w:w="1137"/>
        <w:gridCol w:w="1665"/>
        <w:gridCol w:w="1725"/>
        <w:gridCol w:w="1960"/>
        <w:gridCol w:w="1843"/>
        <w:gridCol w:w="1737"/>
      </w:tblGrid>
      <w:tr w:rsidR="001955CD" w:rsidRPr="000A66E2" w:rsidTr="001140C3">
        <w:trPr>
          <w:trHeight w:val="765"/>
        </w:trPr>
        <w:tc>
          <w:tcPr>
            <w:tcW w:w="1137" w:type="dxa"/>
            <w:hideMark/>
          </w:tcPr>
          <w:p w:rsidR="001955CD" w:rsidRPr="000A66E2" w:rsidRDefault="001955CD" w:rsidP="000A66E2">
            <w:pPr>
              <w:spacing w:line="276" w:lineRule="auto"/>
              <w:ind w:right="-9"/>
              <w:rPr>
                <w:rFonts w:eastAsia="Times New Roman"/>
                <w:sz w:val="24"/>
                <w:szCs w:val="24"/>
              </w:rPr>
            </w:pPr>
            <w:r w:rsidRPr="000A66E2">
              <w:rPr>
                <w:rFonts w:eastAsia="Times New Roman"/>
                <w:b/>
                <w:bCs/>
                <w:sz w:val="24"/>
                <w:szCs w:val="24"/>
              </w:rPr>
              <w:t xml:space="preserve">классы </w:t>
            </w:r>
          </w:p>
        </w:tc>
        <w:tc>
          <w:tcPr>
            <w:tcW w:w="1665" w:type="dxa"/>
            <w:hideMark/>
          </w:tcPr>
          <w:p w:rsidR="001955CD" w:rsidRPr="000A66E2" w:rsidRDefault="001955CD" w:rsidP="000A66E2">
            <w:pPr>
              <w:spacing w:line="276" w:lineRule="auto"/>
              <w:ind w:left="-3" w:right="-9"/>
              <w:rPr>
                <w:rFonts w:eastAsia="Times New Roman"/>
                <w:sz w:val="24"/>
                <w:szCs w:val="24"/>
              </w:rPr>
            </w:pPr>
            <w:r w:rsidRPr="000A66E2">
              <w:rPr>
                <w:rFonts w:eastAsia="Times New Roman"/>
                <w:b/>
                <w:bCs/>
                <w:sz w:val="24"/>
                <w:szCs w:val="24"/>
              </w:rPr>
              <w:t xml:space="preserve">2011-2012 </w:t>
            </w:r>
          </w:p>
        </w:tc>
        <w:tc>
          <w:tcPr>
            <w:tcW w:w="1725" w:type="dxa"/>
            <w:hideMark/>
          </w:tcPr>
          <w:p w:rsidR="001955CD" w:rsidRPr="000A66E2" w:rsidRDefault="001955CD" w:rsidP="000A66E2">
            <w:pPr>
              <w:spacing w:line="276" w:lineRule="auto"/>
              <w:ind w:left="16" w:right="-9"/>
              <w:rPr>
                <w:rFonts w:eastAsia="Times New Roman"/>
                <w:sz w:val="24"/>
                <w:szCs w:val="24"/>
              </w:rPr>
            </w:pPr>
            <w:r w:rsidRPr="000A66E2">
              <w:rPr>
                <w:rFonts w:eastAsia="Times New Roman"/>
                <w:b/>
                <w:bCs/>
                <w:sz w:val="24"/>
                <w:szCs w:val="24"/>
              </w:rPr>
              <w:t xml:space="preserve">2012-2013 </w:t>
            </w:r>
          </w:p>
        </w:tc>
        <w:tc>
          <w:tcPr>
            <w:tcW w:w="1960" w:type="dxa"/>
            <w:hideMark/>
          </w:tcPr>
          <w:p w:rsidR="001955CD" w:rsidRPr="000A66E2" w:rsidRDefault="001955CD" w:rsidP="000A66E2">
            <w:pPr>
              <w:spacing w:line="276" w:lineRule="auto"/>
              <w:ind w:left="9" w:right="-9"/>
              <w:rPr>
                <w:rFonts w:eastAsia="Times New Roman"/>
                <w:sz w:val="24"/>
                <w:szCs w:val="24"/>
              </w:rPr>
            </w:pPr>
            <w:r w:rsidRPr="000A66E2">
              <w:rPr>
                <w:rFonts w:eastAsia="Times New Roman"/>
                <w:b/>
                <w:bCs/>
                <w:sz w:val="24"/>
                <w:szCs w:val="24"/>
              </w:rPr>
              <w:t xml:space="preserve">2013-2014 </w:t>
            </w:r>
          </w:p>
        </w:tc>
        <w:tc>
          <w:tcPr>
            <w:tcW w:w="1843" w:type="dxa"/>
            <w:hideMark/>
          </w:tcPr>
          <w:p w:rsidR="001955CD" w:rsidRPr="000A66E2" w:rsidRDefault="001955CD" w:rsidP="000A66E2">
            <w:pPr>
              <w:spacing w:line="276" w:lineRule="auto"/>
              <w:ind w:left="2" w:right="-9"/>
              <w:rPr>
                <w:rFonts w:eastAsia="Times New Roman"/>
                <w:sz w:val="24"/>
                <w:szCs w:val="24"/>
              </w:rPr>
            </w:pPr>
            <w:r w:rsidRPr="000A66E2">
              <w:rPr>
                <w:rFonts w:eastAsia="Times New Roman"/>
                <w:b/>
                <w:bCs/>
                <w:sz w:val="24"/>
                <w:szCs w:val="24"/>
              </w:rPr>
              <w:t xml:space="preserve">2014-2015 </w:t>
            </w:r>
          </w:p>
        </w:tc>
        <w:tc>
          <w:tcPr>
            <w:tcW w:w="1737" w:type="dxa"/>
            <w:hideMark/>
          </w:tcPr>
          <w:p w:rsidR="001955CD" w:rsidRPr="000A66E2" w:rsidRDefault="001955CD" w:rsidP="000A66E2">
            <w:pPr>
              <w:spacing w:line="276" w:lineRule="auto"/>
              <w:ind w:left="-6" w:right="-9"/>
              <w:rPr>
                <w:rFonts w:eastAsia="Times New Roman"/>
                <w:sz w:val="24"/>
                <w:szCs w:val="24"/>
              </w:rPr>
            </w:pPr>
            <w:r w:rsidRPr="000A66E2">
              <w:rPr>
                <w:rFonts w:eastAsia="Times New Roman"/>
                <w:b/>
                <w:bCs/>
                <w:sz w:val="24"/>
                <w:szCs w:val="24"/>
              </w:rPr>
              <w:t>2015-2016</w:t>
            </w:r>
          </w:p>
        </w:tc>
      </w:tr>
      <w:tr w:rsidR="001955CD" w:rsidRPr="000A66E2" w:rsidTr="001140C3">
        <w:trPr>
          <w:trHeight w:val="510"/>
        </w:trPr>
        <w:tc>
          <w:tcPr>
            <w:tcW w:w="1137" w:type="dxa"/>
            <w:hideMark/>
          </w:tcPr>
          <w:p w:rsidR="001955CD" w:rsidRPr="000A66E2" w:rsidRDefault="001955CD" w:rsidP="000A66E2">
            <w:pPr>
              <w:spacing w:line="276" w:lineRule="auto"/>
              <w:ind w:right="-9"/>
              <w:rPr>
                <w:rFonts w:eastAsia="Times New Roman"/>
                <w:sz w:val="24"/>
                <w:szCs w:val="24"/>
              </w:rPr>
            </w:pPr>
            <w:r w:rsidRPr="000A66E2">
              <w:rPr>
                <w:rFonts w:eastAsia="Times New Roman"/>
                <w:sz w:val="24"/>
                <w:szCs w:val="24"/>
                <w:lang w:val="en-US"/>
              </w:rPr>
              <w:t>I-IV</w:t>
            </w:r>
            <w:r w:rsidRPr="000A66E2">
              <w:rPr>
                <w:rFonts w:eastAsia="Times New Roman"/>
                <w:sz w:val="24"/>
                <w:szCs w:val="24"/>
              </w:rPr>
              <w:t xml:space="preserve"> </w:t>
            </w:r>
          </w:p>
        </w:tc>
        <w:tc>
          <w:tcPr>
            <w:tcW w:w="1665" w:type="dxa"/>
            <w:hideMark/>
          </w:tcPr>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9 </w:t>
            </w:r>
          </w:p>
        </w:tc>
        <w:tc>
          <w:tcPr>
            <w:tcW w:w="1725" w:type="dxa"/>
            <w:hideMark/>
          </w:tcPr>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9 </w:t>
            </w:r>
          </w:p>
        </w:tc>
        <w:tc>
          <w:tcPr>
            <w:tcW w:w="1960" w:type="dxa"/>
            <w:hideMark/>
          </w:tcPr>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10 </w:t>
            </w:r>
          </w:p>
        </w:tc>
        <w:tc>
          <w:tcPr>
            <w:tcW w:w="1843" w:type="dxa"/>
            <w:hideMark/>
          </w:tcPr>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12 </w:t>
            </w:r>
          </w:p>
        </w:tc>
        <w:tc>
          <w:tcPr>
            <w:tcW w:w="1737" w:type="dxa"/>
            <w:hideMark/>
          </w:tcPr>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13 </w:t>
            </w:r>
          </w:p>
        </w:tc>
      </w:tr>
      <w:tr w:rsidR="001955CD" w:rsidRPr="000A66E2" w:rsidTr="001140C3">
        <w:trPr>
          <w:trHeight w:val="405"/>
        </w:trPr>
        <w:tc>
          <w:tcPr>
            <w:tcW w:w="1137" w:type="dxa"/>
            <w:hideMark/>
          </w:tcPr>
          <w:p w:rsidR="001955CD" w:rsidRPr="000A66E2" w:rsidRDefault="001955CD" w:rsidP="000A66E2">
            <w:pPr>
              <w:spacing w:line="276" w:lineRule="auto"/>
              <w:ind w:right="-9"/>
              <w:rPr>
                <w:rFonts w:eastAsia="Times New Roman"/>
                <w:sz w:val="24"/>
                <w:szCs w:val="24"/>
              </w:rPr>
            </w:pPr>
            <w:r w:rsidRPr="000A66E2">
              <w:rPr>
                <w:rFonts w:eastAsia="Times New Roman"/>
                <w:sz w:val="24"/>
                <w:szCs w:val="24"/>
                <w:lang w:val="en-US"/>
              </w:rPr>
              <w:t>V-IX</w:t>
            </w:r>
            <w:r w:rsidRPr="000A66E2">
              <w:rPr>
                <w:rFonts w:eastAsia="Times New Roman"/>
                <w:sz w:val="24"/>
                <w:szCs w:val="24"/>
              </w:rPr>
              <w:t xml:space="preserve"> </w:t>
            </w:r>
          </w:p>
        </w:tc>
        <w:tc>
          <w:tcPr>
            <w:tcW w:w="1665" w:type="dxa"/>
            <w:hideMark/>
          </w:tcPr>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10 </w:t>
            </w:r>
          </w:p>
        </w:tc>
        <w:tc>
          <w:tcPr>
            <w:tcW w:w="1725" w:type="dxa"/>
            <w:hideMark/>
          </w:tcPr>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10 </w:t>
            </w:r>
          </w:p>
        </w:tc>
        <w:tc>
          <w:tcPr>
            <w:tcW w:w="1960" w:type="dxa"/>
            <w:hideMark/>
          </w:tcPr>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10 </w:t>
            </w:r>
          </w:p>
        </w:tc>
        <w:tc>
          <w:tcPr>
            <w:tcW w:w="1843" w:type="dxa"/>
            <w:hideMark/>
          </w:tcPr>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10 </w:t>
            </w:r>
          </w:p>
        </w:tc>
        <w:tc>
          <w:tcPr>
            <w:tcW w:w="1737" w:type="dxa"/>
            <w:hideMark/>
          </w:tcPr>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11 </w:t>
            </w:r>
          </w:p>
        </w:tc>
      </w:tr>
      <w:tr w:rsidR="001955CD" w:rsidRPr="000A66E2" w:rsidTr="001140C3">
        <w:trPr>
          <w:trHeight w:val="454"/>
        </w:trPr>
        <w:tc>
          <w:tcPr>
            <w:tcW w:w="1137" w:type="dxa"/>
            <w:hideMark/>
          </w:tcPr>
          <w:p w:rsidR="001955CD" w:rsidRPr="000A66E2" w:rsidRDefault="001955CD" w:rsidP="000A66E2">
            <w:pPr>
              <w:spacing w:line="276" w:lineRule="auto"/>
              <w:ind w:right="-9"/>
              <w:rPr>
                <w:rFonts w:eastAsia="Times New Roman"/>
                <w:sz w:val="24"/>
                <w:szCs w:val="24"/>
              </w:rPr>
            </w:pPr>
            <w:r w:rsidRPr="000A66E2">
              <w:rPr>
                <w:rFonts w:eastAsia="Times New Roman"/>
                <w:sz w:val="24"/>
                <w:szCs w:val="24"/>
                <w:lang w:val="en-US"/>
              </w:rPr>
              <w:t>X-XI</w:t>
            </w:r>
            <w:r w:rsidRPr="000A66E2">
              <w:rPr>
                <w:rFonts w:eastAsia="Times New Roman"/>
                <w:sz w:val="24"/>
                <w:szCs w:val="24"/>
              </w:rPr>
              <w:t xml:space="preserve"> </w:t>
            </w:r>
          </w:p>
        </w:tc>
        <w:tc>
          <w:tcPr>
            <w:tcW w:w="1665" w:type="dxa"/>
            <w:hideMark/>
          </w:tcPr>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4 </w:t>
            </w:r>
          </w:p>
        </w:tc>
        <w:tc>
          <w:tcPr>
            <w:tcW w:w="1725" w:type="dxa"/>
            <w:hideMark/>
          </w:tcPr>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3 </w:t>
            </w:r>
          </w:p>
        </w:tc>
        <w:tc>
          <w:tcPr>
            <w:tcW w:w="1960" w:type="dxa"/>
            <w:hideMark/>
          </w:tcPr>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2 </w:t>
            </w:r>
          </w:p>
        </w:tc>
        <w:tc>
          <w:tcPr>
            <w:tcW w:w="1843" w:type="dxa"/>
            <w:hideMark/>
          </w:tcPr>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3 </w:t>
            </w:r>
          </w:p>
        </w:tc>
        <w:tc>
          <w:tcPr>
            <w:tcW w:w="1737" w:type="dxa"/>
            <w:hideMark/>
          </w:tcPr>
          <w:p w:rsidR="001955CD" w:rsidRPr="000A66E2" w:rsidRDefault="001955CD" w:rsidP="000A66E2">
            <w:pPr>
              <w:spacing w:line="276" w:lineRule="auto"/>
              <w:ind w:left="560" w:right="-9"/>
              <w:rPr>
                <w:rFonts w:eastAsia="Times New Roman"/>
                <w:sz w:val="24"/>
                <w:szCs w:val="24"/>
              </w:rPr>
            </w:pPr>
            <w:r w:rsidRPr="000A66E2">
              <w:rPr>
                <w:rFonts w:eastAsia="Times New Roman"/>
                <w:sz w:val="24"/>
                <w:szCs w:val="24"/>
              </w:rPr>
              <w:t xml:space="preserve">3 </w:t>
            </w:r>
          </w:p>
        </w:tc>
      </w:tr>
      <w:tr w:rsidR="001955CD" w:rsidRPr="000A66E2" w:rsidTr="001140C3">
        <w:trPr>
          <w:trHeight w:val="362"/>
        </w:trPr>
        <w:tc>
          <w:tcPr>
            <w:tcW w:w="1137" w:type="dxa"/>
            <w:hideMark/>
          </w:tcPr>
          <w:p w:rsidR="001955CD" w:rsidRPr="000A66E2" w:rsidRDefault="001955CD" w:rsidP="000A66E2">
            <w:pPr>
              <w:spacing w:line="276" w:lineRule="auto"/>
              <w:ind w:right="-9"/>
              <w:rPr>
                <w:rFonts w:eastAsia="Times New Roman"/>
                <w:b/>
                <w:sz w:val="24"/>
                <w:szCs w:val="24"/>
              </w:rPr>
            </w:pPr>
            <w:r w:rsidRPr="000A66E2">
              <w:rPr>
                <w:rFonts w:eastAsia="Times New Roman"/>
                <w:b/>
                <w:sz w:val="24"/>
                <w:szCs w:val="24"/>
              </w:rPr>
              <w:t xml:space="preserve">Всего </w:t>
            </w:r>
          </w:p>
        </w:tc>
        <w:tc>
          <w:tcPr>
            <w:tcW w:w="1665" w:type="dxa"/>
            <w:hideMark/>
          </w:tcPr>
          <w:p w:rsidR="001955CD" w:rsidRPr="000A66E2" w:rsidRDefault="001955CD" w:rsidP="000A66E2">
            <w:pPr>
              <w:spacing w:line="276" w:lineRule="auto"/>
              <w:ind w:left="560" w:right="-9"/>
              <w:rPr>
                <w:rFonts w:eastAsia="Times New Roman"/>
                <w:b/>
                <w:sz w:val="24"/>
                <w:szCs w:val="24"/>
              </w:rPr>
            </w:pPr>
            <w:r w:rsidRPr="000A66E2">
              <w:rPr>
                <w:rFonts w:eastAsia="Times New Roman"/>
                <w:b/>
                <w:sz w:val="24"/>
                <w:szCs w:val="24"/>
              </w:rPr>
              <w:t xml:space="preserve">23 </w:t>
            </w:r>
          </w:p>
        </w:tc>
        <w:tc>
          <w:tcPr>
            <w:tcW w:w="1725" w:type="dxa"/>
            <w:hideMark/>
          </w:tcPr>
          <w:p w:rsidR="001955CD" w:rsidRPr="000A66E2" w:rsidRDefault="001955CD" w:rsidP="000A66E2">
            <w:pPr>
              <w:spacing w:line="276" w:lineRule="auto"/>
              <w:ind w:left="560" w:right="-9"/>
              <w:rPr>
                <w:rFonts w:eastAsia="Times New Roman"/>
                <w:b/>
                <w:sz w:val="24"/>
                <w:szCs w:val="24"/>
              </w:rPr>
            </w:pPr>
            <w:r w:rsidRPr="000A66E2">
              <w:rPr>
                <w:rFonts w:eastAsia="Times New Roman"/>
                <w:b/>
                <w:sz w:val="24"/>
                <w:szCs w:val="24"/>
              </w:rPr>
              <w:t xml:space="preserve">22 </w:t>
            </w:r>
          </w:p>
        </w:tc>
        <w:tc>
          <w:tcPr>
            <w:tcW w:w="1960" w:type="dxa"/>
            <w:hideMark/>
          </w:tcPr>
          <w:p w:rsidR="001955CD" w:rsidRPr="000A66E2" w:rsidRDefault="001955CD" w:rsidP="000A66E2">
            <w:pPr>
              <w:spacing w:line="276" w:lineRule="auto"/>
              <w:ind w:left="560" w:right="-9"/>
              <w:rPr>
                <w:rFonts w:eastAsia="Times New Roman"/>
                <w:b/>
                <w:sz w:val="24"/>
                <w:szCs w:val="24"/>
              </w:rPr>
            </w:pPr>
            <w:r w:rsidRPr="000A66E2">
              <w:rPr>
                <w:rFonts w:eastAsia="Times New Roman"/>
                <w:b/>
                <w:sz w:val="24"/>
                <w:szCs w:val="24"/>
              </w:rPr>
              <w:t xml:space="preserve">22 </w:t>
            </w:r>
          </w:p>
        </w:tc>
        <w:tc>
          <w:tcPr>
            <w:tcW w:w="1843" w:type="dxa"/>
            <w:hideMark/>
          </w:tcPr>
          <w:p w:rsidR="001955CD" w:rsidRPr="000A66E2" w:rsidRDefault="001955CD" w:rsidP="000A66E2">
            <w:pPr>
              <w:spacing w:line="276" w:lineRule="auto"/>
              <w:ind w:left="560" w:right="-9"/>
              <w:rPr>
                <w:rFonts w:eastAsia="Times New Roman"/>
                <w:b/>
                <w:sz w:val="24"/>
                <w:szCs w:val="24"/>
              </w:rPr>
            </w:pPr>
            <w:r w:rsidRPr="000A66E2">
              <w:rPr>
                <w:rFonts w:eastAsia="Times New Roman"/>
                <w:b/>
                <w:sz w:val="24"/>
                <w:szCs w:val="24"/>
              </w:rPr>
              <w:t xml:space="preserve">25 </w:t>
            </w:r>
          </w:p>
        </w:tc>
        <w:tc>
          <w:tcPr>
            <w:tcW w:w="1737" w:type="dxa"/>
            <w:hideMark/>
          </w:tcPr>
          <w:p w:rsidR="001955CD" w:rsidRPr="000A66E2" w:rsidRDefault="001955CD" w:rsidP="000A66E2">
            <w:pPr>
              <w:spacing w:line="276" w:lineRule="auto"/>
              <w:ind w:left="560" w:right="-9"/>
              <w:rPr>
                <w:rFonts w:eastAsia="Times New Roman"/>
                <w:b/>
                <w:sz w:val="24"/>
                <w:szCs w:val="24"/>
              </w:rPr>
            </w:pPr>
            <w:r w:rsidRPr="000A66E2">
              <w:rPr>
                <w:rFonts w:eastAsia="Times New Roman"/>
                <w:b/>
                <w:sz w:val="24"/>
                <w:szCs w:val="24"/>
              </w:rPr>
              <w:t xml:space="preserve">27 </w:t>
            </w:r>
          </w:p>
        </w:tc>
      </w:tr>
    </w:tbl>
    <w:p w:rsidR="001955CD" w:rsidRPr="000A66E2" w:rsidRDefault="001955CD" w:rsidP="000A66E2">
      <w:pPr>
        <w:spacing w:line="276" w:lineRule="auto"/>
        <w:ind w:left="560" w:right="-9"/>
        <w:rPr>
          <w:rFonts w:eastAsia="Times New Roman"/>
          <w:sz w:val="24"/>
          <w:szCs w:val="24"/>
        </w:rPr>
      </w:pPr>
    </w:p>
    <w:p w:rsidR="001955CD" w:rsidRPr="000A66E2" w:rsidRDefault="001955CD" w:rsidP="000A66E2">
      <w:pPr>
        <w:spacing w:line="276" w:lineRule="auto"/>
        <w:ind w:left="560" w:right="-9"/>
        <w:rPr>
          <w:rFonts w:eastAsia="Times New Roman"/>
          <w:sz w:val="24"/>
          <w:szCs w:val="24"/>
        </w:rPr>
      </w:pPr>
      <w:r w:rsidRPr="000A66E2">
        <w:rPr>
          <w:rFonts w:eastAsia="Times New Roman"/>
          <w:b/>
          <w:bCs/>
          <w:sz w:val="24"/>
          <w:szCs w:val="24"/>
        </w:rPr>
        <w:t xml:space="preserve">СТРУКТУРА КОНТИНГЕНТА ОБУЧАЮЩИХСЯ (число учащихся) </w:t>
      </w:r>
    </w:p>
    <w:tbl>
      <w:tblPr>
        <w:tblStyle w:val="a6"/>
        <w:tblW w:w="10031" w:type="dxa"/>
        <w:tblLayout w:type="fixed"/>
        <w:tblLook w:val="04A0"/>
      </w:tblPr>
      <w:tblGrid>
        <w:gridCol w:w="1130"/>
        <w:gridCol w:w="1666"/>
        <w:gridCol w:w="1820"/>
        <w:gridCol w:w="1871"/>
        <w:gridCol w:w="1843"/>
        <w:gridCol w:w="1701"/>
      </w:tblGrid>
      <w:tr w:rsidR="001955CD" w:rsidRPr="000A66E2" w:rsidTr="001140C3">
        <w:trPr>
          <w:trHeight w:val="765"/>
        </w:trPr>
        <w:tc>
          <w:tcPr>
            <w:tcW w:w="1130" w:type="dxa"/>
            <w:hideMark/>
          </w:tcPr>
          <w:p w:rsidR="001955CD" w:rsidRPr="000A66E2" w:rsidRDefault="001955CD" w:rsidP="000A66E2">
            <w:pPr>
              <w:spacing w:line="276" w:lineRule="auto"/>
              <w:ind w:right="-9"/>
              <w:rPr>
                <w:rFonts w:eastAsia="Times New Roman"/>
                <w:sz w:val="24"/>
                <w:szCs w:val="24"/>
              </w:rPr>
            </w:pPr>
            <w:r w:rsidRPr="000A66E2">
              <w:rPr>
                <w:rFonts w:eastAsia="Times New Roman"/>
                <w:b/>
                <w:bCs/>
                <w:sz w:val="24"/>
                <w:szCs w:val="24"/>
              </w:rPr>
              <w:t xml:space="preserve">классы </w:t>
            </w:r>
          </w:p>
        </w:tc>
        <w:tc>
          <w:tcPr>
            <w:tcW w:w="1666" w:type="dxa"/>
            <w:hideMark/>
          </w:tcPr>
          <w:p w:rsidR="001955CD" w:rsidRPr="000A66E2" w:rsidRDefault="001955CD" w:rsidP="000A66E2">
            <w:pPr>
              <w:spacing w:line="276" w:lineRule="auto"/>
              <w:ind w:right="-9"/>
              <w:rPr>
                <w:rFonts w:eastAsia="Times New Roman"/>
                <w:sz w:val="24"/>
                <w:szCs w:val="24"/>
              </w:rPr>
            </w:pPr>
            <w:r w:rsidRPr="000A66E2">
              <w:rPr>
                <w:rFonts w:eastAsia="Times New Roman"/>
                <w:b/>
                <w:bCs/>
                <w:sz w:val="24"/>
                <w:szCs w:val="24"/>
              </w:rPr>
              <w:t xml:space="preserve">2011-2012 </w:t>
            </w:r>
          </w:p>
        </w:tc>
        <w:tc>
          <w:tcPr>
            <w:tcW w:w="1820" w:type="dxa"/>
            <w:hideMark/>
          </w:tcPr>
          <w:p w:rsidR="001955CD" w:rsidRPr="000A66E2" w:rsidRDefault="001955CD" w:rsidP="000A66E2">
            <w:pPr>
              <w:spacing w:line="276" w:lineRule="auto"/>
              <w:ind w:left="-102" w:right="-9"/>
              <w:rPr>
                <w:rFonts w:eastAsia="Times New Roman"/>
                <w:sz w:val="24"/>
                <w:szCs w:val="24"/>
              </w:rPr>
            </w:pPr>
            <w:r w:rsidRPr="000A66E2">
              <w:rPr>
                <w:rFonts w:eastAsia="Times New Roman"/>
                <w:b/>
                <w:bCs/>
                <w:sz w:val="24"/>
                <w:szCs w:val="24"/>
              </w:rPr>
              <w:t xml:space="preserve">2012-2013 </w:t>
            </w:r>
          </w:p>
        </w:tc>
        <w:tc>
          <w:tcPr>
            <w:tcW w:w="1871" w:type="dxa"/>
            <w:hideMark/>
          </w:tcPr>
          <w:p w:rsidR="001955CD" w:rsidRPr="000A66E2" w:rsidRDefault="001955CD" w:rsidP="000A66E2">
            <w:pPr>
              <w:spacing w:line="276" w:lineRule="auto"/>
              <w:ind w:left="-80" w:right="-9"/>
              <w:rPr>
                <w:rFonts w:eastAsia="Times New Roman"/>
                <w:sz w:val="24"/>
                <w:szCs w:val="24"/>
              </w:rPr>
            </w:pPr>
            <w:r w:rsidRPr="000A66E2">
              <w:rPr>
                <w:rFonts w:eastAsia="Times New Roman"/>
                <w:b/>
                <w:bCs/>
                <w:sz w:val="24"/>
                <w:szCs w:val="24"/>
              </w:rPr>
              <w:t xml:space="preserve">2013-2014 </w:t>
            </w:r>
          </w:p>
        </w:tc>
        <w:tc>
          <w:tcPr>
            <w:tcW w:w="1843" w:type="dxa"/>
            <w:hideMark/>
          </w:tcPr>
          <w:p w:rsidR="001955CD" w:rsidRPr="000A66E2" w:rsidRDefault="001955CD" w:rsidP="000A66E2">
            <w:pPr>
              <w:spacing w:line="276" w:lineRule="auto"/>
              <w:ind w:left="-108" w:right="-9"/>
              <w:rPr>
                <w:rFonts w:eastAsia="Times New Roman"/>
                <w:sz w:val="24"/>
                <w:szCs w:val="24"/>
              </w:rPr>
            </w:pPr>
            <w:r w:rsidRPr="000A66E2">
              <w:rPr>
                <w:rFonts w:eastAsia="Times New Roman"/>
                <w:b/>
                <w:bCs/>
                <w:sz w:val="24"/>
                <w:szCs w:val="24"/>
              </w:rPr>
              <w:t xml:space="preserve">2014-2015 </w:t>
            </w:r>
          </w:p>
        </w:tc>
        <w:tc>
          <w:tcPr>
            <w:tcW w:w="1701" w:type="dxa"/>
            <w:hideMark/>
          </w:tcPr>
          <w:p w:rsidR="001955CD" w:rsidRPr="000A66E2" w:rsidRDefault="001955CD" w:rsidP="000A66E2">
            <w:pPr>
              <w:spacing w:line="276" w:lineRule="auto"/>
              <w:ind w:left="-108" w:right="-9"/>
              <w:rPr>
                <w:rFonts w:eastAsia="Times New Roman"/>
                <w:sz w:val="24"/>
                <w:szCs w:val="24"/>
              </w:rPr>
            </w:pPr>
            <w:r w:rsidRPr="000A66E2">
              <w:rPr>
                <w:rFonts w:eastAsia="Times New Roman"/>
                <w:b/>
                <w:bCs/>
                <w:sz w:val="24"/>
                <w:szCs w:val="24"/>
              </w:rPr>
              <w:t xml:space="preserve">2015-2016 </w:t>
            </w:r>
          </w:p>
        </w:tc>
      </w:tr>
      <w:tr w:rsidR="001955CD" w:rsidRPr="000A66E2" w:rsidTr="001140C3">
        <w:trPr>
          <w:trHeight w:val="567"/>
        </w:trPr>
        <w:tc>
          <w:tcPr>
            <w:tcW w:w="1130" w:type="dxa"/>
            <w:hideMark/>
          </w:tcPr>
          <w:p w:rsidR="001955CD" w:rsidRPr="000A66E2" w:rsidRDefault="001955CD" w:rsidP="000A66E2">
            <w:pPr>
              <w:spacing w:line="276" w:lineRule="auto"/>
              <w:ind w:right="-9"/>
              <w:rPr>
                <w:rFonts w:eastAsia="Times New Roman"/>
                <w:sz w:val="24"/>
                <w:szCs w:val="24"/>
              </w:rPr>
            </w:pPr>
            <w:r w:rsidRPr="000A66E2">
              <w:rPr>
                <w:rFonts w:eastAsia="Times New Roman"/>
                <w:sz w:val="24"/>
                <w:szCs w:val="24"/>
                <w:lang w:val="en-US"/>
              </w:rPr>
              <w:t>I-IV</w:t>
            </w:r>
            <w:r w:rsidRPr="000A66E2">
              <w:rPr>
                <w:rFonts w:eastAsia="Times New Roman"/>
                <w:sz w:val="24"/>
                <w:szCs w:val="24"/>
              </w:rPr>
              <w:t xml:space="preserve"> </w:t>
            </w:r>
          </w:p>
        </w:tc>
        <w:tc>
          <w:tcPr>
            <w:tcW w:w="1666" w:type="dxa"/>
            <w:hideMark/>
          </w:tcPr>
          <w:p w:rsidR="001955CD" w:rsidRPr="000A66E2" w:rsidRDefault="001955CD" w:rsidP="000A66E2">
            <w:pPr>
              <w:spacing w:line="276" w:lineRule="auto"/>
              <w:ind w:right="-9"/>
              <w:rPr>
                <w:rFonts w:eastAsia="Times New Roman"/>
                <w:sz w:val="24"/>
                <w:szCs w:val="24"/>
              </w:rPr>
            </w:pPr>
            <w:r w:rsidRPr="000A66E2">
              <w:rPr>
                <w:rFonts w:eastAsia="Times New Roman"/>
                <w:sz w:val="24"/>
                <w:szCs w:val="24"/>
              </w:rPr>
              <w:t xml:space="preserve">219 </w:t>
            </w:r>
          </w:p>
        </w:tc>
        <w:tc>
          <w:tcPr>
            <w:tcW w:w="1820" w:type="dxa"/>
            <w:hideMark/>
          </w:tcPr>
          <w:p w:rsidR="001955CD" w:rsidRPr="000A66E2" w:rsidRDefault="001955CD" w:rsidP="000A66E2">
            <w:pPr>
              <w:spacing w:line="276" w:lineRule="auto"/>
              <w:ind w:left="-102" w:right="-9"/>
              <w:rPr>
                <w:rFonts w:eastAsia="Times New Roman"/>
                <w:sz w:val="24"/>
                <w:szCs w:val="24"/>
              </w:rPr>
            </w:pPr>
            <w:r w:rsidRPr="000A66E2">
              <w:rPr>
                <w:rFonts w:eastAsia="Times New Roman"/>
                <w:sz w:val="24"/>
                <w:szCs w:val="24"/>
              </w:rPr>
              <w:t xml:space="preserve">243 </w:t>
            </w:r>
          </w:p>
        </w:tc>
        <w:tc>
          <w:tcPr>
            <w:tcW w:w="1871" w:type="dxa"/>
            <w:hideMark/>
          </w:tcPr>
          <w:p w:rsidR="001955CD" w:rsidRPr="000A66E2" w:rsidRDefault="001955CD" w:rsidP="000A66E2">
            <w:pPr>
              <w:spacing w:line="276" w:lineRule="auto"/>
              <w:ind w:left="-80" w:right="-9"/>
              <w:rPr>
                <w:rFonts w:eastAsia="Times New Roman"/>
                <w:sz w:val="24"/>
                <w:szCs w:val="24"/>
              </w:rPr>
            </w:pPr>
            <w:r w:rsidRPr="000A66E2">
              <w:rPr>
                <w:rFonts w:eastAsia="Times New Roman"/>
                <w:sz w:val="24"/>
                <w:szCs w:val="24"/>
              </w:rPr>
              <w:t xml:space="preserve">271 </w:t>
            </w:r>
          </w:p>
        </w:tc>
        <w:tc>
          <w:tcPr>
            <w:tcW w:w="1843" w:type="dxa"/>
            <w:hideMark/>
          </w:tcPr>
          <w:p w:rsidR="001955CD" w:rsidRPr="000A66E2" w:rsidRDefault="001955CD" w:rsidP="000A66E2">
            <w:pPr>
              <w:spacing w:line="276" w:lineRule="auto"/>
              <w:ind w:left="-108" w:right="-9"/>
              <w:rPr>
                <w:rFonts w:eastAsia="Times New Roman"/>
                <w:sz w:val="24"/>
                <w:szCs w:val="24"/>
              </w:rPr>
            </w:pPr>
            <w:r w:rsidRPr="000A66E2">
              <w:rPr>
                <w:rFonts w:eastAsia="Times New Roman"/>
                <w:sz w:val="24"/>
                <w:szCs w:val="24"/>
              </w:rPr>
              <w:t xml:space="preserve">342 </w:t>
            </w:r>
          </w:p>
        </w:tc>
        <w:tc>
          <w:tcPr>
            <w:tcW w:w="1701" w:type="dxa"/>
            <w:hideMark/>
          </w:tcPr>
          <w:p w:rsidR="001955CD" w:rsidRPr="000A66E2" w:rsidRDefault="001955CD" w:rsidP="000A66E2">
            <w:pPr>
              <w:spacing w:line="276" w:lineRule="auto"/>
              <w:ind w:left="-108" w:right="-9"/>
              <w:rPr>
                <w:rFonts w:eastAsia="Times New Roman"/>
                <w:sz w:val="24"/>
                <w:szCs w:val="24"/>
              </w:rPr>
            </w:pPr>
            <w:r w:rsidRPr="000A66E2">
              <w:rPr>
                <w:rFonts w:eastAsia="Times New Roman"/>
                <w:sz w:val="24"/>
                <w:szCs w:val="24"/>
              </w:rPr>
              <w:t xml:space="preserve">400 </w:t>
            </w:r>
          </w:p>
        </w:tc>
      </w:tr>
      <w:tr w:rsidR="001955CD" w:rsidRPr="000A66E2" w:rsidTr="001140C3">
        <w:trPr>
          <w:trHeight w:val="405"/>
        </w:trPr>
        <w:tc>
          <w:tcPr>
            <w:tcW w:w="1130" w:type="dxa"/>
            <w:hideMark/>
          </w:tcPr>
          <w:p w:rsidR="001955CD" w:rsidRPr="000A66E2" w:rsidRDefault="001955CD" w:rsidP="000A66E2">
            <w:pPr>
              <w:spacing w:line="276" w:lineRule="auto"/>
              <w:ind w:right="-9"/>
              <w:rPr>
                <w:rFonts w:eastAsia="Times New Roman"/>
                <w:sz w:val="24"/>
                <w:szCs w:val="24"/>
              </w:rPr>
            </w:pPr>
            <w:r w:rsidRPr="000A66E2">
              <w:rPr>
                <w:rFonts w:eastAsia="Times New Roman"/>
                <w:sz w:val="24"/>
                <w:szCs w:val="24"/>
                <w:lang w:val="en-US"/>
              </w:rPr>
              <w:t>V-IX</w:t>
            </w:r>
            <w:r w:rsidRPr="000A66E2">
              <w:rPr>
                <w:rFonts w:eastAsia="Times New Roman"/>
                <w:sz w:val="24"/>
                <w:szCs w:val="24"/>
              </w:rPr>
              <w:t xml:space="preserve"> </w:t>
            </w:r>
          </w:p>
        </w:tc>
        <w:tc>
          <w:tcPr>
            <w:tcW w:w="1666" w:type="dxa"/>
            <w:hideMark/>
          </w:tcPr>
          <w:p w:rsidR="001955CD" w:rsidRPr="000A66E2" w:rsidRDefault="001955CD" w:rsidP="000A66E2">
            <w:pPr>
              <w:spacing w:line="276" w:lineRule="auto"/>
              <w:ind w:right="-9"/>
              <w:rPr>
                <w:rFonts w:eastAsia="Times New Roman"/>
                <w:sz w:val="24"/>
                <w:szCs w:val="24"/>
              </w:rPr>
            </w:pPr>
            <w:r w:rsidRPr="000A66E2">
              <w:rPr>
                <w:rFonts w:eastAsia="Times New Roman"/>
                <w:sz w:val="24"/>
                <w:szCs w:val="24"/>
              </w:rPr>
              <w:t xml:space="preserve">243 </w:t>
            </w:r>
          </w:p>
        </w:tc>
        <w:tc>
          <w:tcPr>
            <w:tcW w:w="1820" w:type="dxa"/>
            <w:hideMark/>
          </w:tcPr>
          <w:p w:rsidR="001955CD" w:rsidRPr="000A66E2" w:rsidRDefault="001955CD" w:rsidP="000A66E2">
            <w:pPr>
              <w:spacing w:line="276" w:lineRule="auto"/>
              <w:ind w:left="-102" w:right="-9"/>
              <w:rPr>
                <w:rFonts w:eastAsia="Times New Roman"/>
                <w:sz w:val="24"/>
                <w:szCs w:val="24"/>
              </w:rPr>
            </w:pPr>
            <w:r w:rsidRPr="000A66E2">
              <w:rPr>
                <w:rFonts w:eastAsia="Times New Roman"/>
                <w:sz w:val="24"/>
                <w:szCs w:val="24"/>
              </w:rPr>
              <w:t xml:space="preserve">311 </w:t>
            </w:r>
          </w:p>
        </w:tc>
        <w:tc>
          <w:tcPr>
            <w:tcW w:w="1871" w:type="dxa"/>
            <w:hideMark/>
          </w:tcPr>
          <w:p w:rsidR="001955CD" w:rsidRPr="000A66E2" w:rsidRDefault="001955CD" w:rsidP="000A66E2">
            <w:pPr>
              <w:spacing w:line="276" w:lineRule="auto"/>
              <w:ind w:left="-80" w:right="-9"/>
              <w:rPr>
                <w:rFonts w:eastAsia="Times New Roman"/>
                <w:sz w:val="24"/>
                <w:szCs w:val="24"/>
              </w:rPr>
            </w:pPr>
            <w:r w:rsidRPr="000A66E2">
              <w:rPr>
                <w:rFonts w:eastAsia="Times New Roman"/>
                <w:sz w:val="24"/>
                <w:szCs w:val="24"/>
              </w:rPr>
              <w:t xml:space="preserve">252 </w:t>
            </w:r>
          </w:p>
        </w:tc>
        <w:tc>
          <w:tcPr>
            <w:tcW w:w="1843" w:type="dxa"/>
            <w:hideMark/>
          </w:tcPr>
          <w:p w:rsidR="001955CD" w:rsidRPr="000A66E2" w:rsidRDefault="001955CD" w:rsidP="000A66E2">
            <w:pPr>
              <w:spacing w:line="276" w:lineRule="auto"/>
              <w:ind w:left="-108" w:right="-9"/>
              <w:rPr>
                <w:rFonts w:eastAsia="Times New Roman"/>
                <w:sz w:val="24"/>
                <w:szCs w:val="24"/>
              </w:rPr>
            </w:pPr>
            <w:r w:rsidRPr="000A66E2">
              <w:rPr>
                <w:rFonts w:eastAsia="Times New Roman"/>
                <w:sz w:val="24"/>
                <w:szCs w:val="24"/>
              </w:rPr>
              <w:t xml:space="preserve">270 </w:t>
            </w:r>
          </w:p>
        </w:tc>
        <w:tc>
          <w:tcPr>
            <w:tcW w:w="1701" w:type="dxa"/>
            <w:hideMark/>
          </w:tcPr>
          <w:p w:rsidR="001955CD" w:rsidRPr="000A66E2" w:rsidRDefault="001955CD" w:rsidP="000A66E2">
            <w:pPr>
              <w:spacing w:line="276" w:lineRule="auto"/>
              <w:ind w:left="-108" w:right="-9"/>
              <w:rPr>
                <w:rFonts w:eastAsia="Times New Roman"/>
                <w:sz w:val="24"/>
                <w:szCs w:val="24"/>
              </w:rPr>
            </w:pPr>
            <w:r w:rsidRPr="000A66E2">
              <w:rPr>
                <w:rFonts w:eastAsia="Times New Roman"/>
                <w:sz w:val="24"/>
                <w:szCs w:val="24"/>
              </w:rPr>
              <w:t xml:space="preserve">309 </w:t>
            </w:r>
          </w:p>
        </w:tc>
      </w:tr>
      <w:tr w:rsidR="001955CD" w:rsidRPr="000A66E2" w:rsidTr="001140C3">
        <w:trPr>
          <w:trHeight w:val="326"/>
        </w:trPr>
        <w:tc>
          <w:tcPr>
            <w:tcW w:w="1130" w:type="dxa"/>
            <w:hideMark/>
          </w:tcPr>
          <w:p w:rsidR="001955CD" w:rsidRPr="000A66E2" w:rsidRDefault="001955CD" w:rsidP="000A66E2">
            <w:pPr>
              <w:spacing w:line="276" w:lineRule="auto"/>
              <w:ind w:right="-9"/>
              <w:rPr>
                <w:rFonts w:eastAsia="Times New Roman"/>
                <w:sz w:val="24"/>
                <w:szCs w:val="24"/>
              </w:rPr>
            </w:pPr>
            <w:r w:rsidRPr="000A66E2">
              <w:rPr>
                <w:rFonts w:eastAsia="Times New Roman"/>
                <w:sz w:val="24"/>
                <w:szCs w:val="24"/>
                <w:lang w:val="en-US"/>
              </w:rPr>
              <w:t>X-XI</w:t>
            </w:r>
            <w:r w:rsidRPr="000A66E2">
              <w:rPr>
                <w:rFonts w:eastAsia="Times New Roman"/>
                <w:sz w:val="24"/>
                <w:szCs w:val="24"/>
              </w:rPr>
              <w:t xml:space="preserve"> </w:t>
            </w:r>
          </w:p>
        </w:tc>
        <w:tc>
          <w:tcPr>
            <w:tcW w:w="1666" w:type="dxa"/>
            <w:hideMark/>
          </w:tcPr>
          <w:p w:rsidR="001955CD" w:rsidRPr="000A66E2" w:rsidRDefault="001955CD" w:rsidP="000A66E2">
            <w:pPr>
              <w:spacing w:line="276" w:lineRule="auto"/>
              <w:ind w:right="-9"/>
              <w:rPr>
                <w:rFonts w:eastAsia="Times New Roman"/>
                <w:sz w:val="24"/>
                <w:szCs w:val="24"/>
              </w:rPr>
            </w:pPr>
            <w:r w:rsidRPr="000A66E2">
              <w:rPr>
                <w:rFonts w:eastAsia="Times New Roman"/>
                <w:sz w:val="24"/>
                <w:szCs w:val="24"/>
              </w:rPr>
              <w:t xml:space="preserve">94 </w:t>
            </w:r>
          </w:p>
        </w:tc>
        <w:tc>
          <w:tcPr>
            <w:tcW w:w="1820" w:type="dxa"/>
            <w:hideMark/>
          </w:tcPr>
          <w:p w:rsidR="001955CD" w:rsidRPr="000A66E2" w:rsidRDefault="001955CD" w:rsidP="000A66E2">
            <w:pPr>
              <w:spacing w:line="276" w:lineRule="auto"/>
              <w:ind w:left="-102" w:right="-9"/>
              <w:rPr>
                <w:rFonts w:eastAsia="Times New Roman"/>
                <w:sz w:val="24"/>
                <w:szCs w:val="24"/>
              </w:rPr>
            </w:pPr>
            <w:r w:rsidRPr="000A66E2">
              <w:rPr>
                <w:rFonts w:eastAsia="Times New Roman"/>
                <w:sz w:val="24"/>
                <w:szCs w:val="24"/>
              </w:rPr>
              <w:t xml:space="preserve">71 </w:t>
            </w:r>
          </w:p>
        </w:tc>
        <w:tc>
          <w:tcPr>
            <w:tcW w:w="1871" w:type="dxa"/>
            <w:hideMark/>
          </w:tcPr>
          <w:p w:rsidR="001955CD" w:rsidRPr="000A66E2" w:rsidRDefault="001955CD" w:rsidP="000A66E2">
            <w:pPr>
              <w:spacing w:line="276" w:lineRule="auto"/>
              <w:ind w:left="-80" w:right="-9"/>
              <w:rPr>
                <w:rFonts w:eastAsia="Times New Roman"/>
                <w:sz w:val="24"/>
                <w:szCs w:val="24"/>
              </w:rPr>
            </w:pPr>
            <w:r w:rsidRPr="000A66E2">
              <w:rPr>
                <w:rFonts w:eastAsia="Times New Roman"/>
                <w:sz w:val="24"/>
                <w:szCs w:val="24"/>
              </w:rPr>
              <w:t xml:space="preserve">41 </w:t>
            </w:r>
          </w:p>
        </w:tc>
        <w:tc>
          <w:tcPr>
            <w:tcW w:w="1843" w:type="dxa"/>
            <w:hideMark/>
          </w:tcPr>
          <w:p w:rsidR="001955CD" w:rsidRPr="000A66E2" w:rsidRDefault="001955CD" w:rsidP="000A66E2">
            <w:pPr>
              <w:spacing w:line="276" w:lineRule="auto"/>
              <w:ind w:left="-108" w:right="-9"/>
              <w:rPr>
                <w:rFonts w:eastAsia="Times New Roman"/>
                <w:sz w:val="24"/>
                <w:szCs w:val="24"/>
              </w:rPr>
            </w:pPr>
            <w:r w:rsidRPr="000A66E2">
              <w:rPr>
                <w:rFonts w:eastAsia="Times New Roman"/>
                <w:sz w:val="24"/>
                <w:szCs w:val="24"/>
              </w:rPr>
              <w:t xml:space="preserve">54 </w:t>
            </w:r>
          </w:p>
        </w:tc>
        <w:tc>
          <w:tcPr>
            <w:tcW w:w="1701" w:type="dxa"/>
            <w:hideMark/>
          </w:tcPr>
          <w:p w:rsidR="001955CD" w:rsidRPr="000A66E2" w:rsidRDefault="001955CD" w:rsidP="000A66E2">
            <w:pPr>
              <w:spacing w:line="276" w:lineRule="auto"/>
              <w:ind w:left="-108" w:right="-9"/>
              <w:rPr>
                <w:rFonts w:eastAsia="Times New Roman"/>
                <w:sz w:val="24"/>
                <w:szCs w:val="24"/>
              </w:rPr>
            </w:pPr>
            <w:r w:rsidRPr="000A66E2">
              <w:rPr>
                <w:rFonts w:eastAsia="Times New Roman"/>
                <w:sz w:val="24"/>
                <w:szCs w:val="24"/>
              </w:rPr>
              <w:t xml:space="preserve">62 </w:t>
            </w:r>
          </w:p>
        </w:tc>
      </w:tr>
      <w:tr w:rsidR="001955CD" w:rsidRPr="000A66E2" w:rsidTr="001140C3">
        <w:trPr>
          <w:trHeight w:val="348"/>
        </w:trPr>
        <w:tc>
          <w:tcPr>
            <w:tcW w:w="1130" w:type="dxa"/>
            <w:hideMark/>
          </w:tcPr>
          <w:p w:rsidR="001955CD" w:rsidRPr="000A66E2" w:rsidRDefault="001955CD" w:rsidP="000A66E2">
            <w:pPr>
              <w:spacing w:line="276" w:lineRule="auto"/>
              <w:ind w:right="-9"/>
              <w:rPr>
                <w:rFonts w:eastAsia="Times New Roman"/>
                <w:b/>
                <w:sz w:val="24"/>
                <w:szCs w:val="24"/>
              </w:rPr>
            </w:pPr>
            <w:r w:rsidRPr="000A66E2">
              <w:rPr>
                <w:rFonts w:eastAsia="Times New Roman"/>
                <w:b/>
                <w:sz w:val="24"/>
                <w:szCs w:val="24"/>
              </w:rPr>
              <w:t xml:space="preserve">Всего </w:t>
            </w:r>
          </w:p>
        </w:tc>
        <w:tc>
          <w:tcPr>
            <w:tcW w:w="1666" w:type="dxa"/>
            <w:hideMark/>
          </w:tcPr>
          <w:p w:rsidR="001955CD" w:rsidRPr="000A66E2" w:rsidRDefault="001955CD" w:rsidP="000A66E2">
            <w:pPr>
              <w:spacing w:line="276" w:lineRule="auto"/>
              <w:ind w:right="-9"/>
              <w:rPr>
                <w:rFonts w:eastAsia="Times New Roman"/>
                <w:b/>
                <w:sz w:val="24"/>
                <w:szCs w:val="24"/>
              </w:rPr>
            </w:pPr>
            <w:r w:rsidRPr="000A66E2">
              <w:rPr>
                <w:rFonts w:eastAsia="Times New Roman"/>
                <w:b/>
                <w:sz w:val="24"/>
                <w:szCs w:val="24"/>
              </w:rPr>
              <w:t xml:space="preserve">556 </w:t>
            </w:r>
          </w:p>
        </w:tc>
        <w:tc>
          <w:tcPr>
            <w:tcW w:w="1820" w:type="dxa"/>
            <w:hideMark/>
          </w:tcPr>
          <w:p w:rsidR="001955CD" w:rsidRPr="000A66E2" w:rsidRDefault="001955CD" w:rsidP="000A66E2">
            <w:pPr>
              <w:spacing w:line="276" w:lineRule="auto"/>
              <w:ind w:left="-102" w:right="-9"/>
              <w:rPr>
                <w:rFonts w:eastAsia="Times New Roman"/>
                <w:b/>
                <w:sz w:val="24"/>
                <w:szCs w:val="24"/>
              </w:rPr>
            </w:pPr>
            <w:r w:rsidRPr="000A66E2">
              <w:rPr>
                <w:rFonts w:eastAsia="Times New Roman"/>
                <w:b/>
                <w:sz w:val="24"/>
                <w:szCs w:val="24"/>
              </w:rPr>
              <w:t xml:space="preserve">554 </w:t>
            </w:r>
          </w:p>
        </w:tc>
        <w:tc>
          <w:tcPr>
            <w:tcW w:w="1871" w:type="dxa"/>
            <w:hideMark/>
          </w:tcPr>
          <w:p w:rsidR="001955CD" w:rsidRPr="000A66E2" w:rsidRDefault="001955CD" w:rsidP="000A66E2">
            <w:pPr>
              <w:spacing w:line="276" w:lineRule="auto"/>
              <w:ind w:left="-80" w:right="-9"/>
              <w:rPr>
                <w:rFonts w:eastAsia="Times New Roman"/>
                <w:b/>
                <w:sz w:val="24"/>
                <w:szCs w:val="24"/>
              </w:rPr>
            </w:pPr>
            <w:r w:rsidRPr="000A66E2">
              <w:rPr>
                <w:rFonts w:eastAsia="Times New Roman"/>
                <w:b/>
                <w:sz w:val="24"/>
                <w:szCs w:val="24"/>
              </w:rPr>
              <w:t xml:space="preserve">564 </w:t>
            </w:r>
          </w:p>
        </w:tc>
        <w:tc>
          <w:tcPr>
            <w:tcW w:w="1843" w:type="dxa"/>
            <w:hideMark/>
          </w:tcPr>
          <w:p w:rsidR="001955CD" w:rsidRPr="000A66E2" w:rsidRDefault="001955CD" w:rsidP="000A66E2">
            <w:pPr>
              <w:spacing w:line="276" w:lineRule="auto"/>
              <w:ind w:left="-108" w:right="-9"/>
              <w:rPr>
                <w:rFonts w:eastAsia="Times New Roman"/>
                <w:b/>
                <w:sz w:val="24"/>
                <w:szCs w:val="24"/>
              </w:rPr>
            </w:pPr>
            <w:r w:rsidRPr="000A66E2">
              <w:rPr>
                <w:rFonts w:eastAsia="Times New Roman"/>
                <w:b/>
                <w:sz w:val="24"/>
                <w:szCs w:val="24"/>
              </w:rPr>
              <w:t xml:space="preserve">666 </w:t>
            </w:r>
          </w:p>
        </w:tc>
        <w:tc>
          <w:tcPr>
            <w:tcW w:w="1701" w:type="dxa"/>
            <w:hideMark/>
          </w:tcPr>
          <w:p w:rsidR="001955CD" w:rsidRPr="000A66E2" w:rsidRDefault="001955CD" w:rsidP="000A66E2">
            <w:pPr>
              <w:spacing w:line="276" w:lineRule="auto"/>
              <w:ind w:left="-108" w:right="-9"/>
              <w:rPr>
                <w:rFonts w:eastAsia="Times New Roman"/>
                <w:b/>
                <w:sz w:val="24"/>
                <w:szCs w:val="24"/>
              </w:rPr>
            </w:pPr>
            <w:r w:rsidRPr="000A66E2">
              <w:rPr>
                <w:rFonts w:eastAsia="Times New Roman"/>
                <w:b/>
                <w:sz w:val="24"/>
                <w:szCs w:val="24"/>
              </w:rPr>
              <w:t xml:space="preserve">771 </w:t>
            </w:r>
          </w:p>
        </w:tc>
      </w:tr>
    </w:tbl>
    <w:p w:rsidR="001955CD" w:rsidRPr="000A66E2" w:rsidRDefault="001955CD" w:rsidP="000A66E2">
      <w:pPr>
        <w:spacing w:line="276" w:lineRule="auto"/>
        <w:ind w:left="560" w:right="-9"/>
        <w:rPr>
          <w:rFonts w:eastAsia="Times New Roman"/>
          <w:sz w:val="24"/>
          <w:szCs w:val="24"/>
        </w:rPr>
      </w:pPr>
    </w:p>
    <w:p w:rsidR="00277FFB" w:rsidRPr="00874BEC" w:rsidRDefault="00277FFB" w:rsidP="00E0717A">
      <w:pPr>
        <w:pStyle w:val="2"/>
        <w:rPr>
          <w:rFonts w:eastAsia="Times New Roman"/>
          <w:color w:val="auto"/>
          <w:sz w:val="28"/>
          <w:szCs w:val="28"/>
        </w:rPr>
      </w:pPr>
      <w:bookmarkStart w:id="12" w:name="_Toc488929981"/>
      <w:bookmarkStart w:id="13" w:name="_Toc488930233"/>
      <w:bookmarkStart w:id="14" w:name="_Toc488997708"/>
      <w:r w:rsidRPr="00874BEC">
        <w:rPr>
          <w:rFonts w:eastAsia="Times New Roman"/>
          <w:color w:val="auto"/>
          <w:sz w:val="28"/>
          <w:szCs w:val="28"/>
        </w:rPr>
        <w:t>Обеспечение доступности качественного образования</w:t>
      </w:r>
      <w:bookmarkEnd w:id="12"/>
      <w:bookmarkEnd w:id="13"/>
      <w:bookmarkEnd w:id="14"/>
    </w:p>
    <w:p w:rsidR="00C166CD" w:rsidRPr="00C166CD" w:rsidRDefault="00C166CD" w:rsidP="00277FFB">
      <w:pPr>
        <w:ind w:left="880"/>
        <w:rPr>
          <w:sz w:val="28"/>
          <w:szCs w:val="28"/>
        </w:rPr>
      </w:pPr>
    </w:p>
    <w:p w:rsidR="00277FFB" w:rsidRPr="000A66E2" w:rsidRDefault="00660C2D" w:rsidP="000A66E2">
      <w:pPr>
        <w:spacing w:line="276" w:lineRule="auto"/>
        <w:ind w:left="260"/>
        <w:rPr>
          <w:sz w:val="24"/>
          <w:szCs w:val="24"/>
        </w:rPr>
      </w:pPr>
      <w:r w:rsidRPr="000A66E2">
        <w:rPr>
          <w:rFonts w:eastAsia="Times New Roman"/>
          <w:bCs/>
          <w:sz w:val="24"/>
          <w:szCs w:val="24"/>
        </w:rPr>
        <w:t xml:space="preserve">Школа </w:t>
      </w:r>
      <w:r w:rsidR="00277FFB" w:rsidRPr="000A66E2">
        <w:rPr>
          <w:rFonts w:eastAsia="Times New Roman"/>
          <w:bCs/>
          <w:sz w:val="24"/>
          <w:szCs w:val="24"/>
        </w:rPr>
        <w:t xml:space="preserve"> реализует следующие образовательные программы:</w:t>
      </w:r>
    </w:p>
    <w:p w:rsidR="00277FFB" w:rsidRPr="000A66E2" w:rsidRDefault="00277FFB" w:rsidP="000A66E2">
      <w:pPr>
        <w:numPr>
          <w:ilvl w:val="0"/>
          <w:numId w:val="1"/>
        </w:numPr>
        <w:tabs>
          <w:tab w:val="left" w:pos="460"/>
        </w:tabs>
        <w:spacing w:line="276" w:lineRule="auto"/>
        <w:ind w:left="460" w:hanging="138"/>
        <w:rPr>
          <w:rFonts w:eastAsia="Times New Roman"/>
          <w:sz w:val="24"/>
          <w:szCs w:val="24"/>
        </w:rPr>
      </w:pPr>
      <w:r w:rsidRPr="000A66E2">
        <w:rPr>
          <w:rFonts w:eastAsia="Times New Roman"/>
          <w:sz w:val="24"/>
          <w:szCs w:val="24"/>
        </w:rPr>
        <w:t>начального общего образования – нормативный срок освоения 4 года (I-IV классы);</w:t>
      </w:r>
    </w:p>
    <w:p w:rsidR="00277FFB" w:rsidRPr="000A66E2" w:rsidRDefault="00277FFB" w:rsidP="000A66E2">
      <w:pPr>
        <w:numPr>
          <w:ilvl w:val="0"/>
          <w:numId w:val="1"/>
        </w:numPr>
        <w:tabs>
          <w:tab w:val="left" w:pos="460"/>
        </w:tabs>
        <w:spacing w:line="276" w:lineRule="auto"/>
        <w:ind w:left="460" w:hanging="138"/>
        <w:rPr>
          <w:rFonts w:eastAsia="Times New Roman"/>
          <w:sz w:val="24"/>
          <w:szCs w:val="24"/>
        </w:rPr>
      </w:pPr>
      <w:r w:rsidRPr="000A66E2">
        <w:rPr>
          <w:rFonts w:eastAsia="Times New Roman"/>
          <w:sz w:val="24"/>
          <w:szCs w:val="24"/>
        </w:rPr>
        <w:t>основного общего образования – нормативный срок освоения 5 лет (V-IX классы);</w:t>
      </w:r>
    </w:p>
    <w:p w:rsidR="00277FFB" w:rsidRPr="000A66E2" w:rsidRDefault="00277FFB" w:rsidP="000A66E2">
      <w:pPr>
        <w:numPr>
          <w:ilvl w:val="0"/>
          <w:numId w:val="1"/>
        </w:numPr>
        <w:tabs>
          <w:tab w:val="left" w:pos="500"/>
        </w:tabs>
        <w:spacing w:line="276" w:lineRule="auto"/>
        <w:ind w:left="260" w:firstLine="62"/>
        <w:rPr>
          <w:rFonts w:eastAsia="Times New Roman"/>
          <w:sz w:val="24"/>
          <w:szCs w:val="24"/>
        </w:rPr>
      </w:pPr>
      <w:r w:rsidRPr="000A66E2">
        <w:rPr>
          <w:rFonts w:eastAsia="Times New Roman"/>
          <w:sz w:val="24"/>
          <w:szCs w:val="24"/>
        </w:rPr>
        <w:t>среднего (полного) общего образования – нормативный срок обучения 2 года (X-XI классы);</w:t>
      </w:r>
    </w:p>
    <w:p w:rsidR="00660C2D" w:rsidRPr="000A66E2" w:rsidRDefault="00277FFB"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lastRenderedPageBreak/>
        <w:t>Первая ступень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гигиены и здорового образа жизни. Начальное образование является базой для получения основного общего образования.</w:t>
      </w:r>
      <w:r w:rsidR="00660C2D" w:rsidRPr="000A66E2">
        <w:rPr>
          <w:rFonts w:eastAsia="Times New Roman"/>
          <w:sz w:val="24"/>
          <w:szCs w:val="24"/>
        </w:rPr>
        <w:t xml:space="preserve"> </w:t>
      </w:r>
    </w:p>
    <w:p w:rsidR="00277FFB" w:rsidRPr="000A66E2" w:rsidRDefault="00277FFB"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Вторая ступень обеспечивает освоение учащимися общеобразовательных программ основного общего образования, условия становления и формирования личности обучающихся, их склонностей, интересов и способностей к социальному самоопределению и является базой для получения среднего (полного) общего образования, начального и среднего профессионального образования.</w:t>
      </w:r>
    </w:p>
    <w:p w:rsidR="00277FFB" w:rsidRPr="000A66E2" w:rsidRDefault="00277FFB"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Третья ступень является завершающим этапом общеобразовательной подготовки, обеспечивающим освоение обучающимися общеобразовательных программ среднего (полного) общего образования, развитие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 Учащиеся третьей ступени имеют право изучать курсы предметов по выбору, направленные на реализацию интересов, способностей и возможностей личности.</w:t>
      </w:r>
    </w:p>
    <w:p w:rsidR="00277FFB" w:rsidRPr="000A66E2" w:rsidRDefault="00277FFB" w:rsidP="000A66E2">
      <w:pPr>
        <w:spacing w:line="276" w:lineRule="auto"/>
        <w:ind w:left="560" w:right="-9"/>
        <w:rPr>
          <w:sz w:val="24"/>
          <w:szCs w:val="24"/>
        </w:rPr>
      </w:pPr>
      <w:r w:rsidRPr="000A66E2">
        <w:rPr>
          <w:rFonts w:eastAsia="Times New Roman"/>
          <w:sz w:val="24"/>
          <w:szCs w:val="24"/>
        </w:rPr>
        <w:t>Режим работы образовательного учреждения:</w:t>
      </w:r>
      <w:r w:rsidR="00BE39ED" w:rsidRPr="000A66E2">
        <w:rPr>
          <w:rFonts w:eastAsia="Times New Roman"/>
          <w:sz w:val="24"/>
          <w:szCs w:val="24"/>
        </w:rPr>
        <w:t xml:space="preserve"> </w:t>
      </w:r>
      <w:r w:rsidRPr="000A66E2">
        <w:rPr>
          <w:rFonts w:eastAsia="Times New Roman"/>
          <w:sz w:val="24"/>
          <w:szCs w:val="24"/>
        </w:rPr>
        <w:t>1 класс - в режиме 5-дневной рабочей недели,</w:t>
      </w:r>
      <w:r w:rsidR="00BE39ED" w:rsidRPr="000A66E2">
        <w:rPr>
          <w:rFonts w:eastAsia="Times New Roman"/>
          <w:sz w:val="24"/>
          <w:szCs w:val="24"/>
        </w:rPr>
        <w:t xml:space="preserve"> </w:t>
      </w:r>
      <w:r w:rsidRPr="000A66E2">
        <w:rPr>
          <w:rFonts w:eastAsia="Times New Roman"/>
          <w:sz w:val="24"/>
          <w:szCs w:val="24"/>
        </w:rPr>
        <w:t>2-11 классы– 6-дневной рабочей недели.</w:t>
      </w:r>
    </w:p>
    <w:p w:rsidR="00277FFB" w:rsidRPr="000A66E2" w:rsidRDefault="00277FFB" w:rsidP="000A66E2">
      <w:pPr>
        <w:spacing w:line="276" w:lineRule="auto"/>
        <w:ind w:firstLine="425"/>
        <w:jc w:val="both"/>
        <w:rPr>
          <w:sz w:val="24"/>
          <w:szCs w:val="24"/>
        </w:rPr>
      </w:pPr>
      <w:r w:rsidRPr="000A66E2">
        <w:rPr>
          <w:rFonts w:eastAsia="Times New Roman"/>
          <w:sz w:val="24"/>
          <w:szCs w:val="24"/>
        </w:rPr>
        <w:t>Продолжительность учебного года в 1 классе составила 33 недели, в 2-11 классах – 3</w:t>
      </w:r>
      <w:r w:rsidR="00580CCB" w:rsidRPr="000A66E2">
        <w:rPr>
          <w:rFonts w:eastAsia="Times New Roman"/>
          <w:sz w:val="24"/>
          <w:szCs w:val="24"/>
        </w:rPr>
        <w:t>5 недель</w:t>
      </w:r>
      <w:r w:rsidRPr="000A66E2">
        <w:rPr>
          <w:rFonts w:eastAsia="Times New Roman"/>
          <w:sz w:val="24"/>
          <w:szCs w:val="24"/>
        </w:rPr>
        <w:t>.</w:t>
      </w:r>
    </w:p>
    <w:p w:rsidR="00277FFB" w:rsidRPr="000A66E2" w:rsidRDefault="00277FFB" w:rsidP="000A66E2">
      <w:pPr>
        <w:spacing w:line="276" w:lineRule="auto"/>
        <w:ind w:left="420"/>
        <w:rPr>
          <w:sz w:val="24"/>
          <w:szCs w:val="24"/>
        </w:rPr>
      </w:pPr>
      <w:r w:rsidRPr="000A66E2">
        <w:rPr>
          <w:rFonts w:eastAsia="Times New Roman"/>
          <w:sz w:val="24"/>
          <w:szCs w:val="24"/>
        </w:rPr>
        <w:t>Продолжительность каникул в течение года – 30 календарных  дней.</w:t>
      </w:r>
    </w:p>
    <w:p w:rsidR="00277FFB" w:rsidRPr="000A66E2" w:rsidRDefault="00277FFB" w:rsidP="000A66E2">
      <w:pPr>
        <w:spacing w:line="276" w:lineRule="auto"/>
        <w:ind w:left="420"/>
        <w:rPr>
          <w:sz w:val="24"/>
          <w:szCs w:val="24"/>
        </w:rPr>
      </w:pPr>
      <w:r w:rsidRPr="000A66E2">
        <w:rPr>
          <w:rFonts w:eastAsia="Times New Roman"/>
          <w:sz w:val="24"/>
          <w:szCs w:val="24"/>
        </w:rPr>
        <w:t>Начало занятий в 8.30. Продолжительность уроков 45 минут.</w:t>
      </w:r>
    </w:p>
    <w:p w:rsidR="00277FFB" w:rsidRPr="000A66E2" w:rsidRDefault="00277FFB"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Для учащихся 1 класса был предусмотрен «ступенчатый режим» организации учебных занятий.</w:t>
      </w:r>
    </w:p>
    <w:p w:rsidR="00277FFB" w:rsidRPr="000A66E2" w:rsidRDefault="00277FFB" w:rsidP="000A66E2">
      <w:pPr>
        <w:spacing w:line="276" w:lineRule="auto"/>
        <w:ind w:left="420"/>
        <w:rPr>
          <w:sz w:val="24"/>
          <w:szCs w:val="24"/>
        </w:rPr>
      </w:pPr>
      <w:r w:rsidRPr="000A66E2">
        <w:rPr>
          <w:rFonts w:eastAsia="Times New Roman"/>
          <w:sz w:val="24"/>
          <w:szCs w:val="24"/>
        </w:rPr>
        <w:t>Формы обучения:</w:t>
      </w:r>
      <w:r w:rsidR="00580CCB" w:rsidRPr="000A66E2">
        <w:rPr>
          <w:rFonts w:eastAsia="Times New Roman"/>
          <w:sz w:val="24"/>
          <w:szCs w:val="24"/>
        </w:rPr>
        <w:t xml:space="preserve"> </w:t>
      </w:r>
      <w:r w:rsidRPr="000A66E2">
        <w:rPr>
          <w:rFonts w:eastAsia="Times New Roman"/>
          <w:sz w:val="24"/>
          <w:szCs w:val="24"/>
        </w:rPr>
        <w:t>классно-урочная,</w:t>
      </w:r>
      <w:r w:rsidR="00BE39ED" w:rsidRPr="000A66E2">
        <w:rPr>
          <w:rFonts w:eastAsia="Times New Roman"/>
          <w:sz w:val="24"/>
          <w:szCs w:val="24"/>
        </w:rPr>
        <w:t xml:space="preserve"> </w:t>
      </w:r>
      <w:r w:rsidRPr="000A66E2">
        <w:rPr>
          <w:rFonts w:eastAsia="Times New Roman"/>
          <w:sz w:val="24"/>
          <w:szCs w:val="24"/>
        </w:rPr>
        <w:t>надомная</w:t>
      </w:r>
      <w:r w:rsidR="00C166CD" w:rsidRPr="000A66E2">
        <w:rPr>
          <w:rFonts w:eastAsia="Times New Roman"/>
          <w:sz w:val="24"/>
          <w:szCs w:val="24"/>
        </w:rPr>
        <w:t>.</w:t>
      </w:r>
      <w:r w:rsidRPr="000A66E2">
        <w:rPr>
          <w:rFonts w:eastAsia="Times New Roman"/>
          <w:sz w:val="24"/>
          <w:szCs w:val="24"/>
        </w:rPr>
        <w:t xml:space="preserve"> </w:t>
      </w:r>
    </w:p>
    <w:p w:rsidR="00277FFB" w:rsidRPr="000A66E2" w:rsidRDefault="00277FFB"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Обучение в начальной школе осуществляется по программам начального общего образования, рекомендованными Министерством образования и науки РФ 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06.10.09г.№373.</w:t>
      </w:r>
    </w:p>
    <w:p w:rsidR="009A4D9C" w:rsidRPr="000A66E2" w:rsidRDefault="009A4D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Начальное образование призвано помочь реализовать способности каждого и создать условия для индивидуального развития ребенка.</w:t>
      </w:r>
    </w:p>
    <w:p w:rsidR="00277FFB" w:rsidRPr="000A66E2" w:rsidRDefault="009A4D9C" w:rsidP="000A66E2">
      <w:pPr>
        <w:tabs>
          <w:tab w:val="left" w:pos="1215"/>
        </w:tabs>
        <w:spacing w:line="276" w:lineRule="auto"/>
        <w:ind w:firstLine="567"/>
        <w:jc w:val="both"/>
        <w:rPr>
          <w:sz w:val="24"/>
          <w:szCs w:val="24"/>
        </w:rPr>
      </w:pPr>
      <w:r w:rsidRPr="000A66E2">
        <w:rPr>
          <w:rFonts w:eastAsia="Times New Roman"/>
          <w:sz w:val="24"/>
          <w:szCs w:val="24"/>
        </w:rPr>
        <w:t>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w:t>
      </w:r>
      <w:r w:rsidRPr="000A66E2">
        <w:rPr>
          <w:sz w:val="24"/>
          <w:szCs w:val="24"/>
        </w:rPr>
        <w:t xml:space="preserve"> окружающими людьми</w:t>
      </w:r>
    </w:p>
    <w:p w:rsidR="009A4D9C" w:rsidRPr="000A66E2" w:rsidRDefault="009A4D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 xml:space="preserve">Начальное образование реализуется по следующим образовательным программам:  «Школа 2100» , «Школа России», «Планета знаний», «Перспективная начальная школа», «Гармония». Их содержание направлено на формирование общей культуры обучающихся, на их духовно-нравственное, социальное, личностное и интеллектуальное развитие, на </w:t>
      </w:r>
      <w:r w:rsidRPr="000A66E2">
        <w:rPr>
          <w:rFonts w:eastAsia="Times New Roman"/>
          <w:sz w:val="24"/>
          <w:szCs w:val="24"/>
        </w:rPr>
        <w:lastRenderedPageBreak/>
        <w:t>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самосовершенствование, сохранение и укрепление здоровья обучающихся.</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 xml:space="preserve">Структура  учебного плана  </w:t>
      </w:r>
      <w:r w:rsidR="00DA22C0" w:rsidRPr="000A66E2">
        <w:rPr>
          <w:rFonts w:eastAsia="Times New Roman"/>
          <w:sz w:val="24"/>
          <w:szCs w:val="24"/>
        </w:rPr>
        <w:t xml:space="preserve">5-9 классов </w:t>
      </w:r>
      <w:r w:rsidRPr="000A66E2">
        <w:rPr>
          <w:rFonts w:eastAsia="Times New Roman"/>
          <w:sz w:val="24"/>
          <w:szCs w:val="24"/>
        </w:rPr>
        <w:t xml:space="preserve">гарантирует  базовое  образование,  обеспечивает  достижение всеми выпускниками необходимого уровня подготовки, а также возможность  самореализоваться каждому ученику,  учитывает предельно  допустимую  нагрузку.  Федеральный компонент  полностью  соблюден  на всех  этапах  обучения. Сохранен  объем часов,  определенных  на  образовательные области  инвариантной  части  базисного  учебного плана. </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Вариативная часть учебного плана используется для усиления предметов инвариантной части, для углубленного изучения учебных предметов федерального компонента базисного учебного плана, элективных и факультативных курсов, проведения индивидуальных и групповых занятий. Вариативная часть учебного плана на ступени основного общего образования представлена учебными курсами, курсами по выбору, проектной деятельностью.</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В целях обеспечения этнокультурных интересов обучающихся  ведется преподавание мордовского (эрзянского)</w:t>
      </w:r>
      <w:r w:rsidR="00E20088" w:rsidRPr="000A66E2">
        <w:rPr>
          <w:rFonts w:eastAsia="Times New Roman"/>
          <w:sz w:val="24"/>
          <w:szCs w:val="24"/>
        </w:rPr>
        <w:t xml:space="preserve"> языка</w:t>
      </w:r>
      <w:r w:rsidRPr="000A66E2">
        <w:rPr>
          <w:rFonts w:eastAsia="Times New Roman"/>
          <w:sz w:val="24"/>
          <w:szCs w:val="24"/>
        </w:rPr>
        <w:t>, а также  курса «История и культура мордовского края».</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В соответствии с федеральным государственным образовательным стандартом общего образования в 5-х классах вводится учебный курс «Основы духовно-нравственной культуры народов России»</w:t>
      </w:r>
      <w:r w:rsidR="00E20088" w:rsidRPr="000A66E2">
        <w:rPr>
          <w:rFonts w:eastAsia="Times New Roman"/>
          <w:sz w:val="24"/>
          <w:szCs w:val="24"/>
        </w:rPr>
        <w:t>.</w:t>
      </w:r>
    </w:p>
    <w:p w:rsidR="0067399C" w:rsidRPr="000A66E2" w:rsidRDefault="0067399C" w:rsidP="000A66E2">
      <w:pPr>
        <w:tabs>
          <w:tab w:val="left" w:pos="1215"/>
        </w:tabs>
        <w:spacing w:line="276" w:lineRule="auto"/>
        <w:ind w:firstLine="567"/>
        <w:jc w:val="both"/>
        <w:rPr>
          <w:rFonts w:eastAsia="Calibri"/>
          <w:sz w:val="24"/>
          <w:szCs w:val="24"/>
        </w:rPr>
      </w:pPr>
      <w:r w:rsidRPr="000A66E2">
        <w:rPr>
          <w:rFonts w:eastAsia="Times New Roman"/>
          <w:sz w:val="24"/>
          <w:szCs w:val="24"/>
        </w:rPr>
        <w:t>В кадетских классах часы из вариативной части распределены следующим образом</w:t>
      </w:r>
    </w:p>
    <w:p w:rsidR="0067399C" w:rsidRPr="000A66E2" w:rsidRDefault="0067399C" w:rsidP="000A66E2">
      <w:pPr>
        <w:pStyle w:val="a5"/>
        <w:numPr>
          <w:ilvl w:val="0"/>
          <w:numId w:val="6"/>
        </w:numPr>
        <w:autoSpaceDE w:val="0"/>
        <w:autoSpaceDN w:val="0"/>
        <w:adjustRightInd w:val="0"/>
        <w:spacing w:line="276" w:lineRule="auto"/>
        <w:ind w:left="567"/>
        <w:jc w:val="both"/>
        <w:rPr>
          <w:rFonts w:eastAsia="Calibri"/>
        </w:rPr>
      </w:pPr>
      <w:r w:rsidRPr="000A66E2">
        <w:rPr>
          <w:rFonts w:eastAsia="Calibri"/>
        </w:rPr>
        <w:t>в 5Б, 6Б, 7Б введен учебный курс «Основы безопасности жизнедеятельности» (1  час в неделю);</w:t>
      </w:r>
    </w:p>
    <w:p w:rsidR="0067399C" w:rsidRPr="000A66E2" w:rsidRDefault="0067399C" w:rsidP="000A66E2">
      <w:pPr>
        <w:pStyle w:val="a5"/>
        <w:numPr>
          <w:ilvl w:val="0"/>
          <w:numId w:val="6"/>
        </w:numPr>
        <w:autoSpaceDE w:val="0"/>
        <w:autoSpaceDN w:val="0"/>
        <w:adjustRightInd w:val="0"/>
        <w:spacing w:line="276" w:lineRule="auto"/>
        <w:ind w:left="567"/>
        <w:jc w:val="both"/>
        <w:rPr>
          <w:rFonts w:eastAsia="Calibri"/>
        </w:rPr>
      </w:pPr>
      <w:r w:rsidRPr="000A66E2">
        <w:rPr>
          <w:rFonts w:eastAsia="Calibri"/>
        </w:rPr>
        <w:t xml:space="preserve">в 6Б, 7Б, 8Б введены курсы по выбору учащихся </w:t>
      </w:r>
    </w:p>
    <w:p w:rsidR="0067399C" w:rsidRPr="000A66E2" w:rsidRDefault="0067399C" w:rsidP="000A66E2">
      <w:pPr>
        <w:pStyle w:val="a5"/>
        <w:numPr>
          <w:ilvl w:val="1"/>
          <w:numId w:val="9"/>
        </w:numPr>
        <w:autoSpaceDE w:val="0"/>
        <w:autoSpaceDN w:val="0"/>
        <w:adjustRightInd w:val="0"/>
        <w:spacing w:line="276" w:lineRule="auto"/>
        <w:ind w:left="567"/>
        <w:jc w:val="both"/>
        <w:rPr>
          <w:rFonts w:eastAsia="Calibri"/>
        </w:rPr>
      </w:pPr>
      <w:r w:rsidRPr="000A66E2">
        <w:rPr>
          <w:rFonts w:eastAsia="Calibri"/>
        </w:rPr>
        <w:t>«Основы общей культуры (этикет)» -0,5ч. в неделю;</w:t>
      </w:r>
    </w:p>
    <w:p w:rsidR="0067399C" w:rsidRPr="000A66E2" w:rsidRDefault="0067399C" w:rsidP="000A66E2">
      <w:pPr>
        <w:pStyle w:val="a5"/>
        <w:numPr>
          <w:ilvl w:val="1"/>
          <w:numId w:val="9"/>
        </w:numPr>
        <w:autoSpaceDE w:val="0"/>
        <w:autoSpaceDN w:val="0"/>
        <w:adjustRightInd w:val="0"/>
        <w:spacing w:line="276" w:lineRule="auto"/>
        <w:ind w:left="567"/>
        <w:jc w:val="both"/>
        <w:rPr>
          <w:rFonts w:eastAsia="Calibri"/>
        </w:rPr>
      </w:pPr>
      <w:r w:rsidRPr="000A66E2">
        <w:rPr>
          <w:rFonts w:eastAsia="Calibri"/>
        </w:rPr>
        <w:t>«Правила и безопасность дорожного движения» - 1 час в неделю;</w:t>
      </w:r>
    </w:p>
    <w:p w:rsidR="0067399C" w:rsidRPr="000A66E2" w:rsidRDefault="0067399C" w:rsidP="000A66E2">
      <w:pPr>
        <w:pStyle w:val="a5"/>
        <w:numPr>
          <w:ilvl w:val="0"/>
          <w:numId w:val="7"/>
        </w:numPr>
        <w:autoSpaceDE w:val="0"/>
        <w:autoSpaceDN w:val="0"/>
        <w:adjustRightInd w:val="0"/>
        <w:spacing w:line="276" w:lineRule="auto"/>
        <w:ind w:left="567"/>
        <w:jc w:val="both"/>
        <w:rPr>
          <w:rFonts w:eastAsia="Calibri"/>
        </w:rPr>
      </w:pPr>
      <w:r w:rsidRPr="000A66E2">
        <w:rPr>
          <w:rFonts w:eastAsia="Calibri"/>
        </w:rPr>
        <w:t>в 8 Б классе введены курсы по выбору «В лабиринте права»- 1 час в неделю, «Школа выживания» - 1 час в неделю.</w:t>
      </w:r>
    </w:p>
    <w:p w:rsidR="0067399C" w:rsidRPr="000A66E2" w:rsidRDefault="0067399C" w:rsidP="000A66E2">
      <w:pPr>
        <w:autoSpaceDE w:val="0"/>
        <w:spacing w:line="276" w:lineRule="auto"/>
        <w:ind w:left="567" w:firstLine="709"/>
        <w:jc w:val="both"/>
        <w:rPr>
          <w:rFonts w:eastAsia="Calibri"/>
          <w:sz w:val="24"/>
          <w:szCs w:val="24"/>
        </w:rPr>
      </w:pPr>
      <w:r w:rsidRPr="000A66E2">
        <w:rPr>
          <w:rFonts w:eastAsia="Calibri"/>
          <w:sz w:val="24"/>
          <w:szCs w:val="24"/>
        </w:rPr>
        <w:t xml:space="preserve">Кроме того, часы из вариативной части используются: </w:t>
      </w:r>
    </w:p>
    <w:p w:rsidR="0067399C" w:rsidRPr="000A66E2" w:rsidRDefault="0067399C" w:rsidP="000A66E2">
      <w:pPr>
        <w:numPr>
          <w:ilvl w:val="0"/>
          <w:numId w:val="5"/>
        </w:numPr>
        <w:suppressAutoHyphens/>
        <w:autoSpaceDE w:val="0"/>
        <w:spacing w:line="276" w:lineRule="auto"/>
        <w:ind w:left="567"/>
        <w:jc w:val="both"/>
        <w:rPr>
          <w:rFonts w:eastAsia="Calibri"/>
          <w:sz w:val="24"/>
          <w:szCs w:val="24"/>
        </w:rPr>
      </w:pPr>
      <w:r w:rsidRPr="000A66E2">
        <w:rPr>
          <w:rFonts w:eastAsia="Calibri"/>
          <w:sz w:val="24"/>
          <w:szCs w:val="24"/>
        </w:rPr>
        <w:t>на усиление изучения русского языка в 5А классе, согласно программе по русскому языку;</w:t>
      </w:r>
    </w:p>
    <w:p w:rsidR="0067399C" w:rsidRPr="000A66E2" w:rsidRDefault="0067399C" w:rsidP="000A66E2">
      <w:pPr>
        <w:numPr>
          <w:ilvl w:val="0"/>
          <w:numId w:val="5"/>
        </w:numPr>
        <w:suppressAutoHyphens/>
        <w:autoSpaceDE w:val="0"/>
        <w:spacing w:line="276" w:lineRule="auto"/>
        <w:ind w:left="567"/>
        <w:jc w:val="both"/>
        <w:rPr>
          <w:rFonts w:eastAsia="Calibri"/>
          <w:sz w:val="24"/>
          <w:szCs w:val="24"/>
        </w:rPr>
      </w:pPr>
      <w:r w:rsidRPr="000A66E2">
        <w:rPr>
          <w:rFonts w:eastAsia="Calibri"/>
          <w:sz w:val="24"/>
          <w:szCs w:val="24"/>
        </w:rPr>
        <w:t xml:space="preserve">на курс  «Обществознание» в 5 В классе </w:t>
      </w:r>
    </w:p>
    <w:p w:rsidR="0067399C" w:rsidRPr="000A66E2" w:rsidRDefault="0067399C" w:rsidP="000A66E2">
      <w:pPr>
        <w:numPr>
          <w:ilvl w:val="0"/>
          <w:numId w:val="5"/>
        </w:numPr>
        <w:suppressAutoHyphens/>
        <w:autoSpaceDE w:val="0"/>
        <w:spacing w:line="276" w:lineRule="auto"/>
        <w:ind w:left="567"/>
        <w:jc w:val="both"/>
        <w:rPr>
          <w:rFonts w:eastAsia="Calibri"/>
          <w:sz w:val="24"/>
          <w:szCs w:val="24"/>
        </w:rPr>
      </w:pPr>
      <w:r w:rsidRPr="000A66E2">
        <w:rPr>
          <w:rFonts w:eastAsia="Calibri"/>
          <w:sz w:val="24"/>
          <w:szCs w:val="24"/>
        </w:rPr>
        <w:t>на курс «Основы православной культуры» в 7-х классах</w:t>
      </w:r>
      <w:r w:rsidR="00E20088" w:rsidRPr="000A66E2">
        <w:rPr>
          <w:rFonts w:eastAsia="Calibri"/>
          <w:sz w:val="24"/>
          <w:szCs w:val="24"/>
        </w:rPr>
        <w:t>.</w:t>
      </w:r>
    </w:p>
    <w:p w:rsidR="0067399C" w:rsidRPr="000A66E2" w:rsidRDefault="0067399C" w:rsidP="000A66E2">
      <w:pPr>
        <w:numPr>
          <w:ilvl w:val="0"/>
          <w:numId w:val="5"/>
        </w:numPr>
        <w:suppressAutoHyphens/>
        <w:autoSpaceDE w:val="0"/>
        <w:spacing w:line="276" w:lineRule="auto"/>
        <w:ind w:left="567"/>
        <w:jc w:val="both"/>
        <w:rPr>
          <w:rFonts w:eastAsia="Calibri"/>
          <w:sz w:val="24"/>
          <w:szCs w:val="24"/>
        </w:rPr>
      </w:pPr>
      <w:r w:rsidRPr="000A66E2">
        <w:rPr>
          <w:rFonts w:eastAsia="Calibri"/>
          <w:sz w:val="24"/>
          <w:szCs w:val="24"/>
        </w:rPr>
        <w:t xml:space="preserve">на курс «География Мордовии» в 6А классе </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С целью формирования метапредметных результатов обучения в часть, формируемую участниками образовательного процесса, в 5В классе отводится 1 час в неделю на проектную деятельность по истории.</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В 6А классе проектная деятельность реализуется через предметную область «Биология»; в 7А классе через предметную область «Физика»; и в 8А классе «Химия».</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Социальная практика реализ</w:t>
      </w:r>
      <w:r w:rsidR="00E20088" w:rsidRPr="000A66E2">
        <w:rPr>
          <w:rFonts w:eastAsia="Times New Roman"/>
          <w:sz w:val="24"/>
          <w:szCs w:val="24"/>
        </w:rPr>
        <w:t>уется курсом «Домоведение» в 8А.</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Для обеспечения познавательных потребностей обучающихся и формированию у них культуры выбора собственной образовательной программы предлагаются курсы по выбору: «Занимательный немецкий», «Вокруг тебя – мир», «Юный патриот»,  «Страноведение», «Геометрия в задачах», «Практическая геометрия».</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lastRenderedPageBreak/>
        <w:t>Учебный план 9-х классов состоит из 2 частей: блока базовых общеобразовательных предметов и блока элективных курсов. В I части полностью реализуются федеральный и национально-региональный компоненты государственного образовательного стандарта, которые обеспечивают  единство образовательного пространства РФ, РМ и гарантируют выпускникам общеобразовательного учреждения необходимый минимум знаний, умений и навыков, обеспечивающий возможности продолжения образования.</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 xml:space="preserve">Блок «Базовые общеобразовательные предметы» представлен следующими образовательными областями: «Филология», «Математика», «Естествознание», «Общественные дисциплины», «Физическая культура», «Искусство». Образовательные компоненты раскрывают структуру содержания этих областей. </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I часть учебного плана определяет минимальное количество часов на изучение образовательных предметов.</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II часть учебного плана ориентирована на предпрофильную подготовку выпускников основной школы, способствующую предварительному самоопределению учащихся в отношении профилирующего направления собственной деятельности.</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 xml:space="preserve">Блок «Предпрофильная подготовка» представлен элективными курсами: «Подготовка к ГИА по русскому языку», «Практикум по математике. Подготовка к ГИА», «Подготовка к ОГЭ по обществознанию», «Экология. Город. Здоровье», «Диалог культур», «По странам изучаемого языка», «Решение нестандартных задач по химии», «Физика в задачах», «Геопортал». Всего 9 курсов, имеющих предметно-ориентированный и профилирующий характер. </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 xml:space="preserve">Профориентационное направление в работе представлено проектной деятельностью. </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Приоритетом среднего общего образования является обеспечение дополнительных возможностей самоопределения и саморазвития личности в соответствии с конкретным запросами старшеклассника и особенностями социального заказа.</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На третьей ступени образования сформированы  классы универсального профиля.</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Предметы инвариантного компонента изучаются в полном объеме.</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Региональный компонент представлен проектной деятельностью (курс «Экология Мордовии») с использованием материалов по краеведению в 10 классе в объеме 1 часа в неделю.</w:t>
      </w:r>
    </w:p>
    <w:p w:rsidR="0067399C" w:rsidRPr="000A66E2" w:rsidRDefault="0067399C" w:rsidP="000A66E2">
      <w:pPr>
        <w:tabs>
          <w:tab w:val="left" w:pos="1215"/>
        </w:tabs>
        <w:spacing w:line="276" w:lineRule="auto"/>
        <w:ind w:firstLine="567"/>
        <w:jc w:val="both"/>
        <w:rPr>
          <w:sz w:val="24"/>
          <w:szCs w:val="24"/>
        </w:rPr>
      </w:pPr>
      <w:r w:rsidRPr="000A66E2">
        <w:rPr>
          <w:rFonts w:eastAsia="Times New Roman"/>
          <w:sz w:val="24"/>
          <w:szCs w:val="24"/>
        </w:rPr>
        <w:t>«Технология» в 11-х классах изучается по программе Симоненко В. Д., где значительное количество часов отводится модулю ИКТ, поэтому «Технология»</w:t>
      </w:r>
      <w:r w:rsidRPr="000A66E2">
        <w:rPr>
          <w:sz w:val="24"/>
          <w:szCs w:val="24"/>
        </w:rPr>
        <w:t xml:space="preserve"> интегрирована в предмет «Информатика и ИКТ» с увеличением количества часов до 2-х в 11-х классах.</w:t>
      </w:r>
    </w:p>
    <w:p w:rsidR="0067399C" w:rsidRPr="000A66E2" w:rsidRDefault="0067399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Вариативная часть учебного плана представлена элективными курсами, выполняющими следующие функции:</w:t>
      </w:r>
    </w:p>
    <w:p w:rsidR="0067399C" w:rsidRPr="000A66E2" w:rsidRDefault="0067399C" w:rsidP="000A66E2">
      <w:pPr>
        <w:numPr>
          <w:ilvl w:val="0"/>
          <w:numId w:val="8"/>
        </w:numPr>
        <w:tabs>
          <w:tab w:val="clear" w:pos="720"/>
          <w:tab w:val="num" w:pos="0"/>
        </w:tabs>
        <w:suppressAutoHyphens/>
        <w:autoSpaceDE w:val="0"/>
        <w:spacing w:line="276" w:lineRule="auto"/>
        <w:ind w:left="0" w:firstLine="426"/>
        <w:jc w:val="both"/>
        <w:rPr>
          <w:rFonts w:eastAsia="Calibri"/>
          <w:sz w:val="24"/>
          <w:szCs w:val="24"/>
        </w:rPr>
      </w:pPr>
      <w:r w:rsidRPr="000A66E2">
        <w:rPr>
          <w:rFonts w:eastAsia="Calibri"/>
          <w:sz w:val="24"/>
          <w:szCs w:val="24"/>
        </w:rPr>
        <w:t>развивает содержание одного из базовых учебных предметов, в частности,  направлено на подготовку выпускников к  ЕГЭ (</w:t>
      </w:r>
      <w:r w:rsidRPr="000A66E2">
        <w:rPr>
          <w:sz w:val="24"/>
          <w:szCs w:val="24"/>
        </w:rPr>
        <w:t>«Написание сочинения - рассуждения в рамках подготовки к ЕГЭ», «Искусство письменной и устной речи», «Человек и общество», «Смысловой лингвистический анализ и интерпретация художественного текста», «Математический практикум для подготовки к ЕГЭ»,</w:t>
      </w:r>
      <w:r w:rsidRPr="000A66E2">
        <w:rPr>
          <w:rFonts w:eastAsia="Calibri"/>
          <w:sz w:val="24"/>
          <w:szCs w:val="24"/>
        </w:rPr>
        <w:t xml:space="preserve"> «</w:t>
      </w:r>
      <w:r w:rsidRPr="000A66E2">
        <w:rPr>
          <w:sz w:val="24"/>
          <w:szCs w:val="24"/>
        </w:rPr>
        <w:t>Вопросы общей биологии</w:t>
      </w:r>
      <w:r w:rsidRPr="000A66E2">
        <w:rPr>
          <w:rFonts w:eastAsia="Calibri"/>
          <w:sz w:val="24"/>
          <w:szCs w:val="24"/>
        </w:rPr>
        <w:t>», «Химия в задачах», «Методы решения физических задач»)</w:t>
      </w:r>
    </w:p>
    <w:p w:rsidR="0067399C" w:rsidRPr="000A66E2" w:rsidRDefault="0067399C" w:rsidP="000A66E2">
      <w:pPr>
        <w:numPr>
          <w:ilvl w:val="0"/>
          <w:numId w:val="8"/>
        </w:numPr>
        <w:tabs>
          <w:tab w:val="clear" w:pos="720"/>
          <w:tab w:val="num" w:pos="0"/>
        </w:tabs>
        <w:suppressAutoHyphens/>
        <w:autoSpaceDE w:val="0"/>
        <w:spacing w:line="276" w:lineRule="auto"/>
        <w:ind w:left="0" w:firstLine="426"/>
        <w:jc w:val="both"/>
        <w:rPr>
          <w:rFonts w:eastAsia="Calibri"/>
          <w:sz w:val="24"/>
          <w:szCs w:val="24"/>
        </w:rPr>
      </w:pPr>
      <w:r w:rsidRPr="000A66E2">
        <w:rPr>
          <w:rFonts w:eastAsia="Calibri"/>
          <w:sz w:val="24"/>
          <w:szCs w:val="24"/>
        </w:rPr>
        <w:t>способствует развитию познавательных интересов обучающихся в различных сферах деятельности человека («</w:t>
      </w:r>
      <w:r w:rsidRPr="000A66E2">
        <w:rPr>
          <w:sz w:val="24"/>
          <w:szCs w:val="24"/>
        </w:rPr>
        <w:t>Страноведение от А до Я</w:t>
      </w:r>
      <w:r w:rsidRPr="000A66E2">
        <w:rPr>
          <w:rFonts w:eastAsia="Calibri"/>
          <w:sz w:val="24"/>
          <w:szCs w:val="24"/>
        </w:rPr>
        <w:t>», «Правильный турист», «Химическая мозаика</w:t>
      </w:r>
      <w:r w:rsidRPr="000A66E2">
        <w:rPr>
          <w:sz w:val="24"/>
          <w:szCs w:val="24"/>
        </w:rPr>
        <w:t xml:space="preserve">», </w:t>
      </w:r>
      <w:r w:rsidRPr="000A66E2">
        <w:rPr>
          <w:rFonts w:eastAsia="Calibri"/>
          <w:sz w:val="24"/>
          <w:szCs w:val="24"/>
        </w:rPr>
        <w:t>«Государство и государственное право», «</w:t>
      </w:r>
      <w:r w:rsidRPr="000A66E2">
        <w:rPr>
          <w:bCs/>
          <w:sz w:val="24"/>
          <w:szCs w:val="24"/>
        </w:rPr>
        <w:t xml:space="preserve">Выборы в </w:t>
      </w:r>
      <w:r w:rsidRPr="000A66E2">
        <w:rPr>
          <w:bCs/>
          <w:sz w:val="24"/>
          <w:szCs w:val="24"/>
        </w:rPr>
        <w:lastRenderedPageBreak/>
        <w:t>демократическом обществе», «Разговорный английский», «По странам изучаемого языка»</w:t>
      </w:r>
      <w:r w:rsidRPr="000A66E2">
        <w:rPr>
          <w:rFonts w:eastAsia="Calibri"/>
          <w:sz w:val="24"/>
          <w:szCs w:val="24"/>
        </w:rPr>
        <w:t xml:space="preserve">)  </w:t>
      </w:r>
    </w:p>
    <w:p w:rsidR="0067399C" w:rsidRPr="000A66E2" w:rsidRDefault="0067399C" w:rsidP="000A66E2">
      <w:pPr>
        <w:numPr>
          <w:ilvl w:val="0"/>
          <w:numId w:val="8"/>
        </w:numPr>
        <w:tabs>
          <w:tab w:val="clear" w:pos="720"/>
          <w:tab w:val="num" w:pos="0"/>
        </w:tabs>
        <w:suppressAutoHyphens/>
        <w:autoSpaceDE w:val="0"/>
        <w:spacing w:line="276" w:lineRule="auto"/>
        <w:ind w:left="0" w:firstLine="426"/>
        <w:jc w:val="both"/>
        <w:rPr>
          <w:rFonts w:eastAsia="Calibri"/>
          <w:sz w:val="24"/>
          <w:szCs w:val="24"/>
        </w:rPr>
      </w:pPr>
      <w:r w:rsidRPr="000A66E2">
        <w:rPr>
          <w:rFonts w:eastAsia="Calibri"/>
          <w:sz w:val="24"/>
          <w:szCs w:val="24"/>
        </w:rPr>
        <w:t>формирует исследовательские навыки («Экология Мордовии»)</w:t>
      </w:r>
      <w:r w:rsidRPr="000A66E2">
        <w:rPr>
          <w:sz w:val="24"/>
          <w:szCs w:val="24"/>
        </w:rPr>
        <w:t>.</w:t>
      </w:r>
    </w:p>
    <w:p w:rsidR="0067399C" w:rsidRPr="000A66E2" w:rsidRDefault="0067399C" w:rsidP="000A66E2">
      <w:pPr>
        <w:autoSpaceDE w:val="0"/>
        <w:spacing w:line="276" w:lineRule="auto"/>
        <w:ind w:firstLine="851"/>
        <w:jc w:val="both"/>
        <w:rPr>
          <w:rFonts w:eastAsia="Times New Roman"/>
          <w:sz w:val="24"/>
          <w:szCs w:val="24"/>
        </w:rPr>
      </w:pPr>
      <w:r w:rsidRPr="000A66E2">
        <w:rPr>
          <w:rFonts w:eastAsia="Times New Roman"/>
          <w:sz w:val="24"/>
          <w:szCs w:val="24"/>
        </w:rPr>
        <w:t>Каждый элективный курс может быть востребован обучающимися и развивать их познавательные интересы.</w:t>
      </w:r>
    </w:p>
    <w:p w:rsidR="0067399C" w:rsidRPr="000A66E2" w:rsidRDefault="0067399C" w:rsidP="000A66E2">
      <w:pPr>
        <w:spacing w:line="276" w:lineRule="auto"/>
        <w:ind w:firstLine="709"/>
        <w:jc w:val="both"/>
        <w:rPr>
          <w:rFonts w:eastAsia="Times New Roman"/>
          <w:sz w:val="24"/>
          <w:szCs w:val="24"/>
        </w:rPr>
      </w:pPr>
      <w:r w:rsidRPr="000A66E2">
        <w:rPr>
          <w:rFonts w:eastAsia="Times New Roman"/>
          <w:sz w:val="24"/>
          <w:szCs w:val="24"/>
        </w:rPr>
        <w:t>Количество часов, отведённых на освоение обучающимися учебного плана, состоящего из базового уровн</w:t>
      </w:r>
      <w:r w:rsidR="00E0717A" w:rsidRPr="000A66E2">
        <w:rPr>
          <w:rFonts w:eastAsia="Times New Roman"/>
          <w:sz w:val="24"/>
          <w:szCs w:val="24"/>
        </w:rPr>
        <w:t>я</w:t>
      </w:r>
      <w:r w:rsidRPr="000A66E2">
        <w:rPr>
          <w:rFonts w:eastAsia="Times New Roman"/>
          <w:sz w:val="24"/>
          <w:szCs w:val="24"/>
        </w:rPr>
        <w:t>, вариативной части и курсов по выбору, в совокупности не превышает величину недельной образовательной нагрузки, что соответствует требованиям СанПиН.</w:t>
      </w:r>
    </w:p>
    <w:p w:rsidR="00277FFB" w:rsidRPr="000A66E2" w:rsidRDefault="00277FFB" w:rsidP="000A66E2">
      <w:pPr>
        <w:spacing w:line="276" w:lineRule="auto"/>
        <w:ind w:firstLine="425"/>
        <w:jc w:val="both"/>
        <w:rPr>
          <w:rFonts w:eastAsia="Times New Roman"/>
          <w:sz w:val="24"/>
          <w:szCs w:val="24"/>
        </w:rPr>
      </w:pPr>
      <w:r w:rsidRPr="000A66E2">
        <w:rPr>
          <w:rFonts w:eastAsia="Times New Roman"/>
          <w:sz w:val="24"/>
          <w:szCs w:val="24"/>
        </w:rPr>
        <w:t>Учебный план учреждения реализуется в полном объеме и расписание учебных занятий соответствует учебному плану.</w:t>
      </w:r>
    </w:p>
    <w:p w:rsidR="00277FFB" w:rsidRPr="000A66E2" w:rsidRDefault="00277FFB" w:rsidP="000A66E2">
      <w:pPr>
        <w:spacing w:line="276" w:lineRule="auto"/>
        <w:ind w:left="540"/>
        <w:jc w:val="both"/>
        <w:rPr>
          <w:sz w:val="24"/>
          <w:szCs w:val="24"/>
        </w:rPr>
      </w:pPr>
      <w:r w:rsidRPr="000A66E2">
        <w:rPr>
          <w:rFonts w:eastAsia="Times New Roman"/>
          <w:sz w:val="24"/>
          <w:szCs w:val="24"/>
        </w:rPr>
        <w:t>Реализация учебного плана обеспечена</w:t>
      </w:r>
    </w:p>
    <w:p w:rsidR="00277FFB" w:rsidRPr="000A66E2" w:rsidRDefault="00277FFB" w:rsidP="000A66E2">
      <w:pPr>
        <w:numPr>
          <w:ilvl w:val="0"/>
          <w:numId w:val="2"/>
        </w:numPr>
        <w:tabs>
          <w:tab w:val="left" w:pos="600"/>
        </w:tabs>
        <w:spacing w:line="276" w:lineRule="auto"/>
        <w:ind w:left="600" w:hanging="127"/>
        <w:jc w:val="both"/>
        <w:rPr>
          <w:rFonts w:eastAsia="Times New Roman"/>
          <w:sz w:val="24"/>
          <w:szCs w:val="24"/>
        </w:rPr>
      </w:pPr>
      <w:r w:rsidRPr="000A66E2">
        <w:rPr>
          <w:rFonts w:eastAsia="Times New Roman"/>
          <w:sz w:val="24"/>
          <w:szCs w:val="24"/>
        </w:rPr>
        <w:t>необходимыми кадрами специалистов соответствующей квалификации;</w:t>
      </w:r>
    </w:p>
    <w:p w:rsidR="00423CEB" w:rsidRPr="000A66E2" w:rsidRDefault="00277FFB" w:rsidP="000A66E2">
      <w:pPr>
        <w:spacing w:line="276" w:lineRule="auto"/>
        <w:ind w:right="280" w:firstLine="485"/>
        <w:jc w:val="both"/>
        <w:rPr>
          <w:rFonts w:eastAsia="Times New Roman"/>
          <w:sz w:val="24"/>
          <w:szCs w:val="24"/>
        </w:rPr>
      </w:pPr>
      <w:r w:rsidRPr="000A66E2">
        <w:rPr>
          <w:rFonts w:eastAsia="Times New Roman"/>
          <w:sz w:val="24"/>
          <w:szCs w:val="24"/>
        </w:rPr>
        <w:t>-необходимыми программно-методическими комплексами (учебными программами, учебниками, методическими рекомендациями, дидактическими материалами, контрольными</w:t>
      </w:r>
      <w:r w:rsidR="00BE39ED" w:rsidRPr="000A66E2">
        <w:rPr>
          <w:rFonts w:eastAsia="Times New Roman"/>
          <w:sz w:val="24"/>
          <w:szCs w:val="24"/>
        </w:rPr>
        <w:t xml:space="preserve"> </w:t>
      </w:r>
      <w:r w:rsidRPr="000A66E2">
        <w:rPr>
          <w:rFonts w:eastAsia="Times New Roman"/>
          <w:sz w:val="24"/>
          <w:szCs w:val="24"/>
        </w:rPr>
        <w:t>учебном плане школы соблюдены нормативы максимальной аудиторной нагрузки обучающихся. Учебный план за год выполнен, учебные программы пройдены</w:t>
      </w:r>
      <w:r w:rsidR="00DA22C0" w:rsidRPr="000A66E2">
        <w:rPr>
          <w:rFonts w:eastAsia="Times New Roman"/>
          <w:sz w:val="24"/>
          <w:szCs w:val="24"/>
        </w:rPr>
        <w:t>.</w:t>
      </w:r>
    </w:p>
    <w:p w:rsidR="00014E3A" w:rsidRPr="000A66E2" w:rsidRDefault="00014E3A" w:rsidP="000A66E2">
      <w:pPr>
        <w:spacing w:line="276" w:lineRule="auto"/>
        <w:ind w:firstLine="706"/>
        <w:jc w:val="both"/>
        <w:rPr>
          <w:sz w:val="24"/>
          <w:szCs w:val="24"/>
        </w:rPr>
      </w:pPr>
      <w:r w:rsidRPr="000A66E2">
        <w:rPr>
          <w:sz w:val="24"/>
          <w:szCs w:val="24"/>
        </w:rPr>
        <w:t xml:space="preserve">Кроме </w:t>
      </w:r>
      <w:r w:rsidRPr="000A66E2">
        <w:rPr>
          <w:sz w:val="24"/>
          <w:szCs w:val="24"/>
          <w:shd w:val="clear" w:color="auto" w:fill="FFFFFF"/>
        </w:rPr>
        <w:t>общеобразовательной программы в 2015-2016 году 4 учителей начальных классов (</w:t>
      </w:r>
      <w:r w:rsidRPr="000A66E2">
        <w:rPr>
          <w:sz w:val="24"/>
          <w:szCs w:val="24"/>
        </w:rPr>
        <w:t>Уркунова В.П., Игонина И.В., Князькова Т.В., Цыбизова С.А.) и педагог-психолог</w:t>
      </w:r>
      <w:r w:rsidRPr="000A66E2">
        <w:rPr>
          <w:sz w:val="24"/>
          <w:szCs w:val="24"/>
          <w:shd w:val="clear" w:color="auto" w:fill="FFFFFF"/>
        </w:rPr>
        <w:t xml:space="preserve"> участвовали в реализации дополнительной образовательной </w:t>
      </w:r>
      <w:r w:rsidRPr="000A66E2">
        <w:rPr>
          <w:sz w:val="24"/>
          <w:szCs w:val="24"/>
        </w:rPr>
        <w:t xml:space="preserve">программы социально-педагогической направленности для детей 6-7 летнего возраста «Подготовка к школе» с сентября 2015 года по май 2016 года. </w:t>
      </w:r>
    </w:p>
    <w:p w:rsidR="005802E8" w:rsidRDefault="005802E8">
      <w:pPr>
        <w:spacing w:line="360" w:lineRule="auto"/>
        <w:ind w:right="-2155"/>
        <w:jc w:val="center"/>
        <w:rPr>
          <w:rFonts w:eastAsia="Times New Roman"/>
          <w:sz w:val="24"/>
          <w:szCs w:val="24"/>
        </w:rPr>
      </w:pPr>
      <w:r>
        <w:rPr>
          <w:rFonts w:eastAsia="Times New Roman"/>
          <w:sz w:val="24"/>
          <w:szCs w:val="24"/>
        </w:rPr>
        <w:br w:type="page"/>
      </w:r>
    </w:p>
    <w:p w:rsidR="005802E8" w:rsidRPr="00874BEC" w:rsidRDefault="005802E8" w:rsidP="005802E8">
      <w:pPr>
        <w:pStyle w:val="1"/>
        <w:rPr>
          <w:color w:val="auto"/>
        </w:rPr>
      </w:pPr>
      <w:bookmarkStart w:id="15" w:name="_Toc488929982"/>
      <w:bookmarkStart w:id="16" w:name="_Toc488930234"/>
      <w:bookmarkStart w:id="17" w:name="_Toc488997709"/>
      <w:r w:rsidRPr="00874BEC">
        <w:rPr>
          <w:color w:val="auto"/>
        </w:rPr>
        <w:lastRenderedPageBreak/>
        <w:t>Раздел 2.  Оценка системы управления ОО</w:t>
      </w:r>
      <w:bookmarkEnd w:id="15"/>
      <w:bookmarkEnd w:id="16"/>
      <w:bookmarkEnd w:id="17"/>
    </w:p>
    <w:p w:rsidR="00976160" w:rsidRPr="00976160" w:rsidRDefault="00976160" w:rsidP="00976160"/>
    <w:p w:rsidR="00B55A61" w:rsidRPr="000A66E2" w:rsidRDefault="00B55A61" w:rsidP="000A66E2">
      <w:pPr>
        <w:spacing w:line="276" w:lineRule="auto"/>
        <w:ind w:firstLine="709"/>
        <w:jc w:val="both"/>
        <w:rPr>
          <w:rFonts w:eastAsia="Times New Roman"/>
          <w:sz w:val="24"/>
          <w:szCs w:val="24"/>
        </w:rPr>
      </w:pPr>
      <w:r w:rsidRPr="000A66E2">
        <w:rPr>
          <w:rFonts w:eastAsia="Times New Roman"/>
          <w:sz w:val="24"/>
          <w:szCs w:val="24"/>
        </w:rPr>
        <w:t>В своей деятельности Школа руководствуется Федеральным законом «Об образовании в РФ», законодательством РФ, нормативными правовыми актами органов управления образованием, Уставом школы и иными локальными актами.</w:t>
      </w:r>
    </w:p>
    <w:p w:rsidR="00B55A61" w:rsidRPr="000A66E2" w:rsidRDefault="00B55A61" w:rsidP="000A66E2">
      <w:pPr>
        <w:spacing w:line="276" w:lineRule="auto"/>
        <w:ind w:firstLine="709"/>
        <w:jc w:val="both"/>
        <w:rPr>
          <w:rFonts w:eastAsia="Times New Roman"/>
          <w:sz w:val="24"/>
          <w:szCs w:val="24"/>
        </w:rPr>
      </w:pPr>
      <w:r w:rsidRPr="000A66E2">
        <w:rPr>
          <w:rFonts w:eastAsia="Times New Roman"/>
          <w:sz w:val="24"/>
          <w:szCs w:val="24"/>
        </w:rPr>
        <w:t>Управление Учреждением осуществляется на основе сочетания принципов единоначалия и коллегиальности.</w:t>
      </w:r>
    </w:p>
    <w:p w:rsidR="00B55A61" w:rsidRPr="000A66E2" w:rsidRDefault="00B55A61" w:rsidP="000A66E2">
      <w:pPr>
        <w:spacing w:line="276" w:lineRule="auto"/>
        <w:ind w:firstLine="709"/>
        <w:jc w:val="both"/>
        <w:rPr>
          <w:rFonts w:eastAsia="Times New Roman"/>
          <w:sz w:val="24"/>
          <w:szCs w:val="24"/>
        </w:rPr>
      </w:pPr>
      <w:r w:rsidRPr="000A66E2">
        <w:rPr>
          <w:rFonts w:eastAsia="Times New Roman"/>
          <w:sz w:val="24"/>
          <w:szCs w:val="24"/>
        </w:rPr>
        <w:t>Коллегиальными органами управления Учреждением являются: Общее собрание работников образовательного учреждения, Педагогический совет, Управляющий совет, Родительская конференция, Президентский совет ДР «Максимум».</w:t>
      </w:r>
    </w:p>
    <w:p w:rsidR="00B55A61" w:rsidRPr="000A66E2" w:rsidRDefault="00B55A61" w:rsidP="000A66E2">
      <w:pPr>
        <w:spacing w:line="276" w:lineRule="auto"/>
        <w:ind w:firstLine="709"/>
        <w:jc w:val="both"/>
        <w:rPr>
          <w:rFonts w:eastAsia="Times New Roman"/>
          <w:sz w:val="24"/>
          <w:szCs w:val="24"/>
        </w:rPr>
      </w:pPr>
      <w:r w:rsidRPr="000A66E2">
        <w:rPr>
          <w:rFonts w:eastAsia="Times New Roman"/>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B55A61" w:rsidRPr="000A66E2" w:rsidRDefault="00B55A61" w:rsidP="000A66E2">
      <w:pPr>
        <w:spacing w:line="276" w:lineRule="auto"/>
        <w:ind w:firstLine="709"/>
        <w:jc w:val="both"/>
        <w:rPr>
          <w:rFonts w:eastAsia="Times New Roman"/>
          <w:sz w:val="24"/>
          <w:szCs w:val="24"/>
        </w:rPr>
      </w:pPr>
      <w:r w:rsidRPr="000A66E2">
        <w:rPr>
          <w:rFonts w:eastAsia="Times New Roman"/>
          <w:sz w:val="24"/>
          <w:szCs w:val="24"/>
        </w:rPr>
        <w:t>1) создаются советы обучающихся, советы родителей (законных представителей) несовершеннолетних обучающихся;</w:t>
      </w:r>
    </w:p>
    <w:p w:rsidR="00B55A61" w:rsidRPr="000A66E2" w:rsidRDefault="00B55A61" w:rsidP="000A66E2">
      <w:pPr>
        <w:spacing w:line="276" w:lineRule="auto"/>
        <w:ind w:firstLine="709"/>
        <w:jc w:val="both"/>
        <w:rPr>
          <w:rFonts w:eastAsia="Times New Roman"/>
          <w:sz w:val="24"/>
          <w:szCs w:val="24"/>
        </w:rPr>
      </w:pPr>
      <w:r w:rsidRPr="000A66E2">
        <w:rPr>
          <w:rFonts w:eastAsia="Times New Roman"/>
          <w:sz w:val="24"/>
          <w:szCs w:val="24"/>
        </w:rPr>
        <w:t>2) действуют профессиональные союзы обучающихся и (или) работников Учреждения.</w:t>
      </w:r>
    </w:p>
    <w:p w:rsidR="00B55A61" w:rsidRPr="000A66E2" w:rsidRDefault="00B55A61" w:rsidP="000A66E2">
      <w:pPr>
        <w:spacing w:line="276" w:lineRule="auto"/>
        <w:ind w:firstLine="709"/>
        <w:jc w:val="both"/>
        <w:rPr>
          <w:rFonts w:eastAsia="Times New Roman"/>
          <w:sz w:val="24"/>
          <w:szCs w:val="24"/>
        </w:rPr>
      </w:pPr>
      <w:r w:rsidRPr="000A66E2">
        <w:rPr>
          <w:rFonts w:eastAsia="Times New Roman"/>
          <w:sz w:val="24"/>
          <w:szCs w:val="24"/>
        </w:rPr>
        <w:t xml:space="preserve">Единоличным исполнительным органом управления Учреждения является </w:t>
      </w:r>
      <w:r w:rsidRPr="000A66E2">
        <w:rPr>
          <w:rFonts w:eastAsia="Times New Roman"/>
          <w:b/>
          <w:sz w:val="24"/>
          <w:szCs w:val="24"/>
        </w:rPr>
        <w:t>Директор.</w:t>
      </w:r>
    </w:p>
    <w:p w:rsidR="00B55A61" w:rsidRPr="000A66E2" w:rsidRDefault="00B55A61" w:rsidP="000A66E2">
      <w:pPr>
        <w:spacing w:line="276" w:lineRule="auto"/>
        <w:ind w:firstLine="709"/>
        <w:jc w:val="both"/>
        <w:rPr>
          <w:rFonts w:eastAsia="Times New Roman"/>
          <w:sz w:val="24"/>
          <w:szCs w:val="24"/>
        </w:rPr>
      </w:pPr>
      <w:r w:rsidRPr="000A66E2">
        <w:rPr>
          <w:rFonts w:eastAsia="Times New Roman"/>
          <w:sz w:val="24"/>
          <w:szCs w:val="24"/>
        </w:rPr>
        <w:t>Защиту прав работников школы, а также общественный контроль за реализацией положений коллективного трудового договора осуществляет профсоюзная организация.</w:t>
      </w:r>
    </w:p>
    <w:p w:rsidR="00B55A61" w:rsidRPr="000A66E2" w:rsidRDefault="00B55A61" w:rsidP="000A66E2">
      <w:pPr>
        <w:spacing w:line="276" w:lineRule="auto"/>
        <w:ind w:left="2540"/>
        <w:rPr>
          <w:sz w:val="24"/>
          <w:szCs w:val="24"/>
        </w:rPr>
      </w:pPr>
      <w:r w:rsidRPr="000A66E2">
        <w:rPr>
          <w:rFonts w:eastAsia="Times New Roman"/>
          <w:b/>
          <w:bCs/>
          <w:sz w:val="24"/>
          <w:szCs w:val="24"/>
        </w:rPr>
        <w:t>Коллегиальные органы управления:</w:t>
      </w:r>
    </w:p>
    <w:p w:rsidR="00B55A61" w:rsidRPr="000A66E2" w:rsidRDefault="00B55A61" w:rsidP="000A66E2">
      <w:pPr>
        <w:spacing w:line="276" w:lineRule="auto"/>
        <w:rPr>
          <w:sz w:val="24"/>
          <w:szCs w:val="24"/>
        </w:rPr>
      </w:pPr>
    </w:p>
    <w:p w:rsidR="00B55A61" w:rsidRPr="000A66E2" w:rsidRDefault="00B55A61" w:rsidP="000A66E2">
      <w:pPr>
        <w:spacing w:line="276" w:lineRule="auto"/>
        <w:ind w:firstLine="709"/>
        <w:jc w:val="both"/>
        <w:rPr>
          <w:rFonts w:eastAsia="Times New Roman"/>
          <w:sz w:val="24"/>
          <w:szCs w:val="24"/>
        </w:rPr>
      </w:pPr>
      <w:r w:rsidRPr="000A66E2">
        <w:rPr>
          <w:rFonts w:eastAsia="Times New Roman"/>
          <w:b/>
          <w:sz w:val="24"/>
          <w:szCs w:val="24"/>
        </w:rPr>
        <w:t>Управляющий совет школы</w:t>
      </w:r>
      <w:r w:rsidRPr="000A66E2">
        <w:rPr>
          <w:rFonts w:eastAsia="Times New Roman"/>
          <w:sz w:val="24"/>
          <w:szCs w:val="24"/>
        </w:rPr>
        <w:t xml:space="preserve"> - постоянно действующий орган самоуправления, представленный учителями, учениками и их родителями. Рассматривает и представляет утверждение конференции, предложения об основных направлениях развития школы, целях и задачах, режиме работы.</w:t>
      </w:r>
    </w:p>
    <w:p w:rsidR="00B55A61" w:rsidRPr="000A66E2" w:rsidRDefault="00B55A61" w:rsidP="000A66E2">
      <w:pPr>
        <w:spacing w:line="276" w:lineRule="auto"/>
        <w:rPr>
          <w:rFonts w:eastAsia="Times New Roman"/>
          <w:b/>
          <w:bCs/>
          <w:sz w:val="24"/>
          <w:szCs w:val="24"/>
        </w:rPr>
      </w:pPr>
    </w:p>
    <w:p w:rsidR="00B55A61" w:rsidRPr="000A66E2" w:rsidRDefault="00B55A61" w:rsidP="000A66E2">
      <w:pPr>
        <w:spacing w:line="276" w:lineRule="auto"/>
        <w:ind w:firstLine="709"/>
        <w:jc w:val="both"/>
        <w:rPr>
          <w:rFonts w:eastAsia="Times New Roman"/>
          <w:sz w:val="24"/>
          <w:szCs w:val="24"/>
        </w:rPr>
      </w:pPr>
      <w:r w:rsidRPr="000A66E2">
        <w:rPr>
          <w:rFonts w:eastAsia="Times New Roman"/>
          <w:b/>
          <w:sz w:val="24"/>
          <w:szCs w:val="24"/>
        </w:rPr>
        <w:t xml:space="preserve">Методический </w:t>
      </w:r>
      <w:r w:rsidR="00D5269A" w:rsidRPr="000A66E2">
        <w:rPr>
          <w:rFonts w:eastAsia="Times New Roman"/>
          <w:b/>
          <w:sz w:val="24"/>
          <w:szCs w:val="24"/>
        </w:rPr>
        <w:t>с</w:t>
      </w:r>
      <w:r w:rsidRPr="000A66E2">
        <w:rPr>
          <w:rFonts w:eastAsia="Times New Roman"/>
          <w:b/>
          <w:sz w:val="24"/>
          <w:szCs w:val="24"/>
        </w:rPr>
        <w:t>овет</w:t>
      </w:r>
      <w:r w:rsidRPr="000A66E2">
        <w:rPr>
          <w:rFonts w:eastAsia="Times New Roman"/>
          <w:sz w:val="24"/>
          <w:szCs w:val="24"/>
        </w:rPr>
        <w:t xml:space="preserve"> – постоянно действующий орган, задачами которого являются: обеспечение условий для планомерной, организованной экспериментальной работы, анализа, коррекции и регулирования ее в течение всего учебного года. Создание эффективной системы МР, призванной обеспечить постоянный профессиональный и интеллектуальный рост педагогов и повышение качества образования. В состав Методического совета входят: заместители директора по ВР, УВР по всем звеньям, психолог, заведующий библи</w:t>
      </w:r>
      <w:r w:rsidR="00D5269A" w:rsidRPr="000A66E2">
        <w:rPr>
          <w:rFonts w:eastAsia="Times New Roman"/>
          <w:sz w:val="24"/>
          <w:szCs w:val="24"/>
        </w:rPr>
        <w:t>отекой, педагоги.</w:t>
      </w:r>
    </w:p>
    <w:p w:rsidR="00B55A61" w:rsidRPr="000A66E2" w:rsidRDefault="00B55A61" w:rsidP="000A66E2">
      <w:pPr>
        <w:spacing w:line="276" w:lineRule="auto"/>
        <w:ind w:firstLine="709"/>
        <w:jc w:val="both"/>
        <w:rPr>
          <w:rFonts w:eastAsia="Times New Roman"/>
          <w:sz w:val="24"/>
          <w:szCs w:val="24"/>
        </w:rPr>
      </w:pPr>
      <w:r w:rsidRPr="000A66E2">
        <w:rPr>
          <w:rFonts w:eastAsia="Times New Roman"/>
          <w:b/>
          <w:sz w:val="24"/>
          <w:szCs w:val="24"/>
        </w:rPr>
        <w:t>Педагогический совет</w:t>
      </w:r>
      <w:r w:rsidRPr="000A66E2">
        <w:rPr>
          <w:rFonts w:eastAsia="Times New Roman"/>
          <w:sz w:val="24"/>
          <w:szCs w:val="24"/>
        </w:rPr>
        <w:t xml:space="preserve"> - решает вопросы, касающиеся качества знаний, умений и навыков учащихся, повышение квалификации педагогов, их научно – педагогического и методического уровня. Проводиться 4 раза в год. Рассматривает и принимает решения по предложениям МС, касающихся развития образования в образовательной организации.</w:t>
      </w:r>
    </w:p>
    <w:p w:rsidR="00B55A61" w:rsidRPr="000A66E2" w:rsidRDefault="00D5269A" w:rsidP="000A66E2">
      <w:pPr>
        <w:spacing w:line="276" w:lineRule="auto"/>
        <w:ind w:firstLine="709"/>
        <w:jc w:val="both"/>
        <w:rPr>
          <w:rFonts w:eastAsia="Times New Roman"/>
          <w:sz w:val="24"/>
          <w:szCs w:val="24"/>
        </w:rPr>
      </w:pPr>
      <w:r w:rsidRPr="000A66E2">
        <w:rPr>
          <w:rFonts w:eastAsia="Times New Roman"/>
          <w:b/>
          <w:sz w:val="24"/>
          <w:szCs w:val="24"/>
        </w:rPr>
        <w:t>Презедентский  с</w:t>
      </w:r>
      <w:r w:rsidR="00B55A61" w:rsidRPr="000A66E2">
        <w:rPr>
          <w:rFonts w:eastAsia="Times New Roman"/>
          <w:b/>
          <w:sz w:val="24"/>
          <w:szCs w:val="24"/>
        </w:rPr>
        <w:t>овет</w:t>
      </w:r>
      <w:r w:rsidRPr="000A66E2">
        <w:rPr>
          <w:rFonts w:eastAsia="Times New Roman"/>
          <w:b/>
          <w:sz w:val="24"/>
          <w:szCs w:val="24"/>
        </w:rPr>
        <w:t xml:space="preserve"> ДР «Максимум»</w:t>
      </w:r>
      <w:r w:rsidR="00B55A61" w:rsidRPr="000A66E2">
        <w:rPr>
          <w:rFonts w:eastAsia="Times New Roman"/>
          <w:sz w:val="24"/>
          <w:szCs w:val="24"/>
        </w:rPr>
        <w:t xml:space="preserve"> – </w:t>
      </w:r>
      <w:r w:rsidRPr="000A66E2">
        <w:rPr>
          <w:rFonts w:eastAsia="Times New Roman"/>
          <w:sz w:val="24"/>
          <w:szCs w:val="24"/>
        </w:rPr>
        <w:t xml:space="preserve">ученический совет, </w:t>
      </w:r>
      <w:r w:rsidR="00B55A61" w:rsidRPr="000A66E2">
        <w:rPr>
          <w:rFonts w:eastAsia="Times New Roman"/>
          <w:sz w:val="24"/>
          <w:szCs w:val="24"/>
        </w:rPr>
        <w:t xml:space="preserve">осуществляет деятельность по всем направлениям воспитательной работы в учреждении, помогает в </w:t>
      </w:r>
      <w:r w:rsidR="00B55A61" w:rsidRPr="000A66E2">
        <w:rPr>
          <w:rFonts w:eastAsia="Times New Roman"/>
          <w:sz w:val="24"/>
          <w:szCs w:val="24"/>
        </w:rPr>
        <w:lastRenderedPageBreak/>
        <w:t>проведении всех внеклассных и общественных мероприятий, осуществляет шефство над начальной школой, способствует организации учебного процесса.</w:t>
      </w:r>
    </w:p>
    <w:p w:rsidR="00B55A61" w:rsidRPr="000A66E2" w:rsidRDefault="00B55A61" w:rsidP="000A66E2">
      <w:pPr>
        <w:spacing w:line="276" w:lineRule="auto"/>
        <w:ind w:firstLine="709"/>
        <w:jc w:val="both"/>
        <w:rPr>
          <w:rFonts w:eastAsia="Times New Roman"/>
          <w:sz w:val="24"/>
          <w:szCs w:val="24"/>
        </w:rPr>
      </w:pPr>
      <w:r w:rsidRPr="000A66E2">
        <w:rPr>
          <w:rFonts w:eastAsia="Times New Roman"/>
          <w:b/>
          <w:sz w:val="24"/>
          <w:szCs w:val="24"/>
        </w:rPr>
        <w:t xml:space="preserve">Родительский </w:t>
      </w:r>
      <w:r w:rsidR="00D5269A" w:rsidRPr="000A66E2">
        <w:rPr>
          <w:rFonts w:eastAsia="Times New Roman"/>
          <w:b/>
          <w:sz w:val="24"/>
          <w:szCs w:val="24"/>
        </w:rPr>
        <w:t>к</w:t>
      </w:r>
      <w:r w:rsidRPr="000A66E2">
        <w:rPr>
          <w:rFonts w:eastAsia="Times New Roman"/>
          <w:b/>
          <w:sz w:val="24"/>
          <w:szCs w:val="24"/>
        </w:rPr>
        <w:t>омитет</w:t>
      </w:r>
      <w:r w:rsidRPr="000A66E2">
        <w:rPr>
          <w:rFonts w:eastAsia="Times New Roman"/>
          <w:sz w:val="24"/>
          <w:szCs w:val="24"/>
        </w:rPr>
        <w:t xml:space="preserve"> – оказывает помощь образовательной организации в УВР, пропаганде педагогических знаний среди родителей, осуществляет связь и взаимодействие между педагогами и родителями, дошкольными подразделениями, школой и семьей.</w:t>
      </w:r>
    </w:p>
    <w:p w:rsidR="00B55A61" w:rsidRPr="000A66E2" w:rsidRDefault="00B55A61" w:rsidP="000A66E2">
      <w:pPr>
        <w:spacing w:line="276" w:lineRule="auto"/>
        <w:ind w:firstLine="709"/>
        <w:jc w:val="both"/>
        <w:rPr>
          <w:rFonts w:eastAsia="Times New Roman"/>
          <w:sz w:val="24"/>
          <w:szCs w:val="24"/>
        </w:rPr>
      </w:pPr>
      <w:r w:rsidRPr="000A66E2">
        <w:rPr>
          <w:rFonts w:eastAsia="Times New Roman"/>
          <w:sz w:val="24"/>
          <w:szCs w:val="24"/>
        </w:rPr>
        <w:t>Управленческая система в образовательной организации представлена персональными органами управления: директор и его заместители.</w:t>
      </w:r>
    </w:p>
    <w:p w:rsidR="00D5269A" w:rsidRDefault="00B55A61" w:rsidP="000A66E2">
      <w:pPr>
        <w:spacing w:line="276" w:lineRule="auto"/>
        <w:ind w:firstLine="709"/>
        <w:jc w:val="both"/>
        <w:rPr>
          <w:rFonts w:eastAsia="Times New Roman"/>
          <w:sz w:val="28"/>
          <w:szCs w:val="28"/>
        </w:rPr>
      </w:pPr>
      <w:r w:rsidRPr="000A66E2">
        <w:rPr>
          <w:rFonts w:eastAsia="Times New Roman"/>
          <w:sz w:val="24"/>
          <w:szCs w:val="24"/>
        </w:rPr>
        <w:t>Совет по профилактике правонарушений является общественным органом управления образовательной организацией, проводящим комплексную профилактическую работу по профилактике правонарушений и предупреждению безнадзорности</w:t>
      </w:r>
      <w:r w:rsidRPr="00B55A61">
        <w:rPr>
          <w:rFonts w:eastAsia="Times New Roman"/>
          <w:sz w:val="28"/>
          <w:szCs w:val="28"/>
        </w:rPr>
        <w:t>.</w:t>
      </w:r>
    </w:p>
    <w:p w:rsidR="00D5269A" w:rsidRDefault="00D5269A">
      <w:pPr>
        <w:spacing w:line="360" w:lineRule="auto"/>
        <w:ind w:right="-2155"/>
        <w:jc w:val="center"/>
        <w:rPr>
          <w:rFonts w:eastAsia="Times New Roman"/>
          <w:sz w:val="28"/>
          <w:szCs w:val="28"/>
        </w:rPr>
        <w:sectPr w:rsidR="00D5269A" w:rsidSect="001E342B">
          <w:footerReference w:type="default" r:id="rId8"/>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D5269A" w:rsidRDefault="00D5269A" w:rsidP="00D5269A">
      <w:pPr>
        <w:spacing w:line="360" w:lineRule="auto"/>
        <w:ind w:right="-31"/>
        <w:jc w:val="center"/>
        <w:rPr>
          <w:rFonts w:eastAsia="Times New Roman"/>
          <w:sz w:val="28"/>
          <w:szCs w:val="28"/>
        </w:rPr>
      </w:pPr>
      <w:r>
        <w:rPr>
          <w:noProof/>
        </w:rPr>
        <w:lastRenderedPageBreak/>
        <w:drawing>
          <wp:inline distT="0" distB="0" distL="0" distR="0">
            <wp:extent cx="7956214" cy="5617106"/>
            <wp:effectExtent l="19050" t="0" r="6686" b="0"/>
            <wp:docPr id="5" name="Рисунок 1" descr="http://upload.schoolrm.ru/iblock/1b5/1b517099beae6c5de927eb02edfc47cf/161f50230c55dadf455785ac3a55b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schoolrm.ru/iblock/1b5/1b517099beae6c5de927eb02edfc47cf/161f50230c55dadf455785ac3a55b0bb.jpg"/>
                    <pic:cNvPicPr>
                      <a:picLocks noChangeAspect="1" noChangeArrowheads="1"/>
                    </pic:cNvPicPr>
                  </pic:nvPicPr>
                  <pic:blipFill>
                    <a:blip r:embed="rId9"/>
                    <a:srcRect/>
                    <a:stretch>
                      <a:fillRect/>
                    </a:stretch>
                  </pic:blipFill>
                  <pic:spPr bwMode="auto">
                    <a:xfrm>
                      <a:off x="0" y="0"/>
                      <a:ext cx="7953990" cy="5615536"/>
                    </a:xfrm>
                    <a:prstGeom prst="rect">
                      <a:avLst/>
                    </a:prstGeom>
                    <a:noFill/>
                    <a:ln w="9525">
                      <a:noFill/>
                      <a:miter lim="800000"/>
                      <a:headEnd/>
                      <a:tailEnd/>
                    </a:ln>
                  </pic:spPr>
                </pic:pic>
              </a:graphicData>
            </a:graphic>
          </wp:inline>
        </w:drawing>
      </w:r>
    </w:p>
    <w:p w:rsidR="00B55A61" w:rsidRPr="00B55A61" w:rsidRDefault="00B55A61" w:rsidP="00B55A61">
      <w:pPr>
        <w:spacing w:line="360" w:lineRule="auto"/>
        <w:ind w:firstLine="709"/>
        <w:jc w:val="both"/>
        <w:rPr>
          <w:rFonts w:eastAsia="Times New Roman"/>
          <w:sz w:val="28"/>
          <w:szCs w:val="28"/>
        </w:rPr>
      </w:pPr>
    </w:p>
    <w:p w:rsidR="00D5269A" w:rsidRDefault="00D5269A" w:rsidP="00B55A61">
      <w:pPr>
        <w:spacing w:line="360" w:lineRule="auto"/>
        <w:ind w:right="-1"/>
        <w:jc w:val="center"/>
        <w:rPr>
          <w:rFonts w:eastAsia="Times New Roman"/>
          <w:sz w:val="24"/>
          <w:szCs w:val="24"/>
        </w:rPr>
        <w:sectPr w:rsidR="00D5269A" w:rsidSect="00D5269A">
          <w:pgSz w:w="16838" w:h="11906" w:orient="landscape"/>
          <w:pgMar w:top="851" w:right="1134" w:bottom="1701" w:left="1134" w:header="709" w:footer="709" w:gutter="0"/>
          <w:cols w:space="708"/>
          <w:docGrid w:linePitch="360"/>
        </w:sectPr>
      </w:pPr>
    </w:p>
    <w:p w:rsidR="00AF7769" w:rsidRPr="00AF7769" w:rsidRDefault="00AB7A07" w:rsidP="00AF7769">
      <w:pPr>
        <w:pStyle w:val="1"/>
        <w:rPr>
          <w:color w:val="auto"/>
        </w:rPr>
      </w:pPr>
      <w:bookmarkStart w:id="18" w:name="_Toc488929983"/>
      <w:bookmarkStart w:id="19" w:name="_Toc488930235"/>
      <w:bookmarkStart w:id="20" w:name="_Toc488997710"/>
      <w:r w:rsidRPr="00AF7769">
        <w:rPr>
          <w:color w:val="auto"/>
        </w:rPr>
        <w:lastRenderedPageBreak/>
        <w:t>Раздел 3.  Оценка содержания и качества подготовки обучающихся</w:t>
      </w:r>
      <w:bookmarkEnd w:id="18"/>
      <w:bookmarkEnd w:id="19"/>
      <w:bookmarkEnd w:id="20"/>
    </w:p>
    <w:p w:rsidR="00AF7769" w:rsidRPr="00AF7769" w:rsidRDefault="00AF7769" w:rsidP="00AF7769">
      <w:pPr>
        <w:pStyle w:val="2"/>
        <w:rPr>
          <w:rFonts w:eastAsia="Times New Roman"/>
          <w:color w:val="auto"/>
          <w:sz w:val="28"/>
          <w:szCs w:val="28"/>
        </w:rPr>
      </w:pPr>
      <w:bookmarkStart w:id="21" w:name="_Toc488929984"/>
      <w:bookmarkStart w:id="22" w:name="_Toc488930236"/>
      <w:bookmarkStart w:id="23" w:name="_Toc488997711"/>
      <w:r w:rsidRPr="00AF7769">
        <w:rPr>
          <w:rFonts w:eastAsia="Times New Roman"/>
          <w:color w:val="auto"/>
          <w:sz w:val="28"/>
          <w:szCs w:val="28"/>
        </w:rPr>
        <w:t>Итоги успеваемости 2015-2016 учебного года</w:t>
      </w:r>
      <w:bookmarkEnd w:id="21"/>
      <w:bookmarkEnd w:id="22"/>
      <w:bookmarkEnd w:id="23"/>
    </w:p>
    <w:p w:rsidR="00AF7769" w:rsidRPr="00AF7769" w:rsidRDefault="00AF7769" w:rsidP="00AF7769"/>
    <w:p w:rsidR="00AF7769" w:rsidRPr="000A66E2" w:rsidRDefault="00AF7769" w:rsidP="000A66E2">
      <w:pPr>
        <w:spacing w:line="276" w:lineRule="auto"/>
        <w:ind w:left="180" w:right="20" w:firstLine="425"/>
        <w:jc w:val="both"/>
        <w:rPr>
          <w:sz w:val="24"/>
          <w:szCs w:val="24"/>
        </w:rPr>
      </w:pPr>
      <w:r w:rsidRPr="000A66E2">
        <w:rPr>
          <w:sz w:val="24"/>
          <w:szCs w:val="24"/>
        </w:rPr>
        <w:t xml:space="preserve">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выпускников требованиям государственных образовательных стандартов. Используемая школой модель управления качеством образования предполагает систематическое отслеживание уровня учебных достижений школьников. Ежегодно разрабатываются план внутришкольного инспектирования, график промежуточной аттестации, которыми дидактически обусловлено отслеживание результатов учебно-познавательной деятельности обучающихся по всем предметам федерального, регионального и школьного компонентов учебного плана.   </w:t>
      </w:r>
    </w:p>
    <w:p w:rsidR="00AF7769" w:rsidRPr="000A66E2" w:rsidRDefault="00AF7769" w:rsidP="000A66E2">
      <w:pPr>
        <w:spacing w:line="276" w:lineRule="auto"/>
        <w:ind w:left="180" w:right="20" w:firstLine="425"/>
        <w:jc w:val="both"/>
        <w:rPr>
          <w:sz w:val="24"/>
          <w:szCs w:val="24"/>
        </w:rPr>
      </w:pPr>
      <w:r w:rsidRPr="000A66E2">
        <w:rPr>
          <w:rFonts w:eastAsia="Times New Roman"/>
          <w:sz w:val="24"/>
          <w:szCs w:val="24"/>
        </w:rPr>
        <w:t>Статистические данные свидетельствуют об успешном освоении обучающимися образовательных стандартов обязательного минимума содержания образования.</w:t>
      </w:r>
    </w:p>
    <w:p w:rsidR="00AF7769" w:rsidRPr="000A66E2" w:rsidRDefault="00AF7769" w:rsidP="000A66E2">
      <w:pPr>
        <w:spacing w:line="276" w:lineRule="auto"/>
        <w:ind w:right="280" w:firstLine="485"/>
        <w:jc w:val="both"/>
        <w:rPr>
          <w:b/>
          <w:bCs/>
          <w:sz w:val="24"/>
          <w:szCs w:val="24"/>
        </w:rPr>
      </w:pPr>
    </w:p>
    <w:p w:rsidR="00AF7769" w:rsidRPr="000A66E2" w:rsidRDefault="00AF7769" w:rsidP="000A66E2">
      <w:pPr>
        <w:spacing w:line="276" w:lineRule="auto"/>
        <w:ind w:right="280" w:firstLine="485"/>
        <w:jc w:val="both"/>
        <w:rPr>
          <w:sz w:val="24"/>
          <w:szCs w:val="24"/>
        </w:rPr>
      </w:pPr>
      <w:r w:rsidRPr="000A66E2">
        <w:rPr>
          <w:b/>
          <w:bCs/>
          <w:sz w:val="24"/>
          <w:szCs w:val="24"/>
        </w:rPr>
        <w:t>Показатель качества знаний учащихся по классам в 2015-2016 учебном году</w:t>
      </w:r>
      <w:r w:rsidRPr="000A66E2">
        <w:rPr>
          <w:sz w:val="24"/>
          <w:szCs w:val="24"/>
        </w:rPr>
        <w:t xml:space="preserve"> </w:t>
      </w:r>
    </w:p>
    <w:p w:rsidR="00AF7769" w:rsidRPr="000A66E2" w:rsidRDefault="00AF7769" w:rsidP="000A66E2">
      <w:pPr>
        <w:spacing w:line="276" w:lineRule="auto"/>
        <w:ind w:right="280" w:firstLine="485"/>
        <w:jc w:val="both"/>
        <w:rPr>
          <w:sz w:val="24"/>
          <w:szCs w:val="24"/>
        </w:rPr>
      </w:pPr>
      <w:r w:rsidRPr="000A66E2">
        <w:rPr>
          <w:noProof/>
          <w:sz w:val="24"/>
          <w:szCs w:val="24"/>
        </w:rPr>
        <w:drawing>
          <wp:inline distT="0" distB="0" distL="0" distR="0">
            <wp:extent cx="4104062" cy="2578813"/>
            <wp:effectExtent l="19050" t="0" r="10738"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7769" w:rsidRPr="000A66E2" w:rsidRDefault="00AF7769" w:rsidP="000A66E2">
      <w:pPr>
        <w:spacing w:line="276" w:lineRule="auto"/>
        <w:ind w:right="280" w:firstLine="485"/>
        <w:jc w:val="both"/>
        <w:rPr>
          <w:sz w:val="24"/>
          <w:szCs w:val="24"/>
        </w:rPr>
      </w:pPr>
    </w:p>
    <w:p w:rsidR="00AF7769" w:rsidRPr="000A66E2" w:rsidRDefault="00AF7769" w:rsidP="000A66E2">
      <w:pPr>
        <w:tabs>
          <w:tab w:val="left" w:pos="9355"/>
        </w:tabs>
        <w:spacing w:line="276" w:lineRule="auto"/>
        <w:ind w:right="-1" w:firstLine="485"/>
        <w:jc w:val="both"/>
        <w:rPr>
          <w:sz w:val="24"/>
          <w:szCs w:val="24"/>
        </w:rPr>
      </w:pPr>
      <w:r w:rsidRPr="000A66E2">
        <w:rPr>
          <w:noProof/>
          <w:sz w:val="24"/>
          <w:szCs w:val="24"/>
        </w:rPr>
        <w:drawing>
          <wp:inline distT="0" distB="0" distL="0" distR="0">
            <wp:extent cx="4082878" cy="2455524"/>
            <wp:effectExtent l="19050" t="0" r="12872" b="1926"/>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7769" w:rsidRPr="000A66E2" w:rsidRDefault="00AF7769" w:rsidP="000A66E2">
      <w:pPr>
        <w:tabs>
          <w:tab w:val="left" w:pos="9355"/>
        </w:tabs>
        <w:spacing w:line="276" w:lineRule="auto"/>
        <w:ind w:right="-1" w:firstLine="485"/>
        <w:jc w:val="both"/>
        <w:rPr>
          <w:sz w:val="24"/>
          <w:szCs w:val="24"/>
        </w:rPr>
      </w:pPr>
    </w:p>
    <w:p w:rsidR="00AF7769" w:rsidRPr="000A66E2" w:rsidRDefault="00AF7769" w:rsidP="000A66E2">
      <w:pPr>
        <w:tabs>
          <w:tab w:val="left" w:pos="9355"/>
        </w:tabs>
        <w:spacing w:line="276" w:lineRule="auto"/>
        <w:ind w:right="-1" w:firstLine="485"/>
        <w:jc w:val="both"/>
        <w:rPr>
          <w:sz w:val="24"/>
          <w:szCs w:val="24"/>
        </w:rPr>
      </w:pPr>
    </w:p>
    <w:p w:rsidR="00AF7769" w:rsidRPr="000A66E2" w:rsidRDefault="00AF7769" w:rsidP="000A66E2">
      <w:pPr>
        <w:tabs>
          <w:tab w:val="left" w:pos="9355"/>
        </w:tabs>
        <w:spacing w:line="276" w:lineRule="auto"/>
        <w:ind w:right="-1" w:firstLine="485"/>
        <w:jc w:val="center"/>
        <w:rPr>
          <w:b/>
          <w:bCs/>
          <w:sz w:val="24"/>
          <w:szCs w:val="24"/>
        </w:rPr>
      </w:pPr>
      <w:r w:rsidRPr="000A66E2">
        <w:rPr>
          <w:b/>
          <w:bCs/>
          <w:sz w:val="24"/>
          <w:szCs w:val="24"/>
        </w:rPr>
        <w:t>Качество знаний учащихся в разрезе предметов  2015-2016 учебном году (начальная школа)</w:t>
      </w:r>
    </w:p>
    <w:p w:rsidR="00AF7769" w:rsidRPr="000A66E2" w:rsidRDefault="00AF7769" w:rsidP="000A66E2">
      <w:pPr>
        <w:tabs>
          <w:tab w:val="left" w:pos="9355"/>
        </w:tabs>
        <w:spacing w:line="276" w:lineRule="auto"/>
        <w:ind w:right="-1" w:firstLine="485"/>
        <w:jc w:val="center"/>
        <w:rPr>
          <w:sz w:val="24"/>
          <w:szCs w:val="24"/>
        </w:rPr>
      </w:pPr>
      <w:r w:rsidRPr="000A66E2">
        <w:rPr>
          <w:noProof/>
          <w:sz w:val="24"/>
          <w:szCs w:val="24"/>
        </w:rPr>
        <w:drawing>
          <wp:anchor distT="0" distB="0" distL="114300" distR="114300" simplePos="0" relativeHeight="251665408" behindDoc="0" locked="0" layoutInCell="1" allowOverlap="1">
            <wp:simplePos x="0" y="0"/>
            <wp:positionH relativeFrom="column">
              <wp:posOffset>346075</wp:posOffset>
            </wp:positionH>
            <wp:positionV relativeFrom="paragraph">
              <wp:posOffset>195580</wp:posOffset>
            </wp:positionV>
            <wp:extent cx="5507990" cy="2968625"/>
            <wp:effectExtent l="19050" t="0" r="16510" b="3175"/>
            <wp:wrapSquare wrapText="bothSides"/>
            <wp:docPr id="2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F7769" w:rsidRPr="000A66E2" w:rsidRDefault="00AF7769" w:rsidP="000A66E2">
      <w:pPr>
        <w:tabs>
          <w:tab w:val="left" w:pos="9355"/>
        </w:tabs>
        <w:spacing w:line="276" w:lineRule="auto"/>
        <w:ind w:right="-1" w:firstLine="485"/>
        <w:jc w:val="center"/>
        <w:rPr>
          <w:sz w:val="24"/>
          <w:szCs w:val="24"/>
        </w:rPr>
      </w:pPr>
      <w:r w:rsidRPr="000A66E2">
        <w:rPr>
          <w:b/>
          <w:bCs/>
          <w:noProof/>
          <w:sz w:val="24"/>
          <w:szCs w:val="24"/>
        </w:rPr>
        <w:drawing>
          <wp:anchor distT="0" distB="0" distL="114300" distR="114300" simplePos="0" relativeHeight="251667456" behindDoc="0" locked="0" layoutInCell="1" allowOverlap="1">
            <wp:simplePos x="0" y="0"/>
            <wp:positionH relativeFrom="column">
              <wp:posOffset>180975</wp:posOffset>
            </wp:positionH>
            <wp:positionV relativeFrom="paragraph">
              <wp:posOffset>527685</wp:posOffset>
            </wp:positionV>
            <wp:extent cx="5943600" cy="3716655"/>
            <wp:effectExtent l="19050" t="0" r="19050" b="0"/>
            <wp:wrapSquare wrapText="bothSides"/>
            <wp:docPr id="2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0A66E2">
        <w:rPr>
          <w:b/>
          <w:bCs/>
          <w:sz w:val="24"/>
          <w:szCs w:val="24"/>
        </w:rPr>
        <w:t>Качество знаний учащихся в разрезе предметов  2015-2016 учебном году (основная школа)</w:t>
      </w:r>
    </w:p>
    <w:p w:rsidR="00AF7769" w:rsidRDefault="00AF7769" w:rsidP="000A66E2">
      <w:pPr>
        <w:tabs>
          <w:tab w:val="left" w:pos="9355"/>
        </w:tabs>
        <w:spacing w:line="276" w:lineRule="auto"/>
        <w:ind w:right="-1" w:firstLine="485"/>
        <w:jc w:val="both"/>
        <w:rPr>
          <w:sz w:val="24"/>
          <w:szCs w:val="24"/>
        </w:rPr>
      </w:pPr>
    </w:p>
    <w:p w:rsidR="000A66E2" w:rsidRDefault="000A66E2" w:rsidP="000A66E2">
      <w:pPr>
        <w:tabs>
          <w:tab w:val="left" w:pos="9355"/>
        </w:tabs>
        <w:spacing w:line="276" w:lineRule="auto"/>
        <w:ind w:right="-1" w:firstLine="485"/>
        <w:jc w:val="both"/>
        <w:rPr>
          <w:sz w:val="24"/>
          <w:szCs w:val="24"/>
        </w:rPr>
      </w:pPr>
    </w:p>
    <w:p w:rsidR="000A66E2" w:rsidRDefault="000A66E2" w:rsidP="000A66E2">
      <w:pPr>
        <w:tabs>
          <w:tab w:val="left" w:pos="9355"/>
        </w:tabs>
        <w:spacing w:line="276" w:lineRule="auto"/>
        <w:ind w:right="-1" w:firstLine="485"/>
        <w:jc w:val="both"/>
        <w:rPr>
          <w:sz w:val="24"/>
          <w:szCs w:val="24"/>
        </w:rPr>
      </w:pPr>
    </w:p>
    <w:p w:rsidR="000A66E2" w:rsidRPr="000A66E2" w:rsidRDefault="000A66E2" w:rsidP="000A66E2">
      <w:pPr>
        <w:tabs>
          <w:tab w:val="left" w:pos="9355"/>
        </w:tabs>
        <w:spacing w:line="276" w:lineRule="auto"/>
        <w:ind w:right="-1" w:firstLine="485"/>
        <w:jc w:val="both"/>
        <w:rPr>
          <w:sz w:val="24"/>
          <w:szCs w:val="24"/>
        </w:rPr>
      </w:pPr>
    </w:p>
    <w:p w:rsidR="00AF7769" w:rsidRPr="000A66E2" w:rsidRDefault="00AF7769" w:rsidP="000A66E2">
      <w:pPr>
        <w:tabs>
          <w:tab w:val="left" w:pos="9355"/>
        </w:tabs>
        <w:spacing w:line="276" w:lineRule="auto"/>
        <w:ind w:right="-1" w:firstLine="485"/>
        <w:jc w:val="center"/>
        <w:rPr>
          <w:sz w:val="24"/>
          <w:szCs w:val="24"/>
        </w:rPr>
      </w:pPr>
      <w:r w:rsidRPr="000A66E2">
        <w:rPr>
          <w:b/>
          <w:bCs/>
          <w:sz w:val="24"/>
          <w:szCs w:val="24"/>
        </w:rPr>
        <w:lastRenderedPageBreak/>
        <w:t>Качество знаний учащихся в разрезе предметов  2015-2016 учебном году (средняя школа)</w:t>
      </w:r>
    </w:p>
    <w:p w:rsidR="00AF7769" w:rsidRPr="000A66E2" w:rsidRDefault="00AF7769" w:rsidP="000A66E2">
      <w:pPr>
        <w:tabs>
          <w:tab w:val="left" w:pos="9355"/>
        </w:tabs>
        <w:spacing w:line="276" w:lineRule="auto"/>
        <w:ind w:right="-1" w:firstLine="485"/>
        <w:jc w:val="both"/>
        <w:rPr>
          <w:sz w:val="24"/>
          <w:szCs w:val="24"/>
        </w:rPr>
      </w:pPr>
      <w:r w:rsidRPr="000A66E2">
        <w:rPr>
          <w:noProof/>
          <w:sz w:val="24"/>
          <w:szCs w:val="24"/>
        </w:rPr>
        <w:drawing>
          <wp:anchor distT="0" distB="0" distL="114300" distR="114300" simplePos="0" relativeHeight="251668480" behindDoc="0" locked="0" layoutInCell="1" allowOverlap="1">
            <wp:simplePos x="0" y="0"/>
            <wp:positionH relativeFrom="column">
              <wp:posOffset>19050</wp:posOffset>
            </wp:positionH>
            <wp:positionV relativeFrom="paragraph">
              <wp:posOffset>196215</wp:posOffset>
            </wp:positionV>
            <wp:extent cx="5943600" cy="3838575"/>
            <wp:effectExtent l="19050" t="0" r="19050" b="0"/>
            <wp:wrapSquare wrapText="bothSides"/>
            <wp:docPr id="2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F7769" w:rsidRPr="000A66E2" w:rsidRDefault="00AF7769" w:rsidP="000A66E2">
      <w:pPr>
        <w:tabs>
          <w:tab w:val="left" w:pos="9355"/>
        </w:tabs>
        <w:spacing w:line="276" w:lineRule="auto"/>
        <w:ind w:right="-1" w:firstLine="485"/>
        <w:jc w:val="center"/>
        <w:rPr>
          <w:b/>
          <w:bCs/>
          <w:sz w:val="24"/>
          <w:szCs w:val="24"/>
        </w:rPr>
      </w:pPr>
      <w:r w:rsidRPr="000A66E2">
        <w:rPr>
          <w:b/>
          <w:bCs/>
          <w:noProof/>
          <w:sz w:val="24"/>
          <w:szCs w:val="24"/>
        </w:rPr>
        <w:drawing>
          <wp:anchor distT="0" distB="0" distL="114300" distR="114300" simplePos="0" relativeHeight="251669504" behindDoc="0" locked="0" layoutInCell="1" allowOverlap="1">
            <wp:simplePos x="0" y="0"/>
            <wp:positionH relativeFrom="column">
              <wp:posOffset>22225</wp:posOffset>
            </wp:positionH>
            <wp:positionV relativeFrom="paragraph">
              <wp:posOffset>576580</wp:posOffset>
            </wp:positionV>
            <wp:extent cx="6033770" cy="3239770"/>
            <wp:effectExtent l="19050" t="0" r="24130" b="0"/>
            <wp:wrapSquare wrapText="bothSides"/>
            <wp:docPr id="2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0A66E2">
        <w:rPr>
          <w:b/>
          <w:bCs/>
          <w:sz w:val="24"/>
          <w:szCs w:val="24"/>
        </w:rPr>
        <w:t>Показатель качества знаний учащихся по классам в 2014-2015 и 2015-2016 уч. годах (в сравнении)</w:t>
      </w:r>
    </w:p>
    <w:p w:rsidR="00AF7769" w:rsidRPr="000A66E2" w:rsidRDefault="00AF7769" w:rsidP="000A66E2">
      <w:pPr>
        <w:tabs>
          <w:tab w:val="left" w:pos="9355"/>
        </w:tabs>
        <w:spacing w:line="276" w:lineRule="auto"/>
        <w:ind w:right="-1" w:firstLine="485"/>
        <w:jc w:val="center"/>
        <w:rPr>
          <w:b/>
          <w:bCs/>
          <w:sz w:val="24"/>
          <w:szCs w:val="24"/>
        </w:rPr>
      </w:pPr>
    </w:p>
    <w:p w:rsidR="00AF7769" w:rsidRPr="000A66E2" w:rsidRDefault="00AF7769" w:rsidP="000A66E2">
      <w:pPr>
        <w:tabs>
          <w:tab w:val="left" w:pos="9355"/>
        </w:tabs>
        <w:spacing w:line="276" w:lineRule="auto"/>
        <w:ind w:right="-1" w:firstLine="485"/>
        <w:jc w:val="center"/>
        <w:rPr>
          <w:sz w:val="24"/>
          <w:szCs w:val="24"/>
        </w:rPr>
      </w:pPr>
      <w:r w:rsidRPr="000A66E2">
        <w:rPr>
          <w:noProof/>
          <w:sz w:val="24"/>
          <w:szCs w:val="24"/>
        </w:rPr>
        <w:drawing>
          <wp:anchor distT="0" distB="0" distL="114300" distR="114300" simplePos="0" relativeHeight="251670528" behindDoc="0" locked="0" layoutInCell="1" allowOverlap="1">
            <wp:simplePos x="0" y="0"/>
            <wp:positionH relativeFrom="column">
              <wp:posOffset>614680</wp:posOffset>
            </wp:positionH>
            <wp:positionV relativeFrom="paragraph">
              <wp:posOffset>-8462645</wp:posOffset>
            </wp:positionV>
            <wp:extent cx="5427980" cy="2999740"/>
            <wp:effectExtent l="19050" t="0" r="20320" b="0"/>
            <wp:wrapSquare wrapText="bothSides"/>
            <wp:docPr id="2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AF7769" w:rsidRPr="000A66E2" w:rsidRDefault="00AF7769" w:rsidP="000A66E2">
      <w:pPr>
        <w:tabs>
          <w:tab w:val="left" w:pos="9355"/>
        </w:tabs>
        <w:spacing w:line="276" w:lineRule="auto"/>
        <w:ind w:right="-1" w:firstLine="485"/>
        <w:jc w:val="both"/>
        <w:rPr>
          <w:b/>
          <w:bCs/>
          <w:sz w:val="24"/>
          <w:szCs w:val="24"/>
        </w:rPr>
      </w:pPr>
    </w:p>
    <w:p w:rsidR="00AF7769" w:rsidRPr="000A66E2" w:rsidRDefault="00AF7769" w:rsidP="000A66E2">
      <w:pPr>
        <w:tabs>
          <w:tab w:val="left" w:pos="9355"/>
        </w:tabs>
        <w:spacing w:line="276" w:lineRule="auto"/>
        <w:ind w:right="-1" w:firstLine="485"/>
        <w:jc w:val="both"/>
        <w:rPr>
          <w:b/>
          <w:bCs/>
          <w:sz w:val="24"/>
          <w:szCs w:val="24"/>
        </w:rPr>
      </w:pPr>
      <w:r w:rsidRPr="000A66E2">
        <w:rPr>
          <w:b/>
          <w:bCs/>
          <w:noProof/>
          <w:sz w:val="24"/>
          <w:szCs w:val="24"/>
        </w:rPr>
        <w:drawing>
          <wp:anchor distT="0" distB="0" distL="114300" distR="114300" simplePos="0" relativeHeight="251666432" behindDoc="0" locked="0" layoutInCell="1" allowOverlap="1">
            <wp:simplePos x="0" y="0"/>
            <wp:positionH relativeFrom="column">
              <wp:posOffset>613410</wp:posOffset>
            </wp:positionH>
            <wp:positionV relativeFrom="paragraph">
              <wp:posOffset>379095</wp:posOffset>
            </wp:positionV>
            <wp:extent cx="5438140" cy="3194685"/>
            <wp:effectExtent l="19050" t="0" r="10160" b="5715"/>
            <wp:wrapSquare wrapText="bothSides"/>
            <wp:docPr id="2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0A66E2">
        <w:rPr>
          <w:b/>
          <w:bCs/>
          <w:sz w:val="24"/>
          <w:szCs w:val="24"/>
        </w:rPr>
        <w:t xml:space="preserve">Показатель качества знаний учащихся по ступеням образования </w:t>
      </w:r>
    </w:p>
    <w:p w:rsidR="00AF7769" w:rsidRDefault="00AF7769"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Default="000A66E2" w:rsidP="000A66E2">
      <w:pPr>
        <w:spacing w:line="276" w:lineRule="auto"/>
        <w:ind w:right="-2155"/>
        <w:jc w:val="center"/>
        <w:rPr>
          <w:sz w:val="24"/>
          <w:szCs w:val="24"/>
        </w:rPr>
      </w:pPr>
    </w:p>
    <w:p w:rsidR="000A66E2" w:rsidRPr="000A66E2" w:rsidRDefault="000A66E2" w:rsidP="000A66E2">
      <w:pPr>
        <w:spacing w:line="276" w:lineRule="auto"/>
        <w:ind w:right="-2155"/>
        <w:jc w:val="center"/>
        <w:rPr>
          <w:sz w:val="24"/>
          <w:szCs w:val="24"/>
        </w:rPr>
      </w:pPr>
    </w:p>
    <w:p w:rsidR="00AF7769" w:rsidRPr="000A66E2" w:rsidRDefault="00AF7769" w:rsidP="000A66E2">
      <w:pPr>
        <w:spacing w:line="276" w:lineRule="auto"/>
        <w:ind w:right="-144"/>
        <w:jc w:val="center"/>
        <w:rPr>
          <w:b/>
          <w:sz w:val="24"/>
          <w:szCs w:val="24"/>
        </w:rPr>
      </w:pPr>
      <w:r w:rsidRPr="000A66E2">
        <w:rPr>
          <w:b/>
          <w:sz w:val="24"/>
          <w:szCs w:val="24"/>
        </w:rPr>
        <w:t>Сводная ведомость успеваемости (по предметам)</w:t>
      </w:r>
    </w:p>
    <w:p w:rsidR="00E629DC" w:rsidRPr="000A66E2" w:rsidRDefault="00E629DC" w:rsidP="000A66E2">
      <w:pPr>
        <w:spacing w:line="276" w:lineRule="auto"/>
        <w:jc w:val="center"/>
        <w:rPr>
          <w:b/>
          <w:sz w:val="24"/>
          <w:szCs w:val="24"/>
        </w:rPr>
      </w:pPr>
      <w:r w:rsidRPr="000A66E2">
        <w:rPr>
          <w:b/>
          <w:sz w:val="24"/>
          <w:szCs w:val="24"/>
        </w:rPr>
        <w:t>Результативность обучения литературному чтению</w:t>
      </w:r>
    </w:p>
    <w:p w:rsidR="00E629DC" w:rsidRPr="000A66E2" w:rsidRDefault="00E629DC" w:rsidP="000A66E2">
      <w:pPr>
        <w:spacing w:line="276" w:lineRule="auto"/>
        <w:jc w:val="center"/>
        <w:rPr>
          <w:b/>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6"/>
        <w:gridCol w:w="957"/>
        <w:gridCol w:w="989"/>
        <w:gridCol w:w="957"/>
        <w:gridCol w:w="989"/>
        <w:gridCol w:w="986"/>
        <w:gridCol w:w="989"/>
        <w:gridCol w:w="957"/>
        <w:gridCol w:w="989"/>
        <w:gridCol w:w="923"/>
      </w:tblGrid>
      <w:tr w:rsidR="00E629DC" w:rsidRPr="000A66E2" w:rsidTr="002D6BBE">
        <w:tc>
          <w:tcPr>
            <w:tcW w:w="1627" w:type="dxa"/>
            <w:tcBorders>
              <w:top w:val="single" w:sz="4" w:space="0" w:color="auto"/>
              <w:left w:val="single" w:sz="4" w:space="0" w:color="auto"/>
              <w:bottom w:val="single" w:sz="4" w:space="0" w:color="auto"/>
              <w:right w:val="single" w:sz="4" w:space="0" w:color="auto"/>
            </w:tcBorders>
          </w:tcPr>
          <w:p w:rsidR="00E629DC" w:rsidRPr="000A66E2" w:rsidRDefault="00E629DC" w:rsidP="000A66E2">
            <w:pPr>
              <w:spacing w:line="276" w:lineRule="auto"/>
              <w:rPr>
                <w:b/>
                <w:sz w:val="24"/>
                <w:szCs w:val="24"/>
              </w:rPr>
            </w:pPr>
          </w:p>
        </w:tc>
        <w:tc>
          <w:tcPr>
            <w:tcW w:w="2903" w:type="dxa"/>
            <w:gridSpan w:val="3"/>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2013-2014</w:t>
            </w:r>
          </w:p>
        </w:tc>
        <w:tc>
          <w:tcPr>
            <w:tcW w:w="2964" w:type="dxa"/>
            <w:gridSpan w:val="3"/>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2014-2015</w:t>
            </w:r>
          </w:p>
        </w:tc>
        <w:tc>
          <w:tcPr>
            <w:tcW w:w="2869" w:type="dxa"/>
            <w:gridSpan w:val="3"/>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2015-2016</w:t>
            </w:r>
          </w:p>
        </w:tc>
      </w:tr>
      <w:tr w:rsidR="00E629DC" w:rsidRPr="000A66E2" w:rsidTr="002D6BBE">
        <w:tc>
          <w:tcPr>
            <w:tcW w:w="162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Классы</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w:t>
            </w:r>
          </w:p>
          <w:p w:rsidR="00E629DC" w:rsidRPr="000A66E2" w:rsidRDefault="00E629DC" w:rsidP="000A66E2">
            <w:pPr>
              <w:spacing w:line="276" w:lineRule="auto"/>
              <w:rPr>
                <w:sz w:val="24"/>
                <w:szCs w:val="24"/>
              </w:rPr>
            </w:pPr>
            <w:r w:rsidRPr="000A66E2">
              <w:rPr>
                <w:sz w:val="24"/>
                <w:szCs w:val="24"/>
              </w:rPr>
              <w:t>успев.</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w:t>
            </w:r>
          </w:p>
          <w:p w:rsidR="00E629DC" w:rsidRPr="000A66E2" w:rsidRDefault="00E629DC" w:rsidP="000A66E2">
            <w:pPr>
              <w:spacing w:line="276" w:lineRule="auto"/>
              <w:rPr>
                <w:sz w:val="24"/>
                <w:szCs w:val="24"/>
              </w:rPr>
            </w:pPr>
            <w:r w:rsidRPr="000A66E2">
              <w:rPr>
                <w:sz w:val="24"/>
                <w:szCs w:val="24"/>
              </w:rPr>
              <w:t>качест</w:t>
            </w:r>
          </w:p>
          <w:p w:rsidR="00E629DC" w:rsidRPr="000A66E2" w:rsidRDefault="00E629DC" w:rsidP="000A66E2">
            <w:pPr>
              <w:spacing w:line="276" w:lineRule="auto"/>
              <w:rPr>
                <w:sz w:val="24"/>
                <w:szCs w:val="24"/>
              </w:rPr>
            </w:pPr>
            <w:r w:rsidRPr="000A66E2">
              <w:rPr>
                <w:sz w:val="24"/>
                <w:szCs w:val="24"/>
              </w:rPr>
              <w:t>ва</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w:t>
            </w:r>
          </w:p>
          <w:p w:rsidR="00E629DC" w:rsidRPr="000A66E2" w:rsidRDefault="00E629DC" w:rsidP="000A66E2">
            <w:pPr>
              <w:spacing w:line="276" w:lineRule="auto"/>
              <w:rPr>
                <w:sz w:val="24"/>
                <w:szCs w:val="24"/>
              </w:rPr>
            </w:pPr>
            <w:r w:rsidRPr="000A66E2">
              <w:rPr>
                <w:sz w:val="24"/>
                <w:szCs w:val="24"/>
              </w:rPr>
              <w:t>успев.</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w:t>
            </w:r>
          </w:p>
          <w:p w:rsidR="00E629DC" w:rsidRPr="000A66E2" w:rsidRDefault="00E629DC" w:rsidP="000A66E2">
            <w:pPr>
              <w:spacing w:line="276" w:lineRule="auto"/>
              <w:rPr>
                <w:sz w:val="24"/>
                <w:szCs w:val="24"/>
              </w:rPr>
            </w:pPr>
            <w:r w:rsidRPr="000A66E2">
              <w:rPr>
                <w:sz w:val="24"/>
                <w:szCs w:val="24"/>
              </w:rPr>
              <w:t>качест</w:t>
            </w:r>
          </w:p>
          <w:p w:rsidR="00E629DC" w:rsidRPr="000A66E2" w:rsidRDefault="00E629DC" w:rsidP="000A66E2">
            <w:pPr>
              <w:spacing w:line="276" w:lineRule="auto"/>
              <w:rPr>
                <w:sz w:val="24"/>
                <w:szCs w:val="24"/>
              </w:rPr>
            </w:pPr>
            <w:r w:rsidRPr="000A66E2">
              <w:rPr>
                <w:sz w:val="24"/>
                <w:szCs w:val="24"/>
              </w:rPr>
              <w:t>ва</w:t>
            </w:r>
          </w:p>
        </w:tc>
        <w:tc>
          <w:tcPr>
            <w:tcW w:w="98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w:t>
            </w:r>
          </w:p>
          <w:p w:rsidR="00E629DC" w:rsidRPr="000A66E2" w:rsidRDefault="00E629DC" w:rsidP="000A66E2">
            <w:pPr>
              <w:spacing w:line="276" w:lineRule="auto"/>
              <w:rPr>
                <w:sz w:val="24"/>
                <w:szCs w:val="24"/>
              </w:rPr>
            </w:pPr>
            <w:r w:rsidRPr="000A66E2">
              <w:rPr>
                <w:sz w:val="24"/>
                <w:szCs w:val="24"/>
              </w:rPr>
              <w:t>успев.</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w:t>
            </w:r>
          </w:p>
          <w:p w:rsidR="00E629DC" w:rsidRPr="000A66E2" w:rsidRDefault="00E629DC" w:rsidP="000A66E2">
            <w:pPr>
              <w:spacing w:line="276" w:lineRule="auto"/>
              <w:rPr>
                <w:sz w:val="24"/>
                <w:szCs w:val="24"/>
              </w:rPr>
            </w:pPr>
            <w:r w:rsidRPr="000A66E2">
              <w:rPr>
                <w:sz w:val="24"/>
                <w:szCs w:val="24"/>
              </w:rPr>
              <w:t>качест</w:t>
            </w:r>
          </w:p>
          <w:p w:rsidR="00E629DC" w:rsidRPr="000A66E2" w:rsidRDefault="00E629DC" w:rsidP="000A66E2">
            <w:pPr>
              <w:spacing w:line="276" w:lineRule="auto"/>
              <w:rPr>
                <w:sz w:val="24"/>
                <w:szCs w:val="24"/>
              </w:rPr>
            </w:pPr>
            <w:r w:rsidRPr="000A66E2">
              <w:rPr>
                <w:sz w:val="24"/>
                <w:szCs w:val="24"/>
              </w:rPr>
              <w:t>ва</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w:t>
            </w:r>
          </w:p>
          <w:p w:rsidR="00E629DC" w:rsidRPr="000A66E2" w:rsidRDefault="00E629DC" w:rsidP="000A66E2">
            <w:pPr>
              <w:spacing w:line="276" w:lineRule="auto"/>
              <w:rPr>
                <w:sz w:val="24"/>
                <w:szCs w:val="24"/>
              </w:rPr>
            </w:pPr>
            <w:r w:rsidRPr="000A66E2">
              <w:rPr>
                <w:sz w:val="24"/>
                <w:szCs w:val="24"/>
              </w:rPr>
              <w:t>успев.</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w:t>
            </w:r>
          </w:p>
          <w:p w:rsidR="00E629DC" w:rsidRPr="000A66E2" w:rsidRDefault="00E629DC" w:rsidP="000A66E2">
            <w:pPr>
              <w:spacing w:line="276" w:lineRule="auto"/>
              <w:rPr>
                <w:sz w:val="24"/>
                <w:szCs w:val="24"/>
              </w:rPr>
            </w:pPr>
            <w:r w:rsidRPr="000A66E2">
              <w:rPr>
                <w:sz w:val="24"/>
                <w:szCs w:val="24"/>
              </w:rPr>
              <w:t>качест</w:t>
            </w:r>
          </w:p>
          <w:p w:rsidR="00E629DC" w:rsidRPr="000A66E2" w:rsidRDefault="00E629DC" w:rsidP="000A66E2">
            <w:pPr>
              <w:spacing w:line="276" w:lineRule="auto"/>
              <w:rPr>
                <w:sz w:val="24"/>
                <w:szCs w:val="24"/>
              </w:rPr>
            </w:pPr>
            <w:r w:rsidRPr="000A66E2">
              <w:rPr>
                <w:sz w:val="24"/>
                <w:szCs w:val="24"/>
              </w:rPr>
              <w:t>ва</w:t>
            </w:r>
          </w:p>
        </w:tc>
        <w:tc>
          <w:tcPr>
            <w:tcW w:w="92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сред.</w:t>
            </w:r>
          </w:p>
          <w:p w:rsidR="00E629DC" w:rsidRPr="000A66E2" w:rsidRDefault="00E629DC" w:rsidP="000A66E2">
            <w:pPr>
              <w:spacing w:line="276" w:lineRule="auto"/>
              <w:rPr>
                <w:b/>
                <w:sz w:val="24"/>
                <w:szCs w:val="24"/>
              </w:rPr>
            </w:pPr>
            <w:r w:rsidRPr="000A66E2">
              <w:rPr>
                <w:sz w:val="24"/>
                <w:szCs w:val="24"/>
              </w:rPr>
              <w:t>балл</w:t>
            </w:r>
          </w:p>
        </w:tc>
      </w:tr>
      <w:tr w:rsidR="00E629DC" w:rsidRPr="000A66E2" w:rsidTr="002D6BBE">
        <w:tc>
          <w:tcPr>
            <w:tcW w:w="162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90,5</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4,5</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89,2</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4,3</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88</w:t>
            </w:r>
          </w:p>
        </w:tc>
        <w:tc>
          <w:tcPr>
            <w:tcW w:w="92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4,3</w:t>
            </w:r>
          </w:p>
        </w:tc>
      </w:tr>
      <w:tr w:rsidR="00E629DC" w:rsidRPr="000A66E2" w:rsidTr="002D6BBE">
        <w:tc>
          <w:tcPr>
            <w:tcW w:w="162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3</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95,1</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4,5</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92,2</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4,5</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98,9</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91,2</w:t>
            </w:r>
          </w:p>
        </w:tc>
        <w:tc>
          <w:tcPr>
            <w:tcW w:w="92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4,5</w:t>
            </w:r>
          </w:p>
        </w:tc>
      </w:tr>
      <w:tr w:rsidR="00E629DC" w:rsidRPr="000A66E2" w:rsidTr="002D6BBE">
        <w:tc>
          <w:tcPr>
            <w:tcW w:w="162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4</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75,4</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92,8</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4,5</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89,1</w:t>
            </w:r>
          </w:p>
        </w:tc>
        <w:tc>
          <w:tcPr>
            <w:tcW w:w="92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4,4</w:t>
            </w:r>
          </w:p>
        </w:tc>
      </w:tr>
      <w:tr w:rsidR="00E629DC" w:rsidRPr="000A66E2" w:rsidTr="002D6BBE">
        <w:tc>
          <w:tcPr>
            <w:tcW w:w="162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Итого</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88,1</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4,4</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100</w:t>
            </w:r>
          </w:p>
        </w:tc>
        <w:tc>
          <w:tcPr>
            <w:tcW w:w="98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91,3</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4,5</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99,6</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89,3</w:t>
            </w:r>
          </w:p>
        </w:tc>
        <w:tc>
          <w:tcPr>
            <w:tcW w:w="92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4,4</w:t>
            </w:r>
          </w:p>
        </w:tc>
      </w:tr>
    </w:tbl>
    <w:p w:rsidR="00E629DC" w:rsidRPr="000A66E2" w:rsidRDefault="00E629DC" w:rsidP="000A66E2">
      <w:pPr>
        <w:spacing w:line="276" w:lineRule="auto"/>
        <w:rPr>
          <w:sz w:val="24"/>
          <w:szCs w:val="24"/>
        </w:rPr>
      </w:pPr>
    </w:p>
    <w:p w:rsidR="00E629DC" w:rsidRPr="000A66E2" w:rsidRDefault="00E629DC" w:rsidP="000A66E2">
      <w:pPr>
        <w:spacing w:line="276" w:lineRule="auto"/>
        <w:rPr>
          <w:sz w:val="24"/>
          <w:szCs w:val="24"/>
        </w:rPr>
      </w:pPr>
      <w:r w:rsidRPr="000A66E2">
        <w:rPr>
          <w:noProof/>
          <w:sz w:val="24"/>
          <w:szCs w:val="24"/>
        </w:rPr>
        <w:drawing>
          <wp:inline distT="0" distB="0" distL="0" distR="0">
            <wp:extent cx="4133401" cy="1742739"/>
            <wp:effectExtent l="19050" t="0" r="19499" b="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29DC" w:rsidRPr="000A66E2" w:rsidRDefault="00E629DC" w:rsidP="000A66E2">
      <w:pPr>
        <w:spacing w:line="276" w:lineRule="auto"/>
        <w:rPr>
          <w:sz w:val="24"/>
          <w:szCs w:val="24"/>
        </w:rPr>
      </w:pPr>
    </w:p>
    <w:p w:rsidR="000A66E2" w:rsidRDefault="000A66E2" w:rsidP="000A66E2">
      <w:pPr>
        <w:spacing w:line="276" w:lineRule="auto"/>
        <w:jc w:val="center"/>
        <w:rPr>
          <w:b/>
          <w:sz w:val="24"/>
          <w:szCs w:val="24"/>
        </w:rPr>
      </w:pPr>
    </w:p>
    <w:p w:rsidR="000A66E2" w:rsidRDefault="000A66E2" w:rsidP="000A66E2">
      <w:pPr>
        <w:spacing w:line="276" w:lineRule="auto"/>
        <w:jc w:val="center"/>
        <w:rPr>
          <w:b/>
          <w:sz w:val="24"/>
          <w:szCs w:val="24"/>
        </w:rPr>
      </w:pPr>
    </w:p>
    <w:p w:rsidR="000A66E2" w:rsidRDefault="000A66E2" w:rsidP="000A66E2">
      <w:pPr>
        <w:spacing w:line="276" w:lineRule="auto"/>
        <w:jc w:val="center"/>
        <w:rPr>
          <w:b/>
          <w:sz w:val="24"/>
          <w:szCs w:val="24"/>
        </w:rPr>
      </w:pPr>
    </w:p>
    <w:p w:rsidR="000A66E2" w:rsidRDefault="000A66E2" w:rsidP="000A66E2">
      <w:pPr>
        <w:spacing w:line="276" w:lineRule="auto"/>
        <w:jc w:val="center"/>
        <w:rPr>
          <w:b/>
          <w:sz w:val="24"/>
          <w:szCs w:val="24"/>
        </w:rPr>
      </w:pPr>
    </w:p>
    <w:p w:rsidR="00E629DC" w:rsidRPr="000A66E2" w:rsidRDefault="00E629DC" w:rsidP="000A66E2">
      <w:pPr>
        <w:spacing w:line="276" w:lineRule="auto"/>
        <w:jc w:val="center"/>
        <w:rPr>
          <w:b/>
          <w:sz w:val="24"/>
          <w:szCs w:val="24"/>
        </w:rPr>
      </w:pPr>
      <w:r w:rsidRPr="000A66E2">
        <w:rPr>
          <w:b/>
          <w:sz w:val="24"/>
          <w:szCs w:val="24"/>
        </w:rPr>
        <w:t>Результативность обучения русскому языку</w:t>
      </w:r>
    </w:p>
    <w:p w:rsidR="00E629DC" w:rsidRPr="000A66E2" w:rsidRDefault="00E629DC" w:rsidP="000A66E2">
      <w:pPr>
        <w:spacing w:line="276" w:lineRule="auto"/>
        <w:jc w:val="center"/>
        <w:rPr>
          <w:b/>
          <w:sz w:val="24"/>
          <w:szCs w:val="24"/>
        </w:rPr>
      </w:pPr>
    </w:p>
    <w:tbl>
      <w:tblPr>
        <w:tblStyle w:val="a6"/>
        <w:tblW w:w="0" w:type="auto"/>
        <w:tblInd w:w="-792" w:type="dxa"/>
        <w:tblLook w:val="01E0"/>
      </w:tblPr>
      <w:tblGrid>
        <w:gridCol w:w="1588"/>
        <w:gridCol w:w="989"/>
        <w:gridCol w:w="989"/>
        <w:gridCol w:w="953"/>
        <w:gridCol w:w="989"/>
        <w:gridCol w:w="985"/>
        <w:gridCol w:w="983"/>
        <w:gridCol w:w="981"/>
        <w:gridCol w:w="989"/>
        <w:gridCol w:w="916"/>
      </w:tblGrid>
      <w:tr w:rsidR="00E629DC" w:rsidRPr="000A66E2" w:rsidTr="002D6BBE">
        <w:tc>
          <w:tcPr>
            <w:tcW w:w="1589" w:type="dxa"/>
            <w:tcBorders>
              <w:top w:val="single" w:sz="4" w:space="0" w:color="auto"/>
              <w:left w:val="single" w:sz="4" w:space="0" w:color="auto"/>
              <w:bottom w:val="single" w:sz="4" w:space="0" w:color="auto"/>
              <w:right w:val="single" w:sz="4" w:space="0" w:color="auto"/>
            </w:tcBorders>
          </w:tcPr>
          <w:p w:rsidR="00E629DC" w:rsidRPr="000A66E2" w:rsidRDefault="00E629DC" w:rsidP="000A66E2">
            <w:pPr>
              <w:spacing w:line="276" w:lineRule="auto"/>
              <w:rPr>
                <w:b/>
                <w:sz w:val="24"/>
                <w:szCs w:val="24"/>
              </w:rPr>
            </w:pPr>
          </w:p>
        </w:tc>
        <w:tc>
          <w:tcPr>
            <w:tcW w:w="2931" w:type="dxa"/>
            <w:gridSpan w:val="3"/>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2013-2014</w:t>
            </w:r>
          </w:p>
        </w:tc>
        <w:tc>
          <w:tcPr>
            <w:tcW w:w="2957" w:type="dxa"/>
            <w:gridSpan w:val="3"/>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2014-2015</w:t>
            </w:r>
          </w:p>
        </w:tc>
        <w:tc>
          <w:tcPr>
            <w:tcW w:w="2886" w:type="dxa"/>
            <w:gridSpan w:val="3"/>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2015-2016</w:t>
            </w:r>
          </w:p>
        </w:tc>
      </w:tr>
      <w:tr w:rsidR="00E629DC" w:rsidRPr="000A66E2" w:rsidTr="002D6BBE">
        <w:tc>
          <w:tcPr>
            <w:tcW w:w="15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Классы</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w:t>
            </w:r>
          </w:p>
          <w:p w:rsidR="00E629DC" w:rsidRPr="000A66E2" w:rsidRDefault="00E629DC" w:rsidP="000A66E2">
            <w:pPr>
              <w:spacing w:line="276" w:lineRule="auto"/>
              <w:rPr>
                <w:sz w:val="24"/>
                <w:szCs w:val="24"/>
              </w:rPr>
            </w:pPr>
            <w:r w:rsidRPr="000A66E2">
              <w:rPr>
                <w:sz w:val="24"/>
                <w:szCs w:val="24"/>
              </w:rPr>
              <w:t>качест</w:t>
            </w:r>
          </w:p>
          <w:p w:rsidR="00E629DC" w:rsidRPr="000A66E2" w:rsidRDefault="00E629DC" w:rsidP="000A66E2">
            <w:pPr>
              <w:spacing w:line="276" w:lineRule="auto"/>
              <w:rPr>
                <w:sz w:val="24"/>
                <w:szCs w:val="24"/>
              </w:rPr>
            </w:pPr>
            <w:r w:rsidRPr="000A66E2">
              <w:rPr>
                <w:sz w:val="24"/>
                <w:szCs w:val="24"/>
              </w:rPr>
              <w:t>ва</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w:t>
            </w:r>
          </w:p>
          <w:p w:rsidR="00E629DC" w:rsidRPr="000A66E2" w:rsidRDefault="00E629DC" w:rsidP="000A66E2">
            <w:pPr>
              <w:spacing w:line="276" w:lineRule="auto"/>
              <w:rPr>
                <w:sz w:val="24"/>
                <w:szCs w:val="24"/>
              </w:rPr>
            </w:pPr>
            <w:r w:rsidRPr="000A66E2">
              <w:rPr>
                <w:sz w:val="24"/>
                <w:szCs w:val="24"/>
              </w:rPr>
              <w:t>успев.</w:t>
            </w:r>
          </w:p>
        </w:tc>
        <w:tc>
          <w:tcPr>
            <w:tcW w:w="95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сред.</w:t>
            </w:r>
          </w:p>
          <w:p w:rsidR="00E629DC" w:rsidRPr="000A66E2" w:rsidRDefault="00E629DC" w:rsidP="000A66E2">
            <w:pPr>
              <w:spacing w:line="276" w:lineRule="auto"/>
              <w:rPr>
                <w:sz w:val="24"/>
                <w:szCs w:val="24"/>
              </w:rPr>
            </w:pPr>
            <w:r w:rsidRPr="000A66E2">
              <w:rPr>
                <w:sz w:val="24"/>
                <w:szCs w:val="24"/>
              </w:rPr>
              <w:t>балл</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w:t>
            </w:r>
          </w:p>
          <w:p w:rsidR="00E629DC" w:rsidRPr="000A66E2" w:rsidRDefault="00E629DC" w:rsidP="000A66E2">
            <w:pPr>
              <w:spacing w:line="276" w:lineRule="auto"/>
              <w:rPr>
                <w:sz w:val="24"/>
                <w:szCs w:val="24"/>
              </w:rPr>
            </w:pPr>
            <w:r w:rsidRPr="000A66E2">
              <w:rPr>
                <w:sz w:val="24"/>
                <w:szCs w:val="24"/>
              </w:rPr>
              <w:t>качест</w:t>
            </w:r>
          </w:p>
          <w:p w:rsidR="00E629DC" w:rsidRPr="000A66E2" w:rsidRDefault="00E629DC" w:rsidP="000A66E2">
            <w:pPr>
              <w:spacing w:line="276" w:lineRule="auto"/>
              <w:rPr>
                <w:sz w:val="24"/>
                <w:szCs w:val="24"/>
              </w:rPr>
            </w:pPr>
            <w:r w:rsidRPr="000A66E2">
              <w:rPr>
                <w:sz w:val="24"/>
                <w:szCs w:val="24"/>
              </w:rPr>
              <w:t>ва</w:t>
            </w:r>
          </w:p>
        </w:tc>
        <w:tc>
          <w:tcPr>
            <w:tcW w:w="985"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w:t>
            </w:r>
          </w:p>
          <w:p w:rsidR="00E629DC" w:rsidRPr="000A66E2" w:rsidRDefault="00E629DC" w:rsidP="000A66E2">
            <w:pPr>
              <w:spacing w:line="276" w:lineRule="auto"/>
              <w:rPr>
                <w:sz w:val="24"/>
                <w:szCs w:val="24"/>
              </w:rPr>
            </w:pPr>
            <w:r w:rsidRPr="000A66E2">
              <w:rPr>
                <w:sz w:val="24"/>
                <w:szCs w:val="24"/>
              </w:rPr>
              <w:t>успев.</w:t>
            </w:r>
          </w:p>
        </w:tc>
        <w:tc>
          <w:tcPr>
            <w:tcW w:w="98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сред.</w:t>
            </w:r>
          </w:p>
          <w:p w:rsidR="00E629DC" w:rsidRPr="000A66E2" w:rsidRDefault="00E629DC" w:rsidP="000A66E2">
            <w:pPr>
              <w:spacing w:line="276" w:lineRule="auto"/>
              <w:rPr>
                <w:sz w:val="24"/>
                <w:szCs w:val="24"/>
              </w:rPr>
            </w:pPr>
            <w:r w:rsidRPr="000A66E2">
              <w:rPr>
                <w:sz w:val="24"/>
                <w:szCs w:val="24"/>
              </w:rPr>
              <w:t>балл</w:t>
            </w:r>
          </w:p>
        </w:tc>
        <w:tc>
          <w:tcPr>
            <w:tcW w:w="981"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w:t>
            </w:r>
          </w:p>
          <w:p w:rsidR="00E629DC" w:rsidRPr="000A66E2" w:rsidRDefault="00E629DC" w:rsidP="000A66E2">
            <w:pPr>
              <w:spacing w:line="276" w:lineRule="auto"/>
              <w:rPr>
                <w:sz w:val="24"/>
                <w:szCs w:val="24"/>
              </w:rPr>
            </w:pPr>
            <w:r w:rsidRPr="000A66E2">
              <w:rPr>
                <w:sz w:val="24"/>
                <w:szCs w:val="24"/>
              </w:rPr>
              <w:t>успев.</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w:t>
            </w:r>
          </w:p>
          <w:p w:rsidR="00E629DC" w:rsidRPr="000A66E2" w:rsidRDefault="00E629DC" w:rsidP="000A66E2">
            <w:pPr>
              <w:spacing w:line="276" w:lineRule="auto"/>
              <w:rPr>
                <w:sz w:val="24"/>
                <w:szCs w:val="24"/>
              </w:rPr>
            </w:pPr>
            <w:r w:rsidRPr="000A66E2">
              <w:rPr>
                <w:sz w:val="24"/>
                <w:szCs w:val="24"/>
              </w:rPr>
              <w:t>качест</w:t>
            </w:r>
          </w:p>
          <w:p w:rsidR="00E629DC" w:rsidRPr="000A66E2" w:rsidRDefault="00E629DC" w:rsidP="000A66E2">
            <w:pPr>
              <w:spacing w:line="276" w:lineRule="auto"/>
              <w:rPr>
                <w:sz w:val="24"/>
                <w:szCs w:val="24"/>
              </w:rPr>
            </w:pPr>
            <w:r w:rsidRPr="000A66E2">
              <w:rPr>
                <w:sz w:val="24"/>
                <w:szCs w:val="24"/>
              </w:rPr>
              <w:t>ва</w:t>
            </w:r>
          </w:p>
        </w:tc>
        <w:tc>
          <w:tcPr>
            <w:tcW w:w="91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сред.</w:t>
            </w:r>
          </w:p>
          <w:p w:rsidR="00E629DC" w:rsidRPr="000A66E2" w:rsidRDefault="00E629DC" w:rsidP="000A66E2">
            <w:pPr>
              <w:spacing w:line="276" w:lineRule="auto"/>
              <w:rPr>
                <w:b/>
                <w:sz w:val="24"/>
                <w:szCs w:val="24"/>
              </w:rPr>
            </w:pPr>
            <w:r w:rsidRPr="000A66E2">
              <w:rPr>
                <w:sz w:val="24"/>
                <w:szCs w:val="24"/>
              </w:rPr>
              <w:t>балл</w:t>
            </w:r>
          </w:p>
        </w:tc>
      </w:tr>
      <w:tr w:rsidR="00E629DC" w:rsidRPr="000A66E2" w:rsidTr="002D6BBE">
        <w:tc>
          <w:tcPr>
            <w:tcW w:w="15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74,6</w:t>
            </w:r>
          </w:p>
        </w:tc>
        <w:tc>
          <w:tcPr>
            <w:tcW w:w="95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3,9</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98,8</w:t>
            </w:r>
          </w:p>
        </w:tc>
        <w:tc>
          <w:tcPr>
            <w:tcW w:w="985"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55,4</w:t>
            </w:r>
          </w:p>
        </w:tc>
        <w:tc>
          <w:tcPr>
            <w:tcW w:w="98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3,7</w:t>
            </w:r>
          </w:p>
        </w:tc>
        <w:tc>
          <w:tcPr>
            <w:tcW w:w="981"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99,2</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69,6</w:t>
            </w:r>
          </w:p>
        </w:tc>
        <w:tc>
          <w:tcPr>
            <w:tcW w:w="91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3,9</w:t>
            </w:r>
          </w:p>
        </w:tc>
      </w:tr>
      <w:tr w:rsidR="00E629DC" w:rsidRPr="000A66E2" w:rsidTr="002D6BBE">
        <w:tc>
          <w:tcPr>
            <w:tcW w:w="15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3</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64,2</w:t>
            </w:r>
          </w:p>
        </w:tc>
        <w:tc>
          <w:tcPr>
            <w:tcW w:w="95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3,8</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5"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68,8</w:t>
            </w:r>
          </w:p>
        </w:tc>
        <w:tc>
          <w:tcPr>
            <w:tcW w:w="98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3,8</w:t>
            </w:r>
          </w:p>
        </w:tc>
        <w:tc>
          <w:tcPr>
            <w:tcW w:w="981"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98,9</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56</w:t>
            </w:r>
          </w:p>
        </w:tc>
        <w:tc>
          <w:tcPr>
            <w:tcW w:w="91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3,7</w:t>
            </w:r>
          </w:p>
        </w:tc>
      </w:tr>
      <w:tr w:rsidR="00E629DC" w:rsidRPr="000A66E2" w:rsidTr="002D6BBE">
        <w:tc>
          <w:tcPr>
            <w:tcW w:w="15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4</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54,4</w:t>
            </w:r>
          </w:p>
        </w:tc>
        <w:tc>
          <w:tcPr>
            <w:tcW w:w="95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3,6</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5"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71,1</w:t>
            </w:r>
          </w:p>
        </w:tc>
        <w:tc>
          <w:tcPr>
            <w:tcW w:w="98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3,7</w:t>
            </w:r>
          </w:p>
        </w:tc>
        <w:tc>
          <w:tcPr>
            <w:tcW w:w="981"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68,8</w:t>
            </w:r>
          </w:p>
        </w:tc>
        <w:tc>
          <w:tcPr>
            <w:tcW w:w="91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3,9</w:t>
            </w:r>
          </w:p>
        </w:tc>
      </w:tr>
      <w:tr w:rsidR="00E629DC" w:rsidRPr="000A66E2" w:rsidTr="002D6BBE">
        <w:tc>
          <w:tcPr>
            <w:tcW w:w="15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Итого</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64,7</w:t>
            </w:r>
          </w:p>
        </w:tc>
        <w:tc>
          <w:tcPr>
            <w:tcW w:w="95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3,8</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98,8</w:t>
            </w:r>
          </w:p>
        </w:tc>
        <w:tc>
          <w:tcPr>
            <w:tcW w:w="985"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60,4</w:t>
            </w:r>
          </w:p>
        </w:tc>
        <w:tc>
          <w:tcPr>
            <w:tcW w:w="98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3,7</w:t>
            </w:r>
          </w:p>
        </w:tc>
        <w:tc>
          <w:tcPr>
            <w:tcW w:w="981"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99,6</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65</w:t>
            </w:r>
          </w:p>
        </w:tc>
        <w:tc>
          <w:tcPr>
            <w:tcW w:w="91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3,8</w:t>
            </w:r>
          </w:p>
        </w:tc>
      </w:tr>
    </w:tbl>
    <w:p w:rsidR="00E629DC" w:rsidRPr="000A66E2" w:rsidRDefault="00E629DC" w:rsidP="000A66E2">
      <w:pPr>
        <w:spacing w:line="276" w:lineRule="auto"/>
        <w:rPr>
          <w:sz w:val="24"/>
          <w:szCs w:val="24"/>
        </w:rPr>
      </w:pPr>
    </w:p>
    <w:p w:rsidR="00E629DC" w:rsidRPr="000A66E2" w:rsidRDefault="00E629DC" w:rsidP="000A66E2">
      <w:pPr>
        <w:pStyle w:val="Standard"/>
        <w:spacing w:line="276" w:lineRule="auto"/>
        <w:jc w:val="both"/>
        <w:rPr>
          <w:rFonts w:cs="Times New Roman"/>
          <w:shd w:val="clear" w:color="auto" w:fill="FFFFFF"/>
          <w:lang w:val="ru-RU"/>
        </w:rPr>
      </w:pPr>
      <w:r w:rsidRPr="000A66E2">
        <w:rPr>
          <w:rFonts w:cs="Times New Roman"/>
          <w:noProof/>
          <w:shd w:val="clear" w:color="auto" w:fill="FFFFFF"/>
          <w:lang w:val="ru-RU" w:eastAsia="ru-RU" w:bidi="ar-SA"/>
        </w:rPr>
        <w:drawing>
          <wp:inline distT="0" distB="0" distL="0" distR="0">
            <wp:extent cx="3789157" cy="2043953"/>
            <wp:effectExtent l="19050" t="0" r="20843" b="0"/>
            <wp:docPr id="3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29DC" w:rsidRPr="000A66E2" w:rsidRDefault="00E629DC" w:rsidP="000A66E2">
      <w:pPr>
        <w:pStyle w:val="Standard"/>
        <w:spacing w:line="276" w:lineRule="auto"/>
        <w:jc w:val="both"/>
        <w:rPr>
          <w:rFonts w:cs="Times New Roman"/>
          <w:shd w:val="clear" w:color="auto" w:fill="FFFFFF"/>
          <w:lang w:val="ru-RU"/>
        </w:rPr>
      </w:pPr>
    </w:p>
    <w:p w:rsidR="00E629DC" w:rsidRPr="000A66E2" w:rsidRDefault="00E629DC" w:rsidP="000A66E2">
      <w:pPr>
        <w:spacing w:line="276" w:lineRule="auto"/>
        <w:jc w:val="center"/>
        <w:rPr>
          <w:b/>
          <w:sz w:val="24"/>
          <w:szCs w:val="24"/>
        </w:rPr>
      </w:pPr>
      <w:r w:rsidRPr="000A66E2">
        <w:rPr>
          <w:b/>
          <w:sz w:val="24"/>
          <w:szCs w:val="24"/>
        </w:rPr>
        <w:t>Результативность обучения математике</w:t>
      </w:r>
    </w:p>
    <w:p w:rsidR="00E629DC" w:rsidRPr="000A66E2" w:rsidRDefault="00E629DC" w:rsidP="000A66E2">
      <w:pPr>
        <w:spacing w:line="276" w:lineRule="auto"/>
        <w:jc w:val="center"/>
        <w:rPr>
          <w:b/>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6"/>
        <w:gridCol w:w="957"/>
        <w:gridCol w:w="989"/>
        <w:gridCol w:w="957"/>
        <w:gridCol w:w="989"/>
        <w:gridCol w:w="986"/>
        <w:gridCol w:w="989"/>
        <w:gridCol w:w="957"/>
        <w:gridCol w:w="989"/>
        <w:gridCol w:w="923"/>
      </w:tblGrid>
      <w:tr w:rsidR="00E629DC" w:rsidRPr="000A66E2" w:rsidTr="002D6BBE">
        <w:tc>
          <w:tcPr>
            <w:tcW w:w="1627" w:type="dxa"/>
            <w:tcBorders>
              <w:top w:val="single" w:sz="4" w:space="0" w:color="auto"/>
              <w:left w:val="single" w:sz="4" w:space="0" w:color="auto"/>
              <w:bottom w:val="single" w:sz="4" w:space="0" w:color="auto"/>
              <w:right w:val="single" w:sz="4" w:space="0" w:color="auto"/>
            </w:tcBorders>
          </w:tcPr>
          <w:p w:rsidR="00E629DC" w:rsidRPr="000A66E2" w:rsidRDefault="00E629DC" w:rsidP="000A66E2">
            <w:pPr>
              <w:spacing w:line="276" w:lineRule="auto"/>
              <w:rPr>
                <w:b/>
                <w:sz w:val="24"/>
                <w:szCs w:val="24"/>
              </w:rPr>
            </w:pPr>
          </w:p>
        </w:tc>
        <w:tc>
          <w:tcPr>
            <w:tcW w:w="2903" w:type="dxa"/>
            <w:gridSpan w:val="3"/>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2013-2014</w:t>
            </w:r>
          </w:p>
        </w:tc>
        <w:tc>
          <w:tcPr>
            <w:tcW w:w="2964" w:type="dxa"/>
            <w:gridSpan w:val="3"/>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2014-2015</w:t>
            </w:r>
          </w:p>
        </w:tc>
        <w:tc>
          <w:tcPr>
            <w:tcW w:w="2869" w:type="dxa"/>
            <w:gridSpan w:val="3"/>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2015-2016</w:t>
            </w:r>
          </w:p>
        </w:tc>
      </w:tr>
      <w:tr w:rsidR="00E629DC" w:rsidRPr="000A66E2" w:rsidTr="002D6BBE">
        <w:tc>
          <w:tcPr>
            <w:tcW w:w="162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Классы</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w:t>
            </w:r>
          </w:p>
          <w:p w:rsidR="00E629DC" w:rsidRPr="000A66E2" w:rsidRDefault="00E629DC" w:rsidP="000A66E2">
            <w:pPr>
              <w:spacing w:line="276" w:lineRule="auto"/>
              <w:rPr>
                <w:sz w:val="24"/>
                <w:szCs w:val="24"/>
              </w:rPr>
            </w:pPr>
            <w:r w:rsidRPr="000A66E2">
              <w:rPr>
                <w:sz w:val="24"/>
                <w:szCs w:val="24"/>
              </w:rPr>
              <w:t>успев.</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w:t>
            </w:r>
          </w:p>
          <w:p w:rsidR="00E629DC" w:rsidRPr="000A66E2" w:rsidRDefault="00E629DC" w:rsidP="000A66E2">
            <w:pPr>
              <w:spacing w:line="276" w:lineRule="auto"/>
              <w:rPr>
                <w:sz w:val="24"/>
                <w:szCs w:val="24"/>
              </w:rPr>
            </w:pPr>
            <w:r w:rsidRPr="000A66E2">
              <w:rPr>
                <w:sz w:val="24"/>
                <w:szCs w:val="24"/>
              </w:rPr>
              <w:t>качест</w:t>
            </w:r>
          </w:p>
          <w:p w:rsidR="00E629DC" w:rsidRPr="000A66E2" w:rsidRDefault="00E629DC" w:rsidP="000A66E2">
            <w:pPr>
              <w:spacing w:line="276" w:lineRule="auto"/>
              <w:rPr>
                <w:sz w:val="24"/>
                <w:szCs w:val="24"/>
              </w:rPr>
            </w:pPr>
            <w:r w:rsidRPr="000A66E2">
              <w:rPr>
                <w:sz w:val="24"/>
                <w:szCs w:val="24"/>
              </w:rPr>
              <w:t>ва</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w:t>
            </w:r>
          </w:p>
          <w:p w:rsidR="00E629DC" w:rsidRPr="000A66E2" w:rsidRDefault="00E629DC" w:rsidP="000A66E2">
            <w:pPr>
              <w:spacing w:line="276" w:lineRule="auto"/>
              <w:rPr>
                <w:sz w:val="24"/>
                <w:szCs w:val="24"/>
              </w:rPr>
            </w:pPr>
            <w:r w:rsidRPr="000A66E2">
              <w:rPr>
                <w:sz w:val="24"/>
                <w:szCs w:val="24"/>
              </w:rPr>
              <w:t>успев.</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w:t>
            </w:r>
          </w:p>
          <w:p w:rsidR="00E629DC" w:rsidRPr="000A66E2" w:rsidRDefault="00E629DC" w:rsidP="000A66E2">
            <w:pPr>
              <w:spacing w:line="276" w:lineRule="auto"/>
              <w:rPr>
                <w:sz w:val="24"/>
                <w:szCs w:val="24"/>
              </w:rPr>
            </w:pPr>
            <w:r w:rsidRPr="000A66E2">
              <w:rPr>
                <w:sz w:val="24"/>
                <w:szCs w:val="24"/>
              </w:rPr>
              <w:t>качест</w:t>
            </w:r>
          </w:p>
          <w:p w:rsidR="00E629DC" w:rsidRPr="000A66E2" w:rsidRDefault="00E629DC" w:rsidP="000A66E2">
            <w:pPr>
              <w:spacing w:line="276" w:lineRule="auto"/>
              <w:rPr>
                <w:sz w:val="24"/>
                <w:szCs w:val="24"/>
              </w:rPr>
            </w:pPr>
            <w:r w:rsidRPr="000A66E2">
              <w:rPr>
                <w:sz w:val="24"/>
                <w:szCs w:val="24"/>
              </w:rPr>
              <w:t>ва</w:t>
            </w:r>
          </w:p>
        </w:tc>
        <w:tc>
          <w:tcPr>
            <w:tcW w:w="98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w:t>
            </w:r>
          </w:p>
          <w:p w:rsidR="00E629DC" w:rsidRPr="000A66E2" w:rsidRDefault="00E629DC" w:rsidP="000A66E2">
            <w:pPr>
              <w:spacing w:line="276" w:lineRule="auto"/>
              <w:rPr>
                <w:sz w:val="24"/>
                <w:szCs w:val="24"/>
              </w:rPr>
            </w:pPr>
            <w:r w:rsidRPr="000A66E2">
              <w:rPr>
                <w:sz w:val="24"/>
                <w:szCs w:val="24"/>
              </w:rPr>
              <w:t>успев.</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w:t>
            </w:r>
          </w:p>
          <w:p w:rsidR="00E629DC" w:rsidRPr="000A66E2" w:rsidRDefault="00E629DC" w:rsidP="000A66E2">
            <w:pPr>
              <w:spacing w:line="276" w:lineRule="auto"/>
              <w:rPr>
                <w:sz w:val="24"/>
                <w:szCs w:val="24"/>
              </w:rPr>
            </w:pPr>
            <w:r w:rsidRPr="000A66E2">
              <w:rPr>
                <w:sz w:val="24"/>
                <w:szCs w:val="24"/>
              </w:rPr>
              <w:t>качест</w:t>
            </w:r>
          </w:p>
          <w:p w:rsidR="00E629DC" w:rsidRPr="000A66E2" w:rsidRDefault="00E629DC" w:rsidP="000A66E2">
            <w:pPr>
              <w:spacing w:line="276" w:lineRule="auto"/>
              <w:rPr>
                <w:sz w:val="24"/>
                <w:szCs w:val="24"/>
              </w:rPr>
            </w:pPr>
            <w:r w:rsidRPr="000A66E2">
              <w:rPr>
                <w:sz w:val="24"/>
                <w:szCs w:val="24"/>
              </w:rPr>
              <w:t>ва</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w:t>
            </w:r>
          </w:p>
          <w:p w:rsidR="00E629DC" w:rsidRPr="000A66E2" w:rsidRDefault="00E629DC" w:rsidP="000A66E2">
            <w:pPr>
              <w:spacing w:line="276" w:lineRule="auto"/>
              <w:rPr>
                <w:sz w:val="24"/>
                <w:szCs w:val="24"/>
              </w:rPr>
            </w:pPr>
            <w:r w:rsidRPr="000A66E2">
              <w:rPr>
                <w:sz w:val="24"/>
                <w:szCs w:val="24"/>
              </w:rPr>
              <w:t>успев.</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w:t>
            </w:r>
          </w:p>
          <w:p w:rsidR="00E629DC" w:rsidRPr="000A66E2" w:rsidRDefault="00E629DC" w:rsidP="000A66E2">
            <w:pPr>
              <w:spacing w:line="276" w:lineRule="auto"/>
              <w:rPr>
                <w:sz w:val="24"/>
                <w:szCs w:val="24"/>
              </w:rPr>
            </w:pPr>
            <w:r w:rsidRPr="000A66E2">
              <w:rPr>
                <w:sz w:val="24"/>
                <w:szCs w:val="24"/>
              </w:rPr>
              <w:t>качест</w:t>
            </w:r>
          </w:p>
          <w:p w:rsidR="00E629DC" w:rsidRPr="000A66E2" w:rsidRDefault="00E629DC" w:rsidP="000A66E2">
            <w:pPr>
              <w:spacing w:line="276" w:lineRule="auto"/>
              <w:rPr>
                <w:sz w:val="24"/>
                <w:szCs w:val="24"/>
              </w:rPr>
            </w:pPr>
            <w:r w:rsidRPr="000A66E2">
              <w:rPr>
                <w:sz w:val="24"/>
                <w:szCs w:val="24"/>
              </w:rPr>
              <w:t>ва</w:t>
            </w:r>
          </w:p>
        </w:tc>
        <w:tc>
          <w:tcPr>
            <w:tcW w:w="92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сред.</w:t>
            </w:r>
          </w:p>
          <w:p w:rsidR="00E629DC" w:rsidRPr="000A66E2" w:rsidRDefault="00E629DC" w:rsidP="000A66E2">
            <w:pPr>
              <w:spacing w:line="276" w:lineRule="auto"/>
              <w:rPr>
                <w:b/>
                <w:sz w:val="24"/>
                <w:szCs w:val="24"/>
              </w:rPr>
            </w:pPr>
            <w:r w:rsidRPr="000A66E2">
              <w:rPr>
                <w:sz w:val="24"/>
                <w:szCs w:val="24"/>
              </w:rPr>
              <w:t>балл</w:t>
            </w:r>
          </w:p>
        </w:tc>
      </w:tr>
      <w:tr w:rsidR="00E629DC" w:rsidRPr="000A66E2" w:rsidTr="002D6BBE">
        <w:tc>
          <w:tcPr>
            <w:tcW w:w="162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67,1</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3,9</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71,4</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3,9</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98,8</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62,7</w:t>
            </w:r>
          </w:p>
        </w:tc>
        <w:tc>
          <w:tcPr>
            <w:tcW w:w="92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3,8</w:t>
            </w:r>
          </w:p>
        </w:tc>
      </w:tr>
      <w:tr w:rsidR="00E629DC" w:rsidRPr="000A66E2" w:rsidTr="002D6BBE">
        <w:tc>
          <w:tcPr>
            <w:tcW w:w="162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3</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63,6</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3,7</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70,4</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3,9</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59,4</w:t>
            </w:r>
          </w:p>
        </w:tc>
        <w:tc>
          <w:tcPr>
            <w:tcW w:w="92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3,8</w:t>
            </w:r>
          </w:p>
        </w:tc>
      </w:tr>
      <w:tr w:rsidR="00E629DC" w:rsidRPr="000A66E2" w:rsidTr="002D6BBE">
        <w:tc>
          <w:tcPr>
            <w:tcW w:w="162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4</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60,4</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3,7</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63,2</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3,9</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66,3</w:t>
            </w:r>
          </w:p>
        </w:tc>
        <w:tc>
          <w:tcPr>
            <w:tcW w:w="92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3,9</w:t>
            </w:r>
          </w:p>
        </w:tc>
      </w:tr>
      <w:tr w:rsidR="00E629DC" w:rsidRPr="000A66E2" w:rsidTr="002D6BBE">
        <w:tc>
          <w:tcPr>
            <w:tcW w:w="162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Итого</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64,1</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3,7</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100</w:t>
            </w:r>
          </w:p>
        </w:tc>
        <w:tc>
          <w:tcPr>
            <w:tcW w:w="98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68,7</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3,9</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98,8</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63</w:t>
            </w:r>
          </w:p>
        </w:tc>
        <w:tc>
          <w:tcPr>
            <w:tcW w:w="923"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3,8</w:t>
            </w:r>
          </w:p>
        </w:tc>
      </w:tr>
    </w:tbl>
    <w:p w:rsidR="00E629DC" w:rsidRPr="000A66E2" w:rsidRDefault="00E629DC" w:rsidP="000A66E2">
      <w:pPr>
        <w:pStyle w:val="Standard"/>
        <w:spacing w:line="276" w:lineRule="auto"/>
        <w:jc w:val="both"/>
        <w:rPr>
          <w:rFonts w:cs="Times New Roman"/>
          <w:shd w:val="clear" w:color="auto" w:fill="FFFFFF"/>
          <w:lang w:val="ru-RU"/>
        </w:rPr>
      </w:pPr>
    </w:p>
    <w:p w:rsidR="00E629DC" w:rsidRPr="000A66E2" w:rsidRDefault="00E629DC" w:rsidP="000A66E2">
      <w:pPr>
        <w:pStyle w:val="Standard"/>
        <w:spacing w:line="276" w:lineRule="auto"/>
        <w:jc w:val="both"/>
        <w:rPr>
          <w:rFonts w:cs="Times New Roman"/>
          <w:shd w:val="clear" w:color="auto" w:fill="FFFFFF"/>
          <w:lang w:val="ru-RU"/>
        </w:rPr>
      </w:pPr>
      <w:r w:rsidRPr="000A66E2">
        <w:rPr>
          <w:rFonts w:cs="Times New Roman"/>
          <w:noProof/>
          <w:shd w:val="clear" w:color="auto" w:fill="FFFFFF"/>
          <w:lang w:val="ru-RU" w:eastAsia="ru-RU" w:bidi="ar-SA"/>
        </w:rPr>
        <w:lastRenderedPageBreak/>
        <w:drawing>
          <wp:inline distT="0" distB="0" distL="0" distR="0">
            <wp:extent cx="3875218" cy="2043953"/>
            <wp:effectExtent l="19050" t="0" r="10982" b="0"/>
            <wp:docPr id="3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29DC" w:rsidRPr="000A66E2" w:rsidRDefault="00E629DC" w:rsidP="000A66E2">
      <w:pPr>
        <w:pStyle w:val="Standard"/>
        <w:spacing w:line="276" w:lineRule="auto"/>
        <w:jc w:val="both"/>
        <w:rPr>
          <w:rFonts w:cs="Times New Roman"/>
          <w:shd w:val="clear" w:color="auto" w:fill="FFFFFF"/>
          <w:lang w:val="ru-RU"/>
        </w:rPr>
      </w:pPr>
    </w:p>
    <w:p w:rsidR="000A66E2" w:rsidRDefault="000A66E2" w:rsidP="000A66E2">
      <w:pPr>
        <w:spacing w:line="276" w:lineRule="auto"/>
        <w:jc w:val="center"/>
        <w:rPr>
          <w:b/>
          <w:sz w:val="24"/>
          <w:szCs w:val="24"/>
        </w:rPr>
      </w:pPr>
    </w:p>
    <w:p w:rsidR="00E629DC" w:rsidRPr="000A66E2" w:rsidRDefault="00E629DC" w:rsidP="000A66E2">
      <w:pPr>
        <w:spacing w:line="276" w:lineRule="auto"/>
        <w:jc w:val="center"/>
        <w:rPr>
          <w:b/>
          <w:sz w:val="24"/>
          <w:szCs w:val="24"/>
        </w:rPr>
      </w:pPr>
      <w:r w:rsidRPr="000A66E2">
        <w:rPr>
          <w:b/>
          <w:sz w:val="24"/>
          <w:szCs w:val="24"/>
        </w:rPr>
        <w:t>Результативность обучения окружающему миру</w:t>
      </w:r>
    </w:p>
    <w:tbl>
      <w:tblPr>
        <w:tblStyle w:val="a6"/>
        <w:tblW w:w="0" w:type="auto"/>
        <w:tblInd w:w="-792" w:type="dxa"/>
        <w:tblLook w:val="01E0"/>
      </w:tblPr>
      <w:tblGrid>
        <w:gridCol w:w="1681"/>
        <w:gridCol w:w="957"/>
        <w:gridCol w:w="989"/>
        <w:gridCol w:w="941"/>
        <w:gridCol w:w="957"/>
        <w:gridCol w:w="989"/>
        <w:gridCol w:w="939"/>
        <w:gridCol w:w="986"/>
        <w:gridCol w:w="989"/>
        <w:gridCol w:w="934"/>
      </w:tblGrid>
      <w:tr w:rsidR="00E629DC" w:rsidRPr="000A66E2" w:rsidTr="00E629DC">
        <w:tc>
          <w:tcPr>
            <w:tcW w:w="1681" w:type="dxa"/>
            <w:tcBorders>
              <w:top w:val="single" w:sz="4" w:space="0" w:color="auto"/>
              <w:left w:val="single" w:sz="4" w:space="0" w:color="auto"/>
              <w:bottom w:val="single" w:sz="4" w:space="0" w:color="auto"/>
              <w:right w:val="single" w:sz="4" w:space="0" w:color="auto"/>
            </w:tcBorders>
          </w:tcPr>
          <w:p w:rsidR="00E629DC" w:rsidRPr="000A66E2" w:rsidRDefault="00E629DC" w:rsidP="000A66E2">
            <w:pPr>
              <w:spacing w:line="276" w:lineRule="auto"/>
              <w:rPr>
                <w:b/>
                <w:sz w:val="24"/>
                <w:szCs w:val="24"/>
              </w:rPr>
            </w:pPr>
          </w:p>
        </w:tc>
        <w:tc>
          <w:tcPr>
            <w:tcW w:w="2887" w:type="dxa"/>
            <w:gridSpan w:val="3"/>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2013-2014</w:t>
            </w:r>
          </w:p>
        </w:tc>
        <w:tc>
          <w:tcPr>
            <w:tcW w:w="2885" w:type="dxa"/>
            <w:gridSpan w:val="3"/>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2014-2015</w:t>
            </w:r>
          </w:p>
        </w:tc>
        <w:tc>
          <w:tcPr>
            <w:tcW w:w="2909" w:type="dxa"/>
            <w:gridSpan w:val="3"/>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2015-2016</w:t>
            </w:r>
          </w:p>
        </w:tc>
      </w:tr>
      <w:tr w:rsidR="00E629DC" w:rsidRPr="000A66E2" w:rsidTr="00E629DC">
        <w:tc>
          <w:tcPr>
            <w:tcW w:w="1681"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Классы</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w:t>
            </w:r>
          </w:p>
          <w:p w:rsidR="00E629DC" w:rsidRPr="000A66E2" w:rsidRDefault="00E629DC" w:rsidP="000A66E2">
            <w:pPr>
              <w:spacing w:line="276" w:lineRule="auto"/>
              <w:rPr>
                <w:sz w:val="24"/>
                <w:szCs w:val="24"/>
              </w:rPr>
            </w:pPr>
            <w:r w:rsidRPr="000A66E2">
              <w:rPr>
                <w:sz w:val="24"/>
                <w:szCs w:val="24"/>
              </w:rPr>
              <w:t>успев.</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w:t>
            </w:r>
          </w:p>
          <w:p w:rsidR="00E629DC" w:rsidRPr="000A66E2" w:rsidRDefault="00E629DC" w:rsidP="000A66E2">
            <w:pPr>
              <w:spacing w:line="276" w:lineRule="auto"/>
              <w:rPr>
                <w:sz w:val="24"/>
                <w:szCs w:val="24"/>
              </w:rPr>
            </w:pPr>
            <w:r w:rsidRPr="000A66E2">
              <w:rPr>
                <w:sz w:val="24"/>
                <w:szCs w:val="24"/>
              </w:rPr>
              <w:t>качест</w:t>
            </w:r>
          </w:p>
          <w:p w:rsidR="00E629DC" w:rsidRPr="000A66E2" w:rsidRDefault="00E629DC" w:rsidP="000A66E2">
            <w:pPr>
              <w:spacing w:line="276" w:lineRule="auto"/>
              <w:rPr>
                <w:sz w:val="24"/>
                <w:szCs w:val="24"/>
              </w:rPr>
            </w:pPr>
            <w:r w:rsidRPr="000A66E2">
              <w:rPr>
                <w:sz w:val="24"/>
                <w:szCs w:val="24"/>
              </w:rPr>
              <w:t>ва</w:t>
            </w:r>
          </w:p>
        </w:tc>
        <w:tc>
          <w:tcPr>
            <w:tcW w:w="941"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сред.</w:t>
            </w:r>
          </w:p>
          <w:p w:rsidR="00E629DC" w:rsidRPr="000A66E2" w:rsidRDefault="00E629DC" w:rsidP="000A66E2">
            <w:pPr>
              <w:spacing w:line="276" w:lineRule="auto"/>
              <w:rPr>
                <w:b/>
                <w:sz w:val="24"/>
                <w:szCs w:val="24"/>
              </w:rPr>
            </w:pPr>
            <w:r w:rsidRPr="000A66E2">
              <w:rPr>
                <w:sz w:val="24"/>
                <w:szCs w:val="24"/>
              </w:rPr>
              <w:t>балл</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w:t>
            </w:r>
          </w:p>
          <w:p w:rsidR="00E629DC" w:rsidRPr="000A66E2" w:rsidRDefault="00E629DC" w:rsidP="000A66E2">
            <w:pPr>
              <w:spacing w:line="276" w:lineRule="auto"/>
              <w:rPr>
                <w:sz w:val="24"/>
                <w:szCs w:val="24"/>
              </w:rPr>
            </w:pPr>
            <w:r w:rsidRPr="000A66E2">
              <w:rPr>
                <w:sz w:val="24"/>
                <w:szCs w:val="24"/>
              </w:rPr>
              <w:t>успев.</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w:t>
            </w:r>
          </w:p>
          <w:p w:rsidR="00E629DC" w:rsidRPr="000A66E2" w:rsidRDefault="00E629DC" w:rsidP="000A66E2">
            <w:pPr>
              <w:spacing w:line="276" w:lineRule="auto"/>
              <w:rPr>
                <w:sz w:val="24"/>
                <w:szCs w:val="24"/>
              </w:rPr>
            </w:pPr>
            <w:r w:rsidRPr="000A66E2">
              <w:rPr>
                <w:sz w:val="24"/>
                <w:szCs w:val="24"/>
              </w:rPr>
              <w:t>качест</w:t>
            </w:r>
          </w:p>
          <w:p w:rsidR="00E629DC" w:rsidRPr="000A66E2" w:rsidRDefault="00E629DC" w:rsidP="000A66E2">
            <w:pPr>
              <w:spacing w:line="276" w:lineRule="auto"/>
              <w:rPr>
                <w:sz w:val="24"/>
                <w:szCs w:val="24"/>
              </w:rPr>
            </w:pPr>
            <w:r w:rsidRPr="000A66E2">
              <w:rPr>
                <w:sz w:val="24"/>
                <w:szCs w:val="24"/>
              </w:rPr>
              <w:t>ва</w:t>
            </w:r>
          </w:p>
        </w:tc>
        <w:tc>
          <w:tcPr>
            <w:tcW w:w="93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сред.</w:t>
            </w:r>
          </w:p>
          <w:p w:rsidR="00E629DC" w:rsidRPr="000A66E2" w:rsidRDefault="00E629DC" w:rsidP="000A66E2">
            <w:pPr>
              <w:spacing w:line="276" w:lineRule="auto"/>
              <w:rPr>
                <w:b/>
                <w:sz w:val="24"/>
                <w:szCs w:val="24"/>
              </w:rPr>
            </w:pPr>
            <w:r w:rsidRPr="000A66E2">
              <w:rPr>
                <w:sz w:val="24"/>
                <w:szCs w:val="24"/>
              </w:rPr>
              <w:t>балл</w:t>
            </w:r>
          </w:p>
        </w:tc>
        <w:tc>
          <w:tcPr>
            <w:tcW w:w="98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w:t>
            </w:r>
          </w:p>
          <w:p w:rsidR="00E629DC" w:rsidRPr="000A66E2" w:rsidRDefault="00E629DC" w:rsidP="000A66E2">
            <w:pPr>
              <w:spacing w:line="276" w:lineRule="auto"/>
              <w:rPr>
                <w:sz w:val="24"/>
                <w:szCs w:val="24"/>
              </w:rPr>
            </w:pPr>
            <w:r w:rsidRPr="000A66E2">
              <w:rPr>
                <w:sz w:val="24"/>
                <w:szCs w:val="24"/>
              </w:rPr>
              <w:t>успев.</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w:t>
            </w:r>
          </w:p>
          <w:p w:rsidR="00E629DC" w:rsidRPr="000A66E2" w:rsidRDefault="00E629DC" w:rsidP="000A66E2">
            <w:pPr>
              <w:spacing w:line="276" w:lineRule="auto"/>
              <w:rPr>
                <w:sz w:val="24"/>
                <w:szCs w:val="24"/>
              </w:rPr>
            </w:pPr>
            <w:r w:rsidRPr="000A66E2">
              <w:rPr>
                <w:sz w:val="24"/>
                <w:szCs w:val="24"/>
              </w:rPr>
              <w:t>качест</w:t>
            </w:r>
          </w:p>
          <w:p w:rsidR="00E629DC" w:rsidRPr="000A66E2" w:rsidRDefault="00E629DC" w:rsidP="000A66E2">
            <w:pPr>
              <w:spacing w:line="276" w:lineRule="auto"/>
              <w:rPr>
                <w:sz w:val="24"/>
                <w:szCs w:val="24"/>
              </w:rPr>
            </w:pPr>
            <w:r w:rsidRPr="000A66E2">
              <w:rPr>
                <w:sz w:val="24"/>
                <w:szCs w:val="24"/>
              </w:rPr>
              <w:t>ва</w:t>
            </w:r>
          </w:p>
        </w:tc>
        <w:tc>
          <w:tcPr>
            <w:tcW w:w="934"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сред.</w:t>
            </w:r>
          </w:p>
          <w:p w:rsidR="00E629DC" w:rsidRPr="000A66E2" w:rsidRDefault="00E629DC" w:rsidP="000A66E2">
            <w:pPr>
              <w:spacing w:line="276" w:lineRule="auto"/>
              <w:rPr>
                <w:b/>
                <w:sz w:val="24"/>
                <w:szCs w:val="24"/>
              </w:rPr>
            </w:pPr>
            <w:r w:rsidRPr="000A66E2">
              <w:rPr>
                <w:sz w:val="24"/>
                <w:szCs w:val="24"/>
              </w:rPr>
              <w:t>балл</w:t>
            </w:r>
          </w:p>
        </w:tc>
      </w:tr>
      <w:tr w:rsidR="00E629DC" w:rsidRPr="000A66E2" w:rsidTr="00E629DC">
        <w:tc>
          <w:tcPr>
            <w:tcW w:w="1681"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2</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84,1</w:t>
            </w:r>
          </w:p>
        </w:tc>
        <w:tc>
          <w:tcPr>
            <w:tcW w:w="941"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4,2</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75,9</w:t>
            </w:r>
          </w:p>
        </w:tc>
        <w:tc>
          <w:tcPr>
            <w:tcW w:w="93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4,2</w:t>
            </w:r>
          </w:p>
        </w:tc>
        <w:tc>
          <w:tcPr>
            <w:tcW w:w="98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99,2</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84,8</w:t>
            </w:r>
          </w:p>
        </w:tc>
        <w:tc>
          <w:tcPr>
            <w:tcW w:w="934"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4,2</w:t>
            </w:r>
          </w:p>
        </w:tc>
      </w:tr>
      <w:tr w:rsidR="00E629DC" w:rsidRPr="000A66E2" w:rsidTr="00E629DC">
        <w:tc>
          <w:tcPr>
            <w:tcW w:w="1681"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3</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91,4</w:t>
            </w:r>
          </w:p>
        </w:tc>
        <w:tc>
          <w:tcPr>
            <w:tcW w:w="941"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4,3</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78,1</w:t>
            </w:r>
          </w:p>
        </w:tc>
        <w:tc>
          <w:tcPr>
            <w:tcW w:w="93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4,1</w:t>
            </w:r>
          </w:p>
        </w:tc>
        <w:tc>
          <w:tcPr>
            <w:tcW w:w="98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82,4</w:t>
            </w:r>
          </w:p>
        </w:tc>
        <w:tc>
          <w:tcPr>
            <w:tcW w:w="934"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4,3</w:t>
            </w:r>
          </w:p>
        </w:tc>
      </w:tr>
      <w:tr w:rsidR="00E629DC" w:rsidRPr="000A66E2" w:rsidTr="00E629DC">
        <w:tc>
          <w:tcPr>
            <w:tcW w:w="1681"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4</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78,9</w:t>
            </w:r>
          </w:p>
        </w:tc>
        <w:tc>
          <w:tcPr>
            <w:tcW w:w="941"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4,1</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81,9</w:t>
            </w:r>
          </w:p>
        </w:tc>
        <w:tc>
          <w:tcPr>
            <w:tcW w:w="93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4,2</w:t>
            </w:r>
          </w:p>
        </w:tc>
        <w:tc>
          <w:tcPr>
            <w:tcW w:w="98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85,9</w:t>
            </w:r>
          </w:p>
        </w:tc>
        <w:tc>
          <w:tcPr>
            <w:tcW w:w="934"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sz w:val="24"/>
                <w:szCs w:val="24"/>
              </w:rPr>
            </w:pPr>
            <w:r w:rsidRPr="000A66E2">
              <w:rPr>
                <w:sz w:val="24"/>
                <w:szCs w:val="24"/>
              </w:rPr>
              <w:t>4,3</w:t>
            </w:r>
          </w:p>
        </w:tc>
      </w:tr>
      <w:tr w:rsidR="00E629DC" w:rsidRPr="000A66E2" w:rsidTr="00E629DC">
        <w:tc>
          <w:tcPr>
            <w:tcW w:w="1681"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Итого</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86,1</w:t>
            </w:r>
          </w:p>
        </w:tc>
        <w:tc>
          <w:tcPr>
            <w:tcW w:w="941"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4,2</w:t>
            </w:r>
          </w:p>
        </w:tc>
        <w:tc>
          <w:tcPr>
            <w:tcW w:w="957"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100</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78,7</w:t>
            </w:r>
          </w:p>
        </w:tc>
        <w:tc>
          <w:tcPr>
            <w:tcW w:w="93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4,2</w:t>
            </w:r>
          </w:p>
        </w:tc>
        <w:tc>
          <w:tcPr>
            <w:tcW w:w="986"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99,6</w:t>
            </w:r>
          </w:p>
        </w:tc>
        <w:tc>
          <w:tcPr>
            <w:tcW w:w="989"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80,7</w:t>
            </w:r>
          </w:p>
        </w:tc>
        <w:tc>
          <w:tcPr>
            <w:tcW w:w="934" w:type="dxa"/>
            <w:tcBorders>
              <w:top w:val="single" w:sz="4" w:space="0" w:color="auto"/>
              <w:left w:val="single" w:sz="4" w:space="0" w:color="auto"/>
              <w:bottom w:val="single" w:sz="4" w:space="0" w:color="auto"/>
              <w:right w:val="single" w:sz="4" w:space="0" w:color="auto"/>
            </w:tcBorders>
            <w:hideMark/>
          </w:tcPr>
          <w:p w:rsidR="00E629DC" w:rsidRPr="000A66E2" w:rsidRDefault="00E629DC" w:rsidP="000A66E2">
            <w:pPr>
              <w:spacing w:line="276" w:lineRule="auto"/>
              <w:rPr>
                <w:b/>
                <w:sz w:val="24"/>
                <w:szCs w:val="24"/>
              </w:rPr>
            </w:pPr>
            <w:r w:rsidRPr="000A66E2">
              <w:rPr>
                <w:b/>
                <w:sz w:val="24"/>
                <w:szCs w:val="24"/>
              </w:rPr>
              <w:t>4,3</w:t>
            </w:r>
          </w:p>
        </w:tc>
      </w:tr>
    </w:tbl>
    <w:p w:rsidR="00E629DC" w:rsidRPr="000A66E2" w:rsidRDefault="00E629DC" w:rsidP="000A66E2">
      <w:pPr>
        <w:pStyle w:val="Standard"/>
        <w:spacing w:line="276" w:lineRule="auto"/>
        <w:jc w:val="both"/>
        <w:rPr>
          <w:rFonts w:cs="Times New Roman"/>
          <w:shd w:val="clear" w:color="auto" w:fill="FFFFFF"/>
          <w:lang w:val="ru-RU"/>
        </w:rPr>
      </w:pPr>
    </w:p>
    <w:p w:rsidR="00E629DC" w:rsidRPr="000A66E2" w:rsidRDefault="00E629DC" w:rsidP="000A66E2">
      <w:pPr>
        <w:pStyle w:val="Standard"/>
        <w:spacing w:line="276" w:lineRule="auto"/>
        <w:jc w:val="both"/>
        <w:rPr>
          <w:rFonts w:cs="Times New Roman"/>
          <w:shd w:val="clear" w:color="auto" w:fill="FFFFFF"/>
          <w:lang w:val="ru-RU"/>
        </w:rPr>
      </w:pPr>
      <w:r w:rsidRPr="000A66E2">
        <w:rPr>
          <w:rFonts w:cs="Times New Roman"/>
          <w:noProof/>
          <w:shd w:val="clear" w:color="auto" w:fill="FFFFFF"/>
          <w:lang w:val="ru-RU" w:eastAsia="ru-RU" w:bidi="ar-SA"/>
        </w:rPr>
        <w:drawing>
          <wp:inline distT="0" distB="0" distL="0" distR="0">
            <wp:extent cx="3950521" cy="2086983"/>
            <wp:effectExtent l="19050" t="0" r="11879" b="8517"/>
            <wp:docPr id="3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29DC" w:rsidRPr="000A66E2" w:rsidRDefault="00E629DC" w:rsidP="000A66E2">
      <w:pPr>
        <w:spacing w:line="276" w:lineRule="auto"/>
        <w:ind w:right="-2155"/>
        <w:jc w:val="center"/>
        <w:rPr>
          <w:b/>
          <w:sz w:val="24"/>
          <w:szCs w:val="24"/>
        </w:rPr>
      </w:pPr>
    </w:p>
    <w:tbl>
      <w:tblPr>
        <w:tblW w:w="9854" w:type="dxa"/>
        <w:tblInd w:w="-176" w:type="dxa"/>
        <w:tblLayout w:type="fixed"/>
        <w:tblLook w:val="04A0"/>
      </w:tblPr>
      <w:tblGrid>
        <w:gridCol w:w="952"/>
        <w:gridCol w:w="1996"/>
        <w:gridCol w:w="1219"/>
        <w:gridCol w:w="653"/>
        <w:gridCol w:w="709"/>
        <w:gridCol w:w="709"/>
        <w:gridCol w:w="567"/>
        <w:gridCol w:w="1276"/>
        <w:gridCol w:w="1056"/>
        <w:gridCol w:w="717"/>
      </w:tblGrid>
      <w:tr w:rsidR="00AF7769" w:rsidRPr="000A66E2" w:rsidTr="000A66E2">
        <w:trPr>
          <w:trHeight w:val="765"/>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классы</w:t>
            </w:r>
          </w:p>
        </w:tc>
        <w:tc>
          <w:tcPr>
            <w:tcW w:w="1996" w:type="dxa"/>
            <w:tcBorders>
              <w:top w:val="single" w:sz="8" w:space="0" w:color="auto"/>
              <w:left w:val="nil"/>
              <w:bottom w:val="single" w:sz="8" w:space="0" w:color="auto"/>
              <w:right w:val="single" w:sz="4" w:space="0" w:color="auto"/>
            </w:tcBorders>
            <w:shd w:val="clear" w:color="auto" w:fill="auto"/>
            <w:noWrap/>
            <w:vAlign w:val="center"/>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Предмет</w:t>
            </w:r>
          </w:p>
        </w:tc>
        <w:tc>
          <w:tcPr>
            <w:tcW w:w="1219" w:type="dxa"/>
            <w:tcBorders>
              <w:top w:val="single" w:sz="8" w:space="0" w:color="auto"/>
              <w:left w:val="nil"/>
              <w:bottom w:val="single" w:sz="8" w:space="0" w:color="auto"/>
              <w:right w:val="single" w:sz="4" w:space="0" w:color="auto"/>
            </w:tcBorders>
            <w:shd w:val="clear" w:color="auto" w:fill="auto"/>
            <w:vAlign w:val="center"/>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кол-во учащихся</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"4"</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"2"</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 усп.</w:t>
            </w:r>
          </w:p>
        </w:tc>
        <w:tc>
          <w:tcPr>
            <w:tcW w:w="1056" w:type="dxa"/>
            <w:tcBorders>
              <w:top w:val="single" w:sz="8" w:space="0" w:color="auto"/>
              <w:left w:val="nil"/>
              <w:bottom w:val="single" w:sz="8" w:space="0" w:color="auto"/>
              <w:right w:val="single" w:sz="4" w:space="0" w:color="auto"/>
            </w:tcBorders>
            <w:shd w:val="clear" w:color="auto" w:fill="auto"/>
            <w:vAlign w:val="center"/>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 кач-ва</w:t>
            </w:r>
          </w:p>
        </w:tc>
        <w:tc>
          <w:tcPr>
            <w:tcW w:w="717" w:type="dxa"/>
            <w:tcBorders>
              <w:top w:val="single" w:sz="8" w:space="0" w:color="auto"/>
              <w:left w:val="nil"/>
              <w:bottom w:val="single" w:sz="8" w:space="0" w:color="auto"/>
              <w:right w:val="single" w:sz="8" w:space="0" w:color="auto"/>
            </w:tcBorders>
            <w:shd w:val="clear" w:color="auto" w:fill="auto"/>
            <w:vAlign w:val="center"/>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средний балл</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5-е</w:t>
            </w:r>
          </w:p>
        </w:tc>
        <w:tc>
          <w:tcPr>
            <w:tcW w:w="1996" w:type="dxa"/>
            <w:vMerge w:val="restart"/>
            <w:tcBorders>
              <w:top w:val="nil"/>
              <w:left w:val="single" w:sz="4" w:space="0" w:color="auto"/>
              <w:bottom w:val="nil"/>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Русский язык</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55,29%</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3,74</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63</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27</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57,14%</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3,83</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30</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50,00%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3,60</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59,32%</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3,78</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61,90%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3,81</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75,00%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3,92</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lastRenderedPageBreak/>
              <w:t>11-е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71,05%</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4,00</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371</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72</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147</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152</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59,03%</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3,78</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5-е</w:t>
            </w:r>
          </w:p>
        </w:tc>
        <w:tc>
          <w:tcPr>
            <w:tcW w:w="1996" w:type="dxa"/>
            <w:vMerge w:val="restart"/>
            <w:tcBorders>
              <w:top w:val="nil"/>
              <w:left w:val="single" w:sz="4" w:space="0" w:color="auto"/>
              <w:bottom w:val="nil"/>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Литература</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83,53%</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4,32</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63</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90,48%</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4,57</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65,00%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4,05</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27</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76,27%</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4,22</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73,81%</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4,12</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75,00%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4,13</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11-е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12</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71,05%</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4,03</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color w:val="000000"/>
                <w:sz w:val="24"/>
                <w:szCs w:val="24"/>
              </w:rPr>
            </w:pPr>
            <w:r w:rsidRPr="000A66E2">
              <w:rPr>
                <w:rFonts w:eastAsia="Times New Roman"/>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371</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171</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117</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83</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77,63%</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4,24</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5-е</w:t>
            </w:r>
          </w:p>
        </w:tc>
        <w:tc>
          <w:tcPr>
            <w:tcW w:w="1996" w:type="dxa"/>
            <w:vMerge w:val="restart"/>
            <w:tcBorders>
              <w:top w:val="nil"/>
              <w:left w:val="single" w:sz="4" w:space="0" w:color="auto"/>
              <w:bottom w:val="nil"/>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Английский язык</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27</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75,81%</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4,08</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37</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62,16%</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3,89</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17</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27</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55,00%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3,82</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44</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17</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61,36%</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3,89</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21</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47,62%</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3,71</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17</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94,12%</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4,41</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11-е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23</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13</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73,91%</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3,91</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color w:val="000000"/>
                <w:sz w:val="24"/>
                <w:szCs w:val="24"/>
              </w:rPr>
            </w:pPr>
            <w:r w:rsidRPr="000A66E2">
              <w:rPr>
                <w:rFonts w:eastAsia="Times New Roman"/>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264</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75</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98</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91</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65,53%</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3,94</w:t>
            </w:r>
          </w:p>
        </w:tc>
      </w:tr>
      <w:tr w:rsidR="00AF7769" w:rsidRPr="000A66E2" w:rsidTr="000A66E2">
        <w:trPr>
          <w:trHeight w:val="40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5-е</w:t>
            </w:r>
          </w:p>
        </w:tc>
        <w:tc>
          <w:tcPr>
            <w:tcW w:w="1996" w:type="dxa"/>
            <w:vMerge w:val="restart"/>
            <w:tcBorders>
              <w:top w:val="nil"/>
              <w:left w:val="single" w:sz="4" w:space="0" w:color="auto"/>
              <w:bottom w:val="single" w:sz="8" w:space="0" w:color="000000"/>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Немецкий язык</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23</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69,57%</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4,13</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26</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42,31%</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3,54</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17</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41,18%</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3,76</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26,67%</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3,33</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21</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47,62%</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3,57</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57,14%</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3,57</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11-е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46,67%</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3,60</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nil"/>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color w:val="000000"/>
                <w:sz w:val="24"/>
                <w:szCs w:val="24"/>
              </w:rPr>
            </w:pPr>
            <w:r w:rsidRPr="000A66E2">
              <w:rPr>
                <w:rFonts w:eastAsia="Times New Roman"/>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124</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35</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65</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47,58%</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3,67</w:t>
            </w:r>
          </w:p>
        </w:tc>
      </w:tr>
      <w:tr w:rsidR="00AF7769" w:rsidRPr="000A66E2" w:rsidTr="000A66E2">
        <w:trPr>
          <w:trHeight w:val="39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5-е</w:t>
            </w:r>
          </w:p>
        </w:tc>
        <w:tc>
          <w:tcPr>
            <w:tcW w:w="1996" w:type="dxa"/>
            <w:vMerge w:val="restart"/>
            <w:tcBorders>
              <w:top w:val="nil"/>
              <w:left w:val="single" w:sz="4" w:space="0" w:color="auto"/>
              <w:bottom w:val="single" w:sz="8" w:space="0" w:color="000000"/>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Эрзянский  язык</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98,82%</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4,49</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63</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93,65%</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4,32</w:t>
            </w:r>
          </w:p>
        </w:tc>
      </w:tr>
      <w:tr w:rsidR="00AF7769" w:rsidRPr="000A66E2" w:rsidTr="000A66E2">
        <w:trPr>
          <w:trHeight w:val="375"/>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22</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25</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13</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78,33%</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4,15</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nil"/>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color w:val="000000"/>
                <w:sz w:val="24"/>
                <w:szCs w:val="24"/>
              </w:rPr>
            </w:pPr>
            <w:r w:rsidRPr="000A66E2">
              <w:rPr>
                <w:rFonts w:eastAsia="Times New Roman"/>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208</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89</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101</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18</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91,35%</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4,34</w:t>
            </w:r>
          </w:p>
        </w:tc>
      </w:tr>
      <w:tr w:rsidR="00AF7769" w:rsidRPr="000A66E2" w:rsidTr="000A66E2">
        <w:trPr>
          <w:trHeight w:val="39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5-е</w:t>
            </w:r>
          </w:p>
        </w:tc>
        <w:tc>
          <w:tcPr>
            <w:tcW w:w="1996" w:type="dxa"/>
            <w:vMerge w:val="restart"/>
            <w:tcBorders>
              <w:top w:val="nil"/>
              <w:left w:val="single" w:sz="4" w:space="0" w:color="auto"/>
              <w:bottom w:val="nil"/>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математика</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36</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57,65%</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3,75</w:t>
            </w:r>
          </w:p>
        </w:tc>
      </w:tr>
      <w:tr w:rsidR="00AF7769" w:rsidRPr="000A66E2" w:rsidTr="000A66E2">
        <w:trPr>
          <w:trHeight w:val="39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63</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50,79%</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3,63</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color w:val="000000"/>
                <w:sz w:val="24"/>
                <w:szCs w:val="24"/>
              </w:rPr>
            </w:pPr>
            <w:r w:rsidRPr="000A66E2">
              <w:rPr>
                <w:rFonts w:eastAsia="Times New Roman"/>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148</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58</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67</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54,73%</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3,70</w:t>
            </w:r>
          </w:p>
        </w:tc>
      </w:tr>
      <w:tr w:rsidR="00AF7769" w:rsidRPr="000A66E2" w:rsidTr="000A66E2">
        <w:trPr>
          <w:trHeight w:val="375"/>
        </w:trPr>
        <w:tc>
          <w:tcPr>
            <w:tcW w:w="9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val="restart"/>
            <w:tcBorders>
              <w:top w:val="nil"/>
              <w:left w:val="single" w:sz="4" w:space="0" w:color="auto"/>
              <w:bottom w:val="single" w:sz="8" w:space="0" w:color="000000"/>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Алгебра</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53,33%</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3,65</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32</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45,76%</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3,56</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50,00%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3,62</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lastRenderedPageBreak/>
              <w:t>10-е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62,50%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3,71</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11-е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18</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60,53%</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3,74</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nil"/>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color w:val="000000"/>
                <w:sz w:val="24"/>
                <w:szCs w:val="24"/>
              </w:rPr>
            </w:pPr>
            <w:r w:rsidRPr="000A66E2">
              <w:rPr>
                <w:rFonts w:eastAsia="Times New Roman"/>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223</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25</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93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105</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52,91%</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3,64</w:t>
            </w:r>
          </w:p>
        </w:tc>
      </w:tr>
      <w:tr w:rsidR="00AF7769" w:rsidRPr="000A66E2" w:rsidTr="000A66E2">
        <w:trPr>
          <w:trHeight w:val="375"/>
        </w:trPr>
        <w:tc>
          <w:tcPr>
            <w:tcW w:w="9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val="restart"/>
            <w:tcBorders>
              <w:top w:val="nil"/>
              <w:left w:val="single" w:sz="4" w:space="0" w:color="auto"/>
              <w:bottom w:val="single" w:sz="8" w:space="0" w:color="000000"/>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Геометрия</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3,78</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17</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34</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42,37%</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3,56</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50,00%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3,62</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62,50%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3,71</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11-е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18</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57,89%</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3,68</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nil"/>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color w:val="000000"/>
                <w:sz w:val="24"/>
                <w:szCs w:val="24"/>
              </w:rPr>
            </w:pPr>
            <w:r w:rsidRPr="000A66E2">
              <w:rPr>
                <w:rFonts w:eastAsia="Times New Roman"/>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223</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30</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89</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104</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53,36%</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3,67</w:t>
            </w:r>
          </w:p>
        </w:tc>
      </w:tr>
      <w:tr w:rsidR="00AF7769" w:rsidRPr="000A66E2" w:rsidTr="000A66E2">
        <w:trPr>
          <w:trHeight w:val="375"/>
        </w:trPr>
        <w:tc>
          <w:tcPr>
            <w:tcW w:w="9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val="restart"/>
            <w:tcBorders>
              <w:top w:val="nil"/>
              <w:left w:val="single" w:sz="4" w:space="0" w:color="auto"/>
              <w:bottom w:val="single" w:sz="8" w:space="0" w:color="000000"/>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Информатика</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67,80%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3,93</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78,57%</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4,02</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70,83%</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3,96</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11-е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19</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89,47%</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4,29</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nil"/>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color w:val="000000"/>
                <w:sz w:val="24"/>
                <w:szCs w:val="24"/>
              </w:rPr>
            </w:pPr>
            <w:r w:rsidRPr="000A66E2">
              <w:rPr>
                <w:rFonts w:eastAsia="Times New Roman"/>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163</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78</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39</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76,07%</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4,04</w:t>
            </w:r>
          </w:p>
        </w:tc>
      </w:tr>
      <w:tr w:rsidR="00AF7769" w:rsidRPr="000A66E2" w:rsidTr="000A66E2">
        <w:trPr>
          <w:trHeight w:val="40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5-е</w:t>
            </w:r>
          </w:p>
        </w:tc>
        <w:tc>
          <w:tcPr>
            <w:tcW w:w="1996" w:type="dxa"/>
            <w:vMerge w:val="restart"/>
            <w:tcBorders>
              <w:top w:val="nil"/>
              <w:left w:val="single" w:sz="4" w:space="0" w:color="auto"/>
              <w:bottom w:val="single" w:sz="8" w:space="0" w:color="000000"/>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История</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90,59%</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4,44</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63</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19</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20</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68,25%</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3,98</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65,00%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3,92</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59,32%</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3,85</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17</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59,52%</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3,83</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4,50</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11-е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12</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25</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97,37%</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4,29</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nil"/>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color w:val="000000"/>
                <w:sz w:val="24"/>
                <w:szCs w:val="24"/>
              </w:rPr>
            </w:pPr>
            <w:r w:rsidRPr="000A66E2">
              <w:rPr>
                <w:rFonts w:eastAsia="Times New Roman"/>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371</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129</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151</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91</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75,47%</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4,10</w:t>
            </w:r>
          </w:p>
        </w:tc>
      </w:tr>
      <w:tr w:rsidR="00AF7769" w:rsidRPr="000A66E2" w:rsidTr="000A66E2">
        <w:trPr>
          <w:trHeight w:val="375"/>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5В</w:t>
            </w:r>
          </w:p>
        </w:tc>
        <w:tc>
          <w:tcPr>
            <w:tcW w:w="1996" w:type="dxa"/>
            <w:vMerge w:val="restart"/>
            <w:tcBorders>
              <w:top w:val="nil"/>
              <w:left w:val="single" w:sz="4" w:space="0" w:color="auto"/>
              <w:bottom w:val="single" w:sz="8" w:space="0" w:color="000000"/>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Обществознание</w:t>
            </w: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25</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12</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84,00%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4,20</w:t>
            </w:r>
          </w:p>
        </w:tc>
      </w:tr>
      <w:tr w:rsidR="00AF7769" w:rsidRPr="000A66E2" w:rsidTr="000A66E2">
        <w:trPr>
          <w:trHeight w:val="375"/>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63</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80,95%</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4,25</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17</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75,00%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4,03</w:t>
            </w:r>
          </w:p>
        </w:tc>
      </w:tr>
      <w:tr w:rsidR="00AF7769" w:rsidRPr="000A66E2" w:rsidTr="000A66E2">
        <w:trPr>
          <w:trHeight w:val="40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19</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67,80%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3,93</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18</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57,14%</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3,83</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4,50</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11-е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21</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13</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89,47%</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4,45</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nil"/>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color w:val="000000"/>
                <w:sz w:val="24"/>
                <w:szCs w:val="24"/>
              </w:rPr>
            </w:pPr>
            <w:r w:rsidRPr="000A66E2">
              <w:rPr>
                <w:rFonts w:eastAsia="Times New Roman"/>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311</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113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126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72</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76,85%</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4,13</w:t>
            </w:r>
          </w:p>
        </w:tc>
      </w:tr>
      <w:tr w:rsidR="00AF7769" w:rsidRPr="000A66E2" w:rsidTr="000A66E2">
        <w:trPr>
          <w:trHeight w:val="33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5-е</w:t>
            </w:r>
          </w:p>
        </w:tc>
        <w:tc>
          <w:tcPr>
            <w:tcW w:w="1996" w:type="dxa"/>
            <w:vMerge w:val="restart"/>
            <w:tcBorders>
              <w:top w:val="nil"/>
              <w:left w:val="single" w:sz="4" w:space="0" w:color="auto"/>
              <w:bottom w:val="nil"/>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ИКМ</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92,94%</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4,41</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64</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27</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76,56%</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4,19</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84,75%</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4,29</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77,97%</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4,22</w:t>
            </w:r>
          </w:p>
        </w:tc>
      </w:tr>
      <w:tr w:rsidR="00AF7769" w:rsidRPr="000A66E2" w:rsidTr="000A66E2">
        <w:trPr>
          <w:trHeight w:val="39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17</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19</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85,71%</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4,26</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lastRenderedPageBreak/>
              <w:t>итого</w:t>
            </w:r>
          </w:p>
        </w:tc>
        <w:tc>
          <w:tcPr>
            <w:tcW w:w="199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309</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137</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123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49</w:t>
            </w:r>
          </w:p>
        </w:tc>
        <w:tc>
          <w:tcPr>
            <w:tcW w:w="567" w:type="dxa"/>
            <w:tcBorders>
              <w:top w:val="single" w:sz="8" w:space="0" w:color="auto"/>
              <w:left w:val="nil"/>
              <w:bottom w:val="single" w:sz="8" w:space="0" w:color="auto"/>
              <w:right w:val="nil"/>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84,14%</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4,28</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val="restart"/>
            <w:tcBorders>
              <w:top w:val="nil"/>
              <w:left w:val="single" w:sz="4" w:space="0" w:color="auto"/>
              <w:bottom w:val="single" w:sz="8" w:space="0" w:color="000000"/>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Химия</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29</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50,85%</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3,64</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18</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57,14%</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3,79</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41,67%</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3,50</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11-е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12</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20</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47,37%</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3,63</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nil"/>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163</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25</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57</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81</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50,31%</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3,66</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5-е</w:t>
            </w:r>
          </w:p>
        </w:tc>
        <w:tc>
          <w:tcPr>
            <w:tcW w:w="1996" w:type="dxa"/>
            <w:vMerge w:val="restart"/>
            <w:tcBorders>
              <w:top w:val="nil"/>
              <w:left w:val="single" w:sz="4" w:space="0" w:color="auto"/>
              <w:bottom w:val="nil"/>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Биология</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47</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91,76%</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4,28</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63</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79,37%</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4,21</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65,00%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3,80</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93,22%</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4,27</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19</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88,10%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4,31</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4,46</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11-е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20</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94,74%</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4,47</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371</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135</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184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52</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85,98%</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4,22</w:t>
            </w:r>
          </w:p>
        </w:tc>
      </w:tr>
      <w:tr w:rsidR="00AF7769" w:rsidRPr="000A66E2" w:rsidTr="000A66E2">
        <w:trPr>
          <w:trHeight w:val="375"/>
        </w:trPr>
        <w:tc>
          <w:tcPr>
            <w:tcW w:w="9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val="restart"/>
            <w:tcBorders>
              <w:top w:val="nil"/>
              <w:left w:val="single" w:sz="4" w:space="0" w:color="auto"/>
              <w:bottom w:val="nil"/>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Физика</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56,67%</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3,55</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29</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50,85%</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3,64</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19</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54,76%</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3,71</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62,50%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3,71</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11-е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19</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50,00%</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3,58</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223</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28</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93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99</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54,26%</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3,63</w:t>
            </w:r>
          </w:p>
        </w:tc>
      </w:tr>
      <w:tr w:rsidR="00AF7769" w:rsidRPr="000A66E2" w:rsidTr="000A66E2">
        <w:trPr>
          <w:trHeight w:val="375"/>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5-е</w:t>
            </w:r>
          </w:p>
        </w:tc>
        <w:tc>
          <w:tcPr>
            <w:tcW w:w="1996" w:type="dxa"/>
            <w:vMerge w:val="restart"/>
            <w:tcBorders>
              <w:top w:val="nil"/>
              <w:left w:val="single" w:sz="4" w:space="0" w:color="auto"/>
              <w:bottom w:val="single" w:sz="8" w:space="0" w:color="000000"/>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География</w:t>
            </w: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31</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43</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87,06%</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4,24</w:t>
            </w:r>
          </w:p>
        </w:tc>
      </w:tr>
      <w:tr w:rsidR="00AF7769" w:rsidRPr="000A66E2" w:rsidTr="000A66E2">
        <w:trPr>
          <w:trHeight w:val="375"/>
        </w:trPr>
        <w:tc>
          <w:tcPr>
            <w:tcW w:w="9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63</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73,02%</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4,03</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73,33%</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4,08</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77,97%</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4,17</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83,33%</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4,19</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95,83%</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4,54</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11-е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18</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86,84%</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4,34</w:t>
            </w:r>
          </w:p>
        </w:tc>
      </w:tr>
      <w:tr w:rsidR="00AF7769" w:rsidRPr="000A66E2" w:rsidTr="000A66E2">
        <w:trPr>
          <w:trHeight w:val="390"/>
        </w:trPr>
        <w:tc>
          <w:tcPr>
            <w:tcW w:w="952" w:type="dxa"/>
            <w:tcBorders>
              <w:top w:val="single" w:sz="8" w:space="0" w:color="auto"/>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nil"/>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371</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141</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160</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70</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81,13%</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4,19</w:t>
            </w:r>
          </w:p>
        </w:tc>
      </w:tr>
      <w:tr w:rsidR="00AF7769" w:rsidRPr="000A66E2" w:rsidTr="000A66E2">
        <w:trPr>
          <w:trHeight w:val="375"/>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5б</w:t>
            </w:r>
          </w:p>
        </w:tc>
        <w:tc>
          <w:tcPr>
            <w:tcW w:w="1996" w:type="dxa"/>
            <w:vMerge w:val="restart"/>
            <w:tcBorders>
              <w:top w:val="nil"/>
              <w:left w:val="single" w:sz="4" w:space="0" w:color="auto"/>
              <w:bottom w:val="single" w:sz="8" w:space="0" w:color="000000"/>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ОБЖ</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30</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96,67%</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5,47</w:t>
            </w:r>
          </w:p>
        </w:tc>
      </w:tr>
      <w:tr w:rsidR="00AF7769" w:rsidRPr="000A66E2" w:rsidTr="000A66E2">
        <w:trPr>
          <w:trHeight w:val="375"/>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6б</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12</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62,50%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4,00</w:t>
            </w:r>
          </w:p>
        </w:tc>
      </w:tr>
      <w:tr w:rsidR="00AF7769" w:rsidRPr="000A66E2" w:rsidTr="000A66E2">
        <w:trPr>
          <w:trHeight w:val="375"/>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7б</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79,31%</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4,21</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13</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77,97%</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4,17</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94,74%</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4,74</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11-е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4,67</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nil"/>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121</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69</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37</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15</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87,60%</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4,45</w:t>
            </w:r>
          </w:p>
        </w:tc>
      </w:tr>
      <w:tr w:rsidR="00AF7769" w:rsidRPr="000A66E2" w:rsidTr="000A66E2">
        <w:trPr>
          <w:trHeight w:val="45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lastRenderedPageBreak/>
              <w:t>5-е</w:t>
            </w:r>
          </w:p>
        </w:tc>
        <w:tc>
          <w:tcPr>
            <w:tcW w:w="1996" w:type="dxa"/>
            <w:vMerge w:val="restart"/>
            <w:tcBorders>
              <w:top w:val="nil"/>
              <w:left w:val="single" w:sz="4" w:space="0" w:color="auto"/>
              <w:bottom w:val="nil"/>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Музыка</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29</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36,47%</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1,80</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63</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85,71%</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4,35</w:t>
            </w:r>
          </w:p>
        </w:tc>
      </w:tr>
      <w:tr w:rsidR="00AF7769" w:rsidRPr="000A66E2" w:rsidTr="000A66E2">
        <w:trPr>
          <w:trHeight w:val="39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37</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91,67%</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4,53</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208</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97</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14</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67,31%</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3,36</w:t>
            </w:r>
          </w:p>
        </w:tc>
      </w:tr>
      <w:tr w:rsidR="00AF7769" w:rsidRPr="000A66E2" w:rsidTr="000A66E2">
        <w:trPr>
          <w:trHeight w:val="36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5-е</w:t>
            </w:r>
          </w:p>
        </w:tc>
        <w:tc>
          <w:tcPr>
            <w:tcW w:w="1996" w:type="dxa"/>
            <w:vMerge w:val="restart"/>
            <w:tcBorders>
              <w:top w:val="nil"/>
              <w:left w:val="single" w:sz="4" w:space="0" w:color="auto"/>
              <w:bottom w:val="nil"/>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ИЗО</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97,65%</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4,48</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63</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29</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85,71%</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4,32</w:t>
            </w:r>
          </w:p>
        </w:tc>
      </w:tr>
      <w:tr w:rsidR="00AF7769" w:rsidRPr="000A66E2" w:rsidTr="000A66E2">
        <w:trPr>
          <w:trHeight w:val="39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93,33%</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4,48</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208</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105</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88</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15</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92,79%</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4,43</w:t>
            </w:r>
          </w:p>
        </w:tc>
      </w:tr>
      <w:tr w:rsidR="00AF7769" w:rsidRPr="000A66E2" w:rsidTr="000A66E2">
        <w:trPr>
          <w:trHeight w:val="42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val="restart"/>
            <w:tcBorders>
              <w:top w:val="nil"/>
              <w:left w:val="single" w:sz="4" w:space="0" w:color="auto"/>
              <w:bottom w:val="nil"/>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Искусство</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19</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17</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71,19%</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4,10</w:t>
            </w:r>
          </w:p>
        </w:tc>
      </w:tr>
      <w:tr w:rsidR="00AF7769" w:rsidRPr="000A66E2" w:rsidTr="000A66E2">
        <w:trPr>
          <w:trHeight w:val="39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19</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17</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85,71%</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4,31</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101</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42</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36</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23</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77,23%</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4,19</w:t>
            </w:r>
          </w:p>
        </w:tc>
      </w:tr>
      <w:tr w:rsidR="00AF7769" w:rsidRPr="000A66E2" w:rsidTr="000A66E2">
        <w:trPr>
          <w:trHeight w:val="31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5-е</w:t>
            </w:r>
          </w:p>
        </w:tc>
        <w:tc>
          <w:tcPr>
            <w:tcW w:w="1996" w:type="dxa"/>
            <w:vMerge w:val="restart"/>
            <w:tcBorders>
              <w:top w:val="nil"/>
              <w:left w:val="single" w:sz="4" w:space="0" w:color="auto"/>
              <w:bottom w:val="single" w:sz="8" w:space="0" w:color="000000"/>
              <w:right w:val="single" w:sz="4" w:space="0" w:color="auto"/>
            </w:tcBorders>
            <w:shd w:val="clear" w:color="auto" w:fill="auto"/>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Технология (девочки)</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36</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97,22%</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4,56</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26</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88,46%</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4,46</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28</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78,57%</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4,14</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31</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67,74%</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4,19</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4,60</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nil"/>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color w:val="000000"/>
                <w:sz w:val="24"/>
                <w:szCs w:val="24"/>
              </w:rPr>
            </w:pPr>
            <w:r w:rsidRPr="000A66E2">
              <w:rPr>
                <w:rFonts w:eastAsia="Times New Roman"/>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131</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68</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20</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84,73%</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4,37</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5-е</w:t>
            </w:r>
          </w:p>
        </w:tc>
        <w:tc>
          <w:tcPr>
            <w:tcW w:w="1996" w:type="dxa"/>
            <w:vMerge w:val="restart"/>
            <w:tcBorders>
              <w:top w:val="nil"/>
              <w:left w:val="single" w:sz="4" w:space="0" w:color="auto"/>
              <w:bottom w:val="single" w:sz="8" w:space="0" w:color="000000"/>
              <w:right w:val="single" w:sz="4" w:space="0" w:color="auto"/>
            </w:tcBorders>
            <w:shd w:val="clear" w:color="auto" w:fill="auto"/>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Технология (мальчики)</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17</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28</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91,84%</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4,27</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37</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83,78%</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4,24</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84,38%</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4,25</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28</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85,71%</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4,32</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14</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4,43</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nil"/>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color w:val="000000"/>
                <w:sz w:val="24"/>
                <w:szCs w:val="24"/>
              </w:rPr>
            </w:pPr>
            <w:r w:rsidRPr="000A66E2">
              <w:rPr>
                <w:rFonts w:eastAsia="Times New Roman"/>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160</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64</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77</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19</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88,13%</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4,28</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val="restart"/>
            <w:tcBorders>
              <w:top w:val="nil"/>
              <w:left w:val="single" w:sz="4" w:space="0" w:color="auto"/>
              <w:bottom w:val="nil"/>
              <w:right w:val="single" w:sz="4" w:space="0" w:color="auto"/>
            </w:tcBorders>
            <w:shd w:val="clear" w:color="auto" w:fill="auto"/>
            <w:noWrap/>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МХК</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17</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95,83%</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4,67</w:t>
            </w:r>
          </w:p>
        </w:tc>
      </w:tr>
      <w:tr w:rsidR="00AF7769" w:rsidRPr="000A66E2" w:rsidTr="000A66E2">
        <w:trPr>
          <w:trHeight w:val="390"/>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11-е</w:t>
            </w:r>
          </w:p>
        </w:tc>
        <w:tc>
          <w:tcPr>
            <w:tcW w:w="1996" w:type="dxa"/>
            <w:vMerge/>
            <w:tcBorders>
              <w:top w:val="nil"/>
              <w:left w:val="single" w:sz="4" w:space="0" w:color="auto"/>
              <w:bottom w:val="nil"/>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4,61</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62</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40</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21</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98,39%</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4,63</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5-е</w:t>
            </w:r>
          </w:p>
        </w:tc>
        <w:tc>
          <w:tcPr>
            <w:tcW w:w="1996" w:type="dxa"/>
            <w:vMerge w:val="restart"/>
            <w:tcBorders>
              <w:top w:val="nil"/>
              <w:left w:val="single" w:sz="4" w:space="0" w:color="auto"/>
              <w:bottom w:val="single" w:sz="8" w:space="0" w:color="000000"/>
              <w:right w:val="single" w:sz="4" w:space="0" w:color="auto"/>
            </w:tcBorders>
            <w:shd w:val="clear" w:color="auto" w:fill="auto"/>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Физическая культура</w:t>
            </w: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85</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29</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92,94%</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4,52</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6-е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63</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40</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21</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96,83%</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4,60</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7-е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60</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95,00%</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4,65</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8-е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59</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33</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96,61%</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4,53</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9-е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42</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15</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92,86%</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4,50</w:t>
            </w:r>
          </w:p>
        </w:tc>
      </w:tr>
      <w:tr w:rsidR="00AF7769" w:rsidRPr="000A66E2" w:rsidTr="000A66E2">
        <w:trPr>
          <w:trHeight w:val="375"/>
        </w:trPr>
        <w:tc>
          <w:tcPr>
            <w:tcW w:w="952" w:type="dxa"/>
            <w:tcBorders>
              <w:top w:val="nil"/>
              <w:left w:val="single" w:sz="8" w:space="0" w:color="auto"/>
              <w:bottom w:val="single" w:sz="4"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10-е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24</w:t>
            </w:r>
          </w:p>
        </w:tc>
        <w:tc>
          <w:tcPr>
            <w:tcW w:w="653"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16</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single" w:sz="4"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95,83%</w:t>
            </w:r>
          </w:p>
        </w:tc>
        <w:tc>
          <w:tcPr>
            <w:tcW w:w="717" w:type="dxa"/>
            <w:tcBorders>
              <w:top w:val="nil"/>
              <w:left w:val="nil"/>
              <w:bottom w:val="single" w:sz="4"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4,63</w:t>
            </w:r>
          </w:p>
        </w:tc>
      </w:tr>
      <w:tr w:rsidR="00AF7769" w:rsidRPr="000A66E2" w:rsidTr="000A66E2">
        <w:trPr>
          <w:trHeight w:val="390"/>
        </w:trPr>
        <w:tc>
          <w:tcPr>
            <w:tcW w:w="952" w:type="dxa"/>
            <w:tcBorders>
              <w:top w:val="nil"/>
              <w:left w:val="single" w:sz="8" w:space="0" w:color="auto"/>
              <w:bottom w:val="nil"/>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11-е</w:t>
            </w:r>
          </w:p>
        </w:tc>
        <w:tc>
          <w:tcPr>
            <w:tcW w:w="1996" w:type="dxa"/>
            <w:vMerge/>
            <w:tcBorders>
              <w:top w:val="nil"/>
              <w:left w:val="single" w:sz="4" w:space="0" w:color="auto"/>
              <w:bottom w:val="single" w:sz="8" w:space="0" w:color="000000"/>
              <w:right w:val="single" w:sz="4" w:space="0" w:color="auto"/>
            </w:tcBorders>
            <w:vAlign w:val="center"/>
            <w:hideMark/>
          </w:tcPr>
          <w:p w:rsidR="00AF7769" w:rsidRPr="000A66E2" w:rsidRDefault="00AF7769" w:rsidP="000A66E2">
            <w:pPr>
              <w:rPr>
                <w:rFonts w:eastAsia="Times New Roman"/>
                <w:b/>
                <w:bCs/>
                <w:color w:val="000000"/>
                <w:sz w:val="24"/>
                <w:szCs w:val="24"/>
              </w:rPr>
            </w:pPr>
          </w:p>
        </w:tc>
        <w:tc>
          <w:tcPr>
            <w:tcW w:w="121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38</w:t>
            </w:r>
          </w:p>
        </w:tc>
        <w:tc>
          <w:tcPr>
            <w:tcW w:w="653"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27</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w:t>
            </w:r>
          </w:p>
        </w:tc>
        <w:tc>
          <w:tcPr>
            <w:tcW w:w="709"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w:t>
            </w:r>
          </w:p>
        </w:tc>
        <w:tc>
          <w:tcPr>
            <w:tcW w:w="567"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0</w:t>
            </w:r>
          </w:p>
        </w:tc>
        <w:tc>
          <w:tcPr>
            <w:tcW w:w="127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100,00%</w:t>
            </w:r>
          </w:p>
        </w:tc>
        <w:tc>
          <w:tcPr>
            <w:tcW w:w="1056" w:type="dxa"/>
            <w:tcBorders>
              <w:top w:val="nil"/>
              <w:left w:val="nil"/>
              <w:bottom w:val="nil"/>
              <w:right w:val="single" w:sz="4"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97,37%</w:t>
            </w:r>
          </w:p>
        </w:tc>
        <w:tc>
          <w:tcPr>
            <w:tcW w:w="717" w:type="dxa"/>
            <w:tcBorders>
              <w:top w:val="nil"/>
              <w:left w:val="nil"/>
              <w:bottom w:val="nil"/>
              <w:right w:val="single" w:sz="8" w:space="0" w:color="auto"/>
            </w:tcBorders>
            <w:shd w:val="clear" w:color="auto" w:fill="auto"/>
            <w:noWrap/>
            <w:vAlign w:val="bottom"/>
            <w:hideMark/>
          </w:tcPr>
          <w:p w:rsidR="00AF7769" w:rsidRPr="000A66E2" w:rsidRDefault="00AF7769" w:rsidP="000A66E2">
            <w:pPr>
              <w:jc w:val="right"/>
              <w:rPr>
                <w:rFonts w:eastAsia="Times New Roman"/>
                <w:color w:val="000000"/>
                <w:sz w:val="24"/>
                <w:szCs w:val="24"/>
              </w:rPr>
            </w:pPr>
            <w:r w:rsidRPr="000A66E2">
              <w:rPr>
                <w:rFonts w:eastAsia="Times New Roman"/>
                <w:color w:val="000000"/>
                <w:sz w:val="24"/>
                <w:szCs w:val="24"/>
              </w:rPr>
              <w:t>4,68</w:t>
            </w:r>
          </w:p>
        </w:tc>
      </w:tr>
      <w:tr w:rsidR="00AF7769" w:rsidRPr="000A66E2" w:rsidTr="000A66E2">
        <w:trPr>
          <w:trHeight w:val="390"/>
        </w:trPr>
        <w:tc>
          <w:tcPr>
            <w:tcW w:w="9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итого</w:t>
            </w:r>
          </w:p>
        </w:tc>
        <w:tc>
          <w:tcPr>
            <w:tcW w:w="1996" w:type="dxa"/>
            <w:tcBorders>
              <w:top w:val="nil"/>
              <w:left w:val="nil"/>
              <w:bottom w:val="single" w:sz="8" w:space="0" w:color="auto"/>
              <w:right w:val="single" w:sz="4" w:space="0" w:color="auto"/>
            </w:tcBorders>
            <w:shd w:val="clear" w:color="auto" w:fill="auto"/>
            <w:noWrap/>
            <w:vAlign w:val="bottom"/>
            <w:hideMark/>
          </w:tcPr>
          <w:p w:rsidR="00AF7769" w:rsidRPr="000A66E2" w:rsidRDefault="00AF7769" w:rsidP="000A66E2">
            <w:pPr>
              <w:rPr>
                <w:rFonts w:eastAsia="Times New Roman"/>
                <w:b/>
                <w:bCs/>
                <w:color w:val="000000"/>
                <w:sz w:val="24"/>
                <w:szCs w:val="24"/>
              </w:rPr>
            </w:pPr>
            <w:r w:rsidRPr="000A66E2">
              <w:rPr>
                <w:rFonts w:eastAsia="Times New Roman"/>
                <w:b/>
                <w:bCs/>
                <w:color w:val="000000"/>
                <w:sz w:val="24"/>
                <w:szCs w:val="24"/>
              </w:rPr>
              <w:t> </w:t>
            </w:r>
          </w:p>
        </w:tc>
        <w:tc>
          <w:tcPr>
            <w:tcW w:w="121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371</w:t>
            </w:r>
          </w:p>
        </w:tc>
        <w:tc>
          <w:tcPr>
            <w:tcW w:w="653"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232</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121</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18</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0</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100,00%</w:t>
            </w:r>
          </w:p>
        </w:tc>
        <w:tc>
          <w:tcPr>
            <w:tcW w:w="1056" w:type="dxa"/>
            <w:tcBorders>
              <w:top w:val="single" w:sz="8" w:space="0" w:color="auto"/>
              <w:left w:val="nil"/>
              <w:bottom w:val="single" w:sz="8" w:space="0" w:color="auto"/>
              <w:right w:val="single" w:sz="4"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95,15%</w:t>
            </w:r>
          </w:p>
        </w:tc>
        <w:tc>
          <w:tcPr>
            <w:tcW w:w="717" w:type="dxa"/>
            <w:tcBorders>
              <w:top w:val="single" w:sz="8" w:space="0" w:color="auto"/>
              <w:left w:val="nil"/>
              <w:bottom w:val="single" w:sz="8" w:space="0" w:color="auto"/>
              <w:right w:val="single" w:sz="8" w:space="0" w:color="auto"/>
            </w:tcBorders>
            <w:shd w:val="clear" w:color="auto" w:fill="auto"/>
            <w:noWrap/>
            <w:vAlign w:val="bottom"/>
            <w:hideMark/>
          </w:tcPr>
          <w:p w:rsidR="00AF7769" w:rsidRPr="000A66E2" w:rsidRDefault="00AF7769" w:rsidP="000A66E2">
            <w:pPr>
              <w:jc w:val="right"/>
              <w:rPr>
                <w:rFonts w:eastAsia="Times New Roman"/>
                <w:b/>
                <w:bCs/>
                <w:color w:val="000000"/>
                <w:sz w:val="24"/>
                <w:szCs w:val="24"/>
              </w:rPr>
            </w:pPr>
            <w:r w:rsidRPr="000A66E2">
              <w:rPr>
                <w:rFonts w:eastAsia="Times New Roman"/>
                <w:b/>
                <w:bCs/>
                <w:color w:val="000000"/>
                <w:sz w:val="24"/>
                <w:szCs w:val="24"/>
              </w:rPr>
              <w:t>4,58</w:t>
            </w:r>
          </w:p>
        </w:tc>
      </w:tr>
    </w:tbl>
    <w:p w:rsidR="00E629DC" w:rsidRPr="000A66E2" w:rsidRDefault="00E629DC" w:rsidP="000A66E2">
      <w:pPr>
        <w:pStyle w:val="Standard"/>
        <w:spacing w:line="276" w:lineRule="auto"/>
        <w:ind w:firstLine="706"/>
        <w:jc w:val="both"/>
        <w:rPr>
          <w:rFonts w:cs="Times New Roman"/>
          <w:shd w:val="clear" w:color="auto" w:fill="FFFFFF"/>
          <w:lang w:val="ru-RU"/>
        </w:rPr>
      </w:pPr>
    </w:p>
    <w:p w:rsidR="00AF7769" w:rsidRPr="000A66E2" w:rsidRDefault="00AF7769" w:rsidP="000A66E2">
      <w:pPr>
        <w:spacing w:line="276" w:lineRule="auto"/>
        <w:ind w:right="-2155"/>
        <w:jc w:val="center"/>
        <w:rPr>
          <w:sz w:val="24"/>
          <w:szCs w:val="24"/>
        </w:rPr>
      </w:pPr>
    </w:p>
    <w:p w:rsidR="00AF7769" w:rsidRPr="000A66E2" w:rsidRDefault="00AF7769" w:rsidP="000A66E2">
      <w:pPr>
        <w:spacing w:line="276" w:lineRule="auto"/>
        <w:ind w:right="-2155"/>
        <w:jc w:val="center"/>
        <w:rPr>
          <w:sz w:val="24"/>
          <w:szCs w:val="24"/>
        </w:rPr>
      </w:pPr>
      <w:r w:rsidRPr="000A66E2">
        <w:rPr>
          <w:sz w:val="24"/>
          <w:szCs w:val="24"/>
        </w:rPr>
        <w:br w:type="page"/>
      </w:r>
    </w:p>
    <w:p w:rsidR="00AF7769" w:rsidRPr="000A66E2" w:rsidRDefault="00AF7769" w:rsidP="000A66E2">
      <w:pPr>
        <w:pStyle w:val="2"/>
        <w:spacing w:line="276" w:lineRule="auto"/>
        <w:rPr>
          <w:rFonts w:ascii="Times New Roman" w:hAnsi="Times New Roman" w:cs="Times New Roman"/>
          <w:color w:val="auto"/>
          <w:sz w:val="24"/>
          <w:szCs w:val="24"/>
        </w:rPr>
      </w:pPr>
      <w:bookmarkStart w:id="24" w:name="_Toc488929985"/>
      <w:bookmarkStart w:id="25" w:name="_Toc488930237"/>
      <w:bookmarkStart w:id="26" w:name="_Toc488997712"/>
      <w:r w:rsidRPr="000A66E2">
        <w:rPr>
          <w:rFonts w:ascii="Times New Roman" w:eastAsia="Times New Roman" w:hAnsi="Times New Roman" w:cs="Times New Roman"/>
          <w:color w:val="auto"/>
          <w:sz w:val="24"/>
          <w:szCs w:val="24"/>
        </w:rPr>
        <w:lastRenderedPageBreak/>
        <w:t>Результаты внешнего мониторинга</w:t>
      </w:r>
      <w:bookmarkEnd w:id="24"/>
      <w:bookmarkEnd w:id="25"/>
      <w:bookmarkEnd w:id="26"/>
    </w:p>
    <w:p w:rsidR="00AF7769" w:rsidRPr="000A66E2" w:rsidRDefault="00AF7769" w:rsidP="000A66E2">
      <w:pPr>
        <w:tabs>
          <w:tab w:val="left" w:pos="9355"/>
        </w:tabs>
        <w:spacing w:line="276" w:lineRule="auto"/>
        <w:ind w:right="-1"/>
        <w:jc w:val="both"/>
        <w:rPr>
          <w:sz w:val="24"/>
          <w:szCs w:val="24"/>
        </w:rPr>
      </w:pPr>
    </w:p>
    <w:p w:rsidR="00AF7769" w:rsidRPr="000A66E2" w:rsidRDefault="00AF7769" w:rsidP="000A66E2">
      <w:pPr>
        <w:tabs>
          <w:tab w:val="left" w:pos="9355"/>
        </w:tabs>
        <w:spacing w:line="276" w:lineRule="auto"/>
        <w:ind w:right="-1" w:firstLine="426"/>
        <w:jc w:val="both"/>
        <w:rPr>
          <w:rFonts w:eastAsia="Times New Roman"/>
          <w:bCs/>
          <w:iCs/>
          <w:sz w:val="24"/>
          <w:szCs w:val="24"/>
        </w:rPr>
      </w:pPr>
      <w:r w:rsidRPr="000A66E2">
        <w:rPr>
          <w:rFonts w:eastAsia="Times New Roman"/>
          <w:bCs/>
          <w:iCs/>
          <w:sz w:val="24"/>
          <w:szCs w:val="24"/>
        </w:rPr>
        <w:t>В 2015-16 учебном году внешний мониторинг проводился в 7-х классах по истории и иностранному языку, в 10-ом  классе по биологии, в 11-х по химии.</w:t>
      </w:r>
    </w:p>
    <w:p w:rsidR="00AF7769" w:rsidRPr="000A66E2" w:rsidRDefault="00AF7769" w:rsidP="000A66E2">
      <w:pPr>
        <w:tabs>
          <w:tab w:val="left" w:pos="9355"/>
        </w:tabs>
        <w:spacing w:line="276" w:lineRule="auto"/>
        <w:ind w:right="-1"/>
        <w:jc w:val="both"/>
        <w:rPr>
          <w:b/>
          <w:bCs/>
          <w:sz w:val="24"/>
          <w:szCs w:val="24"/>
        </w:rPr>
      </w:pPr>
      <w:r w:rsidRPr="000A66E2">
        <w:rPr>
          <w:b/>
          <w:bCs/>
          <w:sz w:val="24"/>
          <w:szCs w:val="24"/>
        </w:rPr>
        <w:t xml:space="preserve">История. Учитель: Королева М. С. </w:t>
      </w:r>
    </w:p>
    <w:tbl>
      <w:tblPr>
        <w:tblStyle w:val="a6"/>
        <w:tblW w:w="9966" w:type="dxa"/>
        <w:tblLook w:val="04A0"/>
      </w:tblPr>
      <w:tblGrid>
        <w:gridCol w:w="2065"/>
        <w:gridCol w:w="988"/>
        <w:gridCol w:w="1616"/>
        <w:gridCol w:w="1809"/>
        <w:gridCol w:w="1739"/>
        <w:gridCol w:w="1749"/>
      </w:tblGrid>
      <w:tr w:rsidR="00AF7769" w:rsidRPr="000A66E2" w:rsidTr="002D6BBE">
        <w:trPr>
          <w:trHeight w:val="522"/>
        </w:trPr>
        <w:tc>
          <w:tcPr>
            <w:tcW w:w="2065"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Дата проведения </w:t>
            </w:r>
          </w:p>
        </w:tc>
        <w:tc>
          <w:tcPr>
            <w:tcW w:w="988"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Класс </w:t>
            </w:r>
          </w:p>
        </w:tc>
        <w:tc>
          <w:tcPr>
            <w:tcW w:w="1616"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Количество уч-ся </w:t>
            </w:r>
          </w:p>
        </w:tc>
        <w:tc>
          <w:tcPr>
            <w:tcW w:w="1809"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 качества </w:t>
            </w:r>
          </w:p>
        </w:tc>
        <w:tc>
          <w:tcPr>
            <w:tcW w:w="1739"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Уровень обученности </w:t>
            </w:r>
          </w:p>
        </w:tc>
        <w:tc>
          <w:tcPr>
            <w:tcW w:w="1749"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Средний балл </w:t>
            </w:r>
          </w:p>
        </w:tc>
      </w:tr>
      <w:tr w:rsidR="00AF7769" w:rsidRPr="000A66E2" w:rsidTr="002D6BBE">
        <w:trPr>
          <w:trHeight w:val="359"/>
        </w:trPr>
        <w:tc>
          <w:tcPr>
            <w:tcW w:w="2065"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Октябрь 2015 </w:t>
            </w:r>
          </w:p>
        </w:tc>
        <w:tc>
          <w:tcPr>
            <w:tcW w:w="988"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7 </w:t>
            </w:r>
          </w:p>
        </w:tc>
        <w:tc>
          <w:tcPr>
            <w:tcW w:w="1616"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52 </w:t>
            </w:r>
          </w:p>
        </w:tc>
        <w:tc>
          <w:tcPr>
            <w:tcW w:w="180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53,8 </w:t>
            </w:r>
          </w:p>
        </w:tc>
        <w:tc>
          <w:tcPr>
            <w:tcW w:w="173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86,5 </w:t>
            </w:r>
          </w:p>
        </w:tc>
        <w:tc>
          <w:tcPr>
            <w:tcW w:w="174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3,5 </w:t>
            </w:r>
          </w:p>
        </w:tc>
      </w:tr>
    </w:tbl>
    <w:p w:rsidR="00AF7769" w:rsidRPr="000A66E2" w:rsidRDefault="00AF7769" w:rsidP="000A66E2">
      <w:pPr>
        <w:tabs>
          <w:tab w:val="left" w:pos="9355"/>
        </w:tabs>
        <w:spacing w:line="276" w:lineRule="auto"/>
        <w:ind w:right="-1"/>
        <w:jc w:val="both"/>
        <w:rPr>
          <w:sz w:val="24"/>
          <w:szCs w:val="24"/>
        </w:rPr>
      </w:pPr>
    </w:p>
    <w:p w:rsidR="00AF7769" w:rsidRPr="000A66E2" w:rsidRDefault="00AF7769" w:rsidP="000A66E2">
      <w:pPr>
        <w:tabs>
          <w:tab w:val="left" w:pos="9355"/>
        </w:tabs>
        <w:spacing w:line="276" w:lineRule="auto"/>
        <w:ind w:right="-1"/>
        <w:jc w:val="both"/>
        <w:rPr>
          <w:sz w:val="24"/>
          <w:szCs w:val="24"/>
        </w:rPr>
      </w:pPr>
      <w:r w:rsidRPr="000A66E2">
        <w:rPr>
          <w:b/>
          <w:bCs/>
          <w:sz w:val="24"/>
          <w:szCs w:val="24"/>
        </w:rPr>
        <w:t xml:space="preserve">Немецкий  язык. Учитель: Карпова М. В. </w:t>
      </w:r>
    </w:p>
    <w:tbl>
      <w:tblPr>
        <w:tblStyle w:val="a6"/>
        <w:tblW w:w="9968" w:type="dxa"/>
        <w:tblLook w:val="04A0"/>
      </w:tblPr>
      <w:tblGrid>
        <w:gridCol w:w="2065"/>
        <w:gridCol w:w="988"/>
        <w:gridCol w:w="1616"/>
        <w:gridCol w:w="1809"/>
        <w:gridCol w:w="1739"/>
        <w:gridCol w:w="1751"/>
      </w:tblGrid>
      <w:tr w:rsidR="00AF7769" w:rsidRPr="000A66E2" w:rsidTr="002D6BBE">
        <w:trPr>
          <w:trHeight w:val="972"/>
        </w:trPr>
        <w:tc>
          <w:tcPr>
            <w:tcW w:w="2065"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Дата проведения </w:t>
            </w:r>
          </w:p>
        </w:tc>
        <w:tc>
          <w:tcPr>
            <w:tcW w:w="988"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Класс </w:t>
            </w:r>
          </w:p>
        </w:tc>
        <w:tc>
          <w:tcPr>
            <w:tcW w:w="1616"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Количество уч-ся </w:t>
            </w:r>
          </w:p>
        </w:tc>
        <w:tc>
          <w:tcPr>
            <w:tcW w:w="1809"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 качества </w:t>
            </w:r>
          </w:p>
        </w:tc>
        <w:tc>
          <w:tcPr>
            <w:tcW w:w="1739"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Уровень обученности </w:t>
            </w:r>
          </w:p>
        </w:tc>
        <w:tc>
          <w:tcPr>
            <w:tcW w:w="1751"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Средний балл </w:t>
            </w:r>
          </w:p>
        </w:tc>
      </w:tr>
      <w:tr w:rsidR="00AF7769" w:rsidRPr="000A66E2" w:rsidTr="002D6BBE">
        <w:trPr>
          <w:trHeight w:val="378"/>
        </w:trPr>
        <w:tc>
          <w:tcPr>
            <w:tcW w:w="2065"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Ноябрь 2015 </w:t>
            </w:r>
          </w:p>
        </w:tc>
        <w:tc>
          <w:tcPr>
            <w:tcW w:w="988"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7 </w:t>
            </w:r>
          </w:p>
        </w:tc>
        <w:tc>
          <w:tcPr>
            <w:tcW w:w="1616"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22 </w:t>
            </w:r>
          </w:p>
        </w:tc>
        <w:tc>
          <w:tcPr>
            <w:tcW w:w="180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31,8 </w:t>
            </w:r>
          </w:p>
        </w:tc>
        <w:tc>
          <w:tcPr>
            <w:tcW w:w="173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68,2 </w:t>
            </w:r>
          </w:p>
        </w:tc>
        <w:tc>
          <w:tcPr>
            <w:tcW w:w="1751"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3,0 </w:t>
            </w:r>
          </w:p>
        </w:tc>
      </w:tr>
    </w:tbl>
    <w:p w:rsidR="00AF7769" w:rsidRPr="000A66E2" w:rsidRDefault="00AF7769" w:rsidP="000A66E2">
      <w:pPr>
        <w:tabs>
          <w:tab w:val="left" w:pos="9355"/>
        </w:tabs>
        <w:spacing w:line="276" w:lineRule="auto"/>
        <w:ind w:right="-1"/>
        <w:jc w:val="both"/>
        <w:rPr>
          <w:sz w:val="24"/>
          <w:szCs w:val="24"/>
        </w:rPr>
      </w:pPr>
    </w:p>
    <w:p w:rsidR="00AF7769" w:rsidRPr="000A66E2" w:rsidRDefault="00AF7769" w:rsidP="000A66E2">
      <w:pPr>
        <w:tabs>
          <w:tab w:val="left" w:pos="9355"/>
        </w:tabs>
        <w:spacing w:line="276" w:lineRule="auto"/>
        <w:ind w:right="-1"/>
        <w:jc w:val="both"/>
        <w:rPr>
          <w:sz w:val="24"/>
          <w:szCs w:val="24"/>
        </w:rPr>
      </w:pPr>
      <w:r w:rsidRPr="000A66E2">
        <w:rPr>
          <w:b/>
          <w:bCs/>
          <w:sz w:val="24"/>
          <w:szCs w:val="24"/>
        </w:rPr>
        <w:t xml:space="preserve">Английский язык. Учитель: Лузина Е. С. </w:t>
      </w:r>
    </w:p>
    <w:tbl>
      <w:tblPr>
        <w:tblStyle w:val="a6"/>
        <w:tblW w:w="9968" w:type="dxa"/>
        <w:tblLook w:val="04A0"/>
      </w:tblPr>
      <w:tblGrid>
        <w:gridCol w:w="2065"/>
        <w:gridCol w:w="988"/>
        <w:gridCol w:w="1616"/>
        <w:gridCol w:w="1809"/>
        <w:gridCol w:w="1739"/>
        <w:gridCol w:w="1751"/>
      </w:tblGrid>
      <w:tr w:rsidR="00AF7769" w:rsidRPr="000A66E2" w:rsidTr="002D6BBE">
        <w:trPr>
          <w:trHeight w:val="800"/>
        </w:trPr>
        <w:tc>
          <w:tcPr>
            <w:tcW w:w="2065"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Дата проведения </w:t>
            </w:r>
          </w:p>
        </w:tc>
        <w:tc>
          <w:tcPr>
            <w:tcW w:w="988"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Класс </w:t>
            </w:r>
          </w:p>
        </w:tc>
        <w:tc>
          <w:tcPr>
            <w:tcW w:w="1616"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Количество уч-ся </w:t>
            </w:r>
          </w:p>
        </w:tc>
        <w:tc>
          <w:tcPr>
            <w:tcW w:w="1809"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 качества </w:t>
            </w:r>
          </w:p>
        </w:tc>
        <w:tc>
          <w:tcPr>
            <w:tcW w:w="1739"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Уровень обученности </w:t>
            </w:r>
          </w:p>
        </w:tc>
        <w:tc>
          <w:tcPr>
            <w:tcW w:w="1751"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Средний балл </w:t>
            </w:r>
          </w:p>
        </w:tc>
      </w:tr>
      <w:tr w:rsidR="00AF7769" w:rsidRPr="000A66E2" w:rsidTr="002D6BBE">
        <w:trPr>
          <w:trHeight w:val="550"/>
        </w:trPr>
        <w:tc>
          <w:tcPr>
            <w:tcW w:w="2065"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Ноябрь 2015 </w:t>
            </w:r>
          </w:p>
        </w:tc>
        <w:tc>
          <w:tcPr>
            <w:tcW w:w="988"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7 </w:t>
            </w:r>
          </w:p>
        </w:tc>
        <w:tc>
          <w:tcPr>
            <w:tcW w:w="1616"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56 </w:t>
            </w:r>
          </w:p>
        </w:tc>
        <w:tc>
          <w:tcPr>
            <w:tcW w:w="180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30,4 </w:t>
            </w:r>
          </w:p>
        </w:tc>
        <w:tc>
          <w:tcPr>
            <w:tcW w:w="173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71,4 </w:t>
            </w:r>
          </w:p>
        </w:tc>
        <w:tc>
          <w:tcPr>
            <w:tcW w:w="1751"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3,1 </w:t>
            </w:r>
          </w:p>
        </w:tc>
      </w:tr>
    </w:tbl>
    <w:p w:rsidR="00AF7769" w:rsidRPr="000A66E2" w:rsidRDefault="00AF7769" w:rsidP="000A66E2">
      <w:pPr>
        <w:tabs>
          <w:tab w:val="left" w:pos="9355"/>
        </w:tabs>
        <w:spacing w:line="276" w:lineRule="auto"/>
        <w:ind w:right="-1"/>
        <w:jc w:val="both"/>
        <w:rPr>
          <w:sz w:val="24"/>
          <w:szCs w:val="24"/>
        </w:rPr>
      </w:pPr>
    </w:p>
    <w:p w:rsidR="00AF7769" w:rsidRPr="000A66E2" w:rsidRDefault="00AF7769" w:rsidP="000A66E2">
      <w:pPr>
        <w:tabs>
          <w:tab w:val="left" w:pos="9355"/>
        </w:tabs>
        <w:spacing w:line="276" w:lineRule="auto"/>
        <w:ind w:right="-1"/>
        <w:jc w:val="both"/>
        <w:rPr>
          <w:sz w:val="24"/>
          <w:szCs w:val="24"/>
        </w:rPr>
      </w:pPr>
      <w:r w:rsidRPr="000A66E2">
        <w:rPr>
          <w:b/>
          <w:bCs/>
          <w:sz w:val="24"/>
          <w:szCs w:val="24"/>
        </w:rPr>
        <w:t xml:space="preserve">Биология. Учитель: Ермоленко Т. Н. </w:t>
      </w:r>
    </w:p>
    <w:tbl>
      <w:tblPr>
        <w:tblStyle w:val="a6"/>
        <w:tblW w:w="9968" w:type="dxa"/>
        <w:tblLook w:val="04A0"/>
      </w:tblPr>
      <w:tblGrid>
        <w:gridCol w:w="2065"/>
        <w:gridCol w:w="988"/>
        <w:gridCol w:w="1616"/>
        <w:gridCol w:w="1809"/>
        <w:gridCol w:w="1739"/>
        <w:gridCol w:w="1751"/>
      </w:tblGrid>
      <w:tr w:rsidR="00AF7769" w:rsidRPr="000A66E2" w:rsidTr="002D6BBE">
        <w:trPr>
          <w:trHeight w:val="800"/>
        </w:trPr>
        <w:tc>
          <w:tcPr>
            <w:tcW w:w="2065"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Дата проведения </w:t>
            </w:r>
          </w:p>
        </w:tc>
        <w:tc>
          <w:tcPr>
            <w:tcW w:w="988"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Класс </w:t>
            </w:r>
          </w:p>
        </w:tc>
        <w:tc>
          <w:tcPr>
            <w:tcW w:w="1616"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Количество уч-ся </w:t>
            </w:r>
          </w:p>
        </w:tc>
        <w:tc>
          <w:tcPr>
            <w:tcW w:w="1809"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 качества </w:t>
            </w:r>
          </w:p>
        </w:tc>
        <w:tc>
          <w:tcPr>
            <w:tcW w:w="1739"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Уровень обученности </w:t>
            </w:r>
          </w:p>
        </w:tc>
        <w:tc>
          <w:tcPr>
            <w:tcW w:w="1751"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Средний балл </w:t>
            </w:r>
          </w:p>
        </w:tc>
      </w:tr>
      <w:tr w:rsidR="00AF7769" w:rsidRPr="000A66E2" w:rsidTr="002D6BBE">
        <w:trPr>
          <w:trHeight w:val="550"/>
        </w:trPr>
        <w:tc>
          <w:tcPr>
            <w:tcW w:w="2065"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Февраль 2015 </w:t>
            </w:r>
          </w:p>
        </w:tc>
        <w:tc>
          <w:tcPr>
            <w:tcW w:w="988"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9 </w:t>
            </w:r>
          </w:p>
        </w:tc>
        <w:tc>
          <w:tcPr>
            <w:tcW w:w="1616"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44 </w:t>
            </w:r>
          </w:p>
        </w:tc>
        <w:tc>
          <w:tcPr>
            <w:tcW w:w="180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52 </w:t>
            </w:r>
          </w:p>
        </w:tc>
        <w:tc>
          <w:tcPr>
            <w:tcW w:w="173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91 </w:t>
            </w:r>
          </w:p>
        </w:tc>
        <w:tc>
          <w:tcPr>
            <w:tcW w:w="1751"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3,5 </w:t>
            </w:r>
          </w:p>
        </w:tc>
      </w:tr>
      <w:tr w:rsidR="00AF7769" w:rsidRPr="000A66E2" w:rsidTr="002D6BBE">
        <w:trPr>
          <w:trHeight w:val="550"/>
        </w:trPr>
        <w:tc>
          <w:tcPr>
            <w:tcW w:w="2065"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Март 2016 </w:t>
            </w:r>
          </w:p>
        </w:tc>
        <w:tc>
          <w:tcPr>
            <w:tcW w:w="988"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10 </w:t>
            </w:r>
          </w:p>
        </w:tc>
        <w:tc>
          <w:tcPr>
            <w:tcW w:w="1616"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21 </w:t>
            </w:r>
          </w:p>
        </w:tc>
        <w:tc>
          <w:tcPr>
            <w:tcW w:w="180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71,4 </w:t>
            </w:r>
          </w:p>
        </w:tc>
        <w:tc>
          <w:tcPr>
            <w:tcW w:w="173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100 </w:t>
            </w:r>
          </w:p>
        </w:tc>
        <w:tc>
          <w:tcPr>
            <w:tcW w:w="1751"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3,9 </w:t>
            </w:r>
          </w:p>
        </w:tc>
      </w:tr>
    </w:tbl>
    <w:p w:rsidR="00AF7769" w:rsidRPr="000A66E2" w:rsidRDefault="00AF7769" w:rsidP="000A66E2">
      <w:pPr>
        <w:tabs>
          <w:tab w:val="left" w:pos="9355"/>
        </w:tabs>
        <w:spacing w:line="276" w:lineRule="auto"/>
        <w:ind w:right="-1"/>
        <w:jc w:val="both"/>
        <w:rPr>
          <w:sz w:val="24"/>
          <w:szCs w:val="24"/>
        </w:rPr>
      </w:pPr>
    </w:p>
    <w:p w:rsidR="00AF7769" w:rsidRPr="000A66E2" w:rsidRDefault="00AF7769" w:rsidP="000A66E2">
      <w:pPr>
        <w:tabs>
          <w:tab w:val="left" w:pos="9355"/>
        </w:tabs>
        <w:spacing w:line="276" w:lineRule="auto"/>
        <w:ind w:right="-1"/>
        <w:jc w:val="both"/>
        <w:rPr>
          <w:sz w:val="24"/>
          <w:szCs w:val="24"/>
        </w:rPr>
      </w:pPr>
      <w:r w:rsidRPr="000A66E2">
        <w:rPr>
          <w:b/>
          <w:bCs/>
          <w:sz w:val="24"/>
          <w:szCs w:val="24"/>
        </w:rPr>
        <w:t xml:space="preserve">Химия. Учитель: Нормайкина И. Н. </w:t>
      </w:r>
    </w:p>
    <w:tbl>
      <w:tblPr>
        <w:tblStyle w:val="a6"/>
        <w:tblW w:w="9966" w:type="dxa"/>
        <w:tblLook w:val="04A0"/>
      </w:tblPr>
      <w:tblGrid>
        <w:gridCol w:w="2065"/>
        <w:gridCol w:w="988"/>
        <w:gridCol w:w="1616"/>
        <w:gridCol w:w="1809"/>
        <w:gridCol w:w="1739"/>
        <w:gridCol w:w="1749"/>
      </w:tblGrid>
      <w:tr w:rsidR="00AF7769" w:rsidRPr="000A66E2" w:rsidTr="002D6BBE">
        <w:trPr>
          <w:trHeight w:val="1035"/>
        </w:trPr>
        <w:tc>
          <w:tcPr>
            <w:tcW w:w="2065"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Дата проведения </w:t>
            </w:r>
          </w:p>
        </w:tc>
        <w:tc>
          <w:tcPr>
            <w:tcW w:w="988"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Класс </w:t>
            </w:r>
          </w:p>
        </w:tc>
        <w:tc>
          <w:tcPr>
            <w:tcW w:w="1616"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Количество уч-ся </w:t>
            </w:r>
          </w:p>
        </w:tc>
        <w:tc>
          <w:tcPr>
            <w:tcW w:w="1809"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 качества </w:t>
            </w:r>
          </w:p>
        </w:tc>
        <w:tc>
          <w:tcPr>
            <w:tcW w:w="1739"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Уровень обученности </w:t>
            </w:r>
          </w:p>
        </w:tc>
        <w:tc>
          <w:tcPr>
            <w:tcW w:w="1749"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Средний балл </w:t>
            </w:r>
          </w:p>
        </w:tc>
      </w:tr>
      <w:tr w:rsidR="00AF7769" w:rsidRPr="000A66E2" w:rsidTr="002D6BBE">
        <w:trPr>
          <w:trHeight w:val="433"/>
        </w:trPr>
        <w:tc>
          <w:tcPr>
            <w:tcW w:w="2065"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Март 2015 </w:t>
            </w:r>
          </w:p>
        </w:tc>
        <w:tc>
          <w:tcPr>
            <w:tcW w:w="988"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10 </w:t>
            </w:r>
          </w:p>
        </w:tc>
        <w:tc>
          <w:tcPr>
            <w:tcW w:w="1616"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32 </w:t>
            </w:r>
          </w:p>
        </w:tc>
        <w:tc>
          <w:tcPr>
            <w:tcW w:w="180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50 </w:t>
            </w:r>
          </w:p>
        </w:tc>
        <w:tc>
          <w:tcPr>
            <w:tcW w:w="173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91 </w:t>
            </w:r>
          </w:p>
        </w:tc>
        <w:tc>
          <w:tcPr>
            <w:tcW w:w="174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3,5 </w:t>
            </w:r>
          </w:p>
        </w:tc>
      </w:tr>
      <w:tr w:rsidR="00AF7769" w:rsidRPr="000A66E2" w:rsidTr="002D6BBE">
        <w:trPr>
          <w:trHeight w:val="433"/>
        </w:trPr>
        <w:tc>
          <w:tcPr>
            <w:tcW w:w="2065"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Февраль 2016 </w:t>
            </w:r>
          </w:p>
        </w:tc>
        <w:tc>
          <w:tcPr>
            <w:tcW w:w="988"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11 </w:t>
            </w:r>
          </w:p>
        </w:tc>
        <w:tc>
          <w:tcPr>
            <w:tcW w:w="1616"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36 </w:t>
            </w:r>
          </w:p>
        </w:tc>
        <w:tc>
          <w:tcPr>
            <w:tcW w:w="180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66,7 </w:t>
            </w:r>
          </w:p>
        </w:tc>
        <w:tc>
          <w:tcPr>
            <w:tcW w:w="173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97,2 </w:t>
            </w:r>
          </w:p>
        </w:tc>
        <w:tc>
          <w:tcPr>
            <w:tcW w:w="174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3,9 </w:t>
            </w:r>
          </w:p>
        </w:tc>
      </w:tr>
    </w:tbl>
    <w:p w:rsidR="00AF7769" w:rsidRPr="000A66E2" w:rsidRDefault="00AF7769" w:rsidP="000A66E2">
      <w:pPr>
        <w:tabs>
          <w:tab w:val="left" w:pos="9355"/>
        </w:tabs>
        <w:spacing w:line="276" w:lineRule="auto"/>
        <w:ind w:right="-1"/>
        <w:jc w:val="both"/>
        <w:rPr>
          <w:sz w:val="24"/>
          <w:szCs w:val="24"/>
        </w:rPr>
      </w:pPr>
    </w:p>
    <w:p w:rsidR="00AF7769" w:rsidRPr="000A66E2" w:rsidRDefault="00AF7769" w:rsidP="000A66E2">
      <w:pPr>
        <w:tabs>
          <w:tab w:val="left" w:pos="9355"/>
        </w:tabs>
        <w:spacing w:line="276" w:lineRule="auto"/>
        <w:ind w:right="-1"/>
        <w:jc w:val="both"/>
        <w:rPr>
          <w:sz w:val="24"/>
          <w:szCs w:val="24"/>
        </w:rPr>
      </w:pPr>
      <w:r w:rsidRPr="000A66E2">
        <w:rPr>
          <w:noProof/>
          <w:sz w:val="24"/>
          <w:szCs w:val="24"/>
        </w:rPr>
        <w:lastRenderedPageBreak/>
        <w:drawing>
          <wp:inline distT="0" distB="0" distL="0" distR="0">
            <wp:extent cx="4286280" cy="2357454"/>
            <wp:effectExtent l="19050" t="0" r="19020" b="4746"/>
            <wp:docPr id="2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F7769" w:rsidRPr="000A66E2" w:rsidRDefault="00AF7769" w:rsidP="000A66E2">
      <w:pPr>
        <w:tabs>
          <w:tab w:val="left" w:pos="9355"/>
        </w:tabs>
        <w:spacing w:line="276" w:lineRule="auto"/>
        <w:ind w:right="-1"/>
        <w:jc w:val="both"/>
        <w:rPr>
          <w:sz w:val="24"/>
          <w:szCs w:val="24"/>
        </w:rPr>
      </w:pPr>
    </w:p>
    <w:p w:rsidR="00AF7769" w:rsidRPr="000A66E2" w:rsidRDefault="00AF7769" w:rsidP="000A66E2">
      <w:pPr>
        <w:tabs>
          <w:tab w:val="left" w:pos="9355"/>
        </w:tabs>
        <w:spacing w:line="276" w:lineRule="auto"/>
        <w:ind w:right="-1"/>
        <w:jc w:val="both"/>
        <w:rPr>
          <w:sz w:val="24"/>
          <w:szCs w:val="24"/>
        </w:rPr>
      </w:pPr>
      <w:r w:rsidRPr="000A66E2">
        <w:rPr>
          <w:noProof/>
          <w:sz w:val="24"/>
          <w:szCs w:val="24"/>
        </w:rPr>
        <w:drawing>
          <wp:inline distT="0" distB="0" distL="0" distR="0">
            <wp:extent cx="4286280" cy="2357454"/>
            <wp:effectExtent l="19050" t="0" r="19020" b="4746"/>
            <wp:docPr id="2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F7769" w:rsidRPr="000A66E2" w:rsidRDefault="00AF7769" w:rsidP="000A66E2">
      <w:pPr>
        <w:tabs>
          <w:tab w:val="left" w:pos="9355"/>
        </w:tabs>
        <w:spacing w:line="276" w:lineRule="auto"/>
        <w:ind w:right="-1"/>
        <w:jc w:val="both"/>
        <w:rPr>
          <w:sz w:val="24"/>
          <w:szCs w:val="24"/>
        </w:rPr>
      </w:pPr>
    </w:p>
    <w:p w:rsidR="00AF7769" w:rsidRPr="000A66E2" w:rsidRDefault="00AF7769" w:rsidP="000A66E2">
      <w:pPr>
        <w:tabs>
          <w:tab w:val="left" w:pos="9355"/>
        </w:tabs>
        <w:spacing w:line="276" w:lineRule="auto"/>
        <w:ind w:right="-1"/>
        <w:jc w:val="both"/>
        <w:rPr>
          <w:b/>
          <w:bCs/>
          <w:sz w:val="24"/>
          <w:szCs w:val="24"/>
        </w:rPr>
      </w:pPr>
      <w:r w:rsidRPr="000A66E2">
        <w:rPr>
          <w:b/>
          <w:bCs/>
          <w:sz w:val="24"/>
          <w:szCs w:val="24"/>
        </w:rPr>
        <w:t>РЕЗУЛЬТАТЫ МОНИТОРИНГОВЫХ ИССЛЕДОВАНИЙ КАЧЕСТВА ОБУЧЕНИЯ в 5-х КЛАССАХ, ПРОВОДИМЫХ МРИО</w:t>
      </w:r>
    </w:p>
    <w:p w:rsidR="00AF7769" w:rsidRPr="000A66E2" w:rsidRDefault="00AF7769" w:rsidP="000A66E2">
      <w:pPr>
        <w:tabs>
          <w:tab w:val="left" w:pos="9355"/>
        </w:tabs>
        <w:spacing w:line="276" w:lineRule="auto"/>
        <w:ind w:right="-1"/>
        <w:jc w:val="both"/>
        <w:rPr>
          <w:sz w:val="24"/>
          <w:szCs w:val="24"/>
        </w:rPr>
      </w:pPr>
    </w:p>
    <w:p w:rsidR="00AF7769" w:rsidRPr="000A66E2" w:rsidRDefault="00AF7769" w:rsidP="000A66E2">
      <w:pPr>
        <w:tabs>
          <w:tab w:val="left" w:pos="9355"/>
        </w:tabs>
        <w:spacing w:line="276" w:lineRule="auto"/>
        <w:ind w:right="-1"/>
        <w:jc w:val="both"/>
        <w:rPr>
          <w:b/>
          <w:bCs/>
          <w:sz w:val="24"/>
          <w:szCs w:val="24"/>
        </w:rPr>
      </w:pPr>
      <w:r w:rsidRPr="000A66E2">
        <w:rPr>
          <w:b/>
          <w:bCs/>
          <w:sz w:val="24"/>
          <w:szCs w:val="24"/>
        </w:rPr>
        <w:t xml:space="preserve">География. Учитель: Куманев В. Н. </w:t>
      </w:r>
    </w:p>
    <w:p w:rsidR="00AF7769" w:rsidRPr="000A66E2" w:rsidRDefault="00AF7769" w:rsidP="000A66E2">
      <w:pPr>
        <w:tabs>
          <w:tab w:val="left" w:pos="9355"/>
        </w:tabs>
        <w:spacing w:line="276" w:lineRule="auto"/>
        <w:ind w:right="-1"/>
        <w:jc w:val="both"/>
        <w:rPr>
          <w:sz w:val="24"/>
          <w:szCs w:val="24"/>
        </w:rPr>
      </w:pPr>
    </w:p>
    <w:tbl>
      <w:tblPr>
        <w:tblStyle w:val="a6"/>
        <w:tblW w:w="9966" w:type="dxa"/>
        <w:tblLook w:val="04A0"/>
      </w:tblPr>
      <w:tblGrid>
        <w:gridCol w:w="2093"/>
        <w:gridCol w:w="992"/>
        <w:gridCol w:w="1559"/>
        <w:gridCol w:w="1843"/>
        <w:gridCol w:w="1701"/>
        <w:gridCol w:w="1778"/>
      </w:tblGrid>
      <w:tr w:rsidR="00AF7769" w:rsidRPr="000A66E2" w:rsidTr="002D6BBE">
        <w:trPr>
          <w:trHeight w:val="522"/>
        </w:trPr>
        <w:tc>
          <w:tcPr>
            <w:tcW w:w="2093"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Дата проведения </w:t>
            </w:r>
          </w:p>
        </w:tc>
        <w:tc>
          <w:tcPr>
            <w:tcW w:w="992"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Класс </w:t>
            </w:r>
          </w:p>
        </w:tc>
        <w:tc>
          <w:tcPr>
            <w:tcW w:w="1559"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Количество уч-ся </w:t>
            </w:r>
          </w:p>
        </w:tc>
        <w:tc>
          <w:tcPr>
            <w:tcW w:w="1843"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 качества </w:t>
            </w:r>
          </w:p>
        </w:tc>
        <w:tc>
          <w:tcPr>
            <w:tcW w:w="1701"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Уровень обученности </w:t>
            </w:r>
          </w:p>
        </w:tc>
        <w:tc>
          <w:tcPr>
            <w:tcW w:w="1778"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Средний балл </w:t>
            </w:r>
          </w:p>
        </w:tc>
      </w:tr>
      <w:tr w:rsidR="00AF7769" w:rsidRPr="000A66E2" w:rsidTr="002D6BBE">
        <w:trPr>
          <w:trHeight w:val="378"/>
        </w:trPr>
        <w:tc>
          <w:tcPr>
            <w:tcW w:w="2093"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Май 2016 </w:t>
            </w:r>
          </w:p>
        </w:tc>
        <w:tc>
          <w:tcPr>
            <w:tcW w:w="992"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5 </w:t>
            </w:r>
          </w:p>
        </w:tc>
        <w:tc>
          <w:tcPr>
            <w:tcW w:w="155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80 </w:t>
            </w:r>
          </w:p>
        </w:tc>
        <w:tc>
          <w:tcPr>
            <w:tcW w:w="1843"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56 </w:t>
            </w:r>
          </w:p>
        </w:tc>
        <w:tc>
          <w:tcPr>
            <w:tcW w:w="1701"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96 </w:t>
            </w:r>
          </w:p>
        </w:tc>
        <w:tc>
          <w:tcPr>
            <w:tcW w:w="1778"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3,7 </w:t>
            </w:r>
          </w:p>
        </w:tc>
      </w:tr>
    </w:tbl>
    <w:p w:rsidR="00AF7769" w:rsidRPr="000A66E2" w:rsidRDefault="00AF7769" w:rsidP="000A66E2">
      <w:pPr>
        <w:tabs>
          <w:tab w:val="left" w:pos="9355"/>
        </w:tabs>
        <w:spacing w:line="276" w:lineRule="auto"/>
        <w:ind w:right="-1"/>
        <w:jc w:val="both"/>
        <w:rPr>
          <w:sz w:val="24"/>
          <w:szCs w:val="24"/>
        </w:rPr>
      </w:pPr>
    </w:p>
    <w:p w:rsidR="00AF7769" w:rsidRPr="000A66E2" w:rsidRDefault="00AF7769" w:rsidP="000A66E2">
      <w:pPr>
        <w:tabs>
          <w:tab w:val="left" w:pos="9355"/>
        </w:tabs>
        <w:spacing w:line="276" w:lineRule="auto"/>
        <w:ind w:right="-1"/>
        <w:jc w:val="both"/>
        <w:rPr>
          <w:sz w:val="24"/>
          <w:szCs w:val="24"/>
        </w:rPr>
      </w:pPr>
      <w:r w:rsidRPr="000A66E2">
        <w:rPr>
          <w:b/>
          <w:bCs/>
          <w:sz w:val="24"/>
          <w:szCs w:val="24"/>
        </w:rPr>
        <w:t xml:space="preserve">Английский язык. Учитель: Карпова М. В., Шарикова А. С. </w:t>
      </w:r>
    </w:p>
    <w:p w:rsidR="00AF7769" w:rsidRPr="000A66E2" w:rsidRDefault="00AF7769" w:rsidP="000A66E2">
      <w:pPr>
        <w:tabs>
          <w:tab w:val="left" w:pos="9355"/>
        </w:tabs>
        <w:spacing w:line="276" w:lineRule="auto"/>
        <w:ind w:right="-1"/>
        <w:jc w:val="both"/>
        <w:rPr>
          <w:sz w:val="24"/>
          <w:szCs w:val="24"/>
        </w:rPr>
      </w:pPr>
    </w:p>
    <w:tbl>
      <w:tblPr>
        <w:tblStyle w:val="a6"/>
        <w:tblW w:w="9968" w:type="dxa"/>
        <w:tblLook w:val="04A0"/>
      </w:tblPr>
      <w:tblGrid>
        <w:gridCol w:w="2093"/>
        <w:gridCol w:w="992"/>
        <w:gridCol w:w="1559"/>
        <w:gridCol w:w="1843"/>
        <w:gridCol w:w="1701"/>
        <w:gridCol w:w="1780"/>
      </w:tblGrid>
      <w:tr w:rsidR="00AF7769" w:rsidRPr="000A66E2" w:rsidTr="002D6BBE">
        <w:trPr>
          <w:trHeight w:val="972"/>
        </w:trPr>
        <w:tc>
          <w:tcPr>
            <w:tcW w:w="2093"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Дата проведения </w:t>
            </w:r>
          </w:p>
        </w:tc>
        <w:tc>
          <w:tcPr>
            <w:tcW w:w="992"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Класс </w:t>
            </w:r>
          </w:p>
        </w:tc>
        <w:tc>
          <w:tcPr>
            <w:tcW w:w="1559"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Количество уч-ся </w:t>
            </w:r>
          </w:p>
        </w:tc>
        <w:tc>
          <w:tcPr>
            <w:tcW w:w="1843"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 качества </w:t>
            </w:r>
          </w:p>
        </w:tc>
        <w:tc>
          <w:tcPr>
            <w:tcW w:w="1701"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Уровень обученности </w:t>
            </w:r>
          </w:p>
        </w:tc>
        <w:tc>
          <w:tcPr>
            <w:tcW w:w="1780"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Средний балл </w:t>
            </w:r>
          </w:p>
        </w:tc>
      </w:tr>
      <w:tr w:rsidR="00AF7769" w:rsidRPr="000A66E2" w:rsidTr="002D6BBE">
        <w:trPr>
          <w:trHeight w:val="378"/>
        </w:trPr>
        <w:tc>
          <w:tcPr>
            <w:tcW w:w="2093"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Май 2016 </w:t>
            </w:r>
          </w:p>
        </w:tc>
        <w:tc>
          <w:tcPr>
            <w:tcW w:w="992" w:type="dxa"/>
            <w:hideMark/>
          </w:tcPr>
          <w:p w:rsidR="00AF7769" w:rsidRPr="000A66E2" w:rsidRDefault="00AF7769" w:rsidP="000A66E2">
            <w:pPr>
              <w:tabs>
                <w:tab w:val="left" w:pos="9355"/>
              </w:tabs>
              <w:spacing w:line="276" w:lineRule="auto"/>
              <w:ind w:right="-1"/>
              <w:jc w:val="both"/>
              <w:rPr>
                <w:sz w:val="24"/>
                <w:szCs w:val="24"/>
              </w:rPr>
            </w:pPr>
            <w:r w:rsidRPr="000A66E2">
              <w:rPr>
                <w:bCs/>
                <w:sz w:val="24"/>
                <w:szCs w:val="24"/>
              </w:rPr>
              <w:t xml:space="preserve">5 </w:t>
            </w:r>
          </w:p>
        </w:tc>
        <w:tc>
          <w:tcPr>
            <w:tcW w:w="1559"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58 </w:t>
            </w:r>
          </w:p>
        </w:tc>
        <w:tc>
          <w:tcPr>
            <w:tcW w:w="1843"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10 </w:t>
            </w:r>
          </w:p>
        </w:tc>
        <w:tc>
          <w:tcPr>
            <w:tcW w:w="1701"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72 </w:t>
            </w:r>
          </w:p>
        </w:tc>
        <w:tc>
          <w:tcPr>
            <w:tcW w:w="1780" w:type="dxa"/>
            <w:hideMark/>
          </w:tcPr>
          <w:p w:rsidR="00AF7769" w:rsidRPr="000A66E2" w:rsidRDefault="00AF7769" w:rsidP="000A66E2">
            <w:pPr>
              <w:tabs>
                <w:tab w:val="left" w:pos="9355"/>
              </w:tabs>
              <w:spacing w:line="276" w:lineRule="auto"/>
              <w:ind w:right="-1"/>
              <w:jc w:val="both"/>
              <w:rPr>
                <w:sz w:val="24"/>
                <w:szCs w:val="24"/>
              </w:rPr>
            </w:pPr>
            <w:r w:rsidRPr="000A66E2">
              <w:rPr>
                <w:sz w:val="24"/>
                <w:szCs w:val="24"/>
              </w:rPr>
              <w:t xml:space="preserve">2,87 </w:t>
            </w:r>
          </w:p>
        </w:tc>
      </w:tr>
    </w:tbl>
    <w:p w:rsidR="00AF7769" w:rsidRPr="000A66E2" w:rsidRDefault="00AF7769" w:rsidP="000A66E2">
      <w:pPr>
        <w:tabs>
          <w:tab w:val="left" w:pos="9355"/>
        </w:tabs>
        <w:spacing w:line="276" w:lineRule="auto"/>
        <w:ind w:right="-1"/>
        <w:jc w:val="both"/>
        <w:rPr>
          <w:sz w:val="24"/>
          <w:szCs w:val="24"/>
        </w:rPr>
      </w:pPr>
    </w:p>
    <w:p w:rsidR="00874BEC" w:rsidRPr="000A66E2" w:rsidRDefault="00874BEC" w:rsidP="000A66E2">
      <w:pPr>
        <w:pStyle w:val="Standard"/>
        <w:spacing w:line="276" w:lineRule="auto"/>
        <w:ind w:firstLine="706"/>
        <w:jc w:val="both"/>
        <w:rPr>
          <w:rFonts w:cs="Times New Roman"/>
          <w:shd w:val="clear" w:color="auto" w:fill="FFFFFF"/>
          <w:lang w:val="ru-RU"/>
        </w:rPr>
      </w:pPr>
      <w:r w:rsidRPr="000A66E2">
        <w:rPr>
          <w:rFonts w:cs="Times New Roman"/>
          <w:shd w:val="clear" w:color="auto" w:fill="FFFFFF"/>
          <w:lang w:val="ru-RU"/>
        </w:rPr>
        <w:t>Мониторинг степени готовности выпускников начальной школы к обучению на второй ступени</w:t>
      </w:r>
      <w:r w:rsidRPr="000A66E2">
        <w:rPr>
          <w:rFonts w:cs="Times New Roman"/>
          <w:lang w:val="ru-RU"/>
        </w:rPr>
        <w:t xml:space="preserve"> в 2015-2016 учебном году </w:t>
      </w:r>
      <w:r w:rsidRPr="000A66E2">
        <w:rPr>
          <w:rFonts w:cs="Times New Roman"/>
          <w:shd w:val="clear" w:color="auto" w:fill="FFFFFF"/>
          <w:lang w:val="ru-RU"/>
        </w:rPr>
        <w:t>осуществлялся по результатам Всероссийской проверочной работы по русскому языку, математике, окружающему миру.</w:t>
      </w:r>
    </w:p>
    <w:tbl>
      <w:tblPr>
        <w:tblStyle w:val="a6"/>
        <w:tblW w:w="10275" w:type="dxa"/>
        <w:tblInd w:w="-424" w:type="dxa"/>
        <w:tblLook w:val="04A0"/>
      </w:tblPr>
      <w:tblGrid>
        <w:gridCol w:w="1023"/>
        <w:gridCol w:w="964"/>
        <w:gridCol w:w="1498"/>
        <w:gridCol w:w="674"/>
        <w:gridCol w:w="728"/>
        <w:gridCol w:w="709"/>
        <w:gridCol w:w="709"/>
        <w:gridCol w:w="1578"/>
        <w:gridCol w:w="1226"/>
        <w:gridCol w:w="1166"/>
      </w:tblGrid>
      <w:tr w:rsidR="00874BEC" w:rsidRPr="000A66E2" w:rsidTr="002D6BBE">
        <w:tc>
          <w:tcPr>
            <w:tcW w:w="10275" w:type="dxa"/>
            <w:gridSpan w:val="10"/>
          </w:tcPr>
          <w:p w:rsidR="00874BEC" w:rsidRPr="000A66E2" w:rsidRDefault="00874BEC" w:rsidP="000A66E2">
            <w:pPr>
              <w:spacing w:line="276" w:lineRule="auto"/>
              <w:rPr>
                <w:b/>
                <w:sz w:val="24"/>
                <w:szCs w:val="24"/>
              </w:rPr>
            </w:pPr>
            <w:r w:rsidRPr="000A66E2">
              <w:rPr>
                <w:b/>
                <w:sz w:val="24"/>
                <w:szCs w:val="24"/>
              </w:rPr>
              <w:lastRenderedPageBreak/>
              <w:t>Русский язык</w:t>
            </w:r>
          </w:p>
        </w:tc>
      </w:tr>
      <w:tr w:rsidR="00874BEC" w:rsidRPr="000A66E2" w:rsidTr="002D6BBE">
        <w:tc>
          <w:tcPr>
            <w:tcW w:w="1023" w:type="dxa"/>
          </w:tcPr>
          <w:p w:rsidR="00874BEC" w:rsidRPr="000A66E2" w:rsidRDefault="00874BEC" w:rsidP="000A66E2">
            <w:pPr>
              <w:spacing w:line="276" w:lineRule="auto"/>
              <w:rPr>
                <w:b/>
                <w:sz w:val="24"/>
                <w:szCs w:val="24"/>
              </w:rPr>
            </w:pPr>
            <w:r w:rsidRPr="000A66E2">
              <w:rPr>
                <w:b/>
                <w:sz w:val="24"/>
                <w:szCs w:val="24"/>
              </w:rPr>
              <w:t>Класс</w:t>
            </w:r>
          </w:p>
        </w:tc>
        <w:tc>
          <w:tcPr>
            <w:tcW w:w="964" w:type="dxa"/>
          </w:tcPr>
          <w:p w:rsidR="00874BEC" w:rsidRPr="000A66E2" w:rsidRDefault="00874BEC" w:rsidP="000A66E2">
            <w:pPr>
              <w:spacing w:line="276" w:lineRule="auto"/>
              <w:rPr>
                <w:b/>
                <w:sz w:val="24"/>
                <w:szCs w:val="24"/>
              </w:rPr>
            </w:pPr>
            <w:r w:rsidRPr="000A66E2">
              <w:rPr>
                <w:b/>
                <w:sz w:val="24"/>
                <w:szCs w:val="24"/>
              </w:rPr>
              <w:t>Уч-ся по списку</w:t>
            </w:r>
          </w:p>
        </w:tc>
        <w:tc>
          <w:tcPr>
            <w:tcW w:w="1498" w:type="dxa"/>
          </w:tcPr>
          <w:p w:rsidR="00874BEC" w:rsidRPr="000A66E2" w:rsidRDefault="00874BEC" w:rsidP="000A66E2">
            <w:pPr>
              <w:spacing w:line="276" w:lineRule="auto"/>
              <w:rPr>
                <w:b/>
                <w:sz w:val="24"/>
                <w:szCs w:val="24"/>
              </w:rPr>
            </w:pPr>
            <w:r w:rsidRPr="000A66E2">
              <w:rPr>
                <w:b/>
                <w:sz w:val="24"/>
                <w:szCs w:val="24"/>
              </w:rPr>
              <w:t>Выполняли работу</w:t>
            </w:r>
          </w:p>
        </w:tc>
        <w:tc>
          <w:tcPr>
            <w:tcW w:w="674" w:type="dxa"/>
          </w:tcPr>
          <w:p w:rsidR="00874BEC" w:rsidRPr="000A66E2" w:rsidRDefault="00874BEC" w:rsidP="000A66E2">
            <w:pPr>
              <w:spacing w:line="276" w:lineRule="auto"/>
              <w:rPr>
                <w:b/>
                <w:sz w:val="24"/>
                <w:szCs w:val="24"/>
              </w:rPr>
            </w:pPr>
            <w:r w:rsidRPr="000A66E2">
              <w:rPr>
                <w:b/>
                <w:sz w:val="24"/>
                <w:szCs w:val="24"/>
              </w:rPr>
              <w:t>5</w:t>
            </w:r>
          </w:p>
        </w:tc>
        <w:tc>
          <w:tcPr>
            <w:tcW w:w="728" w:type="dxa"/>
          </w:tcPr>
          <w:p w:rsidR="00874BEC" w:rsidRPr="000A66E2" w:rsidRDefault="00874BEC" w:rsidP="000A66E2">
            <w:pPr>
              <w:spacing w:line="276" w:lineRule="auto"/>
              <w:rPr>
                <w:b/>
                <w:sz w:val="24"/>
                <w:szCs w:val="24"/>
              </w:rPr>
            </w:pPr>
            <w:r w:rsidRPr="000A66E2">
              <w:rPr>
                <w:b/>
                <w:sz w:val="24"/>
                <w:szCs w:val="24"/>
              </w:rPr>
              <w:t>4</w:t>
            </w:r>
          </w:p>
        </w:tc>
        <w:tc>
          <w:tcPr>
            <w:tcW w:w="709" w:type="dxa"/>
          </w:tcPr>
          <w:p w:rsidR="00874BEC" w:rsidRPr="000A66E2" w:rsidRDefault="00874BEC" w:rsidP="000A66E2">
            <w:pPr>
              <w:spacing w:line="276" w:lineRule="auto"/>
              <w:rPr>
                <w:b/>
                <w:sz w:val="24"/>
                <w:szCs w:val="24"/>
              </w:rPr>
            </w:pPr>
            <w:r w:rsidRPr="000A66E2">
              <w:rPr>
                <w:b/>
                <w:sz w:val="24"/>
                <w:szCs w:val="24"/>
              </w:rPr>
              <w:t>3</w:t>
            </w:r>
          </w:p>
        </w:tc>
        <w:tc>
          <w:tcPr>
            <w:tcW w:w="709" w:type="dxa"/>
          </w:tcPr>
          <w:p w:rsidR="00874BEC" w:rsidRPr="000A66E2" w:rsidRDefault="00874BEC" w:rsidP="000A66E2">
            <w:pPr>
              <w:spacing w:line="276" w:lineRule="auto"/>
              <w:rPr>
                <w:b/>
                <w:sz w:val="24"/>
                <w:szCs w:val="24"/>
              </w:rPr>
            </w:pPr>
            <w:r w:rsidRPr="000A66E2">
              <w:rPr>
                <w:b/>
                <w:sz w:val="24"/>
                <w:szCs w:val="24"/>
              </w:rPr>
              <w:t>2</w:t>
            </w:r>
          </w:p>
        </w:tc>
        <w:tc>
          <w:tcPr>
            <w:tcW w:w="1578" w:type="dxa"/>
          </w:tcPr>
          <w:p w:rsidR="00874BEC" w:rsidRPr="000A66E2" w:rsidRDefault="00874BEC" w:rsidP="000A66E2">
            <w:pPr>
              <w:spacing w:line="276" w:lineRule="auto"/>
              <w:rPr>
                <w:b/>
                <w:sz w:val="24"/>
                <w:szCs w:val="24"/>
              </w:rPr>
            </w:pPr>
            <w:r w:rsidRPr="000A66E2">
              <w:rPr>
                <w:b/>
                <w:sz w:val="24"/>
                <w:szCs w:val="24"/>
              </w:rPr>
              <w:t>Уровень обученности</w:t>
            </w:r>
          </w:p>
        </w:tc>
        <w:tc>
          <w:tcPr>
            <w:tcW w:w="1226" w:type="dxa"/>
          </w:tcPr>
          <w:p w:rsidR="00874BEC" w:rsidRPr="000A66E2" w:rsidRDefault="00874BEC" w:rsidP="000A66E2">
            <w:pPr>
              <w:spacing w:line="276" w:lineRule="auto"/>
              <w:rPr>
                <w:b/>
                <w:sz w:val="24"/>
                <w:szCs w:val="24"/>
              </w:rPr>
            </w:pPr>
            <w:r w:rsidRPr="000A66E2">
              <w:rPr>
                <w:b/>
                <w:sz w:val="24"/>
                <w:szCs w:val="24"/>
              </w:rPr>
              <w:t>Качество знаний</w:t>
            </w:r>
          </w:p>
        </w:tc>
        <w:tc>
          <w:tcPr>
            <w:tcW w:w="1166" w:type="dxa"/>
          </w:tcPr>
          <w:p w:rsidR="00874BEC" w:rsidRPr="000A66E2" w:rsidRDefault="00874BEC" w:rsidP="000A66E2">
            <w:pPr>
              <w:spacing w:line="276" w:lineRule="auto"/>
              <w:rPr>
                <w:b/>
                <w:sz w:val="24"/>
                <w:szCs w:val="24"/>
              </w:rPr>
            </w:pPr>
            <w:r w:rsidRPr="000A66E2">
              <w:rPr>
                <w:b/>
                <w:sz w:val="24"/>
                <w:szCs w:val="24"/>
              </w:rPr>
              <w:t>Средний балл</w:t>
            </w:r>
          </w:p>
        </w:tc>
      </w:tr>
      <w:tr w:rsidR="00874BEC" w:rsidRPr="000A66E2" w:rsidTr="002D6BBE">
        <w:tc>
          <w:tcPr>
            <w:tcW w:w="1023" w:type="dxa"/>
          </w:tcPr>
          <w:p w:rsidR="00874BEC" w:rsidRPr="000A66E2" w:rsidRDefault="00874BEC" w:rsidP="000A66E2">
            <w:pPr>
              <w:spacing w:line="276" w:lineRule="auto"/>
              <w:rPr>
                <w:b/>
                <w:sz w:val="24"/>
                <w:szCs w:val="24"/>
              </w:rPr>
            </w:pPr>
            <w:r w:rsidRPr="000A66E2">
              <w:rPr>
                <w:b/>
                <w:sz w:val="24"/>
                <w:szCs w:val="24"/>
              </w:rPr>
              <w:t>4А</w:t>
            </w:r>
          </w:p>
        </w:tc>
        <w:tc>
          <w:tcPr>
            <w:tcW w:w="964" w:type="dxa"/>
          </w:tcPr>
          <w:p w:rsidR="00874BEC" w:rsidRPr="000A66E2" w:rsidRDefault="00874BEC" w:rsidP="000A66E2">
            <w:pPr>
              <w:spacing w:line="276" w:lineRule="auto"/>
              <w:rPr>
                <w:sz w:val="24"/>
                <w:szCs w:val="24"/>
              </w:rPr>
            </w:pPr>
            <w:r w:rsidRPr="000A66E2">
              <w:rPr>
                <w:sz w:val="24"/>
                <w:szCs w:val="24"/>
              </w:rPr>
              <w:t>32</w:t>
            </w:r>
          </w:p>
        </w:tc>
        <w:tc>
          <w:tcPr>
            <w:tcW w:w="1498" w:type="dxa"/>
          </w:tcPr>
          <w:p w:rsidR="00874BEC" w:rsidRPr="000A66E2" w:rsidRDefault="00874BEC" w:rsidP="000A66E2">
            <w:pPr>
              <w:spacing w:line="276" w:lineRule="auto"/>
              <w:rPr>
                <w:sz w:val="24"/>
                <w:szCs w:val="24"/>
              </w:rPr>
            </w:pPr>
            <w:r w:rsidRPr="000A66E2">
              <w:rPr>
                <w:sz w:val="24"/>
                <w:szCs w:val="24"/>
              </w:rPr>
              <w:t>31</w:t>
            </w:r>
          </w:p>
        </w:tc>
        <w:tc>
          <w:tcPr>
            <w:tcW w:w="674" w:type="dxa"/>
          </w:tcPr>
          <w:p w:rsidR="00874BEC" w:rsidRPr="000A66E2" w:rsidRDefault="00874BEC" w:rsidP="000A66E2">
            <w:pPr>
              <w:spacing w:line="276" w:lineRule="auto"/>
              <w:rPr>
                <w:sz w:val="24"/>
                <w:szCs w:val="24"/>
              </w:rPr>
            </w:pPr>
            <w:r w:rsidRPr="000A66E2">
              <w:rPr>
                <w:sz w:val="24"/>
                <w:szCs w:val="24"/>
              </w:rPr>
              <w:t>10</w:t>
            </w:r>
          </w:p>
        </w:tc>
        <w:tc>
          <w:tcPr>
            <w:tcW w:w="728" w:type="dxa"/>
          </w:tcPr>
          <w:p w:rsidR="00874BEC" w:rsidRPr="000A66E2" w:rsidRDefault="00874BEC" w:rsidP="000A66E2">
            <w:pPr>
              <w:spacing w:line="276" w:lineRule="auto"/>
              <w:rPr>
                <w:sz w:val="24"/>
                <w:szCs w:val="24"/>
              </w:rPr>
            </w:pPr>
            <w:r w:rsidRPr="000A66E2">
              <w:rPr>
                <w:sz w:val="24"/>
                <w:szCs w:val="24"/>
              </w:rPr>
              <w:t>12</w:t>
            </w:r>
          </w:p>
        </w:tc>
        <w:tc>
          <w:tcPr>
            <w:tcW w:w="709" w:type="dxa"/>
          </w:tcPr>
          <w:p w:rsidR="00874BEC" w:rsidRPr="000A66E2" w:rsidRDefault="00874BEC" w:rsidP="000A66E2">
            <w:pPr>
              <w:spacing w:line="276" w:lineRule="auto"/>
              <w:rPr>
                <w:sz w:val="24"/>
                <w:szCs w:val="24"/>
              </w:rPr>
            </w:pPr>
            <w:r w:rsidRPr="000A66E2">
              <w:rPr>
                <w:sz w:val="24"/>
                <w:szCs w:val="24"/>
              </w:rPr>
              <w:t>6</w:t>
            </w:r>
          </w:p>
        </w:tc>
        <w:tc>
          <w:tcPr>
            <w:tcW w:w="709" w:type="dxa"/>
          </w:tcPr>
          <w:p w:rsidR="00874BEC" w:rsidRPr="000A66E2" w:rsidRDefault="00874BEC" w:rsidP="000A66E2">
            <w:pPr>
              <w:spacing w:line="276" w:lineRule="auto"/>
              <w:rPr>
                <w:sz w:val="24"/>
                <w:szCs w:val="24"/>
              </w:rPr>
            </w:pPr>
            <w:r w:rsidRPr="000A66E2">
              <w:rPr>
                <w:sz w:val="24"/>
                <w:szCs w:val="24"/>
              </w:rPr>
              <w:t>3</w:t>
            </w:r>
          </w:p>
        </w:tc>
        <w:tc>
          <w:tcPr>
            <w:tcW w:w="1578" w:type="dxa"/>
          </w:tcPr>
          <w:p w:rsidR="00874BEC" w:rsidRPr="000A66E2" w:rsidRDefault="00874BEC" w:rsidP="000A66E2">
            <w:pPr>
              <w:spacing w:line="276" w:lineRule="auto"/>
              <w:rPr>
                <w:sz w:val="24"/>
                <w:szCs w:val="24"/>
              </w:rPr>
            </w:pPr>
            <w:r w:rsidRPr="000A66E2">
              <w:rPr>
                <w:sz w:val="24"/>
                <w:szCs w:val="24"/>
              </w:rPr>
              <w:t>90,3%</w:t>
            </w:r>
          </w:p>
        </w:tc>
        <w:tc>
          <w:tcPr>
            <w:tcW w:w="1226" w:type="dxa"/>
          </w:tcPr>
          <w:p w:rsidR="00874BEC" w:rsidRPr="000A66E2" w:rsidRDefault="00874BEC" w:rsidP="000A66E2">
            <w:pPr>
              <w:spacing w:line="276" w:lineRule="auto"/>
              <w:rPr>
                <w:sz w:val="24"/>
                <w:szCs w:val="24"/>
              </w:rPr>
            </w:pPr>
            <w:r w:rsidRPr="000A66E2">
              <w:rPr>
                <w:sz w:val="24"/>
                <w:szCs w:val="24"/>
              </w:rPr>
              <w:t>71%</w:t>
            </w:r>
          </w:p>
        </w:tc>
        <w:tc>
          <w:tcPr>
            <w:tcW w:w="1166" w:type="dxa"/>
          </w:tcPr>
          <w:p w:rsidR="00874BEC" w:rsidRPr="000A66E2" w:rsidRDefault="00874BEC" w:rsidP="000A66E2">
            <w:pPr>
              <w:spacing w:line="276" w:lineRule="auto"/>
              <w:rPr>
                <w:sz w:val="24"/>
                <w:szCs w:val="24"/>
              </w:rPr>
            </w:pPr>
            <w:r w:rsidRPr="000A66E2">
              <w:rPr>
                <w:sz w:val="24"/>
                <w:szCs w:val="24"/>
              </w:rPr>
              <w:t>3,9</w:t>
            </w:r>
          </w:p>
        </w:tc>
      </w:tr>
      <w:tr w:rsidR="00874BEC" w:rsidRPr="000A66E2" w:rsidTr="002D6BBE">
        <w:tc>
          <w:tcPr>
            <w:tcW w:w="1023" w:type="dxa"/>
          </w:tcPr>
          <w:p w:rsidR="00874BEC" w:rsidRPr="000A66E2" w:rsidRDefault="00874BEC" w:rsidP="000A66E2">
            <w:pPr>
              <w:spacing w:line="276" w:lineRule="auto"/>
              <w:rPr>
                <w:b/>
                <w:sz w:val="24"/>
                <w:szCs w:val="24"/>
              </w:rPr>
            </w:pPr>
            <w:r w:rsidRPr="000A66E2">
              <w:rPr>
                <w:b/>
                <w:sz w:val="24"/>
                <w:szCs w:val="24"/>
              </w:rPr>
              <w:t>4Б</w:t>
            </w:r>
          </w:p>
        </w:tc>
        <w:tc>
          <w:tcPr>
            <w:tcW w:w="964" w:type="dxa"/>
          </w:tcPr>
          <w:p w:rsidR="00874BEC" w:rsidRPr="000A66E2" w:rsidRDefault="00874BEC" w:rsidP="000A66E2">
            <w:pPr>
              <w:spacing w:line="276" w:lineRule="auto"/>
              <w:rPr>
                <w:sz w:val="24"/>
                <w:szCs w:val="24"/>
              </w:rPr>
            </w:pPr>
            <w:r w:rsidRPr="000A66E2">
              <w:rPr>
                <w:sz w:val="24"/>
                <w:szCs w:val="24"/>
              </w:rPr>
              <w:t>32</w:t>
            </w:r>
          </w:p>
        </w:tc>
        <w:tc>
          <w:tcPr>
            <w:tcW w:w="1498" w:type="dxa"/>
          </w:tcPr>
          <w:p w:rsidR="00874BEC" w:rsidRPr="000A66E2" w:rsidRDefault="00874BEC" w:rsidP="000A66E2">
            <w:pPr>
              <w:spacing w:line="276" w:lineRule="auto"/>
              <w:rPr>
                <w:sz w:val="24"/>
                <w:szCs w:val="24"/>
              </w:rPr>
            </w:pPr>
            <w:r w:rsidRPr="000A66E2">
              <w:rPr>
                <w:sz w:val="24"/>
                <w:szCs w:val="24"/>
              </w:rPr>
              <w:t>29</w:t>
            </w:r>
          </w:p>
        </w:tc>
        <w:tc>
          <w:tcPr>
            <w:tcW w:w="674" w:type="dxa"/>
          </w:tcPr>
          <w:p w:rsidR="00874BEC" w:rsidRPr="000A66E2" w:rsidRDefault="00874BEC" w:rsidP="000A66E2">
            <w:pPr>
              <w:spacing w:line="276" w:lineRule="auto"/>
              <w:rPr>
                <w:sz w:val="24"/>
                <w:szCs w:val="24"/>
              </w:rPr>
            </w:pPr>
            <w:r w:rsidRPr="000A66E2">
              <w:rPr>
                <w:sz w:val="24"/>
                <w:szCs w:val="24"/>
              </w:rPr>
              <w:t>12</w:t>
            </w:r>
          </w:p>
        </w:tc>
        <w:tc>
          <w:tcPr>
            <w:tcW w:w="728" w:type="dxa"/>
          </w:tcPr>
          <w:p w:rsidR="00874BEC" w:rsidRPr="000A66E2" w:rsidRDefault="00874BEC" w:rsidP="000A66E2">
            <w:pPr>
              <w:spacing w:line="276" w:lineRule="auto"/>
              <w:rPr>
                <w:sz w:val="24"/>
                <w:szCs w:val="24"/>
              </w:rPr>
            </w:pPr>
            <w:r w:rsidRPr="000A66E2">
              <w:rPr>
                <w:sz w:val="24"/>
                <w:szCs w:val="24"/>
              </w:rPr>
              <w:t>14</w:t>
            </w:r>
          </w:p>
        </w:tc>
        <w:tc>
          <w:tcPr>
            <w:tcW w:w="709" w:type="dxa"/>
          </w:tcPr>
          <w:p w:rsidR="00874BEC" w:rsidRPr="000A66E2" w:rsidRDefault="00874BEC" w:rsidP="000A66E2">
            <w:pPr>
              <w:spacing w:line="276" w:lineRule="auto"/>
              <w:rPr>
                <w:sz w:val="24"/>
                <w:szCs w:val="24"/>
              </w:rPr>
            </w:pPr>
            <w:r w:rsidRPr="000A66E2">
              <w:rPr>
                <w:sz w:val="24"/>
                <w:szCs w:val="24"/>
              </w:rPr>
              <w:t>1</w:t>
            </w:r>
          </w:p>
        </w:tc>
        <w:tc>
          <w:tcPr>
            <w:tcW w:w="709" w:type="dxa"/>
          </w:tcPr>
          <w:p w:rsidR="00874BEC" w:rsidRPr="000A66E2" w:rsidRDefault="00874BEC" w:rsidP="000A66E2">
            <w:pPr>
              <w:spacing w:line="276" w:lineRule="auto"/>
              <w:rPr>
                <w:sz w:val="24"/>
                <w:szCs w:val="24"/>
              </w:rPr>
            </w:pPr>
            <w:r w:rsidRPr="000A66E2">
              <w:rPr>
                <w:sz w:val="24"/>
                <w:szCs w:val="24"/>
              </w:rPr>
              <w:t>2</w:t>
            </w:r>
          </w:p>
        </w:tc>
        <w:tc>
          <w:tcPr>
            <w:tcW w:w="1578" w:type="dxa"/>
          </w:tcPr>
          <w:p w:rsidR="00874BEC" w:rsidRPr="000A66E2" w:rsidRDefault="00874BEC" w:rsidP="000A66E2">
            <w:pPr>
              <w:spacing w:line="276" w:lineRule="auto"/>
              <w:rPr>
                <w:sz w:val="24"/>
                <w:szCs w:val="24"/>
              </w:rPr>
            </w:pPr>
            <w:r w:rsidRPr="000A66E2">
              <w:rPr>
                <w:sz w:val="24"/>
                <w:szCs w:val="24"/>
              </w:rPr>
              <w:t>93,1%</w:t>
            </w:r>
          </w:p>
        </w:tc>
        <w:tc>
          <w:tcPr>
            <w:tcW w:w="1226" w:type="dxa"/>
          </w:tcPr>
          <w:p w:rsidR="00874BEC" w:rsidRPr="000A66E2" w:rsidRDefault="00874BEC" w:rsidP="000A66E2">
            <w:pPr>
              <w:spacing w:line="276" w:lineRule="auto"/>
              <w:rPr>
                <w:sz w:val="24"/>
                <w:szCs w:val="24"/>
              </w:rPr>
            </w:pPr>
            <w:r w:rsidRPr="000A66E2">
              <w:rPr>
                <w:sz w:val="24"/>
                <w:szCs w:val="24"/>
              </w:rPr>
              <w:t>89,7%</w:t>
            </w:r>
          </w:p>
        </w:tc>
        <w:tc>
          <w:tcPr>
            <w:tcW w:w="1166" w:type="dxa"/>
          </w:tcPr>
          <w:p w:rsidR="00874BEC" w:rsidRPr="000A66E2" w:rsidRDefault="00874BEC" w:rsidP="000A66E2">
            <w:pPr>
              <w:spacing w:line="276" w:lineRule="auto"/>
              <w:rPr>
                <w:sz w:val="24"/>
                <w:szCs w:val="24"/>
              </w:rPr>
            </w:pPr>
            <w:r w:rsidRPr="000A66E2">
              <w:rPr>
                <w:sz w:val="24"/>
                <w:szCs w:val="24"/>
              </w:rPr>
              <w:t>4,2</w:t>
            </w:r>
          </w:p>
        </w:tc>
      </w:tr>
      <w:tr w:rsidR="00874BEC" w:rsidRPr="000A66E2" w:rsidTr="002D6BBE">
        <w:tc>
          <w:tcPr>
            <w:tcW w:w="1023" w:type="dxa"/>
          </w:tcPr>
          <w:p w:rsidR="00874BEC" w:rsidRPr="000A66E2" w:rsidRDefault="00874BEC" w:rsidP="000A66E2">
            <w:pPr>
              <w:spacing w:line="276" w:lineRule="auto"/>
              <w:rPr>
                <w:b/>
                <w:sz w:val="24"/>
                <w:szCs w:val="24"/>
              </w:rPr>
            </w:pPr>
            <w:r w:rsidRPr="000A66E2">
              <w:rPr>
                <w:b/>
                <w:sz w:val="24"/>
                <w:szCs w:val="24"/>
              </w:rPr>
              <w:t>Итого</w:t>
            </w:r>
          </w:p>
        </w:tc>
        <w:tc>
          <w:tcPr>
            <w:tcW w:w="964" w:type="dxa"/>
          </w:tcPr>
          <w:p w:rsidR="00874BEC" w:rsidRPr="000A66E2" w:rsidRDefault="00874BEC" w:rsidP="000A66E2">
            <w:pPr>
              <w:spacing w:line="276" w:lineRule="auto"/>
              <w:rPr>
                <w:b/>
                <w:sz w:val="24"/>
                <w:szCs w:val="24"/>
              </w:rPr>
            </w:pPr>
            <w:r w:rsidRPr="000A66E2">
              <w:rPr>
                <w:b/>
                <w:sz w:val="24"/>
                <w:szCs w:val="24"/>
              </w:rPr>
              <w:t>64</w:t>
            </w:r>
          </w:p>
        </w:tc>
        <w:tc>
          <w:tcPr>
            <w:tcW w:w="1498" w:type="dxa"/>
          </w:tcPr>
          <w:p w:rsidR="00874BEC" w:rsidRPr="000A66E2" w:rsidRDefault="00874BEC" w:rsidP="000A66E2">
            <w:pPr>
              <w:spacing w:line="276" w:lineRule="auto"/>
              <w:rPr>
                <w:b/>
                <w:sz w:val="24"/>
                <w:szCs w:val="24"/>
              </w:rPr>
            </w:pPr>
            <w:r w:rsidRPr="000A66E2">
              <w:rPr>
                <w:b/>
                <w:sz w:val="24"/>
                <w:szCs w:val="24"/>
              </w:rPr>
              <w:t>60</w:t>
            </w:r>
          </w:p>
        </w:tc>
        <w:tc>
          <w:tcPr>
            <w:tcW w:w="674" w:type="dxa"/>
          </w:tcPr>
          <w:p w:rsidR="00874BEC" w:rsidRPr="000A66E2" w:rsidRDefault="00874BEC" w:rsidP="000A66E2">
            <w:pPr>
              <w:spacing w:line="276" w:lineRule="auto"/>
              <w:rPr>
                <w:b/>
                <w:sz w:val="24"/>
                <w:szCs w:val="24"/>
              </w:rPr>
            </w:pPr>
            <w:r w:rsidRPr="000A66E2">
              <w:rPr>
                <w:b/>
                <w:sz w:val="24"/>
                <w:szCs w:val="24"/>
              </w:rPr>
              <w:t>22</w:t>
            </w:r>
          </w:p>
        </w:tc>
        <w:tc>
          <w:tcPr>
            <w:tcW w:w="728" w:type="dxa"/>
          </w:tcPr>
          <w:p w:rsidR="00874BEC" w:rsidRPr="000A66E2" w:rsidRDefault="00874BEC" w:rsidP="000A66E2">
            <w:pPr>
              <w:spacing w:line="276" w:lineRule="auto"/>
              <w:rPr>
                <w:b/>
                <w:sz w:val="24"/>
                <w:szCs w:val="24"/>
              </w:rPr>
            </w:pPr>
            <w:r w:rsidRPr="000A66E2">
              <w:rPr>
                <w:b/>
                <w:sz w:val="24"/>
                <w:szCs w:val="24"/>
              </w:rPr>
              <w:t>26</w:t>
            </w:r>
          </w:p>
        </w:tc>
        <w:tc>
          <w:tcPr>
            <w:tcW w:w="709" w:type="dxa"/>
          </w:tcPr>
          <w:p w:rsidR="00874BEC" w:rsidRPr="000A66E2" w:rsidRDefault="00874BEC" w:rsidP="000A66E2">
            <w:pPr>
              <w:spacing w:line="276" w:lineRule="auto"/>
              <w:rPr>
                <w:b/>
                <w:sz w:val="24"/>
                <w:szCs w:val="24"/>
              </w:rPr>
            </w:pPr>
            <w:r w:rsidRPr="000A66E2">
              <w:rPr>
                <w:b/>
                <w:sz w:val="24"/>
                <w:szCs w:val="24"/>
              </w:rPr>
              <w:t>7</w:t>
            </w:r>
          </w:p>
        </w:tc>
        <w:tc>
          <w:tcPr>
            <w:tcW w:w="709" w:type="dxa"/>
          </w:tcPr>
          <w:p w:rsidR="00874BEC" w:rsidRPr="000A66E2" w:rsidRDefault="00874BEC" w:rsidP="000A66E2">
            <w:pPr>
              <w:spacing w:line="276" w:lineRule="auto"/>
              <w:rPr>
                <w:b/>
                <w:sz w:val="24"/>
                <w:szCs w:val="24"/>
              </w:rPr>
            </w:pPr>
            <w:r w:rsidRPr="000A66E2">
              <w:rPr>
                <w:b/>
                <w:sz w:val="24"/>
                <w:szCs w:val="24"/>
              </w:rPr>
              <w:t>5</w:t>
            </w:r>
          </w:p>
        </w:tc>
        <w:tc>
          <w:tcPr>
            <w:tcW w:w="1578" w:type="dxa"/>
          </w:tcPr>
          <w:p w:rsidR="00874BEC" w:rsidRPr="000A66E2" w:rsidRDefault="00874BEC" w:rsidP="000A66E2">
            <w:pPr>
              <w:spacing w:line="276" w:lineRule="auto"/>
              <w:rPr>
                <w:b/>
                <w:sz w:val="24"/>
                <w:szCs w:val="24"/>
              </w:rPr>
            </w:pPr>
            <w:r w:rsidRPr="000A66E2">
              <w:rPr>
                <w:b/>
                <w:sz w:val="24"/>
                <w:szCs w:val="24"/>
              </w:rPr>
              <w:t>91,7%</w:t>
            </w:r>
          </w:p>
        </w:tc>
        <w:tc>
          <w:tcPr>
            <w:tcW w:w="1226" w:type="dxa"/>
          </w:tcPr>
          <w:p w:rsidR="00874BEC" w:rsidRPr="000A66E2" w:rsidRDefault="00874BEC" w:rsidP="000A66E2">
            <w:pPr>
              <w:spacing w:line="276" w:lineRule="auto"/>
              <w:rPr>
                <w:b/>
                <w:sz w:val="24"/>
                <w:szCs w:val="24"/>
              </w:rPr>
            </w:pPr>
            <w:r w:rsidRPr="000A66E2">
              <w:rPr>
                <w:b/>
                <w:sz w:val="24"/>
                <w:szCs w:val="24"/>
              </w:rPr>
              <w:t>80%</w:t>
            </w:r>
          </w:p>
        </w:tc>
        <w:tc>
          <w:tcPr>
            <w:tcW w:w="1166" w:type="dxa"/>
          </w:tcPr>
          <w:p w:rsidR="00874BEC" w:rsidRPr="000A66E2" w:rsidRDefault="00874BEC" w:rsidP="000A66E2">
            <w:pPr>
              <w:spacing w:line="276" w:lineRule="auto"/>
              <w:rPr>
                <w:b/>
                <w:sz w:val="24"/>
                <w:szCs w:val="24"/>
              </w:rPr>
            </w:pPr>
            <w:r w:rsidRPr="000A66E2">
              <w:rPr>
                <w:b/>
                <w:sz w:val="24"/>
                <w:szCs w:val="24"/>
              </w:rPr>
              <w:t>4,1</w:t>
            </w:r>
          </w:p>
        </w:tc>
      </w:tr>
      <w:tr w:rsidR="00874BEC" w:rsidRPr="000A66E2" w:rsidTr="002D6BBE">
        <w:tc>
          <w:tcPr>
            <w:tcW w:w="10275" w:type="dxa"/>
            <w:gridSpan w:val="10"/>
          </w:tcPr>
          <w:p w:rsidR="00874BEC" w:rsidRPr="000A66E2" w:rsidRDefault="00874BEC" w:rsidP="000A66E2">
            <w:pPr>
              <w:spacing w:line="276" w:lineRule="auto"/>
              <w:rPr>
                <w:b/>
                <w:sz w:val="24"/>
                <w:szCs w:val="24"/>
              </w:rPr>
            </w:pPr>
            <w:r w:rsidRPr="000A66E2">
              <w:rPr>
                <w:b/>
                <w:sz w:val="24"/>
                <w:szCs w:val="24"/>
              </w:rPr>
              <w:t>Математика</w:t>
            </w:r>
          </w:p>
        </w:tc>
      </w:tr>
      <w:tr w:rsidR="00874BEC" w:rsidRPr="000A66E2" w:rsidTr="002D6BBE">
        <w:tc>
          <w:tcPr>
            <w:tcW w:w="1023" w:type="dxa"/>
          </w:tcPr>
          <w:p w:rsidR="00874BEC" w:rsidRPr="000A66E2" w:rsidRDefault="00874BEC" w:rsidP="000A66E2">
            <w:pPr>
              <w:spacing w:line="276" w:lineRule="auto"/>
              <w:rPr>
                <w:b/>
                <w:sz w:val="24"/>
                <w:szCs w:val="24"/>
              </w:rPr>
            </w:pPr>
            <w:r w:rsidRPr="000A66E2">
              <w:rPr>
                <w:b/>
                <w:sz w:val="24"/>
                <w:szCs w:val="24"/>
              </w:rPr>
              <w:t>4А</w:t>
            </w:r>
          </w:p>
        </w:tc>
        <w:tc>
          <w:tcPr>
            <w:tcW w:w="964" w:type="dxa"/>
          </w:tcPr>
          <w:p w:rsidR="00874BEC" w:rsidRPr="000A66E2" w:rsidRDefault="00874BEC" w:rsidP="000A66E2">
            <w:pPr>
              <w:spacing w:line="276" w:lineRule="auto"/>
              <w:rPr>
                <w:sz w:val="24"/>
                <w:szCs w:val="24"/>
              </w:rPr>
            </w:pPr>
            <w:r w:rsidRPr="000A66E2">
              <w:rPr>
                <w:sz w:val="24"/>
                <w:szCs w:val="24"/>
              </w:rPr>
              <w:t>32</w:t>
            </w:r>
          </w:p>
        </w:tc>
        <w:tc>
          <w:tcPr>
            <w:tcW w:w="1498" w:type="dxa"/>
          </w:tcPr>
          <w:p w:rsidR="00874BEC" w:rsidRPr="000A66E2" w:rsidRDefault="00874BEC" w:rsidP="000A66E2">
            <w:pPr>
              <w:spacing w:line="276" w:lineRule="auto"/>
              <w:rPr>
                <w:sz w:val="24"/>
                <w:szCs w:val="24"/>
              </w:rPr>
            </w:pPr>
            <w:r w:rsidRPr="000A66E2">
              <w:rPr>
                <w:sz w:val="24"/>
                <w:szCs w:val="24"/>
              </w:rPr>
              <w:t>29</w:t>
            </w:r>
          </w:p>
        </w:tc>
        <w:tc>
          <w:tcPr>
            <w:tcW w:w="674" w:type="dxa"/>
          </w:tcPr>
          <w:p w:rsidR="00874BEC" w:rsidRPr="000A66E2" w:rsidRDefault="00874BEC" w:rsidP="000A66E2">
            <w:pPr>
              <w:spacing w:line="276" w:lineRule="auto"/>
              <w:rPr>
                <w:sz w:val="24"/>
                <w:szCs w:val="24"/>
              </w:rPr>
            </w:pPr>
            <w:r w:rsidRPr="000A66E2">
              <w:rPr>
                <w:sz w:val="24"/>
                <w:szCs w:val="24"/>
              </w:rPr>
              <w:t>12</w:t>
            </w:r>
          </w:p>
        </w:tc>
        <w:tc>
          <w:tcPr>
            <w:tcW w:w="728" w:type="dxa"/>
          </w:tcPr>
          <w:p w:rsidR="00874BEC" w:rsidRPr="000A66E2" w:rsidRDefault="00874BEC" w:rsidP="000A66E2">
            <w:pPr>
              <w:spacing w:line="276" w:lineRule="auto"/>
              <w:rPr>
                <w:sz w:val="24"/>
                <w:szCs w:val="24"/>
              </w:rPr>
            </w:pPr>
            <w:r w:rsidRPr="000A66E2">
              <w:rPr>
                <w:sz w:val="24"/>
                <w:szCs w:val="24"/>
              </w:rPr>
              <w:t>13</w:t>
            </w:r>
          </w:p>
        </w:tc>
        <w:tc>
          <w:tcPr>
            <w:tcW w:w="709" w:type="dxa"/>
          </w:tcPr>
          <w:p w:rsidR="00874BEC" w:rsidRPr="000A66E2" w:rsidRDefault="00874BEC" w:rsidP="000A66E2">
            <w:pPr>
              <w:spacing w:line="276" w:lineRule="auto"/>
              <w:rPr>
                <w:sz w:val="24"/>
                <w:szCs w:val="24"/>
              </w:rPr>
            </w:pPr>
            <w:r w:rsidRPr="000A66E2">
              <w:rPr>
                <w:sz w:val="24"/>
                <w:szCs w:val="24"/>
              </w:rPr>
              <w:t>3</w:t>
            </w:r>
          </w:p>
        </w:tc>
        <w:tc>
          <w:tcPr>
            <w:tcW w:w="709" w:type="dxa"/>
          </w:tcPr>
          <w:p w:rsidR="00874BEC" w:rsidRPr="000A66E2" w:rsidRDefault="00874BEC" w:rsidP="000A66E2">
            <w:pPr>
              <w:spacing w:line="276" w:lineRule="auto"/>
              <w:rPr>
                <w:sz w:val="24"/>
                <w:szCs w:val="24"/>
              </w:rPr>
            </w:pPr>
            <w:r w:rsidRPr="000A66E2">
              <w:rPr>
                <w:sz w:val="24"/>
                <w:szCs w:val="24"/>
              </w:rPr>
              <w:t>1</w:t>
            </w:r>
          </w:p>
        </w:tc>
        <w:tc>
          <w:tcPr>
            <w:tcW w:w="1578" w:type="dxa"/>
          </w:tcPr>
          <w:p w:rsidR="00874BEC" w:rsidRPr="000A66E2" w:rsidRDefault="00874BEC" w:rsidP="000A66E2">
            <w:pPr>
              <w:spacing w:line="276" w:lineRule="auto"/>
              <w:rPr>
                <w:sz w:val="24"/>
                <w:szCs w:val="24"/>
              </w:rPr>
            </w:pPr>
            <w:r w:rsidRPr="000A66E2">
              <w:rPr>
                <w:sz w:val="24"/>
                <w:szCs w:val="24"/>
              </w:rPr>
              <w:t>96,6%</w:t>
            </w:r>
          </w:p>
        </w:tc>
        <w:tc>
          <w:tcPr>
            <w:tcW w:w="1226" w:type="dxa"/>
          </w:tcPr>
          <w:p w:rsidR="00874BEC" w:rsidRPr="000A66E2" w:rsidRDefault="00874BEC" w:rsidP="000A66E2">
            <w:pPr>
              <w:spacing w:line="276" w:lineRule="auto"/>
              <w:rPr>
                <w:sz w:val="24"/>
                <w:szCs w:val="24"/>
              </w:rPr>
            </w:pPr>
            <w:r w:rsidRPr="000A66E2">
              <w:rPr>
                <w:sz w:val="24"/>
                <w:szCs w:val="24"/>
              </w:rPr>
              <w:t>86,2%</w:t>
            </w:r>
          </w:p>
        </w:tc>
        <w:tc>
          <w:tcPr>
            <w:tcW w:w="1166" w:type="dxa"/>
          </w:tcPr>
          <w:p w:rsidR="00874BEC" w:rsidRPr="000A66E2" w:rsidRDefault="00874BEC" w:rsidP="000A66E2">
            <w:pPr>
              <w:spacing w:line="276" w:lineRule="auto"/>
              <w:rPr>
                <w:sz w:val="24"/>
                <w:szCs w:val="24"/>
              </w:rPr>
            </w:pPr>
            <w:r w:rsidRPr="000A66E2">
              <w:rPr>
                <w:sz w:val="24"/>
                <w:szCs w:val="24"/>
              </w:rPr>
              <w:t>4,2</w:t>
            </w:r>
          </w:p>
        </w:tc>
      </w:tr>
      <w:tr w:rsidR="00874BEC" w:rsidRPr="000A66E2" w:rsidTr="002D6BBE">
        <w:tc>
          <w:tcPr>
            <w:tcW w:w="1023" w:type="dxa"/>
          </w:tcPr>
          <w:p w:rsidR="00874BEC" w:rsidRPr="000A66E2" w:rsidRDefault="00874BEC" w:rsidP="000A66E2">
            <w:pPr>
              <w:spacing w:line="276" w:lineRule="auto"/>
              <w:rPr>
                <w:b/>
                <w:sz w:val="24"/>
                <w:szCs w:val="24"/>
              </w:rPr>
            </w:pPr>
            <w:r w:rsidRPr="000A66E2">
              <w:rPr>
                <w:b/>
                <w:sz w:val="24"/>
                <w:szCs w:val="24"/>
              </w:rPr>
              <w:t>4Б</w:t>
            </w:r>
          </w:p>
        </w:tc>
        <w:tc>
          <w:tcPr>
            <w:tcW w:w="964" w:type="dxa"/>
          </w:tcPr>
          <w:p w:rsidR="00874BEC" w:rsidRPr="000A66E2" w:rsidRDefault="00874BEC" w:rsidP="000A66E2">
            <w:pPr>
              <w:spacing w:line="276" w:lineRule="auto"/>
              <w:rPr>
                <w:sz w:val="24"/>
                <w:szCs w:val="24"/>
              </w:rPr>
            </w:pPr>
            <w:r w:rsidRPr="000A66E2">
              <w:rPr>
                <w:sz w:val="24"/>
                <w:szCs w:val="24"/>
              </w:rPr>
              <w:t>32</w:t>
            </w:r>
          </w:p>
        </w:tc>
        <w:tc>
          <w:tcPr>
            <w:tcW w:w="1498" w:type="dxa"/>
          </w:tcPr>
          <w:p w:rsidR="00874BEC" w:rsidRPr="000A66E2" w:rsidRDefault="00874BEC" w:rsidP="000A66E2">
            <w:pPr>
              <w:spacing w:line="276" w:lineRule="auto"/>
              <w:rPr>
                <w:sz w:val="24"/>
                <w:szCs w:val="24"/>
              </w:rPr>
            </w:pPr>
            <w:r w:rsidRPr="000A66E2">
              <w:rPr>
                <w:sz w:val="24"/>
                <w:szCs w:val="24"/>
              </w:rPr>
              <w:t>29</w:t>
            </w:r>
          </w:p>
        </w:tc>
        <w:tc>
          <w:tcPr>
            <w:tcW w:w="674" w:type="dxa"/>
          </w:tcPr>
          <w:p w:rsidR="00874BEC" w:rsidRPr="000A66E2" w:rsidRDefault="00874BEC" w:rsidP="000A66E2">
            <w:pPr>
              <w:spacing w:line="276" w:lineRule="auto"/>
              <w:rPr>
                <w:sz w:val="24"/>
                <w:szCs w:val="24"/>
              </w:rPr>
            </w:pPr>
            <w:r w:rsidRPr="000A66E2">
              <w:rPr>
                <w:sz w:val="24"/>
                <w:szCs w:val="24"/>
              </w:rPr>
              <w:t>13</w:t>
            </w:r>
          </w:p>
        </w:tc>
        <w:tc>
          <w:tcPr>
            <w:tcW w:w="728" w:type="dxa"/>
          </w:tcPr>
          <w:p w:rsidR="00874BEC" w:rsidRPr="000A66E2" w:rsidRDefault="00874BEC" w:rsidP="000A66E2">
            <w:pPr>
              <w:spacing w:line="276" w:lineRule="auto"/>
              <w:rPr>
                <w:sz w:val="24"/>
                <w:szCs w:val="24"/>
              </w:rPr>
            </w:pPr>
            <w:r w:rsidRPr="000A66E2">
              <w:rPr>
                <w:sz w:val="24"/>
                <w:szCs w:val="24"/>
              </w:rPr>
              <w:t>10</w:t>
            </w:r>
          </w:p>
        </w:tc>
        <w:tc>
          <w:tcPr>
            <w:tcW w:w="709" w:type="dxa"/>
          </w:tcPr>
          <w:p w:rsidR="00874BEC" w:rsidRPr="000A66E2" w:rsidRDefault="00874BEC" w:rsidP="000A66E2">
            <w:pPr>
              <w:spacing w:line="276" w:lineRule="auto"/>
              <w:rPr>
                <w:sz w:val="24"/>
                <w:szCs w:val="24"/>
              </w:rPr>
            </w:pPr>
            <w:r w:rsidRPr="000A66E2">
              <w:rPr>
                <w:sz w:val="24"/>
                <w:szCs w:val="24"/>
              </w:rPr>
              <w:t>4</w:t>
            </w:r>
          </w:p>
        </w:tc>
        <w:tc>
          <w:tcPr>
            <w:tcW w:w="709" w:type="dxa"/>
          </w:tcPr>
          <w:p w:rsidR="00874BEC" w:rsidRPr="000A66E2" w:rsidRDefault="00874BEC" w:rsidP="000A66E2">
            <w:pPr>
              <w:spacing w:line="276" w:lineRule="auto"/>
              <w:rPr>
                <w:sz w:val="24"/>
                <w:szCs w:val="24"/>
              </w:rPr>
            </w:pPr>
            <w:r w:rsidRPr="000A66E2">
              <w:rPr>
                <w:sz w:val="24"/>
                <w:szCs w:val="24"/>
              </w:rPr>
              <w:t>1</w:t>
            </w:r>
          </w:p>
        </w:tc>
        <w:tc>
          <w:tcPr>
            <w:tcW w:w="1578" w:type="dxa"/>
          </w:tcPr>
          <w:p w:rsidR="00874BEC" w:rsidRPr="000A66E2" w:rsidRDefault="00874BEC" w:rsidP="000A66E2">
            <w:pPr>
              <w:spacing w:line="276" w:lineRule="auto"/>
              <w:rPr>
                <w:sz w:val="24"/>
                <w:szCs w:val="24"/>
              </w:rPr>
            </w:pPr>
            <w:r w:rsidRPr="000A66E2">
              <w:rPr>
                <w:sz w:val="24"/>
                <w:szCs w:val="24"/>
              </w:rPr>
              <w:t>96,6%</w:t>
            </w:r>
          </w:p>
        </w:tc>
        <w:tc>
          <w:tcPr>
            <w:tcW w:w="1226" w:type="dxa"/>
          </w:tcPr>
          <w:p w:rsidR="00874BEC" w:rsidRPr="000A66E2" w:rsidRDefault="00874BEC" w:rsidP="000A66E2">
            <w:pPr>
              <w:spacing w:line="276" w:lineRule="auto"/>
              <w:rPr>
                <w:sz w:val="24"/>
                <w:szCs w:val="24"/>
              </w:rPr>
            </w:pPr>
            <w:r w:rsidRPr="000A66E2">
              <w:rPr>
                <w:sz w:val="24"/>
                <w:szCs w:val="24"/>
              </w:rPr>
              <w:t>79,3%</w:t>
            </w:r>
          </w:p>
        </w:tc>
        <w:tc>
          <w:tcPr>
            <w:tcW w:w="1166" w:type="dxa"/>
          </w:tcPr>
          <w:p w:rsidR="00874BEC" w:rsidRPr="000A66E2" w:rsidRDefault="00874BEC" w:rsidP="000A66E2">
            <w:pPr>
              <w:spacing w:line="276" w:lineRule="auto"/>
              <w:rPr>
                <w:sz w:val="24"/>
                <w:szCs w:val="24"/>
              </w:rPr>
            </w:pPr>
            <w:r w:rsidRPr="000A66E2">
              <w:rPr>
                <w:sz w:val="24"/>
                <w:szCs w:val="24"/>
              </w:rPr>
              <w:t>4,1</w:t>
            </w:r>
          </w:p>
        </w:tc>
      </w:tr>
      <w:tr w:rsidR="00874BEC" w:rsidRPr="000A66E2" w:rsidTr="002D6BBE">
        <w:tc>
          <w:tcPr>
            <w:tcW w:w="1023" w:type="dxa"/>
          </w:tcPr>
          <w:p w:rsidR="00874BEC" w:rsidRPr="000A66E2" w:rsidRDefault="00874BEC" w:rsidP="000A66E2">
            <w:pPr>
              <w:spacing w:line="276" w:lineRule="auto"/>
              <w:rPr>
                <w:b/>
                <w:sz w:val="24"/>
                <w:szCs w:val="24"/>
              </w:rPr>
            </w:pPr>
            <w:r w:rsidRPr="000A66E2">
              <w:rPr>
                <w:b/>
                <w:sz w:val="24"/>
                <w:szCs w:val="24"/>
              </w:rPr>
              <w:t>Итого</w:t>
            </w:r>
          </w:p>
        </w:tc>
        <w:tc>
          <w:tcPr>
            <w:tcW w:w="964" w:type="dxa"/>
          </w:tcPr>
          <w:p w:rsidR="00874BEC" w:rsidRPr="000A66E2" w:rsidRDefault="00874BEC" w:rsidP="000A66E2">
            <w:pPr>
              <w:spacing w:line="276" w:lineRule="auto"/>
              <w:rPr>
                <w:b/>
                <w:sz w:val="24"/>
                <w:szCs w:val="24"/>
              </w:rPr>
            </w:pPr>
            <w:r w:rsidRPr="000A66E2">
              <w:rPr>
                <w:b/>
                <w:sz w:val="24"/>
                <w:szCs w:val="24"/>
              </w:rPr>
              <w:t>64</w:t>
            </w:r>
          </w:p>
        </w:tc>
        <w:tc>
          <w:tcPr>
            <w:tcW w:w="1498" w:type="dxa"/>
          </w:tcPr>
          <w:p w:rsidR="00874BEC" w:rsidRPr="000A66E2" w:rsidRDefault="00874BEC" w:rsidP="000A66E2">
            <w:pPr>
              <w:spacing w:line="276" w:lineRule="auto"/>
              <w:rPr>
                <w:b/>
                <w:sz w:val="24"/>
                <w:szCs w:val="24"/>
              </w:rPr>
            </w:pPr>
            <w:r w:rsidRPr="000A66E2">
              <w:rPr>
                <w:b/>
                <w:sz w:val="24"/>
                <w:szCs w:val="24"/>
              </w:rPr>
              <w:t>58</w:t>
            </w:r>
          </w:p>
        </w:tc>
        <w:tc>
          <w:tcPr>
            <w:tcW w:w="674" w:type="dxa"/>
          </w:tcPr>
          <w:p w:rsidR="00874BEC" w:rsidRPr="000A66E2" w:rsidRDefault="00874BEC" w:rsidP="000A66E2">
            <w:pPr>
              <w:spacing w:line="276" w:lineRule="auto"/>
              <w:rPr>
                <w:b/>
                <w:sz w:val="24"/>
                <w:szCs w:val="24"/>
              </w:rPr>
            </w:pPr>
            <w:r w:rsidRPr="000A66E2">
              <w:rPr>
                <w:b/>
                <w:sz w:val="24"/>
                <w:szCs w:val="24"/>
              </w:rPr>
              <w:t>25</w:t>
            </w:r>
          </w:p>
        </w:tc>
        <w:tc>
          <w:tcPr>
            <w:tcW w:w="728" w:type="dxa"/>
          </w:tcPr>
          <w:p w:rsidR="00874BEC" w:rsidRPr="000A66E2" w:rsidRDefault="00874BEC" w:rsidP="000A66E2">
            <w:pPr>
              <w:spacing w:line="276" w:lineRule="auto"/>
              <w:rPr>
                <w:b/>
                <w:sz w:val="24"/>
                <w:szCs w:val="24"/>
              </w:rPr>
            </w:pPr>
            <w:r w:rsidRPr="000A66E2">
              <w:rPr>
                <w:b/>
                <w:sz w:val="24"/>
                <w:szCs w:val="24"/>
              </w:rPr>
              <w:t>23</w:t>
            </w:r>
          </w:p>
        </w:tc>
        <w:tc>
          <w:tcPr>
            <w:tcW w:w="709" w:type="dxa"/>
          </w:tcPr>
          <w:p w:rsidR="00874BEC" w:rsidRPr="000A66E2" w:rsidRDefault="00874BEC" w:rsidP="000A66E2">
            <w:pPr>
              <w:spacing w:line="276" w:lineRule="auto"/>
              <w:rPr>
                <w:b/>
                <w:sz w:val="24"/>
                <w:szCs w:val="24"/>
              </w:rPr>
            </w:pPr>
            <w:r w:rsidRPr="000A66E2">
              <w:rPr>
                <w:b/>
                <w:sz w:val="24"/>
                <w:szCs w:val="24"/>
              </w:rPr>
              <w:t>7</w:t>
            </w:r>
          </w:p>
        </w:tc>
        <w:tc>
          <w:tcPr>
            <w:tcW w:w="709" w:type="dxa"/>
          </w:tcPr>
          <w:p w:rsidR="00874BEC" w:rsidRPr="000A66E2" w:rsidRDefault="00874BEC" w:rsidP="000A66E2">
            <w:pPr>
              <w:spacing w:line="276" w:lineRule="auto"/>
              <w:rPr>
                <w:b/>
                <w:sz w:val="24"/>
                <w:szCs w:val="24"/>
              </w:rPr>
            </w:pPr>
            <w:r w:rsidRPr="000A66E2">
              <w:rPr>
                <w:b/>
                <w:sz w:val="24"/>
                <w:szCs w:val="24"/>
              </w:rPr>
              <w:t>2</w:t>
            </w:r>
          </w:p>
        </w:tc>
        <w:tc>
          <w:tcPr>
            <w:tcW w:w="1578" w:type="dxa"/>
          </w:tcPr>
          <w:p w:rsidR="00874BEC" w:rsidRPr="000A66E2" w:rsidRDefault="00874BEC" w:rsidP="000A66E2">
            <w:pPr>
              <w:spacing w:line="276" w:lineRule="auto"/>
              <w:rPr>
                <w:b/>
                <w:sz w:val="24"/>
                <w:szCs w:val="24"/>
              </w:rPr>
            </w:pPr>
            <w:r w:rsidRPr="000A66E2">
              <w:rPr>
                <w:b/>
                <w:sz w:val="24"/>
                <w:szCs w:val="24"/>
              </w:rPr>
              <w:t>96,6%</w:t>
            </w:r>
          </w:p>
        </w:tc>
        <w:tc>
          <w:tcPr>
            <w:tcW w:w="1226" w:type="dxa"/>
          </w:tcPr>
          <w:p w:rsidR="00874BEC" w:rsidRPr="000A66E2" w:rsidRDefault="00874BEC" w:rsidP="000A66E2">
            <w:pPr>
              <w:spacing w:line="276" w:lineRule="auto"/>
              <w:rPr>
                <w:b/>
                <w:sz w:val="24"/>
                <w:szCs w:val="24"/>
              </w:rPr>
            </w:pPr>
            <w:r w:rsidRPr="000A66E2">
              <w:rPr>
                <w:b/>
                <w:sz w:val="24"/>
                <w:szCs w:val="24"/>
              </w:rPr>
              <w:t>82,8%</w:t>
            </w:r>
          </w:p>
        </w:tc>
        <w:tc>
          <w:tcPr>
            <w:tcW w:w="1166" w:type="dxa"/>
          </w:tcPr>
          <w:p w:rsidR="00874BEC" w:rsidRPr="000A66E2" w:rsidRDefault="00874BEC" w:rsidP="000A66E2">
            <w:pPr>
              <w:spacing w:line="276" w:lineRule="auto"/>
              <w:rPr>
                <w:b/>
                <w:sz w:val="24"/>
                <w:szCs w:val="24"/>
              </w:rPr>
            </w:pPr>
            <w:r w:rsidRPr="000A66E2">
              <w:rPr>
                <w:b/>
                <w:sz w:val="24"/>
                <w:szCs w:val="24"/>
              </w:rPr>
              <w:t>4,2</w:t>
            </w:r>
          </w:p>
        </w:tc>
      </w:tr>
      <w:tr w:rsidR="00874BEC" w:rsidRPr="000A66E2" w:rsidTr="002D6BBE">
        <w:tc>
          <w:tcPr>
            <w:tcW w:w="10275" w:type="dxa"/>
            <w:gridSpan w:val="10"/>
          </w:tcPr>
          <w:p w:rsidR="00874BEC" w:rsidRPr="000A66E2" w:rsidRDefault="00874BEC" w:rsidP="000A66E2">
            <w:pPr>
              <w:spacing w:line="276" w:lineRule="auto"/>
              <w:rPr>
                <w:b/>
                <w:sz w:val="24"/>
                <w:szCs w:val="24"/>
              </w:rPr>
            </w:pPr>
            <w:r w:rsidRPr="000A66E2">
              <w:rPr>
                <w:b/>
                <w:sz w:val="24"/>
                <w:szCs w:val="24"/>
              </w:rPr>
              <w:t>Окружающий мир</w:t>
            </w:r>
          </w:p>
        </w:tc>
      </w:tr>
      <w:tr w:rsidR="00874BEC" w:rsidRPr="000A66E2" w:rsidTr="002D6BBE">
        <w:tc>
          <w:tcPr>
            <w:tcW w:w="1023" w:type="dxa"/>
          </w:tcPr>
          <w:p w:rsidR="00874BEC" w:rsidRPr="000A66E2" w:rsidRDefault="00874BEC" w:rsidP="000A66E2">
            <w:pPr>
              <w:spacing w:line="276" w:lineRule="auto"/>
              <w:rPr>
                <w:b/>
                <w:sz w:val="24"/>
                <w:szCs w:val="24"/>
              </w:rPr>
            </w:pPr>
            <w:r w:rsidRPr="000A66E2">
              <w:rPr>
                <w:b/>
                <w:sz w:val="24"/>
                <w:szCs w:val="24"/>
              </w:rPr>
              <w:t>4А</w:t>
            </w:r>
          </w:p>
        </w:tc>
        <w:tc>
          <w:tcPr>
            <w:tcW w:w="964" w:type="dxa"/>
          </w:tcPr>
          <w:p w:rsidR="00874BEC" w:rsidRPr="000A66E2" w:rsidRDefault="00874BEC" w:rsidP="000A66E2">
            <w:pPr>
              <w:spacing w:line="276" w:lineRule="auto"/>
              <w:rPr>
                <w:sz w:val="24"/>
                <w:szCs w:val="24"/>
              </w:rPr>
            </w:pPr>
            <w:r w:rsidRPr="000A66E2">
              <w:rPr>
                <w:sz w:val="24"/>
                <w:szCs w:val="24"/>
              </w:rPr>
              <w:t>32</w:t>
            </w:r>
          </w:p>
        </w:tc>
        <w:tc>
          <w:tcPr>
            <w:tcW w:w="1498" w:type="dxa"/>
          </w:tcPr>
          <w:p w:rsidR="00874BEC" w:rsidRPr="000A66E2" w:rsidRDefault="00874BEC" w:rsidP="000A66E2">
            <w:pPr>
              <w:spacing w:line="276" w:lineRule="auto"/>
              <w:rPr>
                <w:sz w:val="24"/>
                <w:szCs w:val="24"/>
              </w:rPr>
            </w:pPr>
            <w:r w:rsidRPr="000A66E2">
              <w:rPr>
                <w:sz w:val="24"/>
                <w:szCs w:val="24"/>
              </w:rPr>
              <w:t>29</w:t>
            </w:r>
          </w:p>
        </w:tc>
        <w:tc>
          <w:tcPr>
            <w:tcW w:w="674" w:type="dxa"/>
          </w:tcPr>
          <w:p w:rsidR="00874BEC" w:rsidRPr="000A66E2" w:rsidRDefault="00874BEC" w:rsidP="000A66E2">
            <w:pPr>
              <w:spacing w:line="276" w:lineRule="auto"/>
              <w:rPr>
                <w:sz w:val="24"/>
                <w:szCs w:val="24"/>
              </w:rPr>
            </w:pPr>
            <w:r w:rsidRPr="000A66E2">
              <w:rPr>
                <w:sz w:val="24"/>
                <w:szCs w:val="24"/>
              </w:rPr>
              <w:t>2</w:t>
            </w:r>
          </w:p>
        </w:tc>
        <w:tc>
          <w:tcPr>
            <w:tcW w:w="728" w:type="dxa"/>
          </w:tcPr>
          <w:p w:rsidR="00874BEC" w:rsidRPr="000A66E2" w:rsidRDefault="00874BEC" w:rsidP="000A66E2">
            <w:pPr>
              <w:spacing w:line="276" w:lineRule="auto"/>
              <w:rPr>
                <w:sz w:val="24"/>
                <w:szCs w:val="24"/>
              </w:rPr>
            </w:pPr>
            <w:r w:rsidRPr="000A66E2">
              <w:rPr>
                <w:sz w:val="24"/>
                <w:szCs w:val="24"/>
              </w:rPr>
              <w:t>16</w:t>
            </w:r>
          </w:p>
        </w:tc>
        <w:tc>
          <w:tcPr>
            <w:tcW w:w="709" w:type="dxa"/>
          </w:tcPr>
          <w:p w:rsidR="00874BEC" w:rsidRPr="000A66E2" w:rsidRDefault="00874BEC" w:rsidP="000A66E2">
            <w:pPr>
              <w:spacing w:line="276" w:lineRule="auto"/>
              <w:rPr>
                <w:sz w:val="24"/>
                <w:szCs w:val="24"/>
              </w:rPr>
            </w:pPr>
            <w:r w:rsidRPr="000A66E2">
              <w:rPr>
                <w:sz w:val="24"/>
                <w:szCs w:val="24"/>
              </w:rPr>
              <w:t>10</w:t>
            </w:r>
          </w:p>
        </w:tc>
        <w:tc>
          <w:tcPr>
            <w:tcW w:w="709" w:type="dxa"/>
          </w:tcPr>
          <w:p w:rsidR="00874BEC" w:rsidRPr="000A66E2" w:rsidRDefault="00874BEC" w:rsidP="000A66E2">
            <w:pPr>
              <w:spacing w:line="276" w:lineRule="auto"/>
              <w:rPr>
                <w:sz w:val="24"/>
                <w:szCs w:val="24"/>
              </w:rPr>
            </w:pPr>
            <w:r w:rsidRPr="000A66E2">
              <w:rPr>
                <w:sz w:val="24"/>
                <w:szCs w:val="24"/>
              </w:rPr>
              <w:t>1</w:t>
            </w:r>
          </w:p>
        </w:tc>
        <w:tc>
          <w:tcPr>
            <w:tcW w:w="1578" w:type="dxa"/>
          </w:tcPr>
          <w:p w:rsidR="00874BEC" w:rsidRPr="000A66E2" w:rsidRDefault="00874BEC" w:rsidP="000A66E2">
            <w:pPr>
              <w:spacing w:line="276" w:lineRule="auto"/>
              <w:rPr>
                <w:sz w:val="24"/>
                <w:szCs w:val="24"/>
              </w:rPr>
            </w:pPr>
            <w:r w:rsidRPr="000A66E2">
              <w:rPr>
                <w:sz w:val="24"/>
                <w:szCs w:val="24"/>
              </w:rPr>
              <w:t>96,6%</w:t>
            </w:r>
          </w:p>
        </w:tc>
        <w:tc>
          <w:tcPr>
            <w:tcW w:w="1226" w:type="dxa"/>
          </w:tcPr>
          <w:p w:rsidR="00874BEC" w:rsidRPr="000A66E2" w:rsidRDefault="00874BEC" w:rsidP="000A66E2">
            <w:pPr>
              <w:spacing w:line="276" w:lineRule="auto"/>
              <w:rPr>
                <w:sz w:val="24"/>
                <w:szCs w:val="24"/>
              </w:rPr>
            </w:pPr>
            <w:r w:rsidRPr="000A66E2">
              <w:rPr>
                <w:sz w:val="24"/>
                <w:szCs w:val="24"/>
              </w:rPr>
              <w:t>62,1%</w:t>
            </w:r>
          </w:p>
        </w:tc>
        <w:tc>
          <w:tcPr>
            <w:tcW w:w="1166" w:type="dxa"/>
          </w:tcPr>
          <w:p w:rsidR="00874BEC" w:rsidRPr="000A66E2" w:rsidRDefault="00874BEC" w:rsidP="000A66E2">
            <w:pPr>
              <w:spacing w:line="276" w:lineRule="auto"/>
              <w:rPr>
                <w:sz w:val="24"/>
                <w:szCs w:val="24"/>
              </w:rPr>
            </w:pPr>
            <w:r w:rsidRPr="000A66E2">
              <w:rPr>
                <w:sz w:val="24"/>
                <w:szCs w:val="24"/>
              </w:rPr>
              <w:t>3,7</w:t>
            </w:r>
          </w:p>
        </w:tc>
      </w:tr>
      <w:tr w:rsidR="00874BEC" w:rsidRPr="000A66E2" w:rsidTr="002D6BBE">
        <w:tc>
          <w:tcPr>
            <w:tcW w:w="1023" w:type="dxa"/>
          </w:tcPr>
          <w:p w:rsidR="00874BEC" w:rsidRPr="000A66E2" w:rsidRDefault="00874BEC" w:rsidP="000A66E2">
            <w:pPr>
              <w:spacing w:line="276" w:lineRule="auto"/>
              <w:rPr>
                <w:b/>
                <w:sz w:val="24"/>
                <w:szCs w:val="24"/>
              </w:rPr>
            </w:pPr>
            <w:r w:rsidRPr="000A66E2">
              <w:rPr>
                <w:b/>
                <w:sz w:val="24"/>
                <w:szCs w:val="24"/>
              </w:rPr>
              <w:t>4Б</w:t>
            </w:r>
          </w:p>
        </w:tc>
        <w:tc>
          <w:tcPr>
            <w:tcW w:w="964" w:type="dxa"/>
          </w:tcPr>
          <w:p w:rsidR="00874BEC" w:rsidRPr="000A66E2" w:rsidRDefault="00874BEC" w:rsidP="000A66E2">
            <w:pPr>
              <w:spacing w:line="276" w:lineRule="auto"/>
              <w:rPr>
                <w:sz w:val="24"/>
                <w:szCs w:val="24"/>
              </w:rPr>
            </w:pPr>
            <w:r w:rsidRPr="000A66E2">
              <w:rPr>
                <w:sz w:val="24"/>
                <w:szCs w:val="24"/>
              </w:rPr>
              <w:t>32</w:t>
            </w:r>
          </w:p>
        </w:tc>
        <w:tc>
          <w:tcPr>
            <w:tcW w:w="1498" w:type="dxa"/>
          </w:tcPr>
          <w:p w:rsidR="00874BEC" w:rsidRPr="000A66E2" w:rsidRDefault="00874BEC" w:rsidP="000A66E2">
            <w:pPr>
              <w:spacing w:line="276" w:lineRule="auto"/>
              <w:rPr>
                <w:sz w:val="24"/>
                <w:szCs w:val="24"/>
              </w:rPr>
            </w:pPr>
            <w:r w:rsidRPr="000A66E2">
              <w:rPr>
                <w:sz w:val="24"/>
                <w:szCs w:val="24"/>
              </w:rPr>
              <w:t>28</w:t>
            </w:r>
          </w:p>
        </w:tc>
        <w:tc>
          <w:tcPr>
            <w:tcW w:w="674" w:type="dxa"/>
          </w:tcPr>
          <w:p w:rsidR="00874BEC" w:rsidRPr="000A66E2" w:rsidRDefault="00874BEC" w:rsidP="000A66E2">
            <w:pPr>
              <w:spacing w:line="276" w:lineRule="auto"/>
              <w:rPr>
                <w:sz w:val="24"/>
                <w:szCs w:val="24"/>
              </w:rPr>
            </w:pPr>
            <w:r w:rsidRPr="000A66E2">
              <w:rPr>
                <w:sz w:val="24"/>
                <w:szCs w:val="24"/>
              </w:rPr>
              <w:t>6</w:t>
            </w:r>
          </w:p>
        </w:tc>
        <w:tc>
          <w:tcPr>
            <w:tcW w:w="728" w:type="dxa"/>
          </w:tcPr>
          <w:p w:rsidR="00874BEC" w:rsidRPr="000A66E2" w:rsidRDefault="00874BEC" w:rsidP="000A66E2">
            <w:pPr>
              <w:spacing w:line="276" w:lineRule="auto"/>
              <w:rPr>
                <w:sz w:val="24"/>
                <w:szCs w:val="24"/>
              </w:rPr>
            </w:pPr>
            <w:r w:rsidRPr="000A66E2">
              <w:rPr>
                <w:sz w:val="24"/>
                <w:szCs w:val="24"/>
              </w:rPr>
              <w:t>15</w:t>
            </w:r>
          </w:p>
        </w:tc>
        <w:tc>
          <w:tcPr>
            <w:tcW w:w="709" w:type="dxa"/>
          </w:tcPr>
          <w:p w:rsidR="00874BEC" w:rsidRPr="000A66E2" w:rsidRDefault="00874BEC" w:rsidP="000A66E2">
            <w:pPr>
              <w:spacing w:line="276" w:lineRule="auto"/>
              <w:rPr>
                <w:sz w:val="24"/>
                <w:szCs w:val="24"/>
              </w:rPr>
            </w:pPr>
            <w:r w:rsidRPr="000A66E2">
              <w:rPr>
                <w:sz w:val="24"/>
                <w:szCs w:val="24"/>
              </w:rPr>
              <w:t>7</w:t>
            </w:r>
          </w:p>
        </w:tc>
        <w:tc>
          <w:tcPr>
            <w:tcW w:w="709" w:type="dxa"/>
          </w:tcPr>
          <w:p w:rsidR="00874BEC" w:rsidRPr="000A66E2" w:rsidRDefault="00874BEC" w:rsidP="000A66E2">
            <w:pPr>
              <w:spacing w:line="276" w:lineRule="auto"/>
              <w:rPr>
                <w:sz w:val="24"/>
                <w:szCs w:val="24"/>
              </w:rPr>
            </w:pPr>
            <w:r w:rsidRPr="000A66E2">
              <w:rPr>
                <w:sz w:val="24"/>
                <w:szCs w:val="24"/>
              </w:rPr>
              <w:t>-</w:t>
            </w:r>
          </w:p>
        </w:tc>
        <w:tc>
          <w:tcPr>
            <w:tcW w:w="1578" w:type="dxa"/>
          </w:tcPr>
          <w:p w:rsidR="00874BEC" w:rsidRPr="000A66E2" w:rsidRDefault="00874BEC" w:rsidP="000A66E2">
            <w:pPr>
              <w:spacing w:line="276" w:lineRule="auto"/>
              <w:rPr>
                <w:sz w:val="24"/>
                <w:szCs w:val="24"/>
              </w:rPr>
            </w:pPr>
            <w:r w:rsidRPr="000A66E2">
              <w:rPr>
                <w:sz w:val="24"/>
                <w:szCs w:val="24"/>
              </w:rPr>
              <w:t>100%</w:t>
            </w:r>
          </w:p>
        </w:tc>
        <w:tc>
          <w:tcPr>
            <w:tcW w:w="1226" w:type="dxa"/>
          </w:tcPr>
          <w:p w:rsidR="00874BEC" w:rsidRPr="000A66E2" w:rsidRDefault="00874BEC" w:rsidP="000A66E2">
            <w:pPr>
              <w:spacing w:line="276" w:lineRule="auto"/>
              <w:rPr>
                <w:sz w:val="24"/>
                <w:szCs w:val="24"/>
              </w:rPr>
            </w:pPr>
            <w:r w:rsidRPr="000A66E2">
              <w:rPr>
                <w:sz w:val="24"/>
                <w:szCs w:val="24"/>
              </w:rPr>
              <w:t>75%</w:t>
            </w:r>
          </w:p>
        </w:tc>
        <w:tc>
          <w:tcPr>
            <w:tcW w:w="1166" w:type="dxa"/>
          </w:tcPr>
          <w:p w:rsidR="00874BEC" w:rsidRPr="000A66E2" w:rsidRDefault="00874BEC" w:rsidP="000A66E2">
            <w:pPr>
              <w:spacing w:line="276" w:lineRule="auto"/>
              <w:rPr>
                <w:sz w:val="24"/>
                <w:szCs w:val="24"/>
              </w:rPr>
            </w:pPr>
            <w:r w:rsidRPr="000A66E2">
              <w:rPr>
                <w:sz w:val="24"/>
                <w:szCs w:val="24"/>
              </w:rPr>
              <w:t>4</w:t>
            </w:r>
          </w:p>
        </w:tc>
      </w:tr>
      <w:tr w:rsidR="00874BEC" w:rsidRPr="000A66E2" w:rsidTr="002D6BBE">
        <w:tc>
          <w:tcPr>
            <w:tcW w:w="1023" w:type="dxa"/>
          </w:tcPr>
          <w:p w:rsidR="00874BEC" w:rsidRPr="000A66E2" w:rsidRDefault="00874BEC" w:rsidP="000A66E2">
            <w:pPr>
              <w:spacing w:line="276" w:lineRule="auto"/>
              <w:rPr>
                <w:b/>
                <w:sz w:val="24"/>
                <w:szCs w:val="24"/>
              </w:rPr>
            </w:pPr>
            <w:r w:rsidRPr="000A66E2">
              <w:rPr>
                <w:b/>
                <w:sz w:val="24"/>
                <w:szCs w:val="24"/>
              </w:rPr>
              <w:t>Итого</w:t>
            </w:r>
          </w:p>
        </w:tc>
        <w:tc>
          <w:tcPr>
            <w:tcW w:w="964" w:type="dxa"/>
          </w:tcPr>
          <w:p w:rsidR="00874BEC" w:rsidRPr="000A66E2" w:rsidRDefault="00874BEC" w:rsidP="000A66E2">
            <w:pPr>
              <w:spacing w:line="276" w:lineRule="auto"/>
              <w:rPr>
                <w:b/>
                <w:sz w:val="24"/>
                <w:szCs w:val="24"/>
              </w:rPr>
            </w:pPr>
            <w:r w:rsidRPr="000A66E2">
              <w:rPr>
                <w:b/>
                <w:sz w:val="24"/>
                <w:szCs w:val="24"/>
              </w:rPr>
              <w:t>64</w:t>
            </w:r>
          </w:p>
        </w:tc>
        <w:tc>
          <w:tcPr>
            <w:tcW w:w="1498" w:type="dxa"/>
          </w:tcPr>
          <w:p w:rsidR="00874BEC" w:rsidRPr="000A66E2" w:rsidRDefault="00874BEC" w:rsidP="000A66E2">
            <w:pPr>
              <w:spacing w:line="276" w:lineRule="auto"/>
              <w:rPr>
                <w:b/>
                <w:sz w:val="24"/>
                <w:szCs w:val="24"/>
              </w:rPr>
            </w:pPr>
            <w:r w:rsidRPr="000A66E2">
              <w:rPr>
                <w:b/>
                <w:sz w:val="24"/>
                <w:szCs w:val="24"/>
              </w:rPr>
              <w:t>57</w:t>
            </w:r>
          </w:p>
        </w:tc>
        <w:tc>
          <w:tcPr>
            <w:tcW w:w="674" w:type="dxa"/>
          </w:tcPr>
          <w:p w:rsidR="00874BEC" w:rsidRPr="000A66E2" w:rsidRDefault="00874BEC" w:rsidP="000A66E2">
            <w:pPr>
              <w:spacing w:line="276" w:lineRule="auto"/>
              <w:rPr>
                <w:b/>
                <w:sz w:val="24"/>
                <w:szCs w:val="24"/>
              </w:rPr>
            </w:pPr>
            <w:r w:rsidRPr="000A66E2">
              <w:rPr>
                <w:b/>
                <w:sz w:val="24"/>
                <w:szCs w:val="24"/>
              </w:rPr>
              <w:t>8</w:t>
            </w:r>
          </w:p>
        </w:tc>
        <w:tc>
          <w:tcPr>
            <w:tcW w:w="728" w:type="dxa"/>
          </w:tcPr>
          <w:p w:rsidR="00874BEC" w:rsidRPr="000A66E2" w:rsidRDefault="00874BEC" w:rsidP="000A66E2">
            <w:pPr>
              <w:spacing w:line="276" w:lineRule="auto"/>
              <w:rPr>
                <w:b/>
                <w:sz w:val="24"/>
                <w:szCs w:val="24"/>
              </w:rPr>
            </w:pPr>
            <w:r w:rsidRPr="000A66E2">
              <w:rPr>
                <w:b/>
                <w:sz w:val="24"/>
                <w:szCs w:val="24"/>
              </w:rPr>
              <w:t>31</w:t>
            </w:r>
          </w:p>
        </w:tc>
        <w:tc>
          <w:tcPr>
            <w:tcW w:w="709" w:type="dxa"/>
          </w:tcPr>
          <w:p w:rsidR="00874BEC" w:rsidRPr="000A66E2" w:rsidRDefault="00874BEC" w:rsidP="000A66E2">
            <w:pPr>
              <w:spacing w:line="276" w:lineRule="auto"/>
              <w:rPr>
                <w:b/>
                <w:sz w:val="24"/>
                <w:szCs w:val="24"/>
              </w:rPr>
            </w:pPr>
            <w:r w:rsidRPr="000A66E2">
              <w:rPr>
                <w:b/>
                <w:sz w:val="24"/>
                <w:szCs w:val="24"/>
              </w:rPr>
              <w:t>17</w:t>
            </w:r>
          </w:p>
        </w:tc>
        <w:tc>
          <w:tcPr>
            <w:tcW w:w="709" w:type="dxa"/>
          </w:tcPr>
          <w:p w:rsidR="00874BEC" w:rsidRPr="000A66E2" w:rsidRDefault="00874BEC" w:rsidP="000A66E2">
            <w:pPr>
              <w:spacing w:line="276" w:lineRule="auto"/>
              <w:rPr>
                <w:b/>
                <w:sz w:val="24"/>
                <w:szCs w:val="24"/>
              </w:rPr>
            </w:pPr>
            <w:r w:rsidRPr="000A66E2">
              <w:rPr>
                <w:b/>
                <w:sz w:val="24"/>
                <w:szCs w:val="24"/>
              </w:rPr>
              <w:t>1</w:t>
            </w:r>
          </w:p>
        </w:tc>
        <w:tc>
          <w:tcPr>
            <w:tcW w:w="1578" w:type="dxa"/>
          </w:tcPr>
          <w:p w:rsidR="00874BEC" w:rsidRPr="000A66E2" w:rsidRDefault="00874BEC" w:rsidP="000A66E2">
            <w:pPr>
              <w:spacing w:line="276" w:lineRule="auto"/>
              <w:rPr>
                <w:b/>
                <w:sz w:val="24"/>
                <w:szCs w:val="24"/>
              </w:rPr>
            </w:pPr>
            <w:r w:rsidRPr="000A66E2">
              <w:rPr>
                <w:b/>
                <w:sz w:val="24"/>
                <w:szCs w:val="24"/>
              </w:rPr>
              <w:t>98,2%</w:t>
            </w:r>
          </w:p>
        </w:tc>
        <w:tc>
          <w:tcPr>
            <w:tcW w:w="1226" w:type="dxa"/>
          </w:tcPr>
          <w:p w:rsidR="00874BEC" w:rsidRPr="000A66E2" w:rsidRDefault="00874BEC" w:rsidP="000A66E2">
            <w:pPr>
              <w:spacing w:line="276" w:lineRule="auto"/>
              <w:rPr>
                <w:b/>
                <w:sz w:val="24"/>
                <w:szCs w:val="24"/>
              </w:rPr>
            </w:pPr>
            <w:r w:rsidRPr="000A66E2">
              <w:rPr>
                <w:b/>
                <w:sz w:val="24"/>
                <w:szCs w:val="24"/>
              </w:rPr>
              <w:t>68,4%</w:t>
            </w:r>
          </w:p>
        </w:tc>
        <w:tc>
          <w:tcPr>
            <w:tcW w:w="1166" w:type="dxa"/>
          </w:tcPr>
          <w:p w:rsidR="00874BEC" w:rsidRPr="000A66E2" w:rsidRDefault="00874BEC" w:rsidP="000A66E2">
            <w:pPr>
              <w:spacing w:line="276" w:lineRule="auto"/>
              <w:rPr>
                <w:b/>
                <w:sz w:val="24"/>
                <w:szCs w:val="24"/>
              </w:rPr>
            </w:pPr>
            <w:r w:rsidRPr="000A66E2">
              <w:rPr>
                <w:b/>
                <w:sz w:val="24"/>
                <w:szCs w:val="24"/>
              </w:rPr>
              <w:t>3,8</w:t>
            </w:r>
          </w:p>
        </w:tc>
      </w:tr>
    </w:tbl>
    <w:p w:rsidR="00874BEC" w:rsidRPr="000A66E2" w:rsidRDefault="00874BEC" w:rsidP="000A66E2">
      <w:pPr>
        <w:tabs>
          <w:tab w:val="left" w:pos="1215"/>
        </w:tabs>
        <w:spacing w:line="276" w:lineRule="auto"/>
        <w:ind w:firstLine="567"/>
        <w:jc w:val="both"/>
        <w:rPr>
          <w:rFonts w:eastAsia="Times New Roman"/>
          <w:sz w:val="24"/>
          <w:szCs w:val="24"/>
        </w:rPr>
      </w:pP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 xml:space="preserve">Анализ статистических данных школьного и внешнего  мониторинга результативности процесса обучения позволяет сделать вывод, что школа  выполняет задачи обучения базового уровня подготовки учащихся на всех ступенях учебно-воспитательного процесса.  </w:t>
      </w:r>
    </w:p>
    <w:p w:rsidR="00E629DC" w:rsidRPr="000A66E2" w:rsidRDefault="00E629DC" w:rsidP="000A66E2">
      <w:pPr>
        <w:pStyle w:val="Standard"/>
        <w:spacing w:line="276" w:lineRule="auto"/>
        <w:ind w:firstLine="706"/>
        <w:jc w:val="both"/>
        <w:rPr>
          <w:rFonts w:cs="Times New Roman"/>
          <w:shd w:val="clear" w:color="auto" w:fill="FFFFFF"/>
          <w:lang w:val="ru-RU"/>
        </w:rPr>
      </w:pPr>
      <w:r w:rsidRPr="000A66E2">
        <w:rPr>
          <w:rFonts w:cs="Times New Roman"/>
          <w:shd w:val="clear" w:color="auto" w:fill="FFFFFF"/>
          <w:lang w:val="ru-RU"/>
        </w:rPr>
        <w:t xml:space="preserve">Сравнительный анализ результатов качества образования по классам показал, что качественная успеваемость в начальной школе стабильна. </w:t>
      </w:r>
    </w:p>
    <w:p w:rsidR="00E629DC" w:rsidRPr="000A66E2" w:rsidRDefault="00E629DC" w:rsidP="000A66E2">
      <w:pPr>
        <w:spacing w:line="276" w:lineRule="auto"/>
        <w:ind w:firstLine="706"/>
        <w:jc w:val="both"/>
        <w:rPr>
          <w:rFonts w:eastAsia="Times New Roman"/>
          <w:sz w:val="24"/>
          <w:szCs w:val="24"/>
        </w:rPr>
      </w:pPr>
      <w:r w:rsidRPr="000A66E2">
        <w:rPr>
          <w:rFonts w:eastAsia="Times New Roman"/>
          <w:sz w:val="24"/>
          <w:szCs w:val="24"/>
        </w:rPr>
        <w:t>В течение 2015-2016 года велось педагогическое сопровождение обучающихся 1- 4 классов. На каждого обучающегося составлены и заполнены листы учебных и межпредметных достижений по учебным курсам: математика, русский язык, окружающий мир по итогам выполнения контрольных и комплексных работ. С целью прослеживания личностных изменений ведётся педагогическая диагностика (анкетирование детей, родителей). По запросу родителей и социально-психологической службы школы составляются характеристики обучающихся.</w:t>
      </w:r>
    </w:p>
    <w:p w:rsidR="00E629DC" w:rsidRPr="000A66E2" w:rsidRDefault="00E629DC" w:rsidP="000A66E2">
      <w:pPr>
        <w:spacing w:line="276" w:lineRule="auto"/>
        <w:ind w:firstLine="706"/>
        <w:jc w:val="both"/>
        <w:rPr>
          <w:sz w:val="24"/>
          <w:szCs w:val="24"/>
        </w:rPr>
      </w:pPr>
      <w:r w:rsidRPr="000A66E2">
        <w:rPr>
          <w:sz w:val="24"/>
          <w:szCs w:val="24"/>
          <w:shd w:val="clear" w:color="auto" w:fill="FFFFFF"/>
        </w:rPr>
        <w:t>Однако существует проблема обучения слабоуспевающих обучающихся в некоторых классах, что объясняется физиологическими и психологическими особенностями детей данных классов и подтверждается ПМПК.</w:t>
      </w:r>
    </w:p>
    <w:p w:rsidR="00E629DC" w:rsidRPr="000A66E2" w:rsidRDefault="00E629DC" w:rsidP="000A66E2">
      <w:pPr>
        <w:spacing w:line="276" w:lineRule="auto"/>
        <w:ind w:firstLine="706"/>
        <w:jc w:val="both"/>
        <w:rPr>
          <w:sz w:val="24"/>
          <w:szCs w:val="24"/>
          <w:shd w:val="clear" w:color="auto" w:fill="FFFFFF"/>
        </w:rPr>
      </w:pPr>
      <w:r w:rsidRPr="000A66E2">
        <w:rPr>
          <w:sz w:val="24"/>
          <w:szCs w:val="24"/>
          <w:shd w:val="clear" w:color="auto" w:fill="FFFFFF"/>
        </w:rPr>
        <w:t>По заключению ПМПК в 2015-2016 учебном году во 2-9 классах продолжили обучаться дети по адаптированным программам с нарушениями речи и задержкой психического развития.</w:t>
      </w:r>
    </w:p>
    <w:p w:rsidR="00AF7769" w:rsidRPr="000A66E2" w:rsidRDefault="00E629DC"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Р</w:t>
      </w:r>
      <w:r w:rsidR="00AF7769" w:rsidRPr="000A66E2">
        <w:rPr>
          <w:rFonts w:eastAsia="Times New Roman"/>
          <w:sz w:val="24"/>
          <w:szCs w:val="24"/>
        </w:rPr>
        <w:t>абота со слабоуспевающими учащимися по-прежнему ведется без системы, мы работаем не на предупреждение неуспеваемости, а по факту, чаще не пытаемся выяснить причину и ее устранить.</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В рамках внутришкольного контроля администрацией школы посещались уроки учителей с целью проверки организации учебных занятий в соответствии с современными требованиями, системы работы учителя над темой, по  использованию современных технологий обучения, работы с различными категориями учащихся и создания ситуации успешности обучения и т.д. Было выявлено, что:</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 xml:space="preserve">-  меняется отношение педагогов к учебным ЗУНам: они становятся не самоцелью обучения, а средством развития социально-значимых качеств личности (мыслительных, </w:t>
      </w:r>
      <w:r w:rsidRPr="000A66E2">
        <w:rPr>
          <w:rFonts w:eastAsia="Times New Roman"/>
          <w:sz w:val="24"/>
          <w:szCs w:val="24"/>
        </w:rPr>
        <w:lastRenderedPageBreak/>
        <w:t>эмоционально-чувственных,  поведенческих, коммуникативных, физических, творческих). Это достигается путем применения развивающих педагогических технологий и подбором учебных задач;</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 xml:space="preserve">- многие  учителя уверенно, профессионально владеют учебным материалом, дают разноуровневые домашние задания, поощряют индивидуальные учебные достижения, предлагают задания, развивающие творческое воображение. </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Отмечается  высокая познавательная деятельность учащихся, состоящей в поиске и решении сложных вопросов на уроках Кемаевой Н.В., Гришиной Е.М.; обращение к субъективному опыту учащихся на уроках Нормайкиной И.Н., Ялыгиной Н. В., Игониной И.В., Кудюмовой М.А. Стремление к созданию ситуации успеха для каждого ученика на уроках Стукаловой Е.А., Куманева В. Н., Князьковой Т.В., разнообразие самостоятельных видов работ, позволяющих ученику самому доходить до истины на уроках Ялыгиной Н.В.,  Карповой М. В.; принцип доступности с опорой на реальные возможности учащихся и достижения каждым учащимся реального для него уровня успеваемости на уроках Кемаевой Н.В., Долговой Л.Н., Цыбизовой С. А.</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По результатам наблюдений за деятельностью учителей и учащихся на уроках можно сделать вывод, что многие учителя успешно проводят работу по обучению учащихся самостоятельному поиску дополнительных литературных источников и использованию их для написания доклада, реферата и др., анализу возможных  решений задач, выбору оптимального варианта решения; самостоятельному нахождению в учебнике старого материала, на который опирается  новый; составлению вопросов по пройденному материалу; написанию отзыва на прочитанную книгу. При этом многие учителя стараются больше внимания  уделять  развитию  у  учащихся умения делать самостоятельные выводы, учат осуществлять самоконтроль  и  самоанализ учебной деятельности, объяснять пройденный материал и оказывать помощь товарищам в его усвоении. Но, несмотря на это, часто уровень самостоятельных работ носит характер репродуктивный, и совсем незначительная доля работ – частично поисковый.</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Недостаточно внимания уделяется развитию монологической речи учащихся, составлению кратких планов и изложению сущности прочитанного без наводящих вопросов учителя.</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 xml:space="preserve">Кроме того, некоторыми учителями не реализуются в полной мере потенциальные возможности каждого урока. Обеспечение требуемого сегодня качества образования, поступательного индивидуального продвижения в обучении каждого ученика, повышение познавательной активности, всестороннее развитие учащихся - остаются проблемами школы. Выход - в конструировании уроков на технологической основе, в осмысленной, осознанной разработке всей темы, ее целей, задач, их диагностической постановке, тщательном отборе содержания, адекватных ему средств, форм и методов. </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В течение 2015-2016 учебного года в школе осуществлялся контроль  над  качеством ЗУН согласно плану внутришкольного контроля, который  носил системный характер и проводился как по промежуточным, так и по конечным результатам.</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Одним  из видов контроля  являлось отслеживание  и анализ качества обучения и образования по ступеням обучения.   В течение года проводился мониторинг уровня сформированности обязательных результатов обученности по русскому языку и математике в виде  административных контрольных работ  «на входе», промежуточных контрольных работ (полугодовой контроль).</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lastRenderedPageBreak/>
        <w:t xml:space="preserve">Кроме того, проводились контрольные работы по физике, химии,  иностранному языку, срезы знаний по литературе, русскому языку, математике в 5 классе в период адаптационного периода с целью определения готовности учащихся к продолжению образования. Работы анализировались, обсуждались на заседаниях методического совета  и на совещаниях при завуче и директоре. </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 xml:space="preserve">Внутришкольный контроль  уровня ЗУН обучающихся, проводимый в течение учебного года, позволяет установить динамику формирования конечных результатов, вскрыть и корректировать недостатки, их причины и выявить имеющийся в школе опыт.  </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Проверка рабочих тетрадей учащихся позволила выявить качество и регулярность проверки тетрадей учителями.  Она показала, к сожалению, те же результаты, что и раньше: не все учителя регулярно проверяют тетради учащихся, работу над ошибками после контрольных, творческих и самостоятельных работ ведут не систематически, качество проверки тетрадей не всегда хорошее. Виды  работ, проводимых учащимися дома, однообразны, чаще всего это репродуктивные задания, хотя на уроках работа поставлена на продуктивном и частично творческом уровне. Самостоятельные работы не всегда проводятся с учетом индивидуальных особенностей учащихся. Редко ученикам  дается задание на выбор, не дифференцируется с учетом возможностей ученика.</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Итоги проверки организации домашнего задания показали, что:</w:t>
      </w:r>
    </w:p>
    <w:p w:rsidR="00AF7769" w:rsidRPr="000A66E2" w:rsidRDefault="00AF7769" w:rsidP="000A66E2">
      <w:pPr>
        <w:pStyle w:val="a5"/>
        <w:numPr>
          <w:ilvl w:val="0"/>
          <w:numId w:val="12"/>
        </w:numPr>
        <w:tabs>
          <w:tab w:val="num" w:pos="720"/>
          <w:tab w:val="left" w:pos="1215"/>
        </w:tabs>
        <w:spacing w:line="276" w:lineRule="auto"/>
        <w:jc w:val="both"/>
      </w:pPr>
      <w:r w:rsidRPr="000A66E2">
        <w:t>нормы д/з, предусмотренные учебным планом, в основном выполняются, о чем свидетельствует проверка записи д/з по классному журналу и в дневниках учащихся;</w:t>
      </w:r>
    </w:p>
    <w:p w:rsidR="00AF7769" w:rsidRPr="000A66E2" w:rsidRDefault="00AF7769" w:rsidP="000A66E2">
      <w:pPr>
        <w:pStyle w:val="a5"/>
        <w:numPr>
          <w:ilvl w:val="0"/>
          <w:numId w:val="12"/>
        </w:numPr>
        <w:tabs>
          <w:tab w:val="num" w:pos="720"/>
          <w:tab w:val="left" w:pos="1215"/>
        </w:tabs>
        <w:spacing w:line="276" w:lineRule="auto"/>
        <w:jc w:val="both"/>
      </w:pPr>
      <w:r w:rsidRPr="000A66E2">
        <w:t>не всегда в достаточной мере используется дифференцированный подход к д/з с учетом уровня успеваемости и обученности учащихся (слабые, сильные). Для обеспечения дифференцированного подхода к д/з необходимо провести круглый стол по обмену опытом между МО;</w:t>
      </w:r>
    </w:p>
    <w:p w:rsidR="00AF7769" w:rsidRPr="000A66E2" w:rsidRDefault="00AF7769" w:rsidP="000A66E2">
      <w:pPr>
        <w:pStyle w:val="a5"/>
        <w:numPr>
          <w:ilvl w:val="0"/>
          <w:numId w:val="12"/>
        </w:numPr>
        <w:tabs>
          <w:tab w:val="num" w:pos="720"/>
          <w:tab w:val="left" w:pos="1215"/>
        </w:tabs>
        <w:spacing w:line="276" w:lineRule="auto"/>
        <w:jc w:val="both"/>
      </w:pPr>
      <w:r w:rsidRPr="000A66E2">
        <w:t>проверка д/з осуществляется всеми учителями регулярно и своевременно, используются различные формы проверки: индивидуальная, самостоятельные работы, групповая, фронтальная.</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 xml:space="preserve">В течение года регулярно проверялись классные журналы. Проверка показала, что правильно и вовремя оформляют журналы 90%  учителей. Этот показатель выше прошлогоднего на 1%. </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В течение учебного года велся контроль за предпрофильной подготовкой учащихся, которая была   направлена на формирование интереса и положительной мотивации к тому или иному профилю. Содержание и набор элективных курсов, предложенных обучающимся 9 классов в 2015-16 учебном году, носили достаточно вариативный характер. Наиболее приоритетными из предметных курсов по выбору для обучающихся 9 класса стали курсы по математике, русскому языку, обществознанию, географии. В период проверки были посещены занятия элективных курсов с целью осуществления контроля  качества, состояния преподавания и выполнения учебных программ элективных курсов. Была проверена документация в соответствии с планом работы школы. Состояние документации соответствует требованиям. Журналы учета занятий ведутся своевременно, количество записей в журналах учета занятий соответствует тарификации и учебной нагрузке учителей.</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 xml:space="preserve">Была проверена посещаемость занятий обучающимися 9 классов. Замечаний нет, посещаемость стабильная. Были сделаны выводы: преподавание элективных курсов </w:t>
      </w:r>
      <w:r w:rsidRPr="000A66E2">
        <w:rPr>
          <w:rFonts w:eastAsia="Times New Roman"/>
          <w:sz w:val="24"/>
          <w:szCs w:val="24"/>
        </w:rPr>
        <w:lastRenderedPageBreak/>
        <w:t>предпрофильной подготовки для обучающихся 9 классов ведется в соответствии с требованиями государственного стандарта общего образования, программы элективных курсов имеют экспертные заключения, документация ведется в соответствии с требованиями; уровень преподавания элективных курсов достаточно высокий, учителя владеют методикой построения занятия, программным материалом. Учителям-предметникам было рекомендовано рассмотреть вопрос подготовки дифференцированных заданий для обучающихся разного уровня учебных возможностей.</w:t>
      </w:r>
    </w:p>
    <w:p w:rsidR="00AF7769" w:rsidRPr="000A66E2" w:rsidRDefault="00AF7769" w:rsidP="000A66E2">
      <w:pPr>
        <w:tabs>
          <w:tab w:val="left" w:pos="1215"/>
        </w:tabs>
        <w:spacing w:line="276" w:lineRule="auto"/>
        <w:ind w:firstLine="567"/>
        <w:jc w:val="both"/>
        <w:rPr>
          <w:rFonts w:eastAsia="Times New Roman"/>
          <w:sz w:val="24"/>
          <w:szCs w:val="24"/>
        </w:rPr>
      </w:pPr>
      <w:r w:rsidRPr="000A66E2">
        <w:rPr>
          <w:rFonts w:eastAsia="Times New Roman"/>
          <w:sz w:val="24"/>
          <w:szCs w:val="24"/>
        </w:rPr>
        <w:t>По итогам запланированного внутришкольного контроля имеются справки и приказы. Большая часть итогов контроля рассматривалась на совещаниях при директоре (1 раз в месяц), зам. директора (1 раз в месяц), вопросы адаптации учащихся 1, 5, 10 классов – на малых педсоветах,  организация предметных олимпиад и недель – на методическом совете школы. Все совещания и заседания заканчиваются принятием рекомендаций и предложений, все они  имеют конкретных исполнителей  и имеют сроки исполнения.</w:t>
      </w:r>
    </w:p>
    <w:p w:rsidR="00AF7769" w:rsidRPr="000A66E2" w:rsidRDefault="00AF7769" w:rsidP="000A66E2">
      <w:pPr>
        <w:spacing w:line="276" w:lineRule="auto"/>
        <w:ind w:left="580"/>
        <w:rPr>
          <w:sz w:val="24"/>
          <w:szCs w:val="24"/>
        </w:rPr>
      </w:pPr>
      <w:r w:rsidRPr="000A66E2">
        <w:rPr>
          <w:rFonts w:eastAsia="Times New Roman"/>
          <w:b/>
          <w:bCs/>
          <w:sz w:val="24"/>
          <w:szCs w:val="24"/>
        </w:rPr>
        <w:t>Выводы:</w:t>
      </w:r>
    </w:p>
    <w:p w:rsidR="00AF7769" w:rsidRPr="000A66E2" w:rsidRDefault="00AF7769" w:rsidP="000A66E2">
      <w:pPr>
        <w:tabs>
          <w:tab w:val="left" w:pos="892"/>
        </w:tabs>
        <w:spacing w:line="276" w:lineRule="auto"/>
        <w:ind w:right="580"/>
        <w:jc w:val="both"/>
        <w:rPr>
          <w:rFonts w:eastAsia="Times New Roman"/>
          <w:color w:val="080000"/>
          <w:sz w:val="24"/>
          <w:szCs w:val="24"/>
        </w:rPr>
      </w:pPr>
      <w:r w:rsidRPr="000A66E2">
        <w:rPr>
          <w:rFonts w:eastAsia="Times New Roman"/>
          <w:color w:val="080000"/>
          <w:sz w:val="24"/>
          <w:szCs w:val="24"/>
        </w:rPr>
        <w:t>Результаты успеваемости обучающихся показывают, что в целом знания, умения и навыки обучающихся  соответствуют предъявляемым требованиям государственного стандарта на базовом уровне.</w:t>
      </w:r>
      <w:r w:rsidR="00E629DC" w:rsidRPr="000A66E2">
        <w:rPr>
          <w:rFonts w:eastAsia="Times New Roman"/>
          <w:color w:val="080000"/>
          <w:sz w:val="24"/>
          <w:szCs w:val="24"/>
        </w:rPr>
        <w:t xml:space="preserve"> </w:t>
      </w:r>
      <w:r w:rsidRPr="000A66E2">
        <w:rPr>
          <w:rFonts w:eastAsia="Times New Roman"/>
          <w:color w:val="080000"/>
          <w:sz w:val="24"/>
          <w:szCs w:val="24"/>
        </w:rPr>
        <w:t>Но надо отметить, что мало уделяется внимания индивидуальному и дифференцированному подходу в процессе обучения</w:t>
      </w:r>
    </w:p>
    <w:p w:rsidR="00874BEC" w:rsidRPr="000A66E2" w:rsidRDefault="00874BEC" w:rsidP="000A66E2">
      <w:pPr>
        <w:tabs>
          <w:tab w:val="left" w:pos="892"/>
        </w:tabs>
        <w:spacing w:line="276" w:lineRule="auto"/>
        <w:ind w:right="580"/>
        <w:jc w:val="both"/>
        <w:rPr>
          <w:rFonts w:eastAsia="Times New Roman"/>
          <w:color w:val="080000"/>
          <w:sz w:val="24"/>
          <w:szCs w:val="24"/>
        </w:rPr>
      </w:pPr>
    </w:p>
    <w:p w:rsidR="00874BEC" w:rsidRPr="000A66E2" w:rsidRDefault="00874BEC" w:rsidP="000A66E2">
      <w:pPr>
        <w:tabs>
          <w:tab w:val="left" w:pos="892"/>
        </w:tabs>
        <w:spacing w:line="276" w:lineRule="auto"/>
        <w:ind w:right="580"/>
        <w:jc w:val="both"/>
        <w:rPr>
          <w:rFonts w:eastAsia="Times New Roman"/>
          <w:color w:val="080000"/>
          <w:sz w:val="24"/>
          <w:szCs w:val="24"/>
        </w:rPr>
      </w:pPr>
    </w:p>
    <w:p w:rsidR="00AF7769" w:rsidRDefault="00AF7769" w:rsidP="00874BEC">
      <w:pPr>
        <w:pStyle w:val="2"/>
        <w:rPr>
          <w:color w:val="auto"/>
          <w:sz w:val="28"/>
          <w:szCs w:val="28"/>
        </w:rPr>
      </w:pPr>
      <w:bookmarkStart w:id="27" w:name="_Toc488929986"/>
      <w:bookmarkStart w:id="28" w:name="_Toc488930238"/>
      <w:bookmarkStart w:id="29" w:name="_Toc488997713"/>
      <w:r w:rsidRPr="00874BEC">
        <w:rPr>
          <w:color w:val="auto"/>
          <w:sz w:val="28"/>
          <w:szCs w:val="28"/>
        </w:rPr>
        <w:t>Анализ итоговой аттестации учащихся</w:t>
      </w:r>
      <w:bookmarkEnd w:id="27"/>
      <w:bookmarkEnd w:id="28"/>
      <w:bookmarkEnd w:id="29"/>
    </w:p>
    <w:p w:rsidR="00874BEC" w:rsidRPr="00874BEC" w:rsidRDefault="00874BEC" w:rsidP="00874BEC"/>
    <w:p w:rsidR="00AF7769" w:rsidRPr="000A66E2" w:rsidRDefault="00AF7769" w:rsidP="000A66E2">
      <w:pPr>
        <w:spacing w:line="276" w:lineRule="auto"/>
        <w:ind w:firstLine="426"/>
        <w:jc w:val="both"/>
        <w:rPr>
          <w:rFonts w:eastAsia="Times New Roman"/>
          <w:sz w:val="24"/>
          <w:szCs w:val="24"/>
        </w:rPr>
      </w:pPr>
      <w:r w:rsidRPr="000A66E2">
        <w:rPr>
          <w:rFonts w:eastAsia="Times New Roman"/>
          <w:sz w:val="24"/>
          <w:szCs w:val="24"/>
        </w:rPr>
        <w:t>Серьёзным итогом работы школы в целом являются выпускные экзамены. К ним велась серьезная подготовка. Учителя, работающие в 9-х и в 11- классах,   спроектировали  систему занятий по подготовке учащихся к ГИА и ЕГЭ,  которая в обязательном порядке предполагает смену акцентов в учебной деятельности учащихся, учет индивидуальных запросов, возможностей и мотивационных аспектов учащихся. На протяжении учебного года ведется разъяснительная работа для учеников и их родителей по проведению экзаменов в новой форме. На родительских собраниях идет знакомство  с нормативными документами, реализующими процедуру организации и проведения экзаменов. Неоднократно проводились диагностические работы по КИМам ЕГЭ и ОГЭ.</w:t>
      </w:r>
    </w:p>
    <w:p w:rsidR="00AF7769" w:rsidRPr="000A66E2" w:rsidRDefault="00AF7769" w:rsidP="000A66E2">
      <w:pPr>
        <w:spacing w:line="276" w:lineRule="auto"/>
        <w:ind w:firstLine="426"/>
        <w:jc w:val="both"/>
        <w:rPr>
          <w:rFonts w:eastAsia="Times New Roman"/>
          <w:sz w:val="24"/>
          <w:szCs w:val="24"/>
        </w:rPr>
      </w:pPr>
      <w:r w:rsidRPr="000A66E2">
        <w:rPr>
          <w:rFonts w:eastAsia="Times New Roman"/>
          <w:sz w:val="24"/>
          <w:szCs w:val="24"/>
        </w:rPr>
        <w:t>В прошлом учебном году к итоговой аттестации было допущено 42 учащихся основной школы и 38 учеников средней школы.</w:t>
      </w:r>
    </w:p>
    <w:p w:rsidR="00AF7769" w:rsidRPr="000A66E2" w:rsidRDefault="00AF7769" w:rsidP="000A66E2">
      <w:pPr>
        <w:spacing w:line="276" w:lineRule="auto"/>
        <w:ind w:firstLine="426"/>
        <w:jc w:val="both"/>
        <w:rPr>
          <w:rFonts w:eastAsia="Times New Roman"/>
          <w:b/>
          <w:sz w:val="24"/>
          <w:szCs w:val="24"/>
        </w:rPr>
      </w:pPr>
      <w:r w:rsidRPr="000A66E2">
        <w:rPr>
          <w:rFonts w:eastAsia="Times New Roman"/>
          <w:b/>
          <w:sz w:val="24"/>
          <w:szCs w:val="24"/>
        </w:rPr>
        <w:t>Выбор экзаменов (9 классы)</w:t>
      </w:r>
    </w:p>
    <w:tbl>
      <w:tblPr>
        <w:tblW w:w="6740" w:type="dxa"/>
        <w:tblCellMar>
          <w:left w:w="0" w:type="dxa"/>
          <w:right w:w="0" w:type="dxa"/>
        </w:tblCellMar>
        <w:tblLook w:val="04A0"/>
      </w:tblPr>
      <w:tblGrid>
        <w:gridCol w:w="4665"/>
        <w:gridCol w:w="2075"/>
      </w:tblGrid>
      <w:tr w:rsidR="00AF7769" w:rsidRPr="000A66E2" w:rsidTr="002D6BBE">
        <w:trPr>
          <w:trHeight w:val="563"/>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vAlign w:val="cente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lang w:val="en-US"/>
              </w:rPr>
              <w:t>Предметы</w:t>
            </w:r>
            <w:r w:rsidRPr="000A66E2">
              <w:rPr>
                <w:rFonts w:eastAsia="Times New Roman"/>
                <w:bCs/>
                <w:sz w:val="24"/>
                <w:szCs w:val="24"/>
              </w:rPr>
              <w:t xml:space="preserve"> </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vAlign w:val="cente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lang w:val="en-US"/>
              </w:rPr>
              <w:t>Сдавало</w:t>
            </w:r>
            <w:r w:rsidRPr="000A66E2">
              <w:rPr>
                <w:rFonts w:eastAsia="Times New Roman"/>
                <w:bCs/>
                <w:sz w:val="24"/>
                <w:szCs w:val="24"/>
              </w:rPr>
              <w:t xml:space="preserve"> </w:t>
            </w:r>
          </w:p>
        </w:tc>
      </w:tr>
      <w:tr w:rsidR="00AF7769" w:rsidRPr="000A66E2" w:rsidTr="002D6BBE">
        <w:trPr>
          <w:trHeight w:val="307"/>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Математика в форме ГВЭ </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2 </w:t>
            </w:r>
          </w:p>
        </w:tc>
      </w:tr>
      <w:tr w:rsidR="00AF7769" w:rsidRPr="000A66E2" w:rsidTr="002D6BBE">
        <w:trPr>
          <w:trHeight w:val="384"/>
        </w:trPr>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Русский язык в  форме ГВЭ </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2 </w:t>
            </w:r>
          </w:p>
        </w:tc>
      </w:tr>
    </w:tbl>
    <w:p w:rsidR="00AF7769" w:rsidRPr="000A66E2" w:rsidRDefault="00AF7769" w:rsidP="000A66E2">
      <w:pPr>
        <w:spacing w:line="276" w:lineRule="auto"/>
        <w:ind w:firstLine="426"/>
        <w:jc w:val="both"/>
        <w:rPr>
          <w:rFonts w:eastAsia="Times New Roman"/>
          <w:sz w:val="24"/>
          <w:szCs w:val="24"/>
        </w:rPr>
      </w:pPr>
    </w:p>
    <w:tbl>
      <w:tblPr>
        <w:tblW w:w="8283" w:type="dxa"/>
        <w:tblCellMar>
          <w:left w:w="0" w:type="dxa"/>
          <w:right w:w="0" w:type="dxa"/>
        </w:tblCellMar>
        <w:tblLook w:val="04A0"/>
      </w:tblPr>
      <w:tblGrid>
        <w:gridCol w:w="3066"/>
        <w:gridCol w:w="1578"/>
        <w:gridCol w:w="1796"/>
        <w:gridCol w:w="1843"/>
      </w:tblGrid>
      <w:tr w:rsidR="00AF7769" w:rsidRPr="000A66E2" w:rsidTr="002D6BBE">
        <w:trPr>
          <w:trHeight w:val="697"/>
        </w:trPr>
        <w:tc>
          <w:tcPr>
            <w:tcW w:w="306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vAlign w:val="cente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lang w:val="en-US"/>
              </w:rPr>
              <w:t>Предметы</w:t>
            </w:r>
            <w:r w:rsidRPr="000A66E2">
              <w:rPr>
                <w:rFonts w:eastAsia="Times New Roman"/>
                <w:bCs/>
                <w:sz w:val="24"/>
                <w:szCs w:val="24"/>
              </w:rPr>
              <w:t xml:space="preserve"> </w:t>
            </w:r>
          </w:p>
        </w:tc>
        <w:tc>
          <w:tcPr>
            <w:tcW w:w="1578" w:type="dxa"/>
            <w:tcBorders>
              <w:top w:val="single" w:sz="8" w:space="0" w:color="000000"/>
              <w:left w:val="single" w:sz="8" w:space="0" w:color="000000"/>
              <w:bottom w:val="single" w:sz="8" w:space="0" w:color="000000"/>
              <w:right w:val="single" w:sz="4" w:space="0" w:color="auto"/>
            </w:tcBorders>
            <w:shd w:val="clear" w:color="auto" w:fill="FFFFFF"/>
            <w:tcMar>
              <w:top w:w="16" w:type="dxa"/>
              <w:left w:w="61" w:type="dxa"/>
              <w:bottom w:w="0" w:type="dxa"/>
              <w:right w:w="61" w:type="dxa"/>
            </w:tcMar>
            <w:vAlign w:val="cente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lang w:val="en-US"/>
              </w:rPr>
              <w:t>Сдавало</w:t>
            </w:r>
            <w:r w:rsidRPr="000A66E2">
              <w:rPr>
                <w:rFonts w:eastAsia="Times New Roman"/>
                <w:bCs/>
                <w:sz w:val="24"/>
                <w:szCs w:val="24"/>
              </w:rPr>
              <w:t xml:space="preserve"> </w:t>
            </w:r>
          </w:p>
        </w:tc>
        <w:tc>
          <w:tcPr>
            <w:tcW w:w="1796" w:type="dxa"/>
            <w:tcBorders>
              <w:top w:val="single" w:sz="8" w:space="0" w:color="000000"/>
              <w:left w:val="single" w:sz="4" w:space="0" w:color="auto"/>
              <w:bottom w:val="single" w:sz="8" w:space="0" w:color="000000"/>
              <w:right w:val="single" w:sz="4" w:space="0" w:color="auto"/>
            </w:tcBorders>
            <w:shd w:val="clear" w:color="auto" w:fill="FFFFFF"/>
            <w:vAlign w:val="center"/>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lang w:val="en-US"/>
              </w:rPr>
              <w:t>Предметы</w:t>
            </w:r>
            <w:r w:rsidRPr="000A66E2">
              <w:rPr>
                <w:rFonts w:eastAsia="Times New Roman"/>
                <w:bCs/>
                <w:sz w:val="24"/>
                <w:szCs w:val="24"/>
              </w:rPr>
              <w:t xml:space="preserve"> </w:t>
            </w:r>
          </w:p>
        </w:tc>
        <w:tc>
          <w:tcPr>
            <w:tcW w:w="1843" w:type="dxa"/>
            <w:tcBorders>
              <w:top w:val="single" w:sz="8" w:space="0" w:color="000000"/>
              <w:left w:val="single" w:sz="4" w:space="0" w:color="auto"/>
              <w:bottom w:val="single" w:sz="8" w:space="0" w:color="000000"/>
              <w:right w:val="single" w:sz="8" w:space="0" w:color="000000"/>
            </w:tcBorders>
            <w:shd w:val="clear" w:color="auto" w:fill="FFFFFF"/>
            <w:vAlign w:val="center"/>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lang w:val="en-US"/>
              </w:rPr>
              <w:t>Сдавало</w:t>
            </w:r>
            <w:r w:rsidRPr="000A66E2">
              <w:rPr>
                <w:rFonts w:eastAsia="Times New Roman"/>
                <w:bCs/>
                <w:sz w:val="24"/>
                <w:szCs w:val="24"/>
              </w:rPr>
              <w:t xml:space="preserve"> </w:t>
            </w:r>
          </w:p>
        </w:tc>
      </w:tr>
      <w:tr w:rsidR="00AF7769" w:rsidRPr="000A66E2" w:rsidTr="002D6BBE">
        <w:trPr>
          <w:trHeight w:val="465"/>
        </w:trPr>
        <w:tc>
          <w:tcPr>
            <w:tcW w:w="306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lang w:val="en-US"/>
              </w:rPr>
              <w:lastRenderedPageBreak/>
              <w:t>Математика</w:t>
            </w:r>
            <w:r w:rsidRPr="000A66E2">
              <w:rPr>
                <w:rFonts w:eastAsia="Times New Roman"/>
                <w:bCs/>
                <w:sz w:val="24"/>
                <w:szCs w:val="24"/>
              </w:rPr>
              <w:t xml:space="preserve"> </w:t>
            </w:r>
          </w:p>
        </w:tc>
        <w:tc>
          <w:tcPr>
            <w:tcW w:w="1578" w:type="dxa"/>
            <w:tcBorders>
              <w:top w:val="single" w:sz="8" w:space="0" w:color="000000"/>
              <w:left w:val="single" w:sz="8" w:space="0" w:color="000000"/>
              <w:bottom w:val="single" w:sz="8" w:space="0" w:color="000000"/>
              <w:right w:val="single" w:sz="4" w:space="0" w:color="auto"/>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40 </w:t>
            </w:r>
          </w:p>
        </w:tc>
        <w:tc>
          <w:tcPr>
            <w:tcW w:w="1796" w:type="dxa"/>
            <w:tcBorders>
              <w:top w:val="single" w:sz="8" w:space="0" w:color="000000"/>
              <w:left w:val="single" w:sz="4" w:space="0" w:color="auto"/>
              <w:bottom w:val="single" w:sz="8" w:space="0" w:color="000000"/>
              <w:right w:val="single" w:sz="4" w:space="0" w:color="auto"/>
            </w:tcBorders>
            <w:shd w:val="clear" w:color="auto" w:fill="FFFFFF"/>
          </w:tcPr>
          <w:p w:rsidR="00AF7769" w:rsidRPr="000A66E2" w:rsidRDefault="00AF7769" w:rsidP="000A66E2">
            <w:pPr>
              <w:spacing w:line="276" w:lineRule="auto"/>
              <w:jc w:val="both"/>
              <w:rPr>
                <w:rFonts w:eastAsia="Times New Roman"/>
                <w:sz w:val="24"/>
                <w:szCs w:val="24"/>
              </w:rPr>
            </w:pPr>
            <w:r w:rsidRPr="000A66E2">
              <w:rPr>
                <w:rFonts w:eastAsia="Times New Roman"/>
                <w:bCs/>
                <w:sz w:val="24"/>
                <w:szCs w:val="24"/>
              </w:rPr>
              <w:t xml:space="preserve">Биология </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7 </w:t>
            </w:r>
          </w:p>
        </w:tc>
      </w:tr>
      <w:tr w:rsidR="00AF7769" w:rsidRPr="000A66E2" w:rsidTr="002D6BBE">
        <w:trPr>
          <w:trHeight w:val="421"/>
        </w:trPr>
        <w:tc>
          <w:tcPr>
            <w:tcW w:w="306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Русский язык </w:t>
            </w:r>
          </w:p>
        </w:tc>
        <w:tc>
          <w:tcPr>
            <w:tcW w:w="1578" w:type="dxa"/>
            <w:tcBorders>
              <w:top w:val="single" w:sz="8" w:space="0" w:color="000000"/>
              <w:left w:val="single" w:sz="8" w:space="0" w:color="000000"/>
              <w:bottom w:val="single" w:sz="8" w:space="0" w:color="000000"/>
              <w:right w:val="single" w:sz="4" w:space="0" w:color="auto"/>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40 </w:t>
            </w:r>
          </w:p>
        </w:tc>
        <w:tc>
          <w:tcPr>
            <w:tcW w:w="1796" w:type="dxa"/>
            <w:tcBorders>
              <w:top w:val="single" w:sz="8" w:space="0" w:color="000000"/>
              <w:left w:val="single" w:sz="4" w:space="0" w:color="auto"/>
              <w:bottom w:val="single" w:sz="8" w:space="0" w:color="000000"/>
              <w:right w:val="single" w:sz="4" w:space="0" w:color="auto"/>
            </w:tcBorders>
            <w:shd w:val="clear" w:color="auto" w:fill="FFFFFF"/>
          </w:tcPr>
          <w:p w:rsidR="00AF7769" w:rsidRPr="000A66E2" w:rsidRDefault="00AF7769" w:rsidP="000A66E2">
            <w:pPr>
              <w:spacing w:line="276" w:lineRule="auto"/>
              <w:ind w:firstLine="95"/>
              <w:jc w:val="both"/>
              <w:rPr>
                <w:rFonts w:eastAsia="Times New Roman"/>
                <w:sz w:val="24"/>
                <w:szCs w:val="24"/>
              </w:rPr>
            </w:pPr>
            <w:r w:rsidRPr="000A66E2">
              <w:rPr>
                <w:rFonts w:eastAsia="Times New Roman"/>
                <w:bCs/>
                <w:sz w:val="24"/>
                <w:szCs w:val="24"/>
              </w:rPr>
              <w:t xml:space="preserve">География </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35 </w:t>
            </w:r>
          </w:p>
        </w:tc>
      </w:tr>
      <w:tr w:rsidR="00AF7769" w:rsidRPr="000A66E2" w:rsidTr="002D6BBE">
        <w:trPr>
          <w:trHeight w:val="422"/>
        </w:trPr>
        <w:tc>
          <w:tcPr>
            <w:tcW w:w="306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Литература </w:t>
            </w:r>
          </w:p>
        </w:tc>
        <w:tc>
          <w:tcPr>
            <w:tcW w:w="1578" w:type="dxa"/>
            <w:tcBorders>
              <w:top w:val="single" w:sz="8" w:space="0" w:color="000000"/>
              <w:left w:val="single" w:sz="8" w:space="0" w:color="000000"/>
              <w:bottom w:val="single" w:sz="8" w:space="0" w:color="000000"/>
              <w:right w:val="single" w:sz="4" w:space="0" w:color="auto"/>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4 </w:t>
            </w:r>
          </w:p>
        </w:tc>
        <w:tc>
          <w:tcPr>
            <w:tcW w:w="1796" w:type="dxa"/>
            <w:tcBorders>
              <w:top w:val="single" w:sz="8" w:space="0" w:color="000000"/>
              <w:left w:val="single" w:sz="4" w:space="0" w:color="auto"/>
              <w:bottom w:val="single" w:sz="8" w:space="0" w:color="000000"/>
              <w:right w:val="single" w:sz="4" w:space="0" w:color="auto"/>
            </w:tcBorders>
            <w:shd w:val="clear" w:color="auto" w:fill="FFFFFF"/>
          </w:tcPr>
          <w:p w:rsidR="00AF7769" w:rsidRPr="000A66E2" w:rsidRDefault="00AF7769" w:rsidP="000A66E2">
            <w:pPr>
              <w:spacing w:line="276" w:lineRule="auto"/>
              <w:ind w:firstLine="95"/>
              <w:jc w:val="both"/>
              <w:rPr>
                <w:rFonts w:eastAsia="Times New Roman"/>
                <w:sz w:val="24"/>
                <w:szCs w:val="24"/>
              </w:rPr>
            </w:pPr>
            <w:r w:rsidRPr="000A66E2">
              <w:rPr>
                <w:rFonts w:eastAsia="Times New Roman"/>
                <w:bCs/>
                <w:sz w:val="24"/>
                <w:szCs w:val="24"/>
              </w:rPr>
              <w:t xml:space="preserve">Физика </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4 </w:t>
            </w:r>
          </w:p>
        </w:tc>
      </w:tr>
      <w:tr w:rsidR="00AF7769" w:rsidRPr="000A66E2" w:rsidTr="002D6BBE">
        <w:trPr>
          <w:trHeight w:val="422"/>
        </w:trPr>
        <w:tc>
          <w:tcPr>
            <w:tcW w:w="306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История </w:t>
            </w:r>
          </w:p>
        </w:tc>
        <w:tc>
          <w:tcPr>
            <w:tcW w:w="1578" w:type="dxa"/>
            <w:tcBorders>
              <w:top w:val="single" w:sz="8" w:space="0" w:color="000000"/>
              <w:left w:val="single" w:sz="8" w:space="0" w:color="000000"/>
              <w:bottom w:val="single" w:sz="8" w:space="0" w:color="000000"/>
              <w:right w:val="single" w:sz="4" w:space="0" w:color="auto"/>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2 </w:t>
            </w:r>
          </w:p>
        </w:tc>
        <w:tc>
          <w:tcPr>
            <w:tcW w:w="1796" w:type="dxa"/>
            <w:tcBorders>
              <w:top w:val="single" w:sz="8" w:space="0" w:color="000000"/>
              <w:left w:val="single" w:sz="4" w:space="0" w:color="auto"/>
              <w:bottom w:val="single" w:sz="8" w:space="0" w:color="000000"/>
              <w:right w:val="single" w:sz="4" w:space="0" w:color="auto"/>
            </w:tcBorders>
            <w:shd w:val="clear" w:color="auto" w:fill="FFFFFF"/>
          </w:tcPr>
          <w:p w:rsidR="00AF7769" w:rsidRPr="000A66E2" w:rsidRDefault="00AF7769" w:rsidP="000A66E2">
            <w:pPr>
              <w:spacing w:line="276" w:lineRule="auto"/>
              <w:ind w:firstLine="95"/>
              <w:jc w:val="both"/>
              <w:rPr>
                <w:rFonts w:eastAsia="Times New Roman"/>
                <w:sz w:val="24"/>
                <w:szCs w:val="24"/>
              </w:rPr>
            </w:pPr>
            <w:r w:rsidRPr="000A66E2">
              <w:rPr>
                <w:rFonts w:eastAsia="Times New Roman"/>
                <w:bCs/>
                <w:sz w:val="24"/>
                <w:szCs w:val="24"/>
              </w:rPr>
              <w:t xml:space="preserve">Химия </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2 </w:t>
            </w:r>
          </w:p>
        </w:tc>
      </w:tr>
      <w:tr w:rsidR="00AF7769" w:rsidRPr="000A66E2" w:rsidTr="002D6BBE">
        <w:trPr>
          <w:trHeight w:val="422"/>
        </w:trPr>
        <w:tc>
          <w:tcPr>
            <w:tcW w:w="306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Обществознание </w:t>
            </w:r>
          </w:p>
        </w:tc>
        <w:tc>
          <w:tcPr>
            <w:tcW w:w="1578" w:type="dxa"/>
            <w:tcBorders>
              <w:top w:val="single" w:sz="8" w:space="0" w:color="000000"/>
              <w:left w:val="single" w:sz="8" w:space="0" w:color="000000"/>
              <w:bottom w:val="single" w:sz="8" w:space="0" w:color="000000"/>
              <w:right w:val="single" w:sz="4" w:space="0" w:color="auto"/>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21 </w:t>
            </w:r>
          </w:p>
        </w:tc>
        <w:tc>
          <w:tcPr>
            <w:tcW w:w="1796" w:type="dxa"/>
            <w:tcBorders>
              <w:top w:val="single" w:sz="8" w:space="0" w:color="000000"/>
              <w:left w:val="single" w:sz="4" w:space="0" w:color="auto"/>
              <w:bottom w:val="single" w:sz="8" w:space="0" w:color="000000"/>
              <w:right w:val="single" w:sz="4" w:space="0" w:color="auto"/>
            </w:tcBorders>
            <w:shd w:val="clear" w:color="auto" w:fill="FFFFFF"/>
          </w:tcPr>
          <w:p w:rsidR="00AF7769" w:rsidRPr="000A66E2" w:rsidRDefault="00AF7769" w:rsidP="000A66E2">
            <w:pPr>
              <w:spacing w:line="276" w:lineRule="auto"/>
              <w:ind w:firstLine="95"/>
              <w:jc w:val="both"/>
              <w:rPr>
                <w:rFonts w:eastAsia="Times New Roman"/>
                <w:sz w:val="24"/>
                <w:szCs w:val="24"/>
              </w:rPr>
            </w:pPr>
            <w:r w:rsidRPr="000A66E2">
              <w:rPr>
                <w:rFonts w:eastAsia="Times New Roman"/>
                <w:bCs/>
                <w:sz w:val="24"/>
                <w:szCs w:val="24"/>
              </w:rPr>
              <w:t xml:space="preserve">Английский язык </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2 </w:t>
            </w:r>
          </w:p>
        </w:tc>
      </w:tr>
      <w:tr w:rsidR="00AF7769" w:rsidRPr="000A66E2" w:rsidTr="002D6BBE">
        <w:trPr>
          <w:trHeight w:val="422"/>
        </w:trPr>
        <w:tc>
          <w:tcPr>
            <w:tcW w:w="306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Информатика </w:t>
            </w:r>
          </w:p>
        </w:tc>
        <w:tc>
          <w:tcPr>
            <w:tcW w:w="1578" w:type="dxa"/>
            <w:tcBorders>
              <w:top w:val="single" w:sz="8" w:space="0" w:color="000000"/>
              <w:left w:val="single" w:sz="8" w:space="0" w:color="000000"/>
              <w:bottom w:val="single" w:sz="8" w:space="0" w:color="000000"/>
              <w:right w:val="single" w:sz="4" w:space="0" w:color="auto"/>
            </w:tcBorders>
            <w:shd w:val="clear" w:color="auto" w:fill="FFFFFF"/>
            <w:tcMar>
              <w:top w:w="16" w:type="dxa"/>
              <w:left w:w="61" w:type="dxa"/>
              <w:bottom w:w="0" w:type="dxa"/>
              <w:right w:w="61" w:type="dxa"/>
            </w:tcMar>
            <w:hideMark/>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1 </w:t>
            </w:r>
          </w:p>
        </w:tc>
        <w:tc>
          <w:tcPr>
            <w:tcW w:w="1796" w:type="dxa"/>
            <w:tcBorders>
              <w:top w:val="single" w:sz="8" w:space="0" w:color="000000"/>
              <w:left w:val="single" w:sz="4" w:space="0" w:color="auto"/>
              <w:bottom w:val="single" w:sz="8" w:space="0" w:color="000000"/>
              <w:right w:val="single" w:sz="4" w:space="0" w:color="auto"/>
            </w:tcBorders>
            <w:shd w:val="clear" w:color="auto" w:fill="FFFFFF"/>
          </w:tcPr>
          <w:p w:rsidR="00AF7769" w:rsidRPr="000A66E2" w:rsidRDefault="00AF7769" w:rsidP="000A66E2">
            <w:pPr>
              <w:spacing w:line="276" w:lineRule="auto"/>
              <w:ind w:firstLine="95"/>
              <w:jc w:val="both"/>
              <w:rPr>
                <w:rFonts w:eastAsia="Times New Roman"/>
                <w:sz w:val="24"/>
                <w:szCs w:val="24"/>
              </w:rPr>
            </w:pPr>
            <w:r w:rsidRPr="000A66E2">
              <w:rPr>
                <w:rFonts w:eastAsia="Times New Roman"/>
                <w:bCs/>
                <w:sz w:val="24"/>
                <w:szCs w:val="24"/>
              </w:rPr>
              <w:t xml:space="preserve">Немецкий язык </w:t>
            </w:r>
          </w:p>
        </w:tc>
        <w:tc>
          <w:tcPr>
            <w:tcW w:w="1843" w:type="dxa"/>
            <w:tcBorders>
              <w:top w:val="single" w:sz="8" w:space="0" w:color="000000"/>
              <w:left w:val="single" w:sz="4" w:space="0" w:color="auto"/>
              <w:bottom w:val="single" w:sz="8" w:space="0" w:color="000000"/>
              <w:right w:val="single" w:sz="8" w:space="0" w:color="000000"/>
            </w:tcBorders>
            <w:shd w:val="clear" w:color="auto" w:fill="FFFFFF"/>
          </w:tcPr>
          <w:p w:rsidR="00AF7769" w:rsidRPr="000A66E2" w:rsidRDefault="00AF7769" w:rsidP="000A66E2">
            <w:pPr>
              <w:spacing w:line="276" w:lineRule="auto"/>
              <w:ind w:firstLine="426"/>
              <w:jc w:val="both"/>
              <w:rPr>
                <w:rFonts w:eastAsia="Times New Roman"/>
                <w:sz w:val="24"/>
                <w:szCs w:val="24"/>
              </w:rPr>
            </w:pPr>
            <w:r w:rsidRPr="000A66E2">
              <w:rPr>
                <w:rFonts w:eastAsia="Times New Roman"/>
                <w:bCs/>
                <w:sz w:val="24"/>
                <w:szCs w:val="24"/>
              </w:rPr>
              <w:t xml:space="preserve">2 </w:t>
            </w:r>
          </w:p>
        </w:tc>
      </w:tr>
    </w:tbl>
    <w:p w:rsidR="00AF7769" w:rsidRPr="000A66E2" w:rsidRDefault="00AF7769" w:rsidP="000A66E2">
      <w:pPr>
        <w:spacing w:line="276" w:lineRule="auto"/>
        <w:ind w:firstLine="426"/>
        <w:jc w:val="both"/>
        <w:rPr>
          <w:rFonts w:eastAsia="Times New Roman"/>
          <w:sz w:val="24"/>
          <w:szCs w:val="24"/>
        </w:rPr>
      </w:pPr>
      <w:r w:rsidRPr="000A66E2">
        <w:rPr>
          <w:rFonts w:eastAsia="Times New Roman"/>
          <w:noProof/>
          <w:sz w:val="24"/>
          <w:szCs w:val="24"/>
        </w:rPr>
        <w:drawing>
          <wp:inline distT="0" distB="0" distL="0" distR="0">
            <wp:extent cx="5831702" cy="4072504"/>
            <wp:effectExtent l="19050" t="0" r="16648" b="4196"/>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F7769" w:rsidRPr="000A66E2" w:rsidRDefault="00AF7769" w:rsidP="000A66E2">
      <w:pPr>
        <w:spacing w:line="276" w:lineRule="auto"/>
        <w:jc w:val="center"/>
        <w:rPr>
          <w:b/>
          <w:bCs/>
          <w:sz w:val="24"/>
          <w:szCs w:val="24"/>
        </w:rPr>
      </w:pPr>
      <w:r w:rsidRPr="000A66E2">
        <w:rPr>
          <w:b/>
          <w:bCs/>
          <w:sz w:val="24"/>
          <w:szCs w:val="24"/>
        </w:rPr>
        <w:t>РЕЗУЛЬТАТЫ ГИА В 2015 – 2016 УЧЕБНОМ ГОДУ</w:t>
      </w:r>
    </w:p>
    <w:p w:rsidR="00AF7769" w:rsidRPr="000A66E2" w:rsidRDefault="00AF7769" w:rsidP="000A66E2">
      <w:pPr>
        <w:spacing w:line="276" w:lineRule="auto"/>
        <w:ind w:firstLine="567"/>
        <w:jc w:val="center"/>
        <w:rPr>
          <w:b/>
          <w:bCs/>
          <w:sz w:val="24"/>
          <w:szCs w:val="24"/>
        </w:rPr>
      </w:pPr>
      <w:r w:rsidRPr="000A66E2">
        <w:rPr>
          <w:b/>
          <w:bCs/>
          <w:sz w:val="24"/>
          <w:szCs w:val="24"/>
        </w:rPr>
        <w:t>9 класс</w:t>
      </w:r>
    </w:p>
    <w:tbl>
      <w:tblPr>
        <w:tblW w:w="9700" w:type="dxa"/>
        <w:tblLayout w:type="fixed"/>
        <w:tblCellMar>
          <w:left w:w="0" w:type="dxa"/>
          <w:right w:w="0" w:type="dxa"/>
        </w:tblCellMar>
        <w:tblLook w:val="04A0"/>
      </w:tblPr>
      <w:tblGrid>
        <w:gridCol w:w="1762"/>
        <w:gridCol w:w="1276"/>
        <w:gridCol w:w="567"/>
        <w:gridCol w:w="567"/>
        <w:gridCol w:w="709"/>
        <w:gridCol w:w="567"/>
        <w:gridCol w:w="709"/>
        <w:gridCol w:w="708"/>
        <w:gridCol w:w="851"/>
        <w:gridCol w:w="1984"/>
      </w:tblGrid>
      <w:tr w:rsidR="00AF7769" w:rsidRPr="000A66E2" w:rsidTr="000A66E2">
        <w:trPr>
          <w:trHeight w:val="743"/>
        </w:trPr>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vAlign w:val="center"/>
            <w:hideMark/>
          </w:tcPr>
          <w:p w:rsidR="00AF7769" w:rsidRPr="000A66E2" w:rsidRDefault="00AF7769" w:rsidP="000A66E2">
            <w:pPr>
              <w:spacing w:line="276" w:lineRule="auto"/>
              <w:ind w:firstLine="567"/>
              <w:rPr>
                <w:bCs/>
                <w:sz w:val="24"/>
                <w:szCs w:val="24"/>
              </w:rPr>
            </w:pPr>
            <w:r w:rsidRPr="000A66E2">
              <w:rPr>
                <w:bCs/>
                <w:sz w:val="24"/>
                <w:szCs w:val="24"/>
                <w:lang w:val="en-US"/>
              </w:rPr>
              <w:t>Предметы</w:t>
            </w:r>
            <w:r w:rsidRPr="000A66E2">
              <w:rPr>
                <w:bCs/>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vAlign w:val="center"/>
            <w:hideMark/>
          </w:tcPr>
          <w:p w:rsidR="00AF7769" w:rsidRPr="000A66E2" w:rsidRDefault="00AF7769" w:rsidP="000A66E2">
            <w:pPr>
              <w:spacing w:line="276" w:lineRule="auto"/>
              <w:ind w:firstLine="223"/>
              <w:rPr>
                <w:bCs/>
                <w:sz w:val="24"/>
                <w:szCs w:val="24"/>
              </w:rPr>
            </w:pPr>
            <w:r w:rsidRPr="000A66E2">
              <w:rPr>
                <w:bCs/>
                <w:sz w:val="24"/>
                <w:szCs w:val="24"/>
                <w:lang w:val="en-US"/>
              </w:rPr>
              <w:t>Сдавал</w:t>
            </w:r>
            <w:r w:rsidR="000A66E2">
              <w:rPr>
                <w:bCs/>
                <w:sz w:val="24"/>
                <w:szCs w:val="24"/>
              </w:rPr>
              <w:t>и</w:t>
            </w:r>
            <w:r w:rsidRPr="000A66E2">
              <w:rPr>
                <w:bCs/>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vAlign w:val="center"/>
            <w:hideMark/>
          </w:tcPr>
          <w:p w:rsidR="00AF7769" w:rsidRPr="000A66E2" w:rsidRDefault="00AF7769" w:rsidP="000A66E2">
            <w:pPr>
              <w:spacing w:line="276" w:lineRule="auto"/>
              <w:rPr>
                <w:bCs/>
                <w:sz w:val="24"/>
                <w:szCs w:val="24"/>
              </w:rPr>
            </w:pPr>
            <w:r w:rsidRPr="000A66E2">
              <w:rPr>
                <w:bCs/>
                <w:sz w:val="24"/>
                <w:szCs w:val="24"/>
              </w:rPr>
              <w:t>5</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vAlign w:val="center"/>
            <w:hideMark/>
          </w:tcPr>
          <w:p w:rsidR="00AF7769" w:rsidRPr="000A66E2" w:rsidRDefault="00AF7769" w:rsidP="000A66E2">
            <w:pPr>
              <w:spacing w:line="276" w:lineRule="auto"/>
              <w:rPr>
                <w:bCs/>
                <w:sz w:val="24"/>
                <w:szCs w:val="24"/>
              </w:rPr>
            </w:pPr>
            <w:r w:rsidRPr="000A66E2">
              <w:rPr>
                <w:bCs/>
                <w:sz w:val="24"/>
                <w:szCs w:val="24"/>
              </w:rPr>
              <w:t xml:space="preserve">4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vAlign w:val="center"/>
            <w:hideMark/>
          </w:tcPr>
          <w:p w:rsidR="00AF7769" w:rsidRPr="000A66E2" w:rsidRDefault="00AF7769" w:rsidP="000A66E2">
            <w:pPr>
              <w:spacing w:line="276" w:lineRule="auto"/>
              <w:rPr>
                <w:bCs/>
                <w:sz w:val="24"/>
                <w:szCs w:val="24"/>
              </w:rPr>
            </w:pPr>
            <w:r w:rsidRPr="000A66E2">
              <w:rPr>
                <w:bCs/>
                <w:sz w:val="24"/>
                <w:szCs w:val="24"/>
              </w:rPr>
              <w:t xml:space="preserve">3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vAlign w:val="center"/>
            <w:hideMark/>
          </w:tcPr>
          <w:p w:rsidR="00AF7769" w:rsidRPr="000A66E2" w:rsidRDefault="00AF7769" w:rsidP="000A66E2">
            <w:pPr>
              <w:spacing w:line="276" w:lineRule="auto"/>
              <w:rPr>
                <w:bCs/>
                <w:sz w:val="24"/>
                <w:szCs w:val="24"/>
              </w:rPr>
            </w:pPr>
            <w:r w:rsidRPr="000A66E2">
              <w:rPr>
                <w:bCs/>
                <w:sz w:val="24"/>
                <w:szCs w:val="24"/>
              </w:rPr>
              <w:t xml:space="preserve">2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vAlign w:val="center"/>
            <w:hideMark/>
          </w:tcPr>
          <w:p w:rsidR="00AF7769" w:rsidRPr="000A66E2" w:rsidRDefault="00AF7769" w:rsidP="000A66E2">
            <w:pPr>
              <w:spacing w:line="276" w:lineRule="auto"/>
              <w:rPr>
                <w:bCs/>
                <w:sz w:val="24"/>
                <w:szCs w:val="24"/>
              </w:rPr>
            </w:pPr>
            <w:r w:rsidRPr="000A66E2">
              <w:rPr>
                <w:bCs/>
                <w:sz w:val="24"/>
                <w:szCs w:val="24"/>
              </w:rPr>
              <w:t xml:space="preserve">% кач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vAlign w:val="center"/>
            <w:hideMark/>
          </w:tcPr>
          <w:p w:rsidR="00AF7769" w:rsidRPr="000A66E2" w:rsidRDefault="00AF7769" w:rsidP="000A66E2">
            <w:pPr>
              <w:spacing w:line="276" w:lineRule="auto"/>
              <w:rPr>
                <w:bCs/>
                <w:sz w:val="24"/>
                <w:szCs w:val="24"/>
              </w:rPr>
            </w:pPr>
            <w:r w:rsidRPr="000A66E2">
              <w:rPr>
                <w:bCs/>
                <w:sz w:val="24"/>
                <w:szCs w:val="24"/>
              </w:rPr>
              <w:t xml:space="preserve">Ур. </w:t>
            </w:r>
          </w:p>
          <w:p w:rsidR="00AF7769" w:rsidRPr="000A66E2" w:rsidRDefault="00AF7769" w:rsidP="000A66E2">
            <w:pPr>
              <w:spacing w:line="276" w:lineRule="auto"/>
              <w:rPr>
                <w:bCs/>
                <w:sz w:val="24"/>
                <w:szCs w:val="24"/>
              </w:rPr>
            </w:pPr>
            <w:r w:rsidRPr="000A66E2">
              <w:rPr>
                <w:bCs/>
                <w:sz w:val="24"/>
                <w:szCs w:val="24"/>
              </w:rPr>
              <w:t xml:space="preserve">обуч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vAlign w:val="center"/>
            <w:hideMark/>
          </w:tcPr>
          <w:p w:rsidR="00AF7769" w:rsidRPr="000A66E2" w:rsidRDefault="00AF7769" w:rsidP="000A66E2">
            <w:pPr>
              <w:spacing w:line="276" w:lineRule="auto"/>
              <w:rPr>
                <w:bCs/>
                <w:sz w:val="24"/>
                <w:szCs w:val="24"/>
              </w:rPr>
            </w:pPr>
            <w:r w:rsidRPr="000A66E2">
              <w:rPr>
                <w:bCs/>
                <w:sz w:val="24"/>
                <w:szCs w:val="24"/>
              </w:rPr>
              <w:t xml:space="preserve">Ср. балл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vAlign w:val="center"/>
            <w:hideMark/>
          </w:tcPr>
          <w:p w:rsidR="00AF7769" w:rsidRPr="000A66E2" w:rsidRDefault="00AF7769" w:rsidP="000A66E2">
            <w:pPr>
              <w:spacing w:line="276" w:lineRule="auto"/>
              <w:rPr>
                <w:bCs/>
                <w:sz w:val="24"/>
                <w:szCs w:val="24"/>
              </w:rPr>
            </w:pPr>
            <w:r w:rsidRPr="000A66E2">
              <w:rPr>
                <w:bCs/>
                <w:sz w:val="24"/>
                <w:szCs w:val="24"/>
              </w:rPr>
              <w:t xml:space="preserve">Учителя </w:t>
            </w:r>
          </w:p>
        </w:tc>
      </w:tr>
      <w:tr w:rsidR="00AF7769" w:rsidRPr="000A66E2" w:rsidTr="002D6BBE">
        <w:trPr>
          <w:trHeight w:val="496"/>
        </w:trPr>
        <w:tc>
          <w:tcPr>
            <w:tcW w:w="9700" w:type="dxa"/>
            <w:gridSpan w:val="10"/>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FC6E9F">
            <w:pPr>
              <w:spacing w:line="276" w:lineRule="auto"/>
              <w:rPr>
                <w:bCs/>
                <w:sz w:val="24"/>
                <w:szCs w:val="24"/>
              </w:rPr>
            </w:pPr>
            <w:r w:rsidRPr="000A66E2">
              <w:rPr>
                <w:bCs/>
                <w:sz w:val="24"/>
                <w:szCs w:val="24"/>
              </w:rPr>
              <w:t>ГВЭ</w:t>
            </w:r>
          </w:p>
        </w:tc>
      </w:tr>
      <w:tr w:rsidR="00AF7769" w:rsidRPr="000A66E2" w:rsidTr="000A66E2">
        <w:trPr>
          <w:trHeight w:val="421"/>
        </w:trPr>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Русский язык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2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2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100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100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4,0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Першикова О. В.</w:t>
            </w:r>
          </w:p>
          <w:p w:rsidR="00AF7769" w:rsidRPr="000A66E2" w:rsidRDefault="00AF7769" w:rsidP="000A66E2">
            <w:pPr>
              <w:spacing w:line="276" w:lineRule="auto"/>
              <w:rPr>
                <w:bCs/>
                <w:sz w:val="24"/>
                <w:szCs w:val="24"/>
              </w:rPr>
            </w:pPr>
            <w:r w:rsidRPr="000A66E2">
              <w:rPr>
                <w:bCs/>
                <w:sz w:val="24"/>
                <w:szCs w:val="24"/>
              </w:rPr>
              <w:t>Гришина Е. М.</w:t>
            </w:r>
          </w:p>
        </w:tc>
      </w:tr>
      <w:tr w:rsidR="00AF7769" w:rsidRPr="000A66E2" w:rsidTr="000A66E2">
        <w:trPr>
          <w:trHeight w:val="459"/>
        </w:trPr>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Математика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2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50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100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3,5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Кемаева Н. В. </w:t>
            </w:r>
          </w:p>
        </w:tc>
      </w:tr>
      <w:tr w:rsidR="00AF7769" w:rsidRPr="000A66E2" w:rsidTr="002D6BBE">
        <w:trPr>
          <w:trHeight w:val="402"/>
        </w:trPr>
        <w:tc>
          <w:tcPr>
            <w:tcW w:w="9700" w:type="dxa"/>
            <w:gridSpan w:val="10"/>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FC6E9F">
            <w:pPr>
              <w:spacing w:line="276" w:lineRule="auto"/>
              <w:ind w:firstLine="567"/>
              <w:rPr>
                <w:bCs/>
                <w:sz w:val="24"/>
                <w:szCs w:val="24"/>
              </w:rPr>
            </w:pPr>
            <w:r w:rsidRPr="000A66E2">
              <w:rPr>
                <w:bCs/>
                <w:sz w:val="24"/>
                <w:szCs w:val="24"/>
              </w:rPr>
              <w:t>ОГЭ</w:t>
            </w:r>
          </w:p>
        </w:tc>
      </w:tr>
      <w:tr w:rsidR="00AF7769" w:rsidRPr="000A66E2" w:rsidTr="000A66E2">
        <w:trPr>
          <w:trHeight w:val="825"/>
        </w:trPr>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Русский язык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40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10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16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10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4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65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90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3,8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Першикова О. В.</w:t>
            </w:r>
          </w:p>
          <w:p w:rsidR="00AF7769" w:rsidRPr="00FC6E9F" w:rsidRDefault="00AF7769" w:rsidP="000A66E2">
            <w:pPr>
              <w:spacing w:line="276" w:lineRule="auto"/>
              <w:rPr>
                <w:bCs/>
                <w:sz w:val="24"/>
                <w:szCs w:val="24"/>
              </w:rPr>
            </w:pPr>
            <w:r w:rsidRPr="00FC6E9F">
              <w:rPr>
                <w:bCs/>
                <w:sz w:val="24"/>
                <w:szCs w:val="24"/>
              </w:rPr>
              <w:t>Гришина Е. М.</w:t>
            </w:r>
          </w:p>
        </w:tc>
      </w:tr>
      <w:tr w:rsidR="00AF7769" w:rsidRPr="000A66E2" w:rsidTr="000A66E2">
        <w:trPr>
          <w:trHeight w:val="563"/>
        </w:trPr>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lastRenderedPageBreak/>
              <w:t>Математика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40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6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16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13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5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55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88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3,6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FC6E9F" w:rsidRDefault="00AF7769" w:rsidP="000A66E2">
            <w:pPr>
              <w:spacing w:line="276" w:lineRule="auto"/>
              <w:rPr>
                <w:bCs/>
                <w:sz w:val="24"/>
                <w:szCs w:val="24"/>
              </w:rPr>
            </w:pPr>
            <w:r w:rsidRPr="00FC6E9F">
              <w:rPr>
                <w:bCs/>
                <w:sz w:val="24"/>
                <w:szCs w:val="24"/>
              </w:rPr>
              <w:t xml:space="preserve">Кемаева Н. В. </w:t>
            </w:r>
          </w:p>
        </w:tc>
      </w:tr>
      <w:tr w:rsidR="00AF7769" w:rsidRPr="000A66E2" w:rsidTr="000A66E2">
        <w:trPr>
          <w:trHeight w:val="721"/>
        </w:trPr>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Литература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4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50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75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3,5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Першикова О. В.</w:t>
            </w:r>
          </w:p>
          <w:p w:rsidR="00AF7769" w:rsidRPr="000A66E2" w:rsidRDefault="00AF7769" w:rsidP="000A66E2">
            <w:pPr>
              <w:spacing w:line="276" w:lineRule="auto"/>
              <w:rPr>
                <w:bCs/>
                <w:sz w:val="24"/>
                <w:szCs w:val="24"/>
              </w:rPr>
            </w:pPr>
            <w:r w:rsidRPr="000A66E2">
              <w:rPr>
                <w:bCs/>
                <w:sz w:val="24"/>
                <w:szCs w:val="24"/>
              </w:rPr>
              <w:t>Гришина Е. М.</w:t>
            </w:r>
          </w:p>
        </w:tc>
      </w:tr>
      <w:tr w:rsidR="00AF7769" w:rsidRPr="000A66E2" w:rsidTr="000A66E2">
        <w:trPr>
          <w:trHeight w:val="502"/>
        </w:trPr>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История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2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2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100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3,0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Королева М. С. </w:t>
            </w:r>
          </w:p>
        </w:tc>
      </w:tr>
      <w:tr w:rsidR="00AF7769" w:rsidRPr="000A66E2" w:rsidTr="000A66E2">
        <w:trPr>
          <w:trHeight w:val="425"/>
        </w:trPr>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Обществознание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21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6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10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4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33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81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3,2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Королева М. С. </w:t>
            </w:r>
          </w:p>
        </w:tc>
      </w:tr>
      <w:tr w:rsidR="00AF7769" w:rsidRPr="000A66E2" w:rsidTr="000A66E2">
        <w:trPr>
          <w:trHeight w:val="400"/>
        </w:trPr>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Информатика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100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3,0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Дорожинская Т. В. </w:t>
            </w:r>
          </w:p>
        </w:tc>
      </w:tr>
      <w:tr w:rsidR="00AF7769" w:rsidRPr="000A66E2" w:rsidTr="000A66E2">
        <w:trPr>
          <w:trHeight w:val="450"/>
        </w:trPr>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Биология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7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6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86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2,9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Ермоленко Т. Н. </w:t>
            </w:r>
          </w:p>
        </w:tc>
      </w:tr>
      <w:tr w:rsidR="00AF7769" w:rsidRPr="000A66E2" w:rsidTr="000A66E2">
        <w:trPr>
          <w:trHeight w:val="450"/>
        </w:trPr>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География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35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2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11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9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13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37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63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3,1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Куманев В. Н. </w:t>
            </w:r>
          </w:p>
        </w:tc>
      </w:tr>
      <w:tr w:rsidR="00AF7769" w:rsidRPr="000A66E2" w:rsidTr="000A66E2">
        <w:trPr>
          <w:trHeight w:val="450"/>
        </w:trPr>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Физика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4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3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75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100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3,8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Ялыгина Н. В. </w:t>
            </w:r>
          </w:p>
        </w:tc>
      </w:tr>
      <w:tr w:rsidR="00AF7769" w:rsidRPr="000A66E2" w:rsidTr="000A66E2">
        <w:trPr>
          <w:trHeight w:val="338"/>
        </w:trPr>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Химия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2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50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100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4,0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Нормайкина И. Н. </w:t>
            </w:r>
          </w:p>
        </w:tc>
      </w:tr>
      <w:tr w:rsidR="00AF7769" w:rsidRPr="000A66E2" w:rsidTr="000A66E2">
        <w:trPr>
          <w:trHeight w:val="401"/>
        </w:trPr>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Английский язык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2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100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100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4,5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Карпова М. В. </w:t>
            </w:r>
          </w:p>
        </w:tc>
      </w:tr>
      <w:tr w:rsidR="00AF7769" w:rsidRPr="000A66E2" w:rsidTr="000A66E2">
        <w:trPr>
          <w:trHeight w:val="450"/>
        </w:trPr>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Немецкий язык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2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50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2,5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16"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Стукалова Е. А. </w:t>
            </w:r>
          </w:p>
        </w:tc>
      </w:tr>
    </w:tbl>
    <w:p w:rsidR="00AF7769" w:rsidRPr="000A66E2" w:rsidRDefault="00AF7769" w:rsidP="000A66E2">
      <w:pPr>
        <w:spacing w:line="276" w:lineRule="auto"/>
        <w:rPr>
          <w:rFonts w:eastAsia="Times New Roman"/>
          <w:b/>
          <w:bCs/>
          <w:iCs/>
          <w:sz w:val="24"/>
          <w:szCs w:val="24"/>
        </w:rPr>
      </w:pPr>
    </w:p>
    <w:p w:rsidR="00AF7769" w:rsidRPr="000A66E2" w:rsidRDefault="00AF7769" w:rsidP="000A66E2">
      <w:pPr>
        <w:spacing w:line="276" w:lineRule="auto"/>
        <w:ind w:firstLine="567"/>
        <w:rPr>
          <w:rFonts w:eastAsia="Times New Roman"/>
          <w:b/>
          <w:bCs/>
          <w:iCs/>
          <w:sz w:val="24"/>
          <w:szCs w:val="24"/>
        </w:rPr>
      </w:pPr>
      <w:r w:rsidRPr="000A66E2">
        <w:rPr>
          <w:rFonts w:eastAsia="Times New Roman"/>
          <w:b/>
          <w:bCs/>
          <w:iCs/>
          <w:sz w:val="24"/>
          <w:szCs w:val="24"/>
        </w:rPr>
        <w:t>Средний балл по предметам ОГЭ – 9 в 2016 г в го Саранск и МОУ СОШ №11</w:t>
      </w:r>
    </w:p>
    <w:tbl>
      <w:tblPr>
        <w:tblStyle w:val="a6"/>
        <w:tblW w:w="9782" w:type="dxa"/>
        <w:tblInd w:w="-318" w:type="dxa"/>
        <w:tblLayout w:type="fixed"/>
        <w:tblLook w:val="04A0"/>
      </w:tblPr>
      <w:tblGrid>
        <w:gridCol w:w="959"/>
        <w:gridCol w:w="743"/>
        <w:gridCol w:w="851"/>
        <w:gridCol w:w="567"/>
        <w:gridCol w:w="708"/>
        <w:gridCol w:w="709"/>
        <w:gridCol w:w="567"/>
        <w:gridCol w:w="709"/>
        <w:gridCol w:w="709"/>
        <w:gridCol w:w="708"/>
        <w:gridCol w:w="567"/>
        <w:gridCol w:w="709"/>
        <w:gridCol w:w="567"/>
        <w:gridCol w:w="709"/>
      </w:tblGrid>
      <w:tr w:rsidR="00AF7769" w:rsidRPr="000A66E2" w:rsidTr="002D6BBE">
        <w:trPr>
          <w:trHeight w:val="2890"/>
        </w:trPr>
        <w:tc>
          <w:tcPr>
            <w:tcW w:w="959" w:type="dxa"/>
            <w:hideMark/>
          </w:tcPr>
          <w:p w:rsidR="00AF7769" w:rsidRPr="000A66E2" w:rsidRDefault="00AF7769" w:rsidP="000A66E2">
            <w:pPr>
              <w:spacing w:line="276" w:lineRule="auto"/>
              <w:rPr>
                <w:bCs/>
                <w:sz w:val="24"/>
                <w:szCs w:val="24"/>
              </w:rPr>
            </w:pPr>
            <w:r w:rsidRPr="000A66E2">
              <w:rPr>
                <w:bCs/>
                <w:sz w:val="24"/>
                <w:szCs w:val="24"/>
              </w:rPr>
              <w:t xml:space="preserve">год </w:t>
            </w:r>
          </w:p>
        </w:tc>
        <w:tc>
          <w:tcPr>
            <w:tcW w:w="743" w:type="dxa"/>
            <w:textDirection w:val="btLr"/>
            <w:hideMark/>
          </w:tcPr>
          <w:p w:rsidR="00AF7769" w:rsidRPr="000A66E2" w:rsidRDefault="00AF7769" w:rsidP="000A66E2">
            <w:pPr>
              <w:spacing w:line="276" w:lineRule="auto"/>
              <w:ind w:firstLine="567"/>
              <w:jc w:val="left"/>
              <w:rPr>
                <w:rFonts w:eastAsia="Times New Roman"/>
                <w:bCs/>
                <w:iCs/>
                <w:sz w:val="24"/>
                <w:szCs w:val="24"/>
              </w:rPr>
            </w:pPr>
            <w:r w:rsidRPr="000A66E2">
              <w:rPr>
                <w:rFonts w:eastAsia="Times New Roman"/>
                <w:bCs/>
                <w:iCs/>
                <w:sz w:val="24"/>
                <w:szCs w:val="24"/>
              </w:rPr>
              <w:t xml:space="preserve">Русский язык </w:t>
            </w:r>
          </w:p>
        </w:tc>
        <w:tc>
          <w:tcPr>
            <w:tcW w:w="851" w:type="dxa"/>
            <w:textDirection w:val="btLr"/>
            <w:hideMark/>
          </w:tcPr>
          <w:p w:rsidR="00AF7769" w:rsidRPr="000A66E2" w:rsidRDefault="00AF7769" w:rsidP="000A66E2">
            <w:pPr>
              <w:spacing w:line="276" w:lineRule="auto"/>
              <w:ind w:firstLine="567"/>
              <w:jc w:val="left"/>
              <w:rPr>
                <w:rFonts w:eastAsia="Times New Roman"/>
                <w:bCs/>
                <w:iCs/>
                <w:sz w:val="24"/>
                <w:szCs w:val="24"/>
              </w:rPr>
            </w:pPr>
            <w:r w:rsidRPr="000A66E2">
              <w:rPr>
                <w:rFonts w:eastAsia="Times New Roman"/>
                <w:bCs/>
                <w:iCs/>
                <w:sz w:val="24"/>
                <w:szCs w:val="24"/>
              </w:rPr>
              <w:t xml:space="preserve">Математика </w:t>
            </w:r>
          </w:p>
        </w:tc>
        <w:tc>
          <w:tcPr>
            <w:tcW w:w="567" w:type="dxa"/>
            <w:textDirection w:val="btLr"/>
            <w:hideMark/>
          </w:tcPr>
          <w:p w:rsidR="00AF7769" w:rsidRPr="000A66E2" w:rsidRDefault="00AF7769" w:rsidP="000A66E2">
            <w:pPr>
              <w:spacing w:line="276" w:lineRule="auto"/>
              <w:ind w:firstLine="567"/>
              <w:jc w:val="left"/>
              <w:rPr>
                <w:rFonts w:eastAsia="Times New Roman"/>
                <w:bCs/>
                <w:iCs/>
                <w:sz w:val="24"/>
                <w:szCs w:val="24"/>
              </w:rPr>
            </w:pPr>
            <w:r w:rsidRPr="000A66E2">
              <w:rPr>
                <w:rFonts w:eastAsia="Times New Roman"/>
                <w:bCs/>
                <w:iCs/>
                <w:sz w:val="24"/>
                <w:szCs w:val="24"/>
              </w:rPr>
              <w:t xml:space="preserve">Обществознание </w:t>
            </w:r>
          </w:p>
        </w:tc>
        <w:tc>
          <w:tcPr>
            <w:tcW w:w="708" w:type="dxa"/>
            <w:textDirection w:val="btLr"/>
            <w:hideMark/>
          </w:tcPr>
          <w:p w:rsidR="00AF7769" w:rsidRPr="000A66E2" w:rsidRDefault="00AF7769" w:rsidP="000A66E2">
            <w:pPr>
              <w:spacing w:line="276" w:lineRule="auto"/>
              <w:ind w:firstLine="567"/>
              <w:jc w:val="left"/>
              <w:rPr>
                <w:rFonts w:eastAsia="Times New Roman"/>
                <w:bCs/>
                <w:iCs/>
                <w:sz w:val="24"/>
                <w:szCs w:val="24"/>
              </w:rPr>
            </w:pPr>
            <w:r w:rsidRPr="000A66E2">
              <w:rPr>
                <w:rFonts w:eastAsia="Times New Roman"/>
                <w:bCs/>
                <w:iCs/>
                <w:sz w:val="24"/>
                <w:szCs w:val="24"/>
              </w:rPr>
              <w:t xml:space="preserve">Физика </w:t>
            </w:r>
          </w:p>
        </w:tc>
        <w:tc>
          <w:tcPr>
            <w:tcW w:w="709" w:type="dxa"/>
            <w:textDirection w:val="btLr"/>
            <w:hideMark/>
          </w:tcPr>
          <w:p w:rsidR="00AF7769" w:rsidRPr="000A66E2" w:rsidRDefault="00AF7769" w:rsidP="000A66E2">
            <w:pPr>
              <w:spacing w:line="276" w:lineRule="auto"/>
              <w:ind w:firstLine="567"/>
              <w:jc w:val="left"/>
              <w:rPr>
                <w:rFonts w:eastAsia="Times New Roman"/>
                <w:bCs/>
                <w:iCs/>
                <w:sz w:val="24"/>
                <w:szCs w:val="24"/>
              </w:rPr>
            </w:pPr>
            <w:r w:rsidRPr="000A66E2">
              <w:rPr>
                <w:rFonts w:eastAsia="Times New Roman"/>
                <w:bCs/>
                <w:iCs/>
                <w:sz w:val="24"/>
                <w:szCs w:val="24"/>
              </w:rPr>
              <w:t xml:space="preserve">История </w:t>
            </w:r>
          </w:p>
        </w:tc>
        <w:tc>
          <w:tcPr>
            <w:tcW w:w="567" w:type="dxa"/>
            <w:textDirection w:val="btLr"/>
            <w:hideMark/>
          </w:tcPr>
          <w:p w:rsidR="00AF7769" w:rsidRPr="000A66E2" w:rsidRDefault="00AF7769" w:rsidP="000A66E2">
            <w:pPr>
              <w:spacing w:line="276" w:lineRule="auto"/>
              <w:ind w:firstLine="567"/>
              <w:jc w:val="left"/>
              <w:rPr>
                <w:rFonts w:eastAsia="Times New Roman"/>
                <w:bCs/>
                <w:iCs/>
                <w:sz w:val="24"/>
                <w:szCs w:val="24"/>
              </w:rPr>
            </w:pPr>
            <w:r w:rsidRPr="000A66E2">
              <w:rPr>
                <w:rFonts w:eastAsia="Times New Roman"/>
                <w:bCs/>
                <w:iCs/>
                <w:sz w:val="24"/>
                <w:szCs w:val="24"/>
              </w:rPr>
              <w:t xml:space="preserve">Биология </w:t>
            </w:r>
          </w:p>
        </w:tc>
        <w:tc>
          <w:tcPr>
            <w:tcW w:w="709" w:type="dxa"/>
            <w:textDirection w:val="btLr"/>
            <w:hideMark/>
          </w:tcPr>
          <w:p w:rsidR="00AF7769" w:rsidRPr="000A66E2" w:rsidRDefault="00AF7769" w:rsidP="000A66E2">
            <w:pPr>
              <w:spacing w:line="276" w:lineRule="auto"/>
              <w:ind w:firstLine="567"/>
              <w:jc w:val="left"/>
              <w:rPr>
                <w:rFonts w:eastAsia="Times New Roman"/>
                <w:bCs/>
                <w:iCs/>
                <w:sz w:val="24"/>
                <w:szCs w:val="24"/>
              </w:rPr>
            </w:pPr>
            <w:r w:rsidRPr="000A66E2">
              <w:rPr>
                <w:rFonts w:eastAsia="Times New Roman"/>
                <w:bCs/>
                <w:iCs/>
                <w:sz w:val="24"/>
                <w:szCs w:val="24"/>
              </w:rPr>
              <w:t xml:space="preserve">География </w:t>
            </w:r>
          </w:p>
        </w:tc>
        <w:tc>
          <w:tcPr>
            <w:tcW w:w="709" w:type="dxa"/>
            <w:textDirection w:val="btLr"/>
            <w:hideMark/>
          </w:tcPr>
          <w:p w:rsidR="00AF7769" w:rsidRPr="000A66E2" w:rsidRDefault="00AF7769" w:rsidP="000A66E2">
            <w:pPr>
              <w:spacing w:line="276" w:lineRule="auto"/>
              <w:ind w:firstLine="567"/>
              <w:jc w:val="left"/>
              <w:rPr>
                <w:rFonts w:eastAsia="Times New Roman"/>
                <w:bCs/>
                <w:iCs/>
                <w:sz w:val="24"/>
                <w:szCs w:val="24"/>
              </w:rPr>
            </w:pPr>
            <w:r w:rsidRPr="000A66E2">
              <w:rPr>
                <w:rFonts w:eastAsia="Times New Roman"/>
                <w:bCs/>
                <w:iCs/>
                <w:sz w:val="24"/>
                <w:szCs w:val="24"/>
              </w:rPr>
              <w:t xml:space="preserve">Химия </w:t>
            </w:r>
          </w:p>
        </w:tc>
        <w:tc>
          <w:tcPr>
            <w:tcW w:w="708" w:type="dxa"/>
            <w:textDirection w:val="btLr"/>
            <w:hideMark/>
          </w:tcPr>
          <w:p w:rsidR="00AF7769" w:rsidRPr="000A66E2" w:rsidRDefault="00AF7769" w:rsidP="000A66E2">
            <w:pPr>
              <w:spacing w:line="276" w:lineRule="auto"/>
              <w:ind w:firstLine="567"/>
              <w:jc w:val="left"/>
              <w:rPr>
                <w:rFonts w:eastAsia="Times New Roman"/>
                <w:bCs/>
                <w:iCs/>
                <w:sz w:val="24"/>
                <w:szCs w:val="24"/>
              </w:rPr>
            </w:pPr>
            <w:r w:rsidRPr="000A66E2">
              <w:rPr>
                <w:rFonts w:eastAsia="Times New Roman"/>
                <w:bCs/>
                <w:iCs/>
                <w:sz w:val="24"/>
                <w:szCs w:val="24"/>
              </w:rPr>
              <w:t xml:space="preserve">Литература </w:t>
            </w:r>
          </w:p>
        </w:tc>
        <w:tc>
          <w:tcPr>
            <w:tcW w:w="567" w:type="dxa"/>
            <w:textDirection w:val="btLr"/>
            <w:hideMark/>
          </w:tcPr>
          <w:p w:rsidR="00AF7769" w:rsidRPr="000A66E2" w:rsidRDefault="00AF7769" w:rsidP="000A66E2">
            <w:pPr>
              <w:spacing w:line="276" w:lineRule="auto"/>
              <w:ind w:firstLine="567"/>
              <w:jc w:val="left"/>
              <w:rPr>
                <w:rFonts w:eastAsia="Times New Roman"/>
                <w:bCs/>
                <w:iCs/>
                <w:sz w:val="24"/>
                <w:szCs w:val="24"/>
              </w:rPr>
            </w:pPr>
            <w:r w:rsidRPr="000A66E2">
              <w:rPr>
                <w:rFonts w:eastAsia="Times New Roman"/>
                <w:bCs/>
                <w:iCs/>
                <w:sz w:val="24"/>
                <w:szCs w:val="24"/>
              </w:rPr>
              <w:t xml:space="preserve">Информатика </w:t>
            </w:r>
          </w:p>
        </w:tc>
        <w:tc>
          <w:tcPr>
            <w:tcW w:w="709" w:type="dxa"/>
            <w:textDirection w:val="btLr"/>
            <w:hideMark/>
          </w:tcPr>
          <w:p w:rsidR="00AF7769" w:rsidRPr="000A66E2" w:rsidRDefault="00AF7769" w:rsidP="000A66E2">
            <w:pPr>
              <w:spacing w:line="276" w:lineRule="auto"/>
              <w:ind w:firstLine="567"/>
              <w:jc w:val="left"/>
              <w:rPr>
                <w:rFonts w:eastAsia="Times New Roman"/>
                <w:bCs/>
                <w:iCs/>
                <w:sz w:val="24"/>
                <w:szCs w:val="24"/>
              </w:rPr>
            </w:pPr>
            <w:r w:rsidRPr="000A66E2">
              <w:rPr>
                <w:rFonts w:eastAsia="Times New Roman"/>
                <w:bCs/>
                <w:iCs/>
                <w:sz w:val="24"/>
                <w:szCs w:val="24"/>
              </w:rPr>
              <w:t xml:space="preserve">Английский язык </w:t>
            </w:r>
          </w:p>
        </w:tc>
        <w:tc>
          <w:tcPr>
            <w:tcW w:w="567" w:type="dxa"/>
            <w:textDirection w:val="btLr"/>
            <w:hideMark/>
          </w:tcPr>
          <w:p w:rsidR="00AF7769" w:rsidRPr="000A66E2" w:rsidRDefault="00AF7769" w:rsidP="000A66E2">
            <w:pPr>
              <w:spacing w:line="276" w:lineRule="auto"/>
              <w:ind w:firstLine="567"/>
              <w:jc w:val="left"/>
              <w:rPr>
                <w:rFonts w:eastAsia="Times New Roman"/>
                <w:bCs/>
                <w:iCs/>
                <w:sz w:val="24"/>
                <w:szCs w:val="24"/>
              </w:rPr>
            </w:pPr>
            <w:r w:rsidRPr="000A66E2">
              <w:rPr>
                <w:rFonts w:eastAsia="Times New Roman"/>
                <w:bCs/>
                <w:iCs/>
                <w:sz w:val="24"/>
                <w:szCs w:val="24"/>
              </w:rPr>
              <w:t xml:space="preserve">Немецкий язык </w:t>
            </w:r>
          </w:p>
        </w:tc>
        <w:tc>
          <w:tcPr>
            <w:tcW w:w="709" w:type="dxa"/>
            <w:textDirection w:val="btLr"/>
            <w:hideMark/>
          </w:tcPr>
          <w:p w:rsidR="00AF7769" w:rsidRPr="000A66E2" w:rsidRDefault="00AF7769" w:rsidP="000A66E2">
            <w:pPr>
              <w:spacing w:line="276" w:lineRule="auto"/>
              <w:ind w:firstLine="567"/>
              <w:jc w:val="left"/>
              <w:rPr>
                <w:rFonts w:eastAsia="Times New Roman"/>
                <w:bCs/>
                <w:iCs/>
                <w:sz w:val="24"/>
                <w:szCs w:val="24"/>
              </w:rPr>
            </w:pPr>
            <w:r w:rsidRPr="000A66E2">
              <w:rPr>
                <w:rFonts w:eastAsia="Times New Roman"/>
                <w:bCs/>
                <w:iCs/>
                <w:sz w:val="24"/>
                <w:szCs w:val="24"/>
              </w:rPr>
              <w:t xml:space="preserve">Французский язык </w:t>
            </w:r>
          </w:p>
        </w:tc>
      </w:tr>
      <w:tr w:rsidR="00AF7769" w:rsidRPr="000A66E2" w:rsidTr="002D6BBE">
        <w:trPr>
          <w:trHeight w:val="547"/>
        </w:trPr>
        <w:tc>
          <w:tcPr>
            <w:tcW w:w="959" w:type="dxa"/>
            <w:hideMark/>
          </w:tcPr>
          <w:p w:rsidR="00AF7769" w:rsidRPr="000A66E2" w:rsidRDefault="00AF7769" w:rsidP="000A66E2">
            <w:pPr>
              <w:spacing w:line="276" w:lineRule="auto"/>
              <w:rPr>
                <w:bCs/>
                <w:sz w:val="24"/>
                <w:szCs w:val="24"/>
              </w:rPr>
            </w:pPr>
            <w:r w:rsidRPr="000A66E2">
              <w:rPr>
                <w:bCs/>
                <w:sz w:val="24"/>
                <w:szCs w:val="24"/>
              </w:rPr>
              <w:t xml:space="preserve">2014 г. </w:t>
            </w:r>
          </w:p>
        </w:tc>
        <w:tc>
          <w:tcPr>
            <w:tcW w:w="743" w:type="dxa"/>
            <w:hideMark/>
          </w:tcPr>
          <w:p w:rsidR="00AF7769" w:rsidRPr="000A66E2" w:rsidRDefault="00AF7769" w:rsidP="000A66E2">
            <w:pPr>
              <w:spacing w:line="276" w:lineRule="auto"/>
              <w:rPr>
                <w:bCs/>
                <w:sz w:val="24"/>
                <w:szCs w:val="24"/>
              </w:rPr>
            </w:pPr>
            <w:r w:rsidRPr="000A66E2">
              <w:rPr>
                <w:bCs/>
                <w:sz w:val="24"/>
                <w:szCs w:val="24"/>
              </w:rPr>
              <w:t xml:space="preserve">3,9 </w:t>
            </w:r>
          </w:p>
        </w:tc>
        <w:tc>
          <w:tcPr>
            <w:tcW w:w="851" w:type="dxa"/>
            <w:hideMark/>
          </w:tcPr>
          <w:p w:rsidR="00AF7769" w:rsidRPr="000A66E2" w:rsidRDefault="00AF7769" w:rsidP="000A66E2">
            <w:pPr>
              <w:spacing w:line="276" w:lineRule="auto"/>
              <w:rPr>
                <w:bCs/>
                <w:sz w:val="24"/>
                <w:szCs w:val="24"/>
              </w:rPr>
            </w:pPr>
            <w:r w:rsidRPr="000A66E2">
              <w:rPr>
                <w:bCs/>
                <w:sz w:val="24"/>
                <w:szCs w:val="24"/>
              </w:rPr>
              <w:t xml:space="preserve">3,8 </w:t>
            </w:r>
          </w:p>
        </w:tc>
        <w:tc>
          <w:tcPr>
            <w:tcW w:w="567" w:type="dxa"/>
            <w:hideMark/>
          </w:tcPr>
          <w:p w:rsidR="00AF7769" w:rsidRPr="000A66E2" w:rsidRDefault="00AF7769" w:rsidP="000A66E2">
            <w:pPr>
              <w:spacing w:line="276" w:lineRule="auto"/>
              <w:rPr>
                <w:bCs/>
                <w:sz w:val="24"/>
                <w:szCs w:val="24"/>
              </w:rPr>
            </w:pPr>
            <w:r w:rsidRPr="000A66E2">
              <w:rPr>
                <w:bCs/>
                <w:sz w:val="24"/>
                <w:szCs w:val="24"/>
              </w:rPr>
              <w:t xml:space="preserve">2,9 </w:t>
            </w:r>
          </w:p>
        </w:tc>
        <w:tc>
          <w:tcPr>
            <w:tcW w:w="708" w:type="dxa"/>
            <w:hideMark/>
          </w:tcPr>
          <w:p w:rsidR="00AF7769" w:rsidRPr="000A66E2" w:rsidRDefault="00AF7769" w:rsidP="000A66E2">
            <w:pPr>
              <w:spacing w:line="276" w:lineRule="auto"/>
              <w:rPr>
                <w:bCs/>
                <w:sz w:val="24"/>
                <w:szCs w:val="24"/>
              </w:rPr>
            </w:pPr>
            <w:r w:rsidRPr="000A66E2">
              <w:rPr>
                <w:bCs/>
                <w:sz w:val="24"/>
                <w:szCs w:val="24"/>
              </w:rPr>
              <w:t xml:space="preserve">3,9 </w:t>
            </w:r>
          </w:p>
        </w:tc>
        <w:tc>
          <w:tcPr>
            <w:tcW w:w="709" w:type="dxa"/>
            <w:hideMark/>
          </w:tcPr>
          <w:p w:rsidR="00AF7769" w:rsidRPr="000A66E2" w:rsidRDefault="00AF7769" w:rsidP="000A66E2">
            <w:pPr>
              <w:spacing w:line="276" w:lineRule="auto"/>
              <w:rPr>
                <w:bCs/>
                <w:sz w:val="24"/>
                <w:szCs w:val="24"/>
              </w:rPr>
            </w:pPr>
            <w:r w:rsidRPr="000A66E2">
              <w:rPr>
                <w:bCs/>
                <w:sz w:val="24"/>
                <w:szCs w:val="24"/>
              </w:rPr>
              <w:t xml:space="preserve">3,5 </w:t>
            </w:r>
          </w:p>
        </w:tc>
        <w:tc>
          <w:tcPr>
            <w:tcW w:w="567" w:type="dxa"/>
            <w:hideMark/>
          </w:tcPr>
          <w:p w:rsidR="00AF7769" w:rsidRPr="000A66E2" w:rsidRDefault="00AF7769" w:rsidP="000A66E2">
            <w:pPr>
              <w:spacing w:line="276" w:lineRule="auto"/>
              <w:rPr>
                <w:bCs/>
                <w:sz w:val="24"/>
                <w:szCs w:val="24"/>
              </w:rPr>
            </w:pPr>
            <w:r w:rsidRPr="000A66E2">
              <w:rPr>
                <w:bCs/>
                <w:sz w:val="24"/>
                <w:szCs w:val="24"/>
              </w:rPr>
              <w:t xml:space="preserve">3,8 </w:t>
            </w:r>
          </w:p>
        </w:tc>
        <w:tc>
          <w:tcPr>
            <w:tcW w:w="709" w:type="dxa"/>
            <w:hideMark/>
          </w:tcPr>
          <w:p w:rsidR="00AF7769" w:rsidRPr="000A66E2" w:rsidRDefault="00AF7769" w:rsidP="000A66E2">
            <w:pPr>
              <w:spacing w:line="276" w:lineRule="auto"/>
              <w:rPr>
                <w:bCs/>
                <w:sz w:val="24"/>
                <w:szCs w:val="24"/>
              </w:rPr>
            </w:pPr>
            <w:r w:rsidRPr="000A66E2">
              <w:rPr>
                <w:bCs/>
                <w:sz w:val="24"/>
                <w:szCs w:val="24"/>
              </w:rPr>
              <w:t xml:space="preserve">3,6 </w:t>
            </w:r>
          </w:p>
        </w:tc>
        <w:tc>
          <w:tcPr>
            <w:tcW w:w="709" w:type="dxa"/>
            <w:hideMark/>
          </w:tcPr>
          <w:p w:rsidR="00AF7769" w:rsidRPr="000A66E2" w:rsidRDefault="00AF7769" w:rsidP="000A66E2">
            <w:pPr>
              <w:spacing w:line="276" w:lineRule="auto"/>
              <w:rPr>
                <w:bCs/>
                <w:sz w:val="24"/>
                <w:szCs w:val="24"/>
              </w:rPr>
            </w:pPr>
            <w:r w:rsidRPr="000A66E2">
              <w:rPr>
                <w:bCs/>
                <w:sz w:val="24"/>
                <w:szCs w:val="24"/>
              </w:rPr>
              <w:t xml:space="preserve">4 </w:t>
            </w:r>
          </w:p>
        </w:tc>
        <w:tc>
          <w:tcPr>
            <w:tcW w:w="708" w:type="dxa"/>
            <w:hideMark/>
          </w:tcPr>
          <w:p w:rsidR="00AF7769" w:rsidRPr="000A66E2" w:rsidRDefault="00AF7769" w:rsidP="000A66E2">
            <w:pPr>
              <w:spacing w:line="276" w:lineRule="auto"/>
              <w:rPr>
                <w:bCs/>
                <w:sz w:val="24"/>
                <w:szCs w:val="24"/>
              </w:rPr>
            </w:pPr>
            <w:r w:rsidRPr="000A66E2">
              <w:rPr>
                <w:bCs/>
                <w:sz w:val="24"/>
                <w:szCs w:val="24"/>
              </w:rPr>
              <w:t xml:space="preserve">3,25 </w:t>
            </w:r>
          </w:p>
        </w:tc>
        <w:tc>
          <w:tcPr>
            <w:tcW w:w="567" w:type="dxa"/>
            <w:hideMark/>
          </w:tcPr>
          <w:p w:rsidR="00AF7769" w:rsidRPr="000A66E2" w:rsidRDefault="00AF7769" w:rsidP="000A66E2">
            <w:pPr>
              <w:spacing w:line="276" w:lineRule="auto"/>
              <w:rPr>
                <w:bCs/>
                <w:sz w:val="24"/>
                <w:szCs w:val="24"/>
              </w:rPr>
            </w:pPr>
            <w:r w:rsidRPr="000A66E2">
              <w:rPr>
                <w:bCs/>
                <w:sz w:val="24"/>
                <w:szCs w:val="24"/>
              </w:rPr>
              <w:t xml:space="preserve">3,9 </w:t>
            </w:r>
          </w:p>
        </w:tc>
        <w:tc>
          <w:tcPr>
            <w:tcW w:w="709" w:type="dxa"/>
            <w:hideMark/>
          </w:tcPr>
          <w:p w:rsidR="00AF7769" w:rsidRPr="000A66E2" w:rsidRDefault="00AF7769" w:rsidP="000A66E2">
            <w:pPr>
              <w:spacing w:line="276" w:lineRule="auto"/>
              <w:rPr>
                <w:bCs/>
                <w:sz w:val="24"/>
                <w:szCs w:val="24"/>
              </w:rPr>
            </w:pPr>
            <w:r w:rsidRPr="000A66E2">
              <w:rPr>
                <w:bCs/>
                <w:sz w:val="24"/>
                <w:szCs w:val="24"/>
              </w:rPr>
              <w:t xml:space="preserve">3,5 </w:t>
            </w:r>
          </w:p>
        </w:tc>
        <w:tc>
          <w:tcPr>
            <w:tcW w:w="567" w:type="dxa"/>
            <w:hideMark/>
          </w:tcPr>
          <w:p w:rsidR="00AF7769" w:rsidRPr="000A66E2" w:rsidRDefault="00AF7769" w:rsidP="000A66E2">
            <w:pPr>
              <w:spacing w:line="276" w:lineRule="auto"/>
              <w:rPr>
                <w:bCs/>
                <w:sz w:val="24"/>
                <w:szCs w:val="24"/>
              </w:rPr>
            </w:pPr>
            <w:r w:rsidRPr="000A66E2">
              <w:rPr>
                <w:bCs/>
                <w:sz w:val="24"/>
                <w:szCs w:val="24"/>
              </w:rPr>
              <w:t xml:space="preserve">3,6 </w:t>
            </w:r>
          </w:p>
        </w:tc>
        <w:tc>
          <w:tcPr>
            <w:tcW w:w="709" w:type="dxa"/>
            <w:hideMark/>
          </w:tcPr>
          <w:p w:rsidR="00AF7769" w:rsidRPr="000A66E2" w:rsidRDefault="00AF7769" w:rsidP="000A66E2">
            <w:pPr>
              <w:spacing w:line="276" w:lineRule="auto"/>
              <w:rPr>
                <w:bCs/>
                <w:sz w:val="24"/>
                <w:szCs w:val="24"/>
              </w:rPr>
            </w:pPr>
            <w:r w:rsidRPr="000A66E2">
              <w:rPr>
                <w:bCs/>
                <w:sz w:val="24"/>
                <w:szCs w:val="24"/>
              </w:rPr>
              <w:t xml:space="preserve">5 </w:t>
            </w:r>
          </w:p>
        </w:tc>
      </w:tr>
      <w:tr w:rsidR="00AF7769" w:rsidRPr="000A66E2" w:rsidTr="002D6BBE">
        <w:trPr>
          <w:trHeight w:val="547"/>
        </w:trPr>
        <w:tc>
          <w:tcPr>
            <w:tcW w:w="959" w:type="dxa"/>
            <w:hideMark/>
          </w:tcPr>
          <w:p w:rsidR="00AF7769" w:rsidRPr="000A66E2" w:rsidRDefault="00AF7769" w:rsidP="000A66E2">
            <w:pPr>
              <w:spacing w:line="276" w:lineRule="auto"/>
              <w:rPr>
                <w:bCs/>
                <w:sz w:val="24"/>
                <w:szCs w:val="24"/>
              </w:rPr>
            </w:pPr>
            <w:r w:rsidRPr="000A66E2">
              <w:rPr>
                <w:bCs/>
                <w:sz w:val="24"/>
                <w:szCs w:val="24"/>
              </w:rPr>
              <w:t xml:space="preserve">2015 г. </w:t>
            </w:r>
          </w:p>
        </w:tc>
        <w:tc>
          <w:tcPr>
            <w:tcW w:w="743" w:type="dxa"/>
            <w:hideMark/>
          </w:tcPr>
          <w:p w:rsidR="00AF7769" w:rsidRPr="000A66E2" w:rsidRDefault="00AF7769" w:rsidP="000A66E2">
            <w:pPr>
              <w:spacing w:line="276" w:lineRule="auto"/>
              <w:rPr>
                <w:bCs/>
                <w:sz w:val="24"/>
                <w:szCs w:val="24"/>
              </w:rPr>
            </w:pPr>
            <w:r w:rsidRPr="000A66E2">
              <w:rPr>
                <w:bCs/>
                <w:sz w:val="24"/>
                <w:szCs w:val="24"/>
              </w:rPr>
              <w:t xml:space="preserve">4,1 </w:t>
            </w:r>
          </w:p>
        </w:tc>
        <w:tc>
          <w:tcPr>
            <w:tcW w:w="851" w:type="dxa"/>
            <w:hideMark/>
          </w:tcPr>
          <w:p w:rsidR="00AF7769" w:rsidRPr="000A66E2" w:rsidRDefault="00AF7769" w:rsidP="000A66E2">
            <w:pPr>
              <w:spacing w:line="276" w:lineRule="auto"/>
              <w:rPr>
                <w:bCs/>
                <w:sz w:val="24"/>
                <w:szCs w:val="24"/>
              </w:rPr>
            </w:pPr>
            <w:r w:rsidRPr="000A66E2">
              <w:rPr>
                <w:bCs/>
                <w:sz w:val="24"/>
                <w:szCs w:val="24"/>
              </w:rPr>
              <w:t xml:space="preserve">3,9 </w:t>
            </w:r>
          </w:p>
        </w:tc>
        <w:tc>
          <w:tcPr>
            <w:tcW w:w="567" w:type="dxa"/>
            <w:hideMark/>
          </w:tcPr>
          <w:p w:rsidR="00AF7769" w:rsidRPr="000A66E2" w:rsidRDefault="00AF7769" w:rsidP="000A66E2">
            <w:pPr>
              <w:spacing w:line="276" w:lineRule="auto"/>
              <w:rPr>
                <w:bCs/>
                <w:sz w:val="24"/>
                <w:szCs w:val="24"/>
              </w:rPr>
            </w:pPr>
            <w:r w:rsidRPr="000A66E2">
              <w:rPr>
                <w:bCs/>
                <w:sz w:val="24"/>
                <w:szCs w:val="24"/>
              </w:rPr>
              <w:t xml:space="preserve">3,8 </w:t>
            </w:r>
          </w:p>
        </w:tc>
        <w:tc>
          <w:tcPr>
            <w:tcW w:w="708" w:type="dxa"/>
            <w:hideMark/>
          </w:tcPr>
          <w:p w:rsidR="00AF7769" w:rsidRPr="000A66E2" w:rsidRDefault="00AF7769" w:rsidP="000A66E2">
            <w:pPr>
              <w:spacing w:line="276" w:lineRule="auto"/>
              <w:rPr>
                <w:bCs/>
                <w:sz w:val="24"/>
                <w:szCs w:val="24"/>
              </w:rPr>
            </w:pPr>
            <w:r w:rsidRPr="000A66E2">
              <w:rPr>
                <w:bCs/>
                <w:sz w:val="24"/>
                <w:szCs w:val="24"/>
              </w:rPr>
              <w:t xml:space="preserve">4,1 </w:t>
            </w:r>
          </w:p>
        </w:tc>
        <w:tc>
          <w:tcPr>
            <w:tcW w:w="709" w:type="dxa"/>
            <w:hideMark/>
          </w:tcPr>
          <w:p w:rsidR="00AF7769" w:rsidRPr="000A66E2" w:rsidRDefault="00AF7769" w:rsidP="000A66E2">
            <w:pPr>
              <w:spacing w:line="276" w:lineRule="auto"/>
              <w:rPr>
                <w:bCs/>
                <w:sz w:val="24"/>
                <w:szCs w:val="24"/>
              </w:rPr>
            </w:pPr>
            <w:r w:rsidRPr="000A66E2">
              <w:rPr>
                <w:bCs/>
                <w:sz w:val="24"/>
                <w:szCs w:val="24"/>
              </w:rPr>
              <w:t xml:space="preserve">3,7 </w:t>
            </w:r>
          </w:p>
        </w:tc>
        <w:tc>
          <w:tcPr>
            <w:tcW w:w="567" w:type="dxa"/>
            <w:hideMark/>
          </w:tcPr>
          <w:p w:rsidR="00AF7769" w:rsidRPr="000A66E2" w:rsidRDefault="00AF7769" w:rsidP="000A66E2">
            <w:pPr>
              <w:spacing w:line="276" w:lineRule="auto"/>
              <w:rPr>
                <w:bCs/>
                <w:sz w:val="24"/>
                <w:szCs w:val="24"/>
              </w:rPr>
            </w:pPr>
            <w:r w:rsidRPr="000A66E2">
              <w:rPr>
                <w:bCs/>
                <w:sz w:val="24"/>
                <w:szCs w:val="24"/>
              </w:rPr>
              <w:t xml:space="preserve">3 </w:t>
            </w:r>
          </w:p>
        </w:tc>
        <w:tc>
          <w:tcPr>
            <w:tcW w:w="709" w:type="dxa"/>
            <w:hideMark/>
          </w:tcPr>
          <w:p w:rsidR="00AF7769" w:rsidRPr="000A66E2" w:rsidRDefault="00AF7769" w:rsidP="000A66E2">
            <w:pPr>
              <w:spacing w:line="276" w:lineRule="auto"/>
              <w:rPr>
                <w:bCs/>
                <w:sz w:val="24"/>
                <w:szCs w:val="24"/>
              </w:rPr>
            </w:pPr>
            <w:r w:rsidRPr="000A66E2">
              <w:rPr>
                <w:bCs/>
                <w:sz w:val="24"/>
                <w:szCs w:val="24"/>
              </w:rPr>
              <w:t xml:space="preserve">0 </w:t>
            </w:r>
          </w:p>
        </w:tc>
        <w:tc>
          <w:tcPr>
            <w:tcW w:w="709" w:type="dxa"/>
            <w:hideMark/>
          </w:tcPr>
          <w:p w:rsidR="00AF7769" w:rsidRPr="000A66E2" w:rsidRDefault="00AF7769" w:rsidP="000A66E2">
            <w:pPr>
              <w:spacing w:line="276" w:lineRule="auto"/>
              <w:rPr>
                <w:bCs/>
                <w:sz w:val="24"/>
                <w:szCs w:val="24"/>
              </w:rPr>
            </w:pPr>
            <w:r w:rsidRPr="000A66E2">
              <w:rPr>
                <w:bCs/>
                <w:sz w:val="24"/>
                <w:szCs w:val="24"/>
              </w:rPr>
              <w:t xml:space="preserve">4,3 </w:t>
            </w:r>
          </w:p>
        </w:tc>
        <w:tc>
          <w:tcPr>
            <w:tcW w:w="708" w:type="dxa"/>
            <w:hideMark/>
          </w:tcPr>
          <w:p w:rsidR="00AF7769" w:rsidRPr="000A66E2" w:rsidRDefault="00AF7769" w:rsidP="000A66E2">
            <w:pPr>
              <w:spacing w:line="276" w:lineRule="auto"/>
              <w:rPr>
                <w:bCs/>
                <w:sz w:val="24"/>
                <w:szCs w:val="24"/>
              </w:rPr>
            </w:pPr>
            <w:r w:rsidRPr="000A66E2">
              <w:rPr>
                <w:bCs/>
                <w:sz w:val="24"/>
                <w:szCs w:val="24"/>
              </w:rPr>
              <w:t xml:space="preserve">3,6 </w:t>
            </w:r>
          </w:p>
        </w:tc>
        <w:tc>
          <w:tcPr>
            <w:tcW w:w="567" w:type="dxa"/>
            <w:hideMark/>
          </w:tcPr>
          <w:p w:rsidR="00AF7769" w:rsidRPr="000A66E2" w:rsidRDefault="00AF7769" w:rsidP="000A66E2">
            <w:pPr>
              <w:spacing w:line="276" w:lineRule="auto"/>
              <w:rPr>
                <w:bCs/>
                <w:sz w:val="24"/>
                <w:szCs w:val="24"/>
              </w:rPr>
            </w:pPr>
            <w:r w:rsidRPr="000A66E2">
              <w:rPr>
                <w:bCs/>
                <w:sz w:val="24"/>
                <w:szCs w:val="24"/>
              </w:rPr>
              <w:t xml:space="preserve">3,9 </w:t>
            </w:r>
          </w:p>
        </w:tc>
        <w:tc>
          <w:tcPr>
            <w:tcW w:w="709" w:type="dxa"/>
            <w:hideMark/>
          </w:tcPr>
          <w:p w:rsidR="00AF7769" w:rsidRPr="000A66E2" w:rsidRDefault="00AF7769" w:rsidP="000A66E2">
            <w:pPr>
              <w:spacing w:line="276" w:lineRule="auto"/>
              <w:rPr>
                <w:bCs/>
                <w:sz w:val="24"/>
                <w:szCs w:val="24"/>
              </w:rPr>
            </w:pPr>
            <w:r w:rsidRPr="000A66E2">
              <w:rPr>
                <w:bCs/>
                <w:sz w:val="24"/>
                <w:szCs w:val="24"/>
              </w:rPr>
              <w:t xml:space="preserve">4,3 </w:t>
            </w:r>
          </w:p>
        </w:tc>
        <w:tc>
          <w:tcPr>
            <w:tcW w:w="567" w:type="dxa"/>
            <w:hideMark/>
          </w:tcPr>
          <w:p w:rsidR="00AF7769" w:rsidRPr="000A66E2" w:rsidRDefault="00AF7769" w:rsidP="000A66E2">
            <w:pPr>
              <w:spacing w:line="276" w:lineRule="auto"/>
              <w:rPr>
                <w:bCs/>
                <w:sz w:val="24"/>
                <w:szCs w:val="24"/>
              </w:rPr>
            </w:pPr>
            <w:r w:rsidRPr="000A66E2">
              <w:rPr>
                <w:bCs/>
                <w:sz w:val="24"/>
                <w:szCs w:val="24"/>
              </w:rPr>
              <w:t xml:space="preserve">3,8 </w:t>
            </w:r>
          </w:p>
        </w:tc>
        <w:tc>
          <w:tcPr>
            <w:tcW w:w="709" w:type="dxa"/>
            <w:hideMark/>
          </w:tcPr>
          <w:p w:rsidR="00AF7769" w:rsidRPr="000A66E2" w:rsidRDefault="00AF7769" w:rsidP="000A66E2">
            <w:pPr>
              <w:spacing w:line="276" w:lineRule="auto"/>
              <w:rPr>
                <w:bCs/>
                <w:sz w:val="24"/>
                <w:szCs w:val="24"/>
              </w:rPr>
            </w:pPr>
            <w:r w:rsidRPr="000A66E2">
              <w:rPr>
                <w:bCs/>
                <w:sz w:val="24"/>
                <w:szCs w:val="24"/>
              </w:rPr>
              <w:t xml:space="preserve">3 </w:t>
            </w:r>
          </w:p>
        </w:tc>
      </w:tr>
      <w:tr w:rsidR="00AF7769" w:rsidRPr="000A66E2" w:rsidTr="00BE2D9A">
        <w:trPr>
          <w:trHeight w:val="547"/>
        </w:trPr>
        <w:tc>
          <w:tcPr>
            <w:tcW w:w="959"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школа </w:t>
            </w:r>
          </w:p>
        </w:tc>
        <w:tc>
          <w:tcPr>
            <w:tcW w:w="743"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3,8 </w:t>
            </w:r>
          </w:p>
        </w:tc>
        <w:tc>
          <w:tcPr>
            <w:tcW w:w="851"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3,5 </w:t>
            </w:r>
          </w:p>
        </w:tc>
        <w:tc>
          <w:tcPr>
            <w:tcW w:w="567"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 </w:t>
            </w:r>
          </w:p>
        </w:tc>
        <w:tc>
          <w:tcPr>
            <w:tcW w:w="708"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 </w:t>
            </w:r>
          </w:p>
        </w:tc>
        <w:tc>
          <w:tcPr>
            <w:tcW w:w="709"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 </w:t>
            </w:r>
          </w:p>
        </w:tc>
        <w:tc>
          <w:tcPr>
            <w:tcW w:w="567" w:type="dxa"/>
            <w:shd w:val="clear" w:color="auto" w:fill="D9D9D9" w:themeFill="background1" w:themeFillShade="D9"/>
            <w:hideMark/>
          </w:tcPr>
          <w:p w:rsidR="00AF7769" w:rsidRPr="000A66E2" w:rsidRDefault="00AF7769" w:rsidP="000A66E2">
            <w:pPr>
              <w:spacing w:line="276" w:lineRule="auto"/>
              <w:rPr>
                <w:bCs/>
                <w:sz w:val="24"/>
                <w:szCs w:val="24"/>
              </w:rPr>
            </w:pPr>
          </w:p>
        </w:tc>
        <w:tc>
          <w:tcPr>
            <w:tcW w:w="709"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 </w:t>
            </w:r>
          </w:p>
        </w:tc>
        <w:tc>
          <w:tcPr>
            <w:tcW w:w="709"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 </w:t>
            </w:r>
          </w:p>
        </w:tc>
        <w:tc>
          <w:tcPr>
            <w:tcW w:w="708"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 </w:t>
            </w:r>
          </w:p>
        </w:tc>
        <w:tc>
          <w:tcPr>
            <w:tcW w:w="567"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 </w:t>
            </w:r>
          </w:p>
        </w:tc>
        <w:tc>
          <w:tcPr>
            <w:tcW w:w="709"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 </w:t>
            </w:r>
          </w:p>
        </w:tc>
        <w:tc>
          <w:tcPr>
            <w:tcW w:w="567"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 </w:t>
            </w:r>
          </w:p>
        </w:tc>
        <w:tc>
          <w:tcPr>
            <w:tcW w:w="709"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 </w:t>
            </w:r>
          </w:p>
        </w:tc>
      </w:tr>
      <w:tr w:rsidR="00AF7769" w:rsidRPr="000A66E2" w:rsidTr="002D6BBE">
        <w:trPr>
          <w:trHeight w:val="547"/>
        </w:trPr>
        <w:tc>
          <w:tcPr>
            <w:tcW w:w="959" w:type="dxa"/>
            <w:hideMark/>
          </w:tcPr>
          <w:p w:rsidR="00AF7769" w:rsidRPr="000A66E2" w:rsidRDefault="00AF7769" w:rsidP="000A66E2">
            <w:pPr>
              <w:spacing w:line="276" w:lineRule="auto"/>
              <w:rPr>
                <w:bCs/>
                <w:sz w:val="24"/>
                <w:szCs w:val="24"/>
              </w:rPr>
            </w:pPr>
            <w:r w:rsidRPr="000A66E2">
              <w:rPr>
                <w:bCs/>
                <w:sz w:val="24"/>
                <w:szCs w:val="24"/>
              </w:rPr>
              <w:t xml:space="preserve">2016 г. </w:t>
            </w:r>
          </w:p>
        </w:tc>
        <w:tc>
          <w:tcPr>
            <w:tcW w:w="743" w:type="dxa"/>
            <w:hideMark/>
          </w:tcPr>
          <w:p w:rsidR="00AF7769" w:rsidRPr="000A66E2" w:rsidRDefault="00AF7769" w:rsidP="000A66E2">
            <w:pPr>
              <w:spacing w:line="276" w:lineRule="auto"/>
              <w:rPr>
                <w:bCs/>
                <w:sz w:val="24"/>
                <w:szCs w:val="24"/>
              </w:rPr>
            </w:pPr>
            <w:r w:rsidRPr="000A66E2">
              <w:rPr>
                <w:bCs/>
                <w:sz w:val="24"/>
                <w:szCs w:val="24"/>
              </w:rPr>
              <w:t xml:space="preserve">4 </w:t>
            </w:r>
          </w:p>
        </w:tc>
        <w:tc>
          <w:tcPr>
            <w:tcW w:w="851" w:type="dxa"/>
            <w:hideMark/>
          </w:tcPr>
          <w:p w:rsidR="00AF7769" w:rsidRPr="000A66E2" w:rsidRDefault="00AF7769" w:rsidP="000A66E2">
            <w:pPr>
              <w:spacing w:line="276" w:lineRule="auto"/>
              <w:rPr>
                <w:bCs/>
                <w:sz w:val="24"/>
                <w:szCs w:val="24"/>
              </w:rPr>
            </w:pPr>
            <w:r w:rsidRPr="000A66E2">
              <w:rPr>
                <w:bCs/>
                <w:sz w:val="24"/>
                <w:szCs w:val="24"/>
              </w:rPr>
              <w:t xml:space="preserve">3,6 </w:t>
            </w:r>
          </w:p>
        </w:tc>
        <w:tc>
          <w:tcPr>
            <w:tcW w:w="567" w:type="dxa"/>
            <w:hideMark/>
          </w:tcPr>
          <w:p w:rsidR="00AF7769" w:rsidRPr="000A66E2" w:rsidRDefault="00AF7769" w:rsidP="000A66E2">
            <w:pPr>
              <w:spacing w:line="276" w:lineRule="auto"/>
              <w:rPr>
                <w:bCs/>
                <w:sz w:val="24"/>
                <w:szCs w:val="24"/>
              </w:rPr>
            </w:pPr>
            <w:r w:rsidRPr="000A66E2">
              <w:rPr>
                <w:bCs/>
                <w:sz w:val="24"/>
                <w:szCs w:val="24"/>
              </w:rPr>
              <w:t xml:space="preserve">3,3 </w:t>
            </w:r>
          </w:p>
        </w:tc>
        <w:tc>
          <w:tcPr>
            <w:tcW w:w="708" w:type="dxa"/>
            <w:hideMark/>
          </w:tcPr>
          <w:p w:rsidR="00AF7769" w:rsidRPr="000A66E2" w:rsidRDefault="00AF7769" w:rsidP="000A66E2">
            <w:pPr>
              <w:spacing w:line="276" w:lineRule="auto"/>
              <w:rPr>
                <w:bCs/>
                <w:sz w:val="24"/>
                <w:szCs w:val="24"/>
              </w:rPr>
            </w:pPr>
            <w:r w:rsidRPr="000A66E2">
              <w:rPr>
                <w:bCs/>
                <w:sz w:val="24"/>
                <w:szCs w:val="24"/>
              </w:rPr>
              <w:t xml:space="preserve">3,6 </w:t>
            </w:r>
          </w:p>
        </w:tc>
        <w:tc>
          <w:tcPr>
            <w:tcW w:w="709" w:type="dxa"/>
            <w:hideMark/>
          </w:tcPr>
          <w:p w:rsidR="00AF7769" w:rsidRPr="000A66E2" w:rsidRDefault="00AF7769" w:rsidP="000A66E2">
            <w:pPr>
              <w:spacing w:line="276" w:lineRule="auto"/>
              <w:rPr>
                <w:bCs/>
                <w:sz w:val="24"/>
                <w:szCs w:val="24"/>
              </w:rPr>
            </w:pPr>
            <w:r w:rsidRPr="000A66E2">
              <w:rPr>
                <w:bCs/>
                <w:sz w:val="24"/>
                <w:szCs w:val="24"/>
              </w:rPr>
              <w:t xml:space="preserve">3,0 </w:t>
            </w:r>
          </w:p>
        </w:tc>
        <w:tc>
          <w:tcPr>
            <w:tcW w:w="567" w:type="dxa"/>
            <w:hideMark/>
          </w:tcPr>
          <w:p w:rsidR="00AF7769" w:rsidRPr="000A66E2" w:rsidRDefault="00AF7769" w:rsidP="000A66E2">
            <w:pPr>
              <w:spacing w:line="276" w:lineRule="auto"/>
              <w:rPr>
                <w:bCs/>
                <w:sz w:val="24"/>
                <w:szCs w:val="24"/>
              </w:rPr>
            </w:pPr>
            <w:r w:rsidRPr="000A66E2">
              <w:rPr>
                <w:bCs/>
                <w:sz w:val="24"/>
                <w:szCs w:val="24"/>
              </w:rPr>
              <w:t xml:space="preserve">3,1 </w:t>
            </w:r>
          </w:p>
        </w:tc>
        <w:tc>
          <w:tcPr>
            <w:tcW w:w="709" w:type="dxa"/>
            <w:hideMark/>
          </w:tcPr>
          <w:p w:rsidR="00AF7769" w:rsidRPr="000A66E2" w:rsidRDefault="00AF7769" w:rsidP="000A66E2">
            <w:pPr>
              <w:spacing w:line="276" w:lineRule="auto"/>
              <w:rPr>
                <w:bCs/>
                <w:sz w:val="24"/>
                <w:szCs w:val="24"/>
              </w:rPr>
            </w:pPr>
            <w:r w:rsidRPr="000A66E2">
              <w:rPr>
                <w:bCs/>
                <w:sz w:val="24"/>
                <w:szCs w:val="24"/>
              </w:rPr>
              <w:t xml:space="preserve">3,3 </w:t>
            </w:r>
          </w:p>
        </w:tc>
        <w:tc>
          <w:tcPr>
            <w:tcW w:w="709" w:type="dxa"/>
            <w:hideMark/>
          </w:tcPr>
          <w:p w:rsidR="00AF7769" w:rsidRPr="000A66E2" w:rsidRDefault="00AF7769" w:rsidP="000A66E2">
            <w:pPr>
              <w:spacing w:line="276" w:lineRule="auto"/>
              <w:rPr>
                <w:bCs/>
                <w:sz w:val="24"/>
                <w:szCs w:val="24"/>
              </w:rPr>
            </w:pPr>
            <w:r w:rsidRPr="000A66E2">
              <w:rPr>
                <w:bCs/>
                <w:sz w:val="24"/>
                <w:szCs w:val="24"/>
              </w:rPr>
              <w:t xml:space="preserve">4,0 </w:t>
            </w:r>
          </w:p>
        </w:tc>
        <w:tc>
          <w:tcPr>
            <w:tcW w:w="708" w:type="dxa"/>
            <w:hideMark/>
          </w:tcPr>
          <w:p w:rsidR="00AF7769" w:rsidRPr="000A66E2" w:rsidRDefault="00AF7769" w:rsidP="000A66E2">
            <w:pPr>
              <w:spacing w:line="276" w:lineRule="auto"/>
              <w:rPr>
                <w:bCs/>
                <w:sz w:val="24"/>
                <w:szCs w:val="24"/>
              </w:rPr>
            </w:pPr>
            <w:r w:rsidRPr="000A66E2">
              <w:rPr>
                <w:bCs/>
                <w:sz w:val="24"/>
                <w:szCs w:val="24"/>
              </w:rPr>
              <w:t xml:space="preserve">3,8 </w:t>
            </w:r>
          </w:p>
        </w:tc>
        <w:tc>
          <w:tcPr>
            <w:tcW w:w="567" w:type="dxa"/>
            <w:hideMark/>
          </w:tcPr>
          <w:p w:rsidR="00AF7769" w:rsidRPr="000A66E2" w:rsidRDefault="00AF7769" w:rsidP="000A66E2">
            <w:pPr>
              <w:spacing w:line="276" w:lineRule="auto"/>
              <w:rPr>
                <w:bCs/>
                <w:sz w:val="24"/>
                <w:szCs w:val="24"/>
              </w:rPr>
            </w:pPr>
            <w:r w:rsidRPr="000A66E2">
              <w:rPr>
                <w:bCs/>
                <w:sz w:val="24"/>
                <w:szCs w:val="24"/>
              </w:rPr>
              <w:t xml:space="preserve">4,0 </w:t>
            </w:r>
          </w:p>
        </w:tc>
        <w:tc>
          <w:tcPr>
            <w:tcW w:w="709" w:type="dxa"/>
            <w:hideMark/>
          </w:tcPr>
          <w:p w:rsidR="00AF7769" w:rsidRPr="000A66E2" w:rsidRDefault="00AF7769" w:rsidP="000A66E2">
            <w:pPr>
              <w:spacing w:line="276" w:lineRule="auto"/>
              <w:rPr>
                <w:bCs/>
                <w:sz w:val="24"/>
                <w:szCs w:val="24"/>
              </w:rPr>
            </w:pPr>
            <w:r w:rsidRPr="000A66E2">
              <w:rPr>
                <w:bCs/>
                <w:sz w:val="24"/>
                <w:szCs w:val="24"/>
              </w:rPr>
              <w:t xml:space="preserve">3,9 </w:t>
            </w:r>
          </w:p>
        </w:tc>
        <w:tc>
          <w:tcPr>
            <w:tcW w:w="567" w:type="dxa"/>
            <w:hideMark/>
          </w:tcPr>
          <w:p w:rsidR="00AF7769" w:rsidRPr="000A66E2" w:rsidRDefault="00AF7769" w:rsidP="000A66E2">
            <w:pPr>
              <w:spacing w:line="276" w:lineRule="auto"/>
              <w:rPr>
                <w:bCs/>
                <w:sz w:val="24"/>
                <w:szCs w:val="24"/>
              </w:rPr>
            </w:pPr>
            <w:r w:rsidRPr="000A66E2">
              <w:rPr>
                <w:bCs/>
                <w:sz w:val="24"/>
                <w:szCs w:val="24"/>
              </w:rPr>
              <w:t xml:space="preserve">3,0 </w:t>
            </w:r>
          </w:p>
        </w:tc>
        <w:tc>
          <w:tcPr>
            <w:tcW w:w="709" w:type="dxa"/>
            <w:hideMark/>
          </w:tcPr>
          <w:p w:rsidR="00AF7769" w:rsidRPr="000A66E2" w:rsidRDefault="00AF7769" w:rsidP="000A66E2">
            <w:pPr>
              <w:spacing w:line="276" w:lineRule="auto"/>
              <w:rPr>
                <w:bCs/>
                <w:sz w:val="24"/>
                <w:szCs w:val="24"/>
              </w:rPr>
            </w:pPr>
            <w:r w:rsidRPr="000A66E2">
              <w:rPr>
                <w:bCs/>
                <w:sz w:val="24"/>
                <w:szCs w:val="24"/>
              </w:rPr>
              <w:t xml:space="preserve">3,5 </w:t>
            </w:r>
          </w:p>
        </w:tc>
      </w:tr>
      <w:tr w:rsidR="00AF7769" w:rsidRPr="000A66E2" w:rsidTr="00BE2D9A">
        <w:trPr>
          <w:trHeight w:val="547"/>
        </w:trPr>
        <w:tc>
          <w:tcPr>
            <w:tcW w:w="959"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школа </w:t>
            </w:r>
          </w:p>
        </w:tc>
        <w:tc>
          <w:tcPr>
            <w:tcW w:w="743"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3,8 </w:t>
            </w:r>
          </w:p>
        </w:tc>
        <w:tc>
          <w:tcPr>
            <w:tcW w:w="851"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3,6 </w:t>
            </w:r>
          </w:p>
        </w:tc>
        <w:tc>
          <w:tcPr>
            <w:tcW w:w="567"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3,2 </w:t>
            </w:r>
          </w:p>
        </w:tc>
        <w:tc>
          <w:tcPr>
            <w:tcW w:w="708"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3,8 </w:t>
            </w:r>
          </w:p>
        </w:tc>
        <w:tc>
          <w:tcPr>
            <w:tcW w:w="709"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3,0 </w:t>
            </w:r>
          </w:p>
        </w:tc>
        <w:tc>
          <w:tcPr>
            <w:tcW w:w="567"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2,9 </w:t>
            </w:r>
          </w:p>
        </w:tc>
        <w:tc>
          <w:tcPr>
            <w:tcW w:w="709"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3,1 </w:t>
            </w:r>
          </w:p>
        </w:tc>
        <w:tc>
          <w:tcPr>
            <w:tcW w:w="709"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4,0 </w:t>
            </w:r>
          </w:p>
        </w:tc>
        <w:tc>
          <w:tcPr>
            <w:tcW w:w="708"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3,5 </w:t>
            </w:r>
          </w:p>
        </w:tc>
        <w:tc>
          <w:tcPr>
            <w:tcW w:w="567"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3,0 </w:t>
            </w:r>
          </w:p>
        </w:tc>
        <w:tc>
          <w:tcPr>
            <w:tcW w:w="709"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4,5 </w:t>
            </w:r>
          </w:p>
        </w:tc>
        <w:tc>
          <w:tcPr>
            <w:tcW w:w="567"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2,5 </w:t>
            </w:r>
          </w:p>
        </w:tc>
        <w:tc>
          <w:tcPr>
            <w:tcW w:w="709" w:type="dxa"/>
            <w:shd w:val="clear" w:color="auto" w:fill="D9D9D9" w:themeFill="background1" w:themeFillShade="D9"/>
            <w:hideMark/>
          </w:tcPr>
          <w:p w:rsidR="00AF7769" w:rsidRPr="000A66E2" w:rsidRDefault="00AF7769" w:rsidP="000A66E2">
            <w:pPr>
              <w:spacing w:line="276" w:lineRule="auto"/>
              <w:rPr>
                <w:bCs/>
                <w:sz w:val="24"/>
                <w:szCs w:val="24"/>
              </w:rPr>
            </w:pPr>
            <w:r w:rsidRPr="000A66E2">
              <w:rPr>
                <w:bCs/>
                <w:sz w:val="24"/>
                <w:szCs w:val="24"/>
              </w:rPr>
              <w:t xml:space="preserve">- </w:t>
            </w:r>
          </w:p>
        </w:tc>
      </w:tr>
    </w:tbl>
    <w:p w:rsidR="00AF7769" w:rsidRPr="000A66E2" w:rsidRDefault="00AF7769" w:rsidP="000A66E2">
      <w:pPr>
        <w:spacing w:line="276" w:lineRule="auto"/>
        <w:ind w:firstLine="567"/>
        <w:rPr>
          <w:rFonts w:eastAsia="Times New Roman"/>
          <w:bCs/>
          <w:iCs/>
          <w:sz w:val="24"/>
          <w:szCs w:val="24"/>
        </w:rPr>
      </w:pPr>
    </w:p>
    <w:p w:rsidR="00AF7769" w:rsidRPr="000A66E2" w:rsidRDefault="00AF7769" w:rsidP="000A66E2">
      <w:pPr>
        <w:spacing w:line="276" w:lineRule="auto"/>
        <w:ind w:firstLine="567"/>
        <w:rPr>
          <w:rFonts w:eastAsia="Times New Roman"/>
          <w:bCs/>
          <w:iCs/>
          <w:sz w:val="24"/>
          <w:szCs w:val="24"/>
        </w:rPr>
      </w:pPr>
      <w:r w:rsidRPr="000A66E2">
        <w:rPr>
          <w:rFonts w:eastAsia="Times New Roman"/>
          <w:bCs/>
          <w:iCs/>
          <w:sz w:val="24"/>
          <w:szCs w:val="24"/>
        </w:rPr>
        <w:t xml:space="preserve">Учащиеся 9 классов, на основании выполнения программ по предметам учебного плана, годовых и итоговых оценок, полученных после сдачи государственных экзаменов, выпущены из школы с вручением аттестатов об основном общем образовании. Получили аттестат с отличием 5 выпускников основной школы: Черясова Анастасия, Лошакова </w:t>
      </w:r>
      <w:r w:rsidRPr="000A66E2">
        <w:rPr>
          <w:rFonts w:eastAsia="Times New Roman"/>
          <w:bCs/>
          <w:iCs/>
          <w:sz w:val="24"/>
          <w:szCs w:val="24"/>
        </w:rPr>
        <w:lastRenderedPageBreak/>
        <w:t>Валерия, Кубанцева Мария, Емельянова Анастасия, Воеводина Виктория. В результате неудовлетворительной сдачи ОГЭ 5  учащихся 9- х классов повторно сдава</w:t>
      </w:r>
      <w:r w:rsidR="00A10F90" w:rsidRPr="000A66E2">
        <w:rPr>
          <w:rFonts w:eastAsia="Times New Roman"/>
          <w:bCs/>
          <w:iCs/>
          <w:sz w:val="24"/>
          <w:szCs w:val="24"/>
        </w:rPr>
        <w:t xml:space="preserve">ли </w:t>
      </w:r>
      <w:r w:rsidRPr="000A66E2">
        <w:rPr>
          <w:rFonts w:eastAsia="Times New Roman"/>
          <w:bCs/>
          <w:iCs/>
          <w:sz w:val="24"/>
          <w:szCs w:val="24"/>
        </w:rPr>
        <w:t xml:space="preserve"> ОГЭ в сентябрьские сроки.</w:t>
      </w:r>
      <w:r w:rsidR="00A10F90" w:rsidRPr="000A66E2">
        <w:rPr>
          <w:rFonts w:eastAsia="Times New Roman"/>
          <w:bCs/>
          <w:iCs/>
          <w:sz w:val="24"/>
          <w:szCs w:val="24"/>
        </w:rPr>
        <w:t xml:space="preserve"> Один учащийся 9-х классов не прошел ГИА 9, получив при повторной сдаче  неудовлетворительный результат.</w:t>
      </w:r>
    </w:p>
    <w:p w:rsidR="00AF7769" w:rsidRPr="000A66E2" w:rsidRDefault="00AF7769" w:rsidP="000A66E2">
      <w:pPr>
        <w:spacing w:line="276" w:lineRule="auto"/>
        <w:ind w:firstLine="284"/>
        <w:jc w:val="both"/>
        <w:rPr>
          <w:rFonts w:eastAsia="Times New Roman"/>
          <w:bCs/>
          <w:iCs/>
          <w:sz w:val="24"/>
          <w:szCs w:val="24"/>
        </w:rPr>
      </w:pPr>
      <w:r w:rsidRPr="000A66E2">
        <w:rPr>
          <w:rFonts w:eastAsia="Times New Roman"/>
          <w:b/>
          <w:bCs/>
          <w:iCs/>
          <w:sz w:val="24"/>
          <w:szCs w:val="24"/>
        </w:rPr>
        <w:t>РЕЗУЛЬТАТЫ ГИА В 2015 – 2016 УЧЕБНОМ ГОДУ</w:t>
      </w:r>
    </w:p>
    <w:p w:rsidR="00AF7769" w:rsidRPr="000A66E2" w:rsidRDefault="00AF7769" w:rsidP="000A66E2">
      <w:pPr>
        <w:spacing w:line="276" w:lineRule="auto"/>
        <w:ind w:firstLine="284"/>
        <w:jc w:val="both"/>
        <w:rPr>
          <w:rFonts w:eastAsia="Times New Roman"/>
          <w:bCs/>
          <w:iCs/>
          <w:sz w:val="24"/>
          <w:szCs w:val="24"/>
        </w:rPr>
      </w:pPr>
      <w:r w:rsidRPr="000A66E2">
        <w:rPr>
          <w:rFonts w:eastAsia="Times New Roman"/>
          <w:bCs/>
          <w:iCs/>
          <w:sz w:val="24"/>
          <w:szCs w:val="24"/>
        </w:rPr>
        <w:t>Государственная (итоговая) аттестация за курс среднего (полного) общего образования по всем предметам проводилась в форме ЕГЭ. При ее организации и проведении школа руководствовалась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Республики Мордовия и другими нормативно-правовыми документами, разработанными Министерством образования и науки РФ, РМ и Управлением образования Администрации г.о. Саранск.</w:t>
      </w:r>
    </w:p>
    <w:p w:rsidR="00AF7769" w:rsidRPr="000A66E2" w:rsidRDefault="000A66E2" w:rsidP="000A66E2">
      <w:pPr>
        <w:spacing w:line="276" w:lineRule="auto"/>
        <w:ind w:right="20" w:firstLine="425"/>
        <w:jc w:val="both"/>
        <w:rPr>
          <w:rFonts w:eastAsia="Times New Roman"/>
          <w:bCs/>
          <w:iCs/>
          <w:sz w:val="24"/>
          <w:szCs w:val="24"/>
        </w:rPr>
      </w:pPr>
      <w:r>
        <w:rPr>
          <w:rFonts w:eastAsia="Times New Roman"/>
          <w:bCs/>
          <w:iCs/>
          <w:sz w:val="24"/>
          <w:szCs w:val="24"/>
        </w:rPr>
        <w:t>По итогам</w:t>
      </w:r>
      <w:r w:rsidR="00AF7769" w:rsidRPr="000A66E2">
        <w:rPr>
          <w:rFonts w:eastAsia="Times New Roman"/>
          <w:bCs/>
          <w:iCs/>
          <w:sz w:val="24"/>
          <w:szCs w:val="24"/>
        </w:rPr>
        <w:t xml:space="preserve"> успеваемости за время обучения на соответствующей ступени, допущены к аттестации были все 38 учащихся.</w:t>
      </w:r>
    </w:p>
    <w:p w:rsidR="00AF7769" w:rsidRPr="000A66E2" w:rsidRDefault="00AF7769" w:rsidP="000A66E2">
      <w:pPr>
        <w:spacing w:line="276" w:lineRule="auto"/>
        <w:jc w:val="center"/>
        <w:rPr>
          <w:bCs/>
          <w:sz w:val="24"/>
          <w:szCs w:val="24"/>
        </w:rPr>
      </w:pPr>
      <w:r w:rsidRPr="000A66E2">
        <w:rPr>
          <w:bCs/>
          <w:sz w:val="24"/>
          <w:szCs w:val="24"/>
        </w:rPr>
        <w:t>Выбор экзаменов (11 класс)</w:t>
      </w:r>
    </w:p>
    <w:tbl>
      <w:tblPr>
        <w:tblpPr w:leftFromText="180" w:rightFromText="180" w:vertAnchor="text" w:tblpX="-20" w:tblpY="1"/>
        <w:tblOverlap w:val="never"/>
        <w:tblW w:w="8363" w:type="dxa"/>
        <w:tblCellMar>
          <w:left w:w="0" w:type="dxa"/>
          <w:right w:w="0" w:type="dxa"/>
        </w:tblCellMar>
        <w:tblLook w:val="04A0"/>
      </w:tblPr>
      <w:tblGrid>
        <w:gridCol w:w="2522"/>
        <w:gridCol w:w="1687"/>
        <w:gridCol w:w="1745"/>
        <w:gridCol w:w="2409"/>
      </w:tblGrid>
      <w:tr w:rsidR="00AF7769" w:rsidRPr="000A66E2" w:rsidTr="002D6BBE">
        <w:trPr>
          <w:trHeight w:val="697"/>
        </w:trPr>
        <w:tc>
          <w:tcPr>
            <w:tcW w:w="2523" w:type="dxa"/>
            <w:tcBorders>
              <w:top w:val="single" w:sz="8" w:space="0" w:color="000000"/>
              <w:left w:val="single" w:sz="8" w:space="0" w:color="000000"/>
              <w:bottom w:val="single" w:sz="8" w:space="0" w:color="000000"/>
              <w:right w:val="single" w:sz="8" w:space="0" w:color="000000"/>
            </w:tcBorders>
            <w:shd w:val="clear" w:color="auto" w:fill="FFFFFF"/>
            <w:tcMar>
              <w:top w:w="13" w:type="dxa"/>
              <w:left w:w="61" w:type="dxa"/>
              <w:bottom w:w="0" w:type="dxa"/>
              <w:right w:w="61" w:type="dxa"/>
            </w:tcMar>
            <w:vAlign w:val="center"/>
            <w:hideMark/>
          </w:tcPr>
          <w:p w:rsidR="00AF7769" w:rsidRPr="000A66E2" w:rsidRDefault="00AF7769" w:rsidP="000A66E2">
            <w:pPr>
              <w:spacing w:line="276" w:lineRule="auto"/>
              <w:rPr>
                <w:bCs/>
                <w:sz w:val="24"/>
                <w:szCs w:val="24"/>
              </w:rPr>
            </w:pPr>
            <w:r w:rsidRPr="000A66E2">
              <w:rPr>
                <w:bCs/>
                <w:sz w:val="24"/>
                <w:szCs w:val="24"/>
                <w:lang w:val="en-US"/>
              </w:rPr>
              <w:t>Предметы</w:t>
            </w:r>
            <w:r w:rsidRPr="000A66E2">
              <w:rPr>
                <w:bCs/>
                <w:sz w:val="24"/>
                <w:szCs w:val="24"/>
              </w:rPr>
              <w:t xml:space="preserve"> </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13" w:type="dxa"/>
              <w:left w:w="61" w:type="dxa"/>
              <w:bottom w:w="0" w:type="dxa"/>
              <w:right w:w="61" w:type="dxa"/>
            </w:tcMar>
            <w:vAlign w:val="center"/>
            <w:hideMark/>
          </w:tcPr>
          <w:p w:rsidR="00AF7769" w:rsidRPr="000A66E2" w:rsidRDefault="00AF7769" w:rsidP="000A66E2">
            <w:pPr>
              <w:spacing w:line="276" w:lineRule="auto"/>
              <w:rPr>
                <w:bCs/>
                <w:sz w:val="24"/>
                <w:szCs w:val="24"/>
              </w:rPr>
            </w:pPr>
            <w:r w:rsidRPr="000A66E2">
              <w:rPr>
                <w:bCs/>
                <w:sz w:val="24"/>
                <w:szCs w:val="24"/>
                <w:lang w:val="en-US"/>
              </w:rPr>
              <w:t>Сдавало</w:t>
            </w:r>
            <w:r w:rsidRPr="000A66E2">
              <w:rPr>
                <w:bCs/>
                <w:sz w:val="24"/>
                <w:szCs w:val="24"/>
              </w:rPr>
              <w:t xml:space="preserve"> </w:t>
            </w:r>
          </w:p>
        </w:tc>
        <w:tc>
          <w:tcPr>
            <w:tcW w:w="174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7769" w:rsidRPr="000A66E2" w:rsidRDefault="00AF7769" w:rsidP="000A66E2">
            <w:pPr>
              <w:spacing w:line="276" w:lineRule="auto"/>
              <w:rPr>
                <w:bCs/>
                <w:sz w:val="24"/>
                <w:szCs w:val="24"/>
              </w:rPr>
            </w:pPr>
            <w:r w:rsidRPr="000A66E2">
              <w:rPr>
                <w:bCs/>
                <w:sz w:val="24"/>
                <w:szCs w:val="24"/>
                <w:lang w:val="en-US"/>
              </w:rPr>
              <w:t>Предметы</w:t>
            </w:r>
            <w:r w:rsidRPr="000A66E2">
              <w:rPr>
                <w:bCs/>
                <w:sz w:val="24"/>
                <w:szCs w:val="24"/>
              </w:rPr>
              <w:t xml:space="preserve">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7769" w:rsidRPr="000A66E2" w:rsidRDefault="00AF7769" w:rsidP="000A66E2">
            <w:pPr>
              <w:spacing w:line="276" w:lineRule="auto"/>
              <w:rPr>
                <w:bCs/>
                <w:sz w:val="24"/>
                <w:szCs w:val="24"/>
              </w:rPr>
            </w:pPr>
            <w:r w:rsidRPr="000A66E2">
              <w:rPr>
                <w:bCs/>
                <w:sz w:val="24"/>
                <w:szCs w:val="24"/>
                <w:lang w:val="en-US"/>
              </w:rPr>
              <w:t>Сдавало</w:t>
            </w:r>
            <w:r w:rsidRPr="000A66E2">
              <w:rPr>
                <w:bCs/>
                <w:sz w:val="24"/>
                <w:szCs w:val="24"/>
              </w:rPr>
              <w:t xml:space="preserve"> </w:t>
            </w:r>
          </w:p>
        </w:tc>
      </w:tr>
      <w:tr w:rsidR="00AF7769" w:rsidRPr="000A66E2" w:rsidTr="002D6BBE">
        <w:trPr>
          <w:trHeight w:val="364"/>
        </w:trPr>
        <w:tc>
          <w:tcPr>
            <w:tcW w:w="2523" w:type="dxa"/>
            <w:tcBorders>
              <w:top w:val="single" w:sz="8" w:space="0" w:color="000000"/>
              <w:left w:val="single" w:sz="8" w:space="0" w:color="000000"/>
              <w:bottom w:val="single" w:sz="8" w:space="0" w:color="000000"/>
              <w:right w:val="single" w:sz="8" w:space="0" w:color="000000"/>
            </w:tcBorders>
            <w:shd w:val="clear" w:color="auto" w:fill="FFFFFF"/>
            <w:tcMar>
              <w:top w:w="13"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Русский язык </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13"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38 </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Pr>
          <w:p w:rsidR="00AF7769" w:rsidRPr="000A66E2" w:rsidRDefault="00AF7769" w:rsidP="000A66E2">
            <w:pPr>
              <w:spacing w:line="276" w:lineRule="auto"/>
              <w:rPr>
                <w:bCs/>
                <w:sz w:val="24"/>
                <w:szCs w:val="24"/>
              </w:rPr>
            </w:pPr>
            <w:r w:rsidRPr="000A66E2">
              <w:rPr>
                <w:bCs/>
                <w:sz w:val="24"/>
                <w:szCs w:val="24"/>
              </w:rPr>
              <w:t xml:space="preserve">Обществознание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AF7769" w:rsidRPr="000A66E2" w:rsidRDefault="00AF7769" w:rsidP="000A66E2">
            <w:pPr>
              <w:spacing w:line="276" w:lineRule="auto"/>
              <w:rPr>
                <w:bCs/>
                <w:sz w:val="24"/>
                <w:szCs w:val="24"/>
              </w:rPr>
            </w:pPr>
            <w:r w:rsidRPr="000A66E2">
              <w:rPr>
                <w:bCs/>
                <w:sz w:val="24"/>
                <w:szCs w:val="24"/>
              </w:rPr>
              <w:t xml:space="preserve">32 </w:t>
            </w:r>
          </w:p>
        </w:tc>
      </w:tr>
      <w:tr w:rsidR="00AF7769" w:rsidRPr="000A66E2" w:rsidTr="002D6BBE">
        <w:trPr>
          <w:trHeight w:val="255"/>
        </w:trPr>
        <w:tc>
          <w:tcPr>
            <w:tcW w:w="2523" w:type="dxa"/>
            <w:tcBorders>
              <w:top w:val="single" w:sz="8" w:space="0" w:color="000000"/>
              <w:left w:val="single" w:sz="8" w:space="0" w:color="000000"/>
              <w:bottom w:val="single" w:sz="8" w:space="0" w:color="000000"/>
              <w:right w:val="single" w:sz="8" w:space="0" w:color="000000"/>
            </w:tcBorders>
            <w:shd w:val="clear" w:color="auto" w:fill="FFFFFF"/>
            <w:tcMar>
              <w:top w:w="13"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Математика (проф) </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13"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30 </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Pr>
          <w:p w:rsidR="00AF7769" w:rsidRPr="000A66E2" w:rsidRDefault="00AF7769" w:rsidP="000A66E2">
            <w:pPr>
              <w:spacing w:line="276" w:lineRule="auto"/>
              <w:rPr>
                <w:bCs/>
                <w:sz w:val="24"/>
                <w:szCs w:val="24"/>
              </w:rPr>
            </w:pPr>
            <w:r w:rsidRPr="000A66E2">
              <w:rPr>
                <w:bCs/>
                <w:sz w:val="24"/>
                <w:szCs w:val="24"/>
              </w:rPr>
              <w:t xml:space="preserve">Биология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AF7769" w:rsidRPr="000A66E2" w:rsidRDefault="00AF7769" w:rsidP="000A66E2">
            <w:pPr>
              <w:spacing w:line="276" w:lineRule="auto"/>
              <w:rPr>
                <w:bCs/>
                <w:sz w:val="24"/>
                <w:szCs w:val="24"/>
              </w:rPr>
            </w:pPr>
            <w:r w:rsidRPr="000A66E2">
              <w:rPr>
                <w:bCs/>
                <w:sz w:val="24"/>
                <w:szCs w:val="24"/>
              </w:rPr>
              <w:t xml:space="preserve">7 </w:t>
            </w:r>
          </w:p>
        </w:tc>
      </w:tr>
      <w:tr w:rsidR="00AF7769" w:rsidRPr="000A66E2" w:rsidTr="002D6BBE">
        <w:trPr>
          <w:trHeight w:val="259"/>
        </w:trPr>
        <w:tc>
          <w:tcPr>
            <w:tcW w:w="2523" w:type="dxa"/>
            <w:tcBorders>
              <w:top w:val="single" w:sz="8" w:space="0" w:color="000000"/>
              <w:left w:val="single" w:sz="8" w:space="0" w:color="000000"/>
              <w:bottom w:val="single" w:sz="8" w:space="0" w:color="000000"/>
              <w:right w:val="single" w:sz="8" w:space="0" w:color="000000"/>
            </w:tcBorders>
            <w:shd w:val="clear" w:color="auto" w:fill="FFFFFF"/>
            <w:tcMar>
              <w:top w:w="13"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Математика (база) </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13"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35 </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Pr>
          <w:p w:rsidR="00AF7769" w:rsidRPr="000A66E2" w:rsidRDefault="00AF7769" w:rsidP="000A66E2">
            <w:pPr>
              <w:spacing w:line="276" w:lineRule="auto"/>
              <w:rPr>
                <w:bCs/>
                <w:sz w:val="24"/>
                <w:szCs w:val="24"/>
              </w:rPr>
            </w:pPr>
            <w:r w:rsidRPr="000A66E2">
              <w:rPr>
                <w:bCs/>
                <w:sz w:val="24"/>
                <w:szCs w:val="24"/>
              </w:rPr>
              <w:t xml:space="preserve">География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AF7769" w:rsidRPr="000A66E2" w:rsidRDefault="00AF7769" w:rsidP="000A66E2">
            <w:pPr>
              <w:spacing w:line="276" w:lineRule="auto"/>
              <w:rPr>
                <w:bCs/>
                <w:sz w:val="24"/>
                <w:szCs w:val="24"/>
              </w:rPr>
            </w:pPr>
            <w:r w:rsidRPr="000A66E2">
              <w:rPr>
                <w:bCs/>
                <w:sz w:val="24"/>
                <w:szCs w:val="24"/>
              </w:rPr>
              <w:t xml:space="preserve">11 </w:t>
            </w:r>
          </w:p>
        </w:tc>
      </w:tr>
      <w:tr w:rsidR="00AF7769" w:rsidRPr="000A66E2" w:rsidTr="002D6BBE">
        <w:trPr>
          <w:trHeight w:val="422"/>
        </w:trPr>
        <w:tc>
          <w:tcPr>
            <w:tcW w:w="2523" w:type="dxa"/>
            <w:tcBorders>
              <w:top w:val="single" w:sz="8" w:space="0" w:color="000000"/>
              <w:left w:val="single" w:sz="8" w:space="0" w:color="000000"/>
              <w:bottom w:val="single" w:sz="8" w:space="0" w:color="000000"/>
              <w:right w:val="single" w:sz="8" w:space="0" w:color="000000"/>
            </w:tcBorders>
            <w:shd w:val="clear" w:color="auto" w:fill="FFFFFF"/>
            <w:tcMar>
              <w:top w:w="13"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Литература </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13"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6 </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Pr>
          <w:p w:rsidR="00AF7769" w:rsidRPr="000A66E2" w:rsidRDefault="00AF7769" w:rsidP="000A66E2">
            <w:pPr>
              <w:spacing w:line="276" w:lineRule="auto"/>
              <w:rPr>
                <w:bCs/>
                <w:sz w:val="24"/>
                <w:szCs w:val="24"/>
              </w:rPr>
            </w:pPr>
            <w:r w:rsidRPr="000A66E2">
              <w:rPr>
                <w:bCs/>
                <w:sz w:val="24"/>
                <w:szCs w:val="24"/>
              </w:rPr>
              <w:t xml:space="preserve">Физика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AF7769" w:rsidRPr="000A66E2" w:rsidRDefault="00AF7769" w:rsidP="000A66E2">
            <w:pPr>
              <w:spacing w:line="276" w:lineRule="auto"/>
              <w:rPr>
                <w:bCs/>
                <w:sz w:val="24"/>
                <w:szCs w:val="24"/>
              </w:rPr>
            </w:pPr>
            <w:r w:rsidRPr="000A66E2">
              <w:rPr>
                <w:bCs/>
                <w:sz w:val="24"/>
                <w:szCs w:val="24"/>
              </w:rPr>
              <w:t xml:space="preserve">8 </w:t>
            </w:r>
          </w:p>
        </w:tc>
      </w:tr>
      <w:tr w:rsidR="00AF7769" w:rsidRPr="000A66E2" w:rsidTr="002D6BBE">
        <w:trPr>
          <w:trHeight w:val="422"/>
        </w:trPr>
        <w:tc>
          <w:tcPr>
            <w:tcW w:w="2523" w:type="dxa"/>
            <w:tcBorders>
              <w:top w:val="single" w:sz="8" w:space="0" w:color="000000"/>
              <w:left w:val="single" w:sz="8" w:space="0" w:color="000000"/>
              <w:bottom w:val="single" w:sz="8" w:space="0" w:color="000000"/>
              <w:right w:val="single" w:sz="8" w:space="0" w:color="000000"/>
            </w:tcBorders>
            <w:shd w:val="clear" w:color="auto" w:fill="FFFFFF"/>
            <w:tcMar>
              <w:top w:w="13"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История </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13"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16 </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Pr>
          <w:p w:rsidR="00AF7769" w:rsidRPr="000A66E2" w:rsidRDefault="00AF7769" w:rsidP="000A66E2">
            <w:pPr>
              <w:spacing w:line="276" w:lineRule="auto"/>
              <w:rPr>
                <w:bCs/>
                <w:sz w:val="24"/>
                <w:szCs w:val="24"/>
              </w:rPr>
            </w:pPr>
            <w:r w:rsidRPr="000A66E2">
              <w:rPr>
                <w:bCs/>
                <w:sz w:val="24"/>
                <w:szCs w:val="24"/>
              </w:rPr>
              <w:t xml:space="preserve">Химия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AF7769" w:rsidRPr="000A66E2" w:rsidRDefault="00AF7769" w:rsidP="000A66E2">
            <w:pPr>
              <w:spacing w:line="276" w:lineRule="auto"/>
              <w:rPr>
                <w:bCs/>
                <w:sz w:val="24"/>
                <w:szCs w:val="24"/>
              </w:rPr>
            </w:pPr>
            <w:r w:rsidRPr="000A66E2">
              <w:rPr>
                <w:bCs/>
                <w:sz w:val="24"/>
                <w:szCs w:val="24"/>
              </w:rPr>
              <w:t xml:space="preserve">1 </w:t>
            </w:r>
          </w:p>
        </w:tc>
      </w:tr>
      <w:tr w:rsidR="00AF7769" w:rsidRPr="000A66E2" w:rsidTr="002D6BBE">
        <w:trPr>
          <w:trHeight w:val="422"/>
        </w:trPr>
        <w:tc>
          <w:tcPr>
            <w:tcW w:w="2523" w:type="dxa"/>
            <w:tcBorders>
              <w:top w:val="single" w:sz="8" w:space="0" w:color="000000"/>
              <w:left w:val="single" w:sz="8" w:space="0" w:color="000000"/>
              <w:bottom w:val="single" w:sz="8" w:space="0" w:color="000000"/>
              <w:right w:val="single" w:sz="8" w:space="0" w:color="000000"/>
            </w:tcBorders>
            <w:shd w:val="clear" w:color="auto" w:fill="FFFFFF"/>
            <w:tcMar>
              <w:top w:w="13"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Английский язык </w:t>
            </w: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13" w:type="dxa"/>
              <w:left w:w="61" w:type="dxa"/>
              <w:bottom w:w="0" w:type="dxa"/>
              <w:right w:w="61" w:type="dxa"/>
            </w:tcMar>
            <w:hideMark/>
          </w:tcPr>
          <w:p w:rsidR="00AF7769" w:rsidRPr="000A66E2" w:rsidRDefault="00AF7769" w:rsidP="000A66E2">
            <w:pPr>
              <w:spacing w:line="276" w:lineRule="auto"/>
              <w:rPr>
                <w:bCs/>
                <w:sz w:val="24"/>
                <w:szCs w:val="24"/>
              </w:rPr>
            </w:pPr>
            <w:r w:rsidRPr="000A66E2">
              <w:rPr>
                <w:bCs/>
                <w:sz w:val="24"/>
                <w:szCs w:val="24"/>
              </w:rPr>
              <w:t xml:space="preserve">1 </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Pr>
          <w:p w:rsidR="00AF7769" w:rsidRPr="000A66E2" w:rsidRDefault="00AF7769" w:rsidP="000A66E2">
            <w:pPr>
              <w:spacing w:line="276" w:lineRule="auto"/>
              <w:rPr>
                <w:bCs/>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AF7769" w:rsidRPr="000A66E2" w:rsidRDefault="00AF7769" w:rsidP="000A66E2">
            <w:pPr>
              <w:spacing w:line="276" w:lineRule="auto"/>
              <w:rPr>
                <w:bCs/>
                <w:sz w:val="24"/>
                <w:szCs w:val="24"/>
              </w:rPr>
            </w:pPr>
          </w:p>
        </w:tc>
      </w:tr>
    </w:tbl>
    <w:p w:rsidR="00AF7769" w:rsidRPr="000A66E2" w:rsidRDefault="00AF7769" w:rsidP="000A66E2">
      <w:pPr>
        <w:spacing w:line="276" w:lineRule="auto"/>
        <w:rPr>
          <w:bCs/>
          <w:sz w:val="24"/>
          <w:szCs w:val="24"/>
        </w:rPr>
      </w:pPr>
    </w:p>
    <w:p w:rsidR="00AF7769" w:rsidRPr="000A66E2" w:rsidRDefault="00AF7769" w:rsidP="000A66E2">
      <w:pPr>
        <w:spacing w:line="276" w:lineRule="auto"/>
        <w:jc w:val="center"/>
        <w:rPr>
          <w:bCs/>
          <w:sz w:val="24"/>
          <w:szCs w:val="24"/>
        </w:rPr>
      </w:pPr>
    </w:p>
    <w:p w:rsidR="00AF7769" w:rsidRPr="000A66E2" w:rsidRDefault="00AF7769" w:rsidP="000A66E2">
      <w:pPr>
        <w:spacing w:line="276" w:lineRule="auto"/>
        <w:jc w:val="center"/>
        <w:rPr>
          <w:rFonts w:eastAsia="Times New Roman"/>
          <w:b/>
          <w:bCs/>
          <w:iCs/>
          <w:sz w:val="24"/>
          <w:szCs w:val="24"/>
        </w:rPr>
      </w:pPr>
    </w:p>
    <w:p w:rsidR="00AF7769" w:rsidRPr="000A66E2" w:rsidRDefault="00AF7769" w:rsidP="000A66E2">
      <w:pPr>
        <w:spacing w:line="276" w:lineRule="auto"/>
        <w:ind w:firstLine="567"/>
        <w:jc w:val="both"/>
        <w:rPr>
          <w:sz w:val="24"/>
          <w:szCs w:val="24"/>
        </w:rPr>
      </w:pPr>
    </w:p>
    <w:p w:rsidR="00AF7769" w:rsidRPr="000A66E2" w:rsidRDefault="00AF7769" w:rsidP="000A66E2">
      <w:pPr>
        <w:spacing w:line="276" w:lineRule="auto"/>
        <w:ind w:firstLine="567"/>
        <w:jc w:val="both"/>
        <w:rPr>
          <w:sz w:val="24"/>
          <w:szCs w:val="24"/>
        </w:rPr>
      </w:pPr>
    </w:p>
    <w:p w:rsidR="00AF7769" w:rsidRPr="000A66E2" w:rsidRDefault="00AF7769" w:rsidP="000A66E2">
      <w:pPr>
        <w:spacing w:line="276" w:lineRule="auto"/>
        <w:ind w:firstLine="567"/>
        <w:jc w:val="both"/>
        <w:rPr>
          <w:sz w:val="24"/>
          <w:szCs w:val="24"/>
        </w:rPr>
      </w:pPr>
    </w:p>
    <w:p w:rsidR="00AF7769" w:rsidRPr="000A66E2" w:rsidRDefault="00AF7769" w:rsidP="000A66E2">
      <w:pPr>
        <w:spacing w:line="276" w:lineRule="auto"/>
        <w:ind w:firstLine="567"/>
        <w:jc w:val="both"/>
        <w:rPr>
          <w:sz w:val="24"/>
          <w:szCs w:val="24"/>
        </w:rPr>
      </w:pPr>
    </w:p>
    <w:p w:rsidR="00AF7769" w:rsidRDefault="00AF7769" w:rsidP="000A66E2">
      <w:pPr>
        <w:spacing w:line="276" w:lineRule="auto"/>
        <w:ind w:firstLine="567"/>
        <w:jc w:val="both"/>
        <w:rPr>
          <w:sz w:val="24"/>
          <w:szCs w:val="24"/>
        </w:rPr>
      </w:pPr>
    </w:p>
    <w:p w:rsidR="000A66E2" w:rsidRDefault="000A66E2" w:rsidP="000A66E2">
      <w:pPr>
        <w:spacing w:line="276" w:lineRule="auto"/>
        <w:ind w:firstLine="567"/>
        <w:jc w:val="both"/>
        <w:rPr>
          <w:sz w:val="24"/>
          <w:szCs w:val="24"/>
        </w:rPr>
      </w:pPr>
    </w:p>
    <w:p w:rsidR="000A66E2" w:rsidRDefault="000A66E2" w:rsidP="000A66E2">
      <w:pPr>
        <w:spacing w:line="276" w:lineRule="auto"/>
        <w:ind w:firstLine="567"/>
        <w:jc w:val="both"/>
        <w:rPr>
          <w:sz w:val="24"/>
          <w:szCs w:val="24"/>
        </w:rPr>
      </w:pPr>
    </w:p>
    <w:p w:rsidR="000A66E2" w:rsidRPr="000A66E2" w:rsidRDefault="000A66E2" w:rsidP="000A66E2">
      <w:pPr>
        <w:spacing w:line="276" w:lineRule="auto"/>
        <w:ind w:firstLine="567"/>
        <w:jc w:val="both"/>
        <w:rPr>
          <w:sz w:val="24"/>
          <w:szCs w:val="24"/>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412"/>
        <w:gridCol w:w="2268"/>
        <w:gridCol w:w="2410"/>
        <w:gridCol w:w="2410"/>
      </w:tblGrid>
      <w:tr w:rsidR="00AF7769" w:rsidRPr="000A66E2" w:rsidTr="002D6BBE">
        <w:trPr>
          <w:trHeight w:val="481"/>
        </w:trPr>
        <w:tc>
          <w:tcPr>
            <w:tcW w:w="2412" w:type="dxa"/>
            <w:shd w:val="clear" w:color="auto" w:fill="FFFFFF"/>
            <w:tcMar>
              <w:top w:w="72" w:type="dxa"/>
              <w:left w:w="144" w:type="dxa"/>
              <w:bottom w:w="72" w:type="dxa"/>
              <w:right w:w="144" w:type="dxa"/>
            </w:tcMar>
            <w:hideMark/>
          </w:tcPr>
          <w:p w:rsidR="00AF7769" w:rsidRPr="000A66E2" w:rsidRDefault="00AF7769" w:rsidP="000A66E2">
            <w:pPr>
              <w:spacing w:line="276" w:lineRule="auto"/>
              <w:rPr>
                <w:bCs/>
                <w:sz w:val="24"/>
                <w:szCs w:val="24"/>
              </w:rPr>
            </w:pPr>
            <w:r w:rsidRPr="000A66E2">
              <w:rPr>
                <w:bCs/>
                <w:sz w:val="24"/>
                <w:szCs w:val="24"/>
              </w:rPr>
              <w:t xml:space="preserve">Предмет </w:t>
            </w:r>
          </w:p>
        </w:tc>
        <w:tc>
          <w:tcPr>
            <w:tcW w:w="2268" w:type="dxa"/>
            <w:shd w:val="clear" w:color="auto" w:fill="FFFFFF"/>
            <w:tcMar>
              <w:top w:w="72" w:type="dxa"/>
              <w:left w:w="144" w:type="dxa"/>
              <w:bottom w:w="72" w:type="dxa"/>
              <w:right w:w="144" w:type="dxa"/>
            </w:tcMar>
            <w:hideMark/>
          </w:tcPr>
          <w:p w:rsidR="00AF7769" w:rsidRPr="000A66E2" w:rsidRDefault="00AF7769" w:rsidP="000A66E2">
            <w:pPr>
              <w:spacing w:line="276" w:lineRule="auto"/>
              <w:rPr>
                <w:bCs/>
                <w:sz w:val="24"/>
                <w:szCs w:val="24"/>
              </w:rPr>
            </w:pPr>
            <w:r w:rsidRPr="000A66E2">
              <w:rPr>
                <w:bCs/>
                <w:sz w:val="24"/>
                <w:szCs w:val="24"/>
              </w:rPr>
              <w:t xml:space="preserve">Количество уч-ся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rPr>
                <w:bCs/>
                <w:sz w:val="24"/>
                <w:szCs w:val="24"/>
              </w:rPr>
            </w:pPr>
            <w:r w:rsidRPr="000A66E2">
              <w:rPr>
                <w:bCs/>
                <w:sz w:val="24"/>
                <w:szCs w:val="24"/>
              </w:rPr>
              <w:t xml:space="preserve">Средний балл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rPr>
                <w:bCs/>
                <w:sz w:val="24"/>
                <w:szCs w:val="24"/>
              </w:rPr>
            </w:pPr>
            <w:r w:rsidRPr="000A66E2">
              <w:rPr>
                <w:bCs/>
                <w:sz w:val="24"/>
                <w:szCs w:val="24"/>
              </w:rPr>
              <w:t>Не набрали</w:t>
            </w:r>
            <w:r w:rsidR="00A10F90" w:rsidRPr="000A66E2">
              <w:rPr>
                <w:bCs/>
                <w:sz w:val="24"/>
                <w:szCs w:val="24"/>
              </w:rPr>
              <w:t xml:space="preserve"> </w:t>
            </w:r>
            <w:r w:rsidRPr="000A66E2">
              <w:rPr>
                <w:bCs/>
                <w:sz w:val="24"/>
                <w:szCs w:val="24"/>
              </w:rPr>
              <w:t xml:space="preserve">мин. порог </w:t>
            </w:r>
          </w:p>
        </w:tc>
      </w:tr>
      <w:tr w:rsidR="00AF7769" w:rsidRPr="000A66E2" w:rsidTr="002D6BBE">
        <w:trPr>
          <w:trHeight w:val="298"/>
        </w:trPr>
        <w:tc>
          <w:tcPr>
            <w:tcW w:w="2412" w:type="dxa"/>
            <w:shd w:val="clear" w:color="auto" w:fill="FFFFFF"/>
            <w:tcMar>
              <w:top w:w="72" w:type="dxa"/>
              <w:left w:w="144" w:type="dxa"/>
              <w:bottom w:w="72" w:type="dxa"/>
              <w:right w:w="144" w:type="dxa"/>
            </w:tcMar>
            <w:hideMark/>
          </w:tcPr>
          <w:p w:rsidR="00AF7769" w:rsidRPr="000A66E2" w:rsidRDefault="00AF7769" w:rsidP="000A66E2">
            <w:pPr>
              <w:spacing w:line="276" w:lineRule="auto"/>
              <w:jc w:val="both"/>
              <w:rPr>
                <w:sz w:val="24"/>
                <w:szCs w:val="24"/>
              </w:rPr>
            </w:pPr>
            <w:r w:rsidRPr="000A66E2">
              <w:rPr>
                <w:sz w:val="24"/>
                <w:szCs w:val="24"/>
              </w:rPr>
              <w:t xml:space="preserve">Русский язык </w:t>
            </w:r>
          </w:p>
        </w:tc>
        <w:tc>
          <w:tcPr>
            <w:tcW w:w="2268"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16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71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0 </w:t>
            </w:r>
          </w:p>
        </w:tc>
      </w:tr>
      <w:tr w:rsidR="00AF7769" w:rsidRPr="000A66E2" w:rsidTr="002D6BBE">
        <w:trPr>
          <w:trHeight w:val="405"/>
        </w:trPr>
        <w:tc>
          <w:tcPr>
            <w:tcW w:w="2412" w:type="dxa"/>
            <w:shd w:val="clear" w:color="auto" w:fill="FFFFFF"/>
            <w:tcMar>
              <w:top w:w="72" w:type="dxa"/>
              <w:left w:w="144" w:type="dxa"/>
              <w:bottom w:w="72" w:type="dxa"/>
              <w:right w:w="144" w:type="dxa"/>
            </w:tcMar>
            <w:hideMark/>
          </w:tcPr>
          <w:p w:rsidR="00AF7769" w:rsidRPr="000A66E2" w:rsidRDefault="00AF7769" w:rsidP="000A66E2">
            <w:pPr>
              <w:spacing w:line="276" w:lineRule="auto"/>
              <w:jc w:val="both"/>
              <w:rPr>
                <w:sz w:val="24"/>
                <w:szCs w:val="24"/>
              </w:rPr>
            </w:pPr>
            <w:r w:rsidRPr="000A66E2">
              <w:rPr>
                <w:sz w:val="24"/>
                <w:szCs w:val="24"/>
              </w:rPr>
              <w:t xml:space="preserve">Литература </w:t>
            </w:r>
          </w:p>
        </w:tc>
        <w:tc>
          <w:tcPr>
            <w:tcW w:w="2268"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1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56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0 </w:t>
            </w:r>
          </w:p>
        </w:tc>
      </w:tr>
      <w:tr w:rsidR="00AF7769" w:rsidRPr="000A66E2" w:rsidTr="002D6BBE">
        <w:trPr>
          <w:trHeight w:val="243"/>
        </w:trPr>
        <w:tc>
          <w:tcPr>
            <w:tcW w:w="2412" w:type="dxa"/>
            <w:shd w:val="clear" w:color="auto" w:fill="FFFFFF"/>
            <w:tcMar>
              <w:top w:w="72" w:type="dxa"/>
              <w:left w:w="144" w:type="dxa"/>
              <w:bottom w:w="72" w:type="dxa"/>
              <w:right w:w="144" w:type="dxa"/>
            </w:tcMar>
            <w:hideMark/>
          </w:tcPr>
          <w:p w:rsidR="00AF7769" w:rsidRPr="000A66E2" w:rsidRDefault="00AF7769" w:rsidP="000A66E2">
            <w:pPr>
              <w:spacing w:line="276" w:lineRule="auto"/>
              <w:jc w:val="both"/>
              <w:rPr>
                <w:sz w:val="24"/>
                <w:szCs w:val="24"/>
              </w:rPr>
            </w:pPr>
            <w:r w:rsidRPr="000A66E2">
              <w:rPr>
                <w:sz w:val="24"/>
                <w:szCs w:val="24"/>
              </w:rPr>
              <w:t xml:space="preserve">Математика (б) </w:t>
            </w:r>
          </w:p>
        </w:tc>
        <w:tc>
          <w:tcPr>
            <w:tcW w:w="2268"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5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4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0 </w:t>
            </w:r>
          </w:p>
        </w:tc>
      </w:tr>
      <w:tr w:rsidR="00AF7769" w:rsidRPr="000A66E2" w:rsidTr="002D6BBE">
        <w:trPr>
          <w:trHeight w:val="349"/>
        </w:trPr>
        <w:tc>
          <w:tcPr>
            <w:tcW w:w="2412" w:type="dxa"/>
            <w:shd w:val="clear" w:color="auto" w:fill="FFFFFF"/>
            <w:tcMar>
              <w:top w:w="72" w:type="dxa"/>
              <w:left w:w="144" w:type="dxa"/>
              <w:bottom w:w="72" w:type="dxa"/>
              <w:right w:w="144" w:type="dxa"/>
            </w:tcMar>
            <w:hideMark/>
          </w:tcPr>
          <w:p w:rsidR="00AF7769" w:rsidRPr="000A66E2" w:rsidRDefault="00AF7769" w:rsidP="000A66E2">
            <w:pPr>
              <w:spacing w:line="276" w:lineRule="auto"/>
              <w:jc w:val="both"/>
              <w:rPr>
                <w:sz w:val="24"/>
                <w:szCs w:val="24"/>
              </w:rPr>
            </w:pPr>
            <w:r w:rsidRPr="000A66E2">
              <w:rPr>
                <w:sz w:val="24"/>
                <w:szCs w:val="24"/>
              </w:rPr>
              <w:t>Математика (п)</w:t>
            </w:r>
          </w:p>
        </w:tc>
        <w:tc>
          <w:tcPr>
            <w:tcW w:w="2268"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14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41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1 </w:t>
            </w:r>
          </w:p>
        </w:tc>
      </w:tr>
      <w:tr w:rsidR="00AF7769" w:rsidRPr="000A66E2" w:rsidTr="002D6BBE">
        <w:trPr>
          <w:trHeight w:val="271"/>
        </w:trPr>
        <w:tc>
          <w:tcPr>
            <w:tcW w:w="2412" w:type="dxa"/>
            <w:shd w:val="clear" w:color="auto" w:fill="FFFFFF"/>
            <w:tcMar>
              <w:top w:w="72" w:type="dxa"/>
              <w:left w:w="144" w:type="dxa"/>
              <w:bottom w:w="72" w:type="dxa"/>
              <w:right w:w="144" w:type="dxa"/>
            </w:tcMar>
            <w:hideMark/>
          </w:tcPr>
          <w:p w:rsidR="00AF7769" w:rsidRPr="000A66E2" w:rsidRDefault="00AF7769" w:rsidP="000A66E2">
            <w:pPr>
              <w:spacing w:line="276" w:lineRule="auto"/>
              <w:jc w:val="both"/>
              <w:rPr>
                <w:sz w:val="24"/>
                <w:szCs w:val="24"/>
              </w:rPr>
            </w:pPr>
            <w:r w:rsidRPr="000A66E2">
              <w:rPr>
                <w:sz w:val="24"/>
                <w:szCs w:val="24"/>
              </w:rPr>
              <w:t xml:space="preserve">История </w:t>
            </w:r>
          </w:p>
        </w:tc>
        <w:tc>
          <w:tcPr>
            <w:tcW w:w="2268"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4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47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0 </w:t>
            </w:r>
          </w:p>
        </w:tc>
      </w:tr>
      <w:tr w:rsidR="00AF7769" w:rsidRPr="000A66E2" w:rsidTr="002D6BBE">
        <w:trPr>
          <w:trHeight w:val="402"/>
        </w:trPr>
        <w:tc>
          <w:tcPr>
            <w:tcW w:w="2412" w:type="dxa"/>
            <w:shd w:val="clear" w:color="auto" w:fill="FFFFFF"/>
            <w:tcMar>
              <w:top w:w="72" w:type="dxa"/>
              <w:left w:w="144" w:type="dxa"/>
              <w:bottom w:w="72" w:type="dxa"/>
              <w:right w:w="144" w:type="dxa"/>
            </w:tcMar>
            <w:hideMark/>
          </w:tcPr>
          <w:p w:rsidR="00AF7769" w:rsidRPr="000A66E2" w:rsidRDefault="00AF7769" w:rsidP="000A66E2">
            <w:pPr>
              <w:spacing w:line="276" w:lineRule="auto"/>
              <w:jc w:val="both"/>
              <w:rPr>
                <w:sz w:val="24"/>
                <w:szCs w:val="24"/>
              </w:rPr>
            </w:pPr>
            <w:r w:rsidRPr="000A66E2">
              <w:rPr>
                <w:sz w:val="24"/>
                <w:szCs w:val="24"/>
              </w:rPr>
              <w:t xml:space="preserve">Обществознание </w:t>
            </w:r>
          </w:p>
        </w:tc>
        <w:tc>
          <w:tcPr>
            <w:tcW w:w="2268"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12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52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2 </w:t>
            </w:r>
          </w:p>
        </w:tc>
      </w:tr>
      <w:tr w:rsidR="00AF7769" w:rsidRPr="000A66E2" w:rsidTr="002D6BBE">
        <w:trPr>
          <w:trHeight w:val="340"/>
        </w:trPr>
        <w:tc>
          <w:tcPr>
            <w:tcW w:w="2412" w:type="dxa"/>
            <w:shd w:val="clear" w:color="auto" w:fill="FFFFFF"/>
            <w:tcMar>
              <w:top w:w="72" w:type="dxa"/>
              <w:left w:w="144" w:type="dxa"/>
              <w:bottom w:w="72" w:type="dxa"/>
              <w:right w:w="144" w:type="dxa"/>
            </w:tcMar>
            <w:hideMark/>
          </w:tcPr>
          <w:p w:rsidR="00AF7769" w:rsidRPr="000A66E2" w:rsidRDefault="00AF7769" w:rsidP="000A66E2">
            <w:pPr>
              <w:spacing w:line="276" w:lineRule="auto"/>
              <w:jc w:val="both"/>
              <w:rPr>
                <w:sz w:val="24"/>
                <w:szCs w:val="24"/>
              </w:rPr>
            </w:pPr>
            <w:r w:rsidRPr="000A66E2">
              <w:rPr>
                <w:sz w:val="24"/>
                <w:szCs w:val="24"/>
              </w:rPr>
              <w:t>География</w:t>
            </w:r>
          </w:p>
        </w:tc>
        <w:tc>
          <w:tcPr>
            <w:tcW w:w="2268"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5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44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1 </w:t>
            </w:r>
          </w:p>
        </w:tc>
      </w:tr>
      <w:tr w:rsidR="00AF7769" w:rsidRPr="000A66E2" w:rsidTr="002D6BBE">
        <w:trPr>
          <w:trHeight w:val="276"/>
        </w:trPr>
        <w:tc>
          <w:tcPr>
            <w:tcW w:w="2412" w:type="dxa"/>
            <w:shd w:val="clear" w:color="auto" w:fill="FFFFFF"/>
            <w:tcMar>
              <w:top w:w="72" w:type="dxa"/>
              <w:left w:w="144" w:type="dxa"/>
              <w:bottom w:w="72" w:type="dxa"/>
              <w:right w:w="144" w:type="dxa"/>
            </w:tcMar>
            <w:hideMark/>
          </w:tcPr>
          <w:p w:rsidR="00AF7769" w:rsidRPr="000A66E2" w:rsidRDefault="00AF7769" w:rsidP="000A66E2">
            <w:pPr>
              <w:spacing w:line="276" w:lineRule="auto"/>
              <w:jc w:val="both"/>
              <w:rPr>
                <w:sz w:val="24"/>
                <w:szCs w:val="24"/>
              </w:rPr>
            </w:pPr>
            <w:r w:rsidRPr="000A66E2">
              <w:rPr>
                <w:sz w:val="24"/>
                <w:szCs w:val="24"/>
              </w:rPr>
              <w:t>Физика</w:t>
            </w:r>
          </w:p>
        </w:tc>
        <w:tc>
          <w:tcPr>
            <w:tcW w:w="2268"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3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51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0 </w:t>
            </w:r>
          </w:p>
        </w:tc>
      </w:tr>
      <w:tr w:rsidR="00AF7769" w:rsidRPr="000A66E2" w:rsidTr="002D6BBE">
        <w:trPr>
          <w:trHeight w:val="353"/>
        </w:trPr>
        <w:tc>
          <w:tcPr>
            <w:tcW w:w="2412" w:type="dxa"/>
            <w:shd w:val="clear" w:color="auto" w:fill="FFFFFF"/>
            <w:tcMar>
              <w:top w:w="72" w:type="dxa"/>
              <w:left w:w="144" w:type="dxa"/>
              <w:bottom w:w="72" w:type="dxa"/>
              <w:right w:w="144" w:type="dxa"/>
            </w:tcMar>
            <w:hideMark/>
          </w:tcPr>
          <w:p w:rsidR="00AF7769" w:rsidRPr="000A66E2" w:rsidRDefault="00AF7769" w:rsidP="000A66E2">
            <w:pPr>
              <w:spacing w:line="276" w:lineRule="auto"/>
              <w:jc w:val="both"/>
              <w:rPr>
                <w:sz w:val="24"/>
                <w:szCs w:val="24"/>
              </w:rPr>
            </w:pPr>
            <w:r w:rsidRPr="000A66E2">
              <w:rPr>
                <w:sz w:val="24"/>
                <w:szCs w:val="24"/>
              </w:rPr>
              <w:t>Химия</w:t>
            </w:r>
          </w:p>
        </w:tc>
        <w:tc>
          <w:tcPr>
            <w:tcW w:w="2268"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3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59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0 </w:t>
            </w:r>
          </w:p>
        </w:tc>
      </w:tr>
      <w:tr w:rsidR="00AF7769" w:rsidRPr="000A66E2" w:rsidTr="002D6BBE">
        <w:trPr>
          <w:trHeight w:val="431"/>
        </w:trPr>
        <w:tc>
          <w:tcPr>
            <w:tcW w:w="2412" w:type="dxa"/>
            <w:shd w:val="clear" w:color="auto" w:fill="FFFFFF"/>
            <w:tcMar>
              <w:top w:w="72" w:type="dxa"/>
              <w:left w:w="144" w:type="dxa"/>
              <w:bottom w:w="72" w:type="dxa"/>
              <w:right w:w="144" w:type="dxa"/>
            </w:tcMar>
            <w:hideMark/>
          </w:tcPr>
          <w:p w:rsidR="00AF7769" w:rsidRPr="000A66E2" w:rsidRDefault="00AF7769" w:rsidP="000A66E2">
            <w:pPr>
              <w:spacing w:line="276" w:lineRule="auto"/>
              <w:jc w:val="both"/>
              <w:rPr>
                <w:sz w:val="24"/>
                <w:szCs w:val="24"/>
              </w:rPr>
            </w:pPr>
            <w:r w:rsidRPr="000A66E2">
              <w:rPr>
                <w:sz w:val="24"/>
                <w:szCs w:val="24"/>
              </w:rPr>
              <w:t>Биология</w:t>
            </w:r>
          </w:p>
        </w:tc>
        <w:tc>
          <w:tcPr>
            <w:tcW w:w="2268"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6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54 </w:t>
            </w:r>
          </w:p>
        </w:tc>
        <w:tc>
          <w:tcPr>
            <w:tcW w:w="2410" w:type="dxa"/>
            <w:shd w:val="clear" w:color="auto" w:fill="FFFFFF"/>
            <w:tcMar>
              <w:top w:w="72" w:type="dxa"/>
              <w:left w:w="144" w:type="dxa"/>
              <w:bottom w:w="72" w:type="dxa"/>
              <w:right w:w="144"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0 </w:t>
            </w:r>
          </w:p>
        </w:tc>
      </w:tr>
    </w:tbl>
    <w:p w:rsidR="00AF7769" w:rsidRDefault="00AF7769" w:rsidP="000A66E2">
      <w:pPr>
        <w:spacing w:line="276" w:lineRule="auto"/>
        <w:ind w:firstLine="567"/>
        <w:jc w:val="both"/>
        <w:rPr>
          <w:sz w:val="24"/>
          <w:szCs w:val="24"/>
        </w:rPr>
      </w:pPr>
    </w:p>
    <w:p w:rsidR="000A66E2" w:rsidRDefault="000A66E2" w:rsidP="000A66E2">
      <w:pPr>
        <w:spacing w:line="276" w:lineRule="auto"/>
        <w:ind w:firstLine="567"/>
        <w:jc w:val="both"/>
        <w:rPr>
          <w:sz w:val="24"/>
          <w:szCs w:val="24"/>
        </w:rPr>
      </w:pPr>
    </w:p>
    <w:p w:rsidR="000A66E2" w:rsidRPr="000A66E2" w:rsidRDefault="000A66E2" w:rsidP="000A66E2">
      <w:pPr>
        <w:spacing w:line="276" w:lineRule="auto"/>
        <w:ind w:firstLine="567"/>
        <w:jc w:val="both"/>
        <w:rPr>
          <w:sz w:val="24"/>
          <w:szCs w:val="24"/>
        </w:rPr>
      </w:pPr>
    </w:p>
    <w:p w:rsidR="00AF7769" w:rsidRPr="000A66E2" w:rsidRDefault="00AF7769" w:rsidP="000A66E2">
      <w:pPr>
        <w:spacing w:line="276" w:lineRule="auto"/>
        <w:ind w:firstLine="567"/>
        <w:rPr>
          <w:rFonts w:eastAsia="Times New Roman"/>
          <w:b/>
          <w:bCs/>
          <w:iCs/>
          <w:sz w:val="24"/>
          <w:szCs w:val="24"/>
        </w:rPr>
      </w:pPr>
      <w:r w:rsidRPr="000A66E2">
        <w:rPr>
          <w:rFonts w:eastAsia="Times New Roman"/>
          <w:b/>
          <w:bCs/>
          <w:iCs/>
          <w:sz w:val="24"/>
          <w:szCs w:val="24"/>
        </w:rPr>
        <w:t xml:space="preserve">Высокобальники </w:t>
      </w:r>
    </w:p>
    <w:tbl>
      <w:tblPr>
        <w:tblStyle w:val="a6"/>
        <w:tblW w:w="9039" w:type="dxa"/>
        <w:jc w:val="center"/>
        <w:tblLook w:val="04A0"/>
      </w:tblPr>
      <w:tblGrid>
        <w:gridCol w:w="2943"/>
        <w:gridCol w:w="2835"/>
        <w:gridCol w:w="3261"/>
      </w:tblGrid>
      <w:tr w:rsidR="00AF7769" w:rsidRPr="000A66E2" w:rsidTr="002D6BBE">
        <w:trPr>
          <w:trHeight w:val="593"/>
          <w:jc w:val="center"/>
        </w:trPr>
        <w:tc>
          <w:tcPr>
            <w:tcW w:w="2943" w:type="dxa"/>
            <w:hideMark/>
          </w:tcPr>
          <w:p w:rsidR="00AF7769" w:rsidRPr="000A66E2" w:rsidRDefault="00AF7769" w:rsidP="000A66E2">
            <w:pPr>
              <w:spacing w:line="276" w:lineRule="auto"/>
              <w:rPr>
                <w:rFonts w:eastAsia="Times New Roman"/>
                <w:sz w:val="24"/>
                <w:szCs w:val="24"/>
              </w:rPr>
            </w:pPr>
            <w:r w:rsidRPr="000A66E2">
              <w:rPr>
                <w:rFonts w:eastAsia="Times New Roman"/>
                <w:sz w:val="24"/>
                <w:szCs w:val="24"/>
              </w:rPr>
              <w:t>Ф.И.О.</w:t>
            </w:r>
          </w:p>
        </w:tc>
        <w:tc>
          <w:tcPr>
            <w:tcW w:w="2835" w:type="dxa"/>
            <w:hideMark/>
          </w:tcPr>
          <w:p w:rsidR="00AF7769" w:rsidRPr="000A66E2" w:rsidRDefault="00AF7769" w:rsidP="000A66E2">
            <w:pPr>
              <w:spacing w:line="276" w:lineRule="auto"/>
              <w:rPr>
                <w:rFonts w:eastAsia="Times New Roman"/>
                <w:sz w:val="24"/>
                <w:szCs w:val="24"/>
              </w:rPr>
            </w:pPr>
            <w:r w:rsidRPr="000A66E2">
              <w:rPr>
                <w:rFonts w:eastAsia="Times New Roman"/>
                <w:sz w:val="24"/>
                <w:szCs w:val="24"/>
              </w:rPr>
              <w:t>Предмет</w:t>
            </w:r>
          </w:p>
        </w:tc>
        <w:tc>
          <w:tcPr>
            <w:tcW w:w="3261" w:type="dxa"/>
            <w:hideMark/>
          </w:tcPr>
          <w:p w:rsidR="00AF7769" w:rsidRPr="000A66E2" w:rsidRDefault="00AF7769" w:rsidP="000A66E2">
            <w:pPr>
              <w:spacing w:line="276" w:lineRule="auto"/>
              <w:rPr>
                <w:rFonts w:eastAsia="Times New Roman"/>
                <w:sz w:val="24"/>
                <w:szCs w:val="24"/>
              </w:rPr>
            </w:pPr>
            <w:r w:rsidRPr="000A66E2">
              <w:rPr>
                <w:rFonts w:eastAsia="Times New Roman"/>
                <w:sz w:val="24"/>
                <w:szCs w:val="24"/>
              </w:rPr>
              <w:t>Кол-во баллов</w:t>
            </w:r>
          </w:p>
        </w:tc>
      </w:tr>
      <w:tr w:rsidR="00AF7769" w:rsidRPr="000A66E2" w:rsidTr="00FC6E9F">
        <w:trPr>
          <w:trHeight w:val="626"/>
          <w:jc w:val="center"/>
        </w:trPr>
        <w:tc>
          <w:tcPr>
            <w:tcW w:w="2943" w:type="dxa"/>
            <w:hideMark/>
          </w:tcPr>
          <w:p w:rsidR="00AF7769" w:rsidRPr="000A66E2" w:rsidRDefault="00AF7769" w:rsidP="000A66E2">
            <w:pPr>
              <w:spacing w:line="276" w:lineRule="auto"/>
              <w:rPr>
                <w:rFonts w:eastAsia="Times New Roman"/>
                <w:sz w:val="24"/>
                <w:szCs w:val="24"/>
              </w:rPr>
            </w:pPr>
            <w:r w:rsidRPr="000A66E2">
              <w:rPr>
                <w:rFonts w:eastAsia="Times New Roman"/>
                <w:sz w:val="24"/>
                <w:szCs w:val="24"/>
              </w:rPr>
              <w:t xml:space="preserve">Орлова Надежда Алексеевна </w:t>
            </w:r>
          </w:p>
        </w:tc>
        <w:tc>
          <w:tcPr>
            <w:tcW w:w="2835" w:type="dxa"/>
            <w:hideMark/>
          </w:tcPr>
          <w:p w:rsidR="00AF7769" w:rsidRPr="000A66E2" w:rsidRDefault="00AF7769" w:rsidP="000A66E2">
            <w:pPr>
              <w:spacing w:line="276" w:lineRule="auto"/>
              <w:jc w:val="left"/>
              <w:rPr>
                <w:rFonts w:eastAsia="Times New Roman"/>
                <w:sz w:val="24"/>
                <w:szCs w:val="24"/>
              </w:rPr>
            </w:pPr>
            <w:r w:rsidRPr="000A66E2">
              <w:rPr>
                <w:rFonts w:eastAsia="Times New Roman"/>
                <w:sz w:val="24"/>
                <w:szCs w:val="24"/>
              </w:rPr>
              <w:t xml:space="preserve">русский язык </w:t>
            </w:r>
          </w:p>
        </w:tc>
        <w:tc>
          <w:tcPr>
            <w:tcW w:w="3261" w:type="dxa"/>
            <w:hideMark/>
          </w:tcPr>
          <w:p w:rsidR="00AF7769" w:rsidRPr="000A66E2" w:rsidRDefault="00AF7769" w:rsidP="000A66E2">
            <w:pPr>
              <w:spacing w:line="276" w:lineRule="auto"/>
              <w:jc w:val="left"/>
              <w:rPr>
                <w:rFonts w:eastAsia="Times New Roman"/>
                <w:sz w:val="24"/>
                <w:szCs w:val="24"/>
              </w:rPr>
            </w:pPr>
            <w:r w:rsidRPr="000A66E2">
              <w:rPr>
                <w:rFonts w:eastAsia="Times New Roman"/>
                <w:sz w:val="24"/>
                <w:szCs w:val="24"/>
              </w:rPr>
              <w:t xml:space="preserve">93 </w:t>
            </w:r>
          </w:p>
        </w:tc>
      </w:tr>
      <w:tr w:rsidR="00AF7769" w:rsidRPr="000A66E2" w:rsidTr="00FC6E9F">
        <w:trPr>
          <w:trHeight w:val="691"/>
          <w:jc w:val="center"/>
        </w:trPr>
        <w:tc>
          <w:tcPr>
            <w:tcW w:w="2943" w:type="dxa"/>
            <w:hideMark/>
          </w:tcPr>
          <w:p w:rsidR="00AF7769" w:rsidRPr="000A66E2" w:rsidRDefault="00AF7769" w:rsidP="000A66E2">
            <w:pPr>
              <w:spacing w:line="276" w:lineRule="auto"/>
              <w:rPr>
                <w:rFonts w:eastAsia="Times New Roman"/>
                <w:sz w:val="24"/>
                <w:szCs w:val="24"/>
              </w:rPr>
            </w:pPr>
            <w:r w:rsidRPr="000A66E2">
              <w:rPr>
                <w:rFonts w:eastAsia="Times New Roman"/>
                <w:sz w:val="24"/>
                <w:szCs w:val="24"/>
              </w:rPr>
              <w:t xml:space="preserve">Князев Сергей Александрович </w:t>
            </w:r>
          </w:p>
        </w:tc>
        <w:tc>
          <w:tcPr>
            <w:tcW w:w="2835" w:type="dxa"/>
            <w:hideMark/>
          </w:tcPr>
          <w:p w:rsidR="00AF7769" w:rsidRPr="000A66E2" w:rsidRDefault="00AF7769" w:rsidP="000A66E2">
            <w:pPr>
              <w:spacing w:line="276" w:lineRule="auto"/>
              <w:jc w:val="left"/>
              <w:rPr>
                <w:rFonts w:eastAsia="Times New Roman"/>
                <w:sz w:val="24"/>
                <w:szCs w:val="24"/>
              </w:rPr>
            </w:pPr>
            <w:r w:rsidRPr="000A66E2">
              <w:rPr>
                <w:rFonts w:eastAsia="Times New Roman"/>
                <w:sz w:val="24"/>
                <w:szCs w:val="24"/>
              </w:rPr>
              <w:t xml:space="preserve">русский язык </w:t>
            </w:r>
          </w:p>
        </w:tc>
        <w:tc>
          <w:tcPr>
            <w:tcW w:w="3261" w:type="dxa"/>
            <w:hideMark/>
          </w:tcPr>
          <w:p w:rsidR="00AF7769" w:rsidRPr="000A66E2" w:rsidRDefault="00AF7769" w:rsidP="000A66E2">
            <w:pPr>
              <w:spacing w:line="276" w:lineRule="auto"/>
              <w:jc w:val="left"/>
              <w:rPr>
                <w:rFonts w:eastAsia="Times New Roman"/>
                <w:sz w:val="24"/>
                <w:szCs w:val="24"/>
              </w:rPr>
            </w:pPr>
            <w:r w:rsidRPr="000A66E2">
              <w:rPr>
                <w:rFonts w:eastAsia="Times New Roman"/>
                <w:sz w:val="24"/>
                <w:szCs w:val="24"/>
              </w:rPr>
              <w:t xml:space="preserve">81 </w:t>
            </w:r>
          </w:p>
        </w:tc>
      </w:tr>
    </w:tbl>
    <w:p w:rsidR="00AF7769" w:rsidRPr="000A66E2" w:rsidRDefault="00AF7769" w:rsidP="000A66E2">
      <w:pPr>
        <w:spacing w:line="276" w:lineRule="auto"/>
        <w:rPr>
          <w:rFonts w:eastAsia="Times New Roman"/>
          <w:i/>
          <w:sz w:val="24"/>
          <w:szCs w:val="24"/>
        </w:rPr>
      </w:pPr>
    </w:p>
    <w:p w:rsidR="00AF7769" w:rsidRPr="000A66E2" w:rsidRDefault="00AF7769" w:rsidP="000A66E2">
      <w:pPr>
        <w:tabs>
          <w:tab w:val="left" w:pos="1134"/>
        </w:tabs>
        <w:suppressAutoHyphens/>
        <w:spacing w:line="276" w:lineRule="auto"/>
        <w:ind w:left="432"/>
        <w:jc w:val="center"/>
        <w:rPr>
          <w:rFonts w:eastAsia="Times New Roman"/>
          <w:b/>
          <w:i/>
          <w:iCs/>
          <w:sz w:val="24"/>
          <w:szCs w:val="24"/>
        </w:rPr>
      </w:pPr>
      <w:r w:rsidRPr="000A66E2">
        <w:rPr>
          <w:rFonts w:eastAsia="Times New Roman"/>
          <w:b/>
          <w:i/>
          <w:iCs/>
          <w:sz w:val="24"/>
          <w:szCs w:val="24"/>
        </w:rPr>
        <w:t>Средний балл по результатам ЕГЭ в разрезе всех предметов по  выбору учащихся за последние пять лет</w:t>
      </w:r>
    </w:p>
    <w:tbl>
      <w:tblPr>
        <w:tblW w:w="9385" w:type="dxa"/>
        <w:tblCellMar>
          <w:left w:w="0" w:type="dxa"/>
          <w:right w:w="0" w:type="dxa"/>
        </w:tblCellMar>
        <w:tblLook w:val="04A0"/>
      </w:tblPr>
      <w:tblGrid>
        <w:gridCol w:w="3883"/>
        <w:gridCol w:w="1107"/>
        <w:gridCol w:w="1107"/>
        <w:gridCol w:w="1107"/>
        <w:gridCol w:w="1125"/>
        <w:gridCol w:w="1056"/>
      </w:tblGrid>
      <w:tr w:rsidR="00AF7769" w:rsidRPr="000A66E2" w:rsidTr="002D6BBE">
        <w:trPr>
          <w:trHeight w:val="519"/>
        </w:trPr>
        <w:tc>
          <w:tcPr>
            <w:tcW w:w="3883" w:type="dxa"/>
            <w:vMerge w:val="restart"/>
            <w:tcBorders>
              <w:top w:val="single" w:sz="8" w:space="0" w:color="00000A"/>
              <w:left w:val="single" w:sz="8" w:space="0" w:color="00000A"/>
              <w:right w:val="single" w:sz="8" w:space="0" w:color="00000A"/>
            </w:tcBorders>
            <w:shd w:val="clear" w:color="auto" w:fill="auto"/>
            <w:tcMar>
              <w:top w:w="15" w:type="dxa"/>
              <w:left w:w="15" w:type="dxa"/>
              <w:bottom w:w="0" w:type="dxa"/>
              <w:right w:w="15" w:type="dxa"/>
            </w:tcMar>
            <w:vAlign w:val="center"/>
            <w:hideMark/>
          </w:tcPr>
          <w:p w:rsidR="00AF7769" w:rsidRPr="000A66E2" w:rsidRDefault="00AF7769" w:rsidP="000A66E2">
            <w:pPr>
              <w:spacing w:line="276" w:lineRule="auto"/>
              <w:ind w:firstLine="567"/>
              <w:rPr>
                <w:sz w:val="24"/>
                <w:szCs w:val="24"/>
              </w:rPr>
            </w:pPr>
            <w:r w:rsidRPr="000A66E2">
              <w:rPr>
                <w:b/>
                <w:bCs/>
                <w:sz w:val="24"/>
                <w:szCs w:val="24"/>
              </w:rPr>
              <w:t>Учебный предмет</w:t>
            </w:r>
          </w:p>
        </w:tc>
        <w:tc>
          <w:tcPr>
            <w:tcW w:w="5502" w:type="dxa"/>
            <w:gridSpan w:val="5"/>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vAlign w:val="bottom"/>
            <w:hideMark/>
          </w:tcPr>
          <w:p w:rsidR="00AF7769" w:rsidRPr="000A66E2" w:rsidRDefault="00AF7769" w:rsidP="000A66E2">
            <w:pPr>
              <w:spacing w:line="276" w:lineRule="auto"/>
              <w:ind w:firstLine="567"/>
              <w:rPr>
                <w:b/>
                <w:bCs/>
                <w:sz w:val="24"/>
                <w:szCs w:val="24"/>
              </w:rPr>
            </w:pPr>
            <w:r w:rsidRPr="000A66E2">
              <w:rPr>
                <w:b/>
                <w:bCs/>
                <w:sz w:val="24"/>
                <w:szCs w:val="24"/>
              </w:rPr>
              <w:t>Средний балл</w:t>
            </w:r>
          </w:p>
        </w:tc>
      </w:tr>
      <w:tr w:rsidR="00AF7769" w:rsidRPr="000A66E2" w:rsidTr="002D6BBE">
        <w:trPr>
          <w:trHeight w:val="280"/>
        </w:trPr>
        <w:tc>
          <w:tcPr>
            <w:tcW w:w="3883" w:type="dxa"/>
            <w:vMerge/>
            <w:tcBorders>
              <w:left w:val="single" w:sz="8" w:space="0" w:color="00000A"/>
              <w:bottom w:val="single" w:sz="8" w:space="0" w:color="00000A"/>
              <w:right w:val="single" w:sz="8" w:space="0" w:color="00000A"/>
            </w:tcBorders>
            <w:shd w:val="clear" w:color="auto" w:fill="auto"/>
            <w:tcMar>
              <w:top w:w="15" w:type="dxa"/>
              <w:left w:w="15" w:type="dxa"/>
              <w:bottom w:w="0" w:type="dxa"/>
              <w:right w:w="15" w:type="dxa"/>
            </w:tcMar>
            <w:vAlign w:val="bottom"/>
            <w:hideMark/>
          </w:tcPr>
          <w:p w:rsidR="00AF7769" w:rsidRPr="000A66E2" w:rsidRDefault="00AF7769" w:rsidP="000A66E2">
            <w:pPr>
              <w:spacing w:line="276" w:lineRule="auto"/>
              <w:jc w:val="both"/>
              <w:rPr>
                <w:sz w:val="24"/>
                <w:szCs w:val="24"/>
              </w:rPr>
            </w:pP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jc w:val="both"/>
              <w:rPr>
                <w:sz w:val="24"/>
                <w:szCs w:val="24"/>
              </w:rPr>
            </w:pPr>
            <w:r w:rsidRPr="000A66E2">
              <w:rPr>
                <w:b/>
                <w:bCs/>
                <w:sz w:val="24"/>
                <w:szCs w:val="24"/>
              </w:rPr>
              <w:t>2012</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jc w:val="both"/>
              <w:rPr>
                <w:sz w:val="24"/>
                <w:szCs w:val="24"/>
              </w:rPr>
            </w:pPr>
            <w:r w:rsidRPr="000A66E2">
              <w:rPr>
                <w:b/>
                <w:bCs/>
                <w:sz w:val="24"/>
                <w:szCs w:val="24"/>
              </w:rPr>
              <w:t>2013</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jc w:val="both"/>
              <w:rPr>
                <w:sz w:val="24"/>
                <w:szCs w:val="24"/>
              </w:rPr>
            </w:pPr>
            <w:r w:rsidRPr="000A66E2">
              <w:rPr>
                <w:b/>
                <w:bCs/>
                <w:sz w:val="24"/>
                <w:szCs w:val="24"/>
              </w:rPr>
              <w:t>2014</w:t>
            </w:r>
          </w:p>
        </w:tc>
        <w:tc>
          <w:tcPr>
            <w:tcW w:w="1125"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jc w:val="both"/>
              <w:rPr>
                <w:sz w:val="24"/>
                <w:szCs w:val="24"/>
              </w:rPr>
            </w:pPr>
            <w:r w:rsidRPr="000A66E2">
              <w:rPr>
                <w:b/>
                <w:bCs/>
                <w:sz w:val="24"/>
                <w:szCs w:val="24"/>
              </w:rPr>
              <w:t>2015</w:t>
            </w:r>
          </w:p>
        </w:tc>
        <w:tc>
          <w:tcPr>
            <w:tcW w:w="1056" w:type="dxa"/>
            <w:tcBorders>
              <w:top w:val="single" w:sz="8" w:space="0" w:color="00000A"/>
              <w:left w:val="single" w:sz="8" w:space="0" w:color="00000A"/>
              <w:bottom w:val="single" w:sz="8" w:space="0" w:color="00000A"/>
              <w:right w:val="single" w:sz="8" w:space="0" w:color="00000A"/>
            </w:tcBorders>
          </w:tcPr>
          <w:p w:rsidR="00AF7769" w:rsidRPr="000A66E2" w:rsidRDefault="00AF7769" w:rsidP="000A66E2">
            <w:pPr>
              <w:spacing w:line="276" w:lineRule="auto"/>
              <w:jc w:val="both"/>
              <w:rPr>
                <w:b/>
                <w:bCs/>
                <w:sz w:val="24"/>
                <w:szCs w:val="24"/>
              </w:rPr>
            </w:pPr>
            <w:r w:rsidRPr="000A66E2">
              <w:rPr>
                <w:b/>
                <w:bCs/>
                <w:sz w:val="24"/>
                <w:szCs w:val="24"/>
              </w:rPr>
              <w:t>2016</w:t>
            </w:r>
          </w:p>
        </w:tc>
      </w:tr>
      <w:tr w:rsidR="00AF7769" w:rsidRPr="000A66E2" w:rsidTr="002D6BBE">
        <w:trPr>
          <w:trHeight w:val="287"/>
        </w:trPr>
        <w:tc>
          <w:tcPr>
            <w:tcW w:w="3883"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1. Русский язык</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59</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64</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59</w:t>
            </w:r>
          </w:p>
        </w:tc>
        <w:tc>
          <w:tcPr>
            <w:tcW w:w="1125"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71</w:t>
            </w:r>
          </w:p>
        </w:tc>
        <w:tc>
          <w:tcPr>
            <w:tcW w:w="1056" w:type="dxa"/>
            <w:tcBorders>
              <w:top w:val="single" w:sz="8" w:space="0" w:color="00000A"/>
              <w:left w:val="single" w:sz="8" w:space="0" w:color="00000A"/>
              <w:bottom w:val="single" w:sz="8" w:space="0" w:color="00000A"/>
              <w:right w:val="single" w:sz="8" w:space="0" w:color="00000A"/>
            </w:tcBorders>
          </w:tcPr>
          <w:p w:rsidR="00AF7769" w:rsidRPr="000A66E2" w:rsidRDefault="00AF7769" w:rsidP="000A66E2">
            <w:pPr>
              <w:spacing w:line="276" w:lineRule="auto"/>
              <w:ind w:firstLine="567"/>
              <w:jc w:val="both"/>
              <w:rPr>
                <w:sz w:val="24"/>
                <w:szCs w:val="24"/>
              </w:rPr>
            </w:pPr>
            <w:r w:rsidRPr="000A66E2">
              <w:rPr>
                <w:sz w:val="24"/>
                <w:szCs w:val="24"/>
              </w:rPr>
              <w:t>60</w:t>
            </w:r>
          </w:p>
        </w:tc>
      </w:tr>
      <w:tr w:rsidR="00AF7769" w:rsidRPr="000A66E2" w:rsidTr="002D6BBE">
        <w:trPr>
          <w:trHeight w:val="252"/>
        </w:trPr>
        <w:tc>
          <w:tcPr>
            <w:tcW w:w="3883"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2. Математика</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54</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54</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44</w:t>
            </w:r>
          </w:p>
        </w:tc>
        <w:tc>
          <w:tcPr>
            <w:tcW w:w="1125"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41</w:t>
            </w:r>
          </w:p>
        </w:tc>
        <w:tc>
          <w:tcPr>
            <w:tcW w:w="1056" w:type="dxa"/>
            <w:tcBorders>
              <w:top w:val="single" w:sz="8" w:space="0" w:color="00000A"/>
              <w:left w:val="single" w:sz="8" w:space="0" w:color="00000A"/>
              <w:bottom w:val="single" w:sz="8" w:space="0" w:color="00000A"/>
              <w:right w:val="single" w:sz="8" w:space="0" w:color="00000A"/>
            </w:tcBorders>
          </w:tcPr>
          <w:p w:rsidR="00AF7769" w:rsidRPr="000A66E2" w:rsidRDefault="00AF7769" w:rsidP="000A66E2">
            <w:pPr>
              <w:spacing w:line="276" w:lineRule="auto"/>
              <w:ind w:firstLine="567"/>
              <w:jc w:val="both"/>
              <w:rPr>
                <w:sz w:val="24"/>
                <w:szCs w:val="24"/>
              </w:rPr>
            </w:pPr>
            <w:r w:rsidRPr="000A66E2">
              <w:rPr>
                <w:sz w:val="24"/>
                <w:szCs w:val="24"/>
              </w:rPr>
              <w:t>31</w:t>
            </w:r>
          </w:p>
        </w:tc>
      </w:tr>
      <w:tr w:rsidR="00AF7769" w:rsidRPr="000A66E2" w:rsidTr="002D6BBE">
        <w:trPr>
          <w:trHeight w:val="314"/>
        </w:trPr>
        <w:tc>
          <w:tcPr>
            <w:tcW w:w="3883"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3. Физика</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59</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49</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48</w:t>
            </w:r>
          </w:p>
        </w:tc>
        <w:tc>
          <w:tcPr>
            <w:tcW w:w="1125"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51</w:t>
            </w:r>
          </w:p>
        </w:tc>
        <w:tc>
          <w:tcPr>
            <w:tcW w:w="1056" w:type="dxa"/>
            <w:tcBorders>
              <w:top w:val="single" w:sz="8" w:space="0" w:color="00000A"/>
              <w:left w:val="single" w:sz="8" w:space="0" w:color="00000A"/>
              <w:bottom w:val="single" w:sz="8" w:space="0" w:color="00000A"/>
              <w:right w:val="single" w:sz="8" w:space="0" w:color="00000A"/>
            </w:tcBorders>
          </w:tcPr>
          <w:p w:rsidR="00AF7769" w:rsidRPr="000A66E2" w:rsidRDefault="00AF7769" w:rsidP="000A66E2">
            <w:pPr>
              <w:spacing w:line="276" w:lineRule="auto"/>
              <w:ind w:firstLine="567"/>
              <w:jc w:val="both"/>
              <w:rPr>
                <w:sz w:val="24"/>
                <w:szCs w:val="24"/>
              </w:rPr>
            </w:pPr>
            <w:r w:rsidRPr="000A66E2">
              <w:rPr>
                <w:sz w:val="24"/>
                <w:szCs w:val="24"/>
              </w:rPr>
              <w:t>47</w:t>
            </w:r>
          </w:p>
        </w:tc>
      </w:tr>
      <w:tr w:rsidR="00AF7769" w:rsidRPr="000A66E2" w:rsidTr="002D6BBE">
        <w:trPr>
          <w:trHeight w:val="388"/>
        </w:trPr>
        <w:tc>
          <w:tcPr>
            <w:tcW w:w="3883"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4. Химия</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64</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79</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49</w:t>
            </w:r>
          </w:p>
        </w:tc>
        <w:tc>
          <w:tcPr>
            <w:tcW w:w="1125"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59</w:t>
            </w:r>
          </w:p>
        </w:tc>
        <w:tc>
          <w:tcPr>
            <w:tcW w:w="1056" w:type="dxa"/>
            <w:tcBorders>
              <w:top w:val="single" w:sz="8" w:space="0" w:color="00000A"/>
              <w:left w:val="single" w:sz="8" w:space="0" w:color="00000A"/>
              <w:bottom w:val="single" w:sz="8" w:space="0" w:color="00000A"/>
              <w:right w:val="single" w:sz="8" w:space="0" w:color="00000A"/>
            </w:tcBorders>
          </w:tcPr>
          <w:p w:rsidR="00AF7769" w:rsidRPr="000A66E2" w:rsidRDefault="00AF7769" w:rsidP="000A66E2">
            <w:pPr>
              <w:spacing w:line="276" w:lineRule="auto"/>
              <w:ind w:firstLine="567"/>
              <w:jc w:val="both"/>
              <w:rPr>
                <w:sz w:val="24"/>
                <w:szCs w:val="24"/>
              </w:rPr>
            </w:pPr>
            <w:r w:rsidRPr="000A66E2">
              <w:rPr>
                <w:sz w:val="24"/>
                <w:szCs w:val="24"/>
              </w:rPr>
              <w:t>71</w:t>
            </w:r>
          </w:p>
        </w:tc>
      </w:tr>
      <w:tr w:rsidR="00AF7769" w:rsidRPr="000A66E2" w:rsidTr="002D6BBE">
        <w:trPr>
          <w:trHeight w:val="394"/>
        </w:trPr>
        <w:tc>
          <w:tcPr>
            <w:tcW w:w="3883"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 Биология</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57</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62</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41</w:t>
            </w:r>
          </w:p>
        </w:tc>
        <w:tc>
          <w:tcPr>
            <w:tcW w:w="1125"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54</w:t>
            </w:r>
          </w:p>
        </w:tc>
        <w:tc>
          <w:tcPr>
            <w:tcW w:w="1056" w:type="dxa"/>
            <w:tcBorders>
              <w:top w:val="single" w:sz="8" w:space="0" w:color="00000A"/>
              <w:left w:val="single" w:sz="8" w:space="0" w:color="00000A"/>
              <w:bottom w:val="single" w:sz="8" w:space="0" w:color="00000A"/>
              <w:right w:val="single" w:sz="8" w:space="0" w:color="00000A"/>
            </w:tcBorders>
          </w:tcPr>
          <w:p w:rsidR="00AF7769" w:rsidRPr="000A66E2" w:rsidRDefault="00AF7769" w:rsidP="000A66E2">
            <w:pPr>
              <w:spacing w:line="276" w:lineRule="auto"/>
              <w:ind w:firstLine="567"/>
              <w:jc w:val="both"/>
              <w:rPr>
                <w:sz w:val="24"/>
                <w:szCs w:val="24"/>
              </w:rPr>
            </w:pPr>
            <w:r w:rsidRPr="000A66E2">
              <w:rPr>
                <w:sz w:val="24"/>
                <w:szCs w:val="24"/>
              </w:rPr>
              <w:t>33</w:t>
            </w:r>
          </w:p>
        </w:tc>
      </w:tr>
      <w:tr w:rsidR="00AF7769" w:rsidRPr="000A66E2" w:rsidTr="002D6BBE">
        <w:trPr>
          <w:trHeight w:val="386"/>
        </w:trPr>
        <w:tc>
          <w:tcPr>
            <w:tcW w:w="3883"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6. История России</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59</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49</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49</w:t>
            </w:r>
          </w:p>
        </w:tc>
        <w:tc>
          <w:tcPr>
            <w:tcW w:w="1125"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47</w:t>
            </w:r>
          </w:p>
        </w:tc>
        <w:tc>
          <w:tcPr>
            <w:tcW w:w="1056" w:type="dxa"/>
            <w:tcBorders>
              <w:top w:val="single" w:sz="8" w:space="0" w:color="00000A"/>
              <w:left w:val="single" w:sz="8" w:space="0" w:color="00000A"/>
              <w:bottom w:val="single" w:sz="8" w:space="0" w:color="00000A"/>
              <w:right w:val="single" w:sz="8" w:space="0" w:color="00000A"/>
            </w:tcBorders>
          </w:tcPr>
          <w:p w:rsidR="00AF7769" w:rsidRPr="000A66E2" w:rsidRDefault="00AF7769" w:rsidP="000A66E2">
            <w:pPr>
              <w:spacing w:line="276" w:lineRule="auto"/>
              <w:ind w:firstLine="567"/>
              <w:jc w:val="both"/>
              <w:rPr>
                <w:sz w:val="24"/>
                <w:szCs w:val="24"/>
              </w:rPr>
            </w:pPr>
            <w:r w:rsidRPr="000A66E2">
              <w:rPr>
                <w:sz w:val="24"/>
                <w:szCs w:val="24"/>
              </w:rPr>
              <w:t>41</w:t>
            </w:r>
          </w:p>
        </w:tc>
      </w:tr>
      <w:tr w:rsidR="00AF7769" w:rsidRPr="000A66E2" w:rsidTr="002D6BBE">
        <w:trPr>
          <w:trHeight w:val="391"/>
        </w:trPr>
        <w:tc>
          <w:tcPr>
            <w:tcW w:w="3883"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7. Обществознание</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59</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59</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54</w:t>
            </w:r>
          </w:p>
        </w:tc>
        <w:tc>
          <w:tcPr>
            <w:tcW w:w="1125"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52</w:t>
            </w:r>
          </w:p>
        </w:tc>
        <w:tc>
          <w:tcPr>
            <w:tcW w:w="1056" w:type="dxa"/>
            <w:tcBorders>
              <w:top w:val="single" w:sz="8" w:space="0" w:color="00000A"/>
              <w:left w:val="single" w:sz="8" w:space="0" w:color="00000A"/>
              <w:bottom w:val="single" w:sz="8" w:space="0" w:color="00000A"/>
              <w:right w:val="single" w:sz="8" w:space="0" w:color="00000A"/>
            </w:tcBorders>
          </w:tcPr>
          <w:p w:rsidR="00AF7769" w:rsidRPr="000A66E2" w:rsidRDefault="00AF7769" w:rsidP="000A66E2">
            <w:pPr>
              <w:spacing w:line="276" w:lineRule="auto"/>
              <w:ind w:firstLine="567"/>
              <w:jc w:val="both"/>
              <w:rPr>
                <w:sz w:val="24"/>
                <w:szCs w:val="24"/>
              </w:rPr>
            </w:pPr>
            <w:r w:rsidRPr="000A66E2">
              <w:rPr>
                <w:sz w:val="24"/>
                <w:szCs w:val="24"/>
              </w:rPr>
              <w:t>44</w:t>
            </w:r>
          </w:p>
        </w:tc>
      </w:tr>
      <w:tr w:rsidR="00AF7769" w:rsidRPr="000A66E2" w:rsidTr="002D6BBE">
        <w:trPr>
          <w:trHeight w:val="384"/>
        </w:trPr>
        <w:tc>
          <w:tcPr>
            <w:tcW w:w="3883"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8. География</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61</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44</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68</w:t>
            </w:r>
          </w:p>
        </w:tc>
        <w:tc>
          <w:tcPr>
            <w:tcW w:w="1125"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44</w:t>
            </w:r>
          </w:p>
        </w:tc>
        <w:tc>
          <w:tcPr>
            <w:tcW w:w="1056" w:type="dxa"/>
            <w:tcBorders>
              <w:top w:val="single" w:sz="8" w:space="0" w:color="00000A"/>
              <w:left w:val="single" w:sz="8" w:space="0" w:color="00000A"/>
              <w:bottom w:val="single" w:sz="8" w:space="0" w:color="00000A"/>
              <w:right w:val="single" w:sz="8" w:space="0" w:color="00000A"/>
            </w:tcBorders>
          </w:tcPr>
          <w:p w:rsidR="00AF7769" w:rsidRPr="000A66E2" w:rsidRDefault="00AF7769" w:rsidP="000A66E2">
            <w:pPr>
              <w:spacing w:line="276" w:lineRule="auto"/>
              <w:ind w:firstLine="567"/>
              <w:jc w:val="both"/>
              <w:rPr>
                <w:sz w:val="24"/>
                <w:szCs w:val="24"/>
              </w:rPr>
            </w:pPr>
            <w:r w:rsidRPr="000A66E2">
              <w:rPr>
                <w:sz w:val="24"/>
                <w:szCs w:val="24"/>
              </w:rPr>
              <w:t>43</w:t>
            </w:r>
          </w:p>
        </w:tc>
      </w:tr>
      <w:tr w:rsidR="00AF7769" w:rsidRPr="000A66E2" w:rsidTr="002D6BBE">
        <w:trPr>
          <w:trHeight w:val="390"/>
        </w:trPr>
        <w:tc>
          <w:tcPr>
            <w:tcW w:w="3883"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9. Литература</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56</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62</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53</w:t>
            </w:r>
          </w:p>
        </w:tc>
        <w:tc>
          <w:tcPr>
            <w:tcW w:w="1125"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56</w:t>
            </w:r>
          </w:p>
        </w:tc>
        <w:tc>
          <w:tcPr>
            <w:tcW w:w="1056" w:type="dxa"/>
            <w:tcBorders>
              <w:top w:val="single" w:sz="8" w:space="0" w:color="00000A"/>
              <w:left w:val="single" w:sz="8" w:space="0" w:color="00000A"/>
              <w:bottom w:val="single" w:sz="8" w:space="0" w:color="00000A"/>
              <w:right w:val="single" w:sz="8" w:space="0" w:color="00000A"/>
            </w:tcBorders>
          </w:tcPr>
          <w:p w:rsidR="00AF7769" w:rsidRPr="000A66E2" w:rsidRDefault="00AF7769" w:rsidP="000A66E2">
            <w:pPr>
              <w:spacing w:line="276" w:lineRule="auto"/>
              <w:ind w:firstLine="567"/>
              <w:jc w:val="both"/>
              <w:rPr>
                <w:sz w:val="24"/>
                <w:szCs w:val="24"/>
              </w:rPr>
            </w:pPr>
            <w:r w:rsidRPr="000A66E2">
              <w:rPr>
                <w:sz w:val="24"/>
                <w:szCs w:val="24"/>
              </w:rPr>
              <w:t>43</w:t>
            </w:r>
          </w:p>
        </w:tc>
      </w:tr>
      <w:tr w:rsidR="00AF7769" w:rsidRPr="000A66E2" w:rsidTr="002D6BBE">
        <w:trPr>
          <w:trHeight w:val="382"/>
        </w:trPr>
        <w:tc>
          <w:tcPr>
            <w:tcW w:w="3883"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 xml:space="preserve">10. Немецкий </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82</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w:t>
            </w:r>
          </w:p>
        </w:tc>
        <w:tc>
          <w:tcPr>
            <w:tcW w:w="1125"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w:t>
            </w:r>
          </w:p>
        </w:tc>
        <w:tc>
          <w:tcPr>
            <w:tcW w:w="1056" w:type="dxa"/>
            <w:tcBorders>
              <w:top w:val="single" w:sz="8" w:space="0" w:color="00000A"/>
              <w:left w:val="single" w:sz="8" w:space="0" w:color="00000A"/>
              <w:bottom w:val="single" w:sz="8" w:space="0" w:color="00000A"/>
              <w:right w:val="single" w:sz="8" w:space="0" w:color="00000A"/>
            </w:tcBorders>
          </w:tcPr>
          <w:p w:rsidR="00AF7769" w:rsidRPr="000A66E2" w:rsidRDefault="00AF7769" w:rsidP="000A66E2">
            <w:pPr>
              <w:spacing w:line="276" w:lineRule="auto"/>
              <w:ind w:firstLine="567"/>
              <w:jc w:val="both"/>
              <w:rPr>
                <w:sz w:val="24"/>
                <w:szCs w:val="24"/>
              </w:rPr>
            </w:pPr>
            <w:r w:rsidRPr="000A66E2">
              <w:rPr>
                <w:sz w:val="24"/>
                <w:szCs w:val="24"/>
              </w:rPr>
              <w:t>-</w:t>
            </w:r>
          </w:p>
        </w:tc>
      </w:tr>
      <w:tr w:rsidR="00AF7769" w:rsidRPr="000A66E2" w:rsidTr="002D6BBE">
        <w:trPr>
          <w:trHeight w:val="259"/>
        </w:trPr>
        <w:tc>
          <w:tcPr>
            <w:tcW w:w="3883"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11. Английский</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 </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74</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57</w:t>
            </w:r>
          </w:p>
        </w:tc>
        <w:tc>
          <w:tcPr>
            <w:tcW w:w="1125"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w:t>
            </w:r>
          </w:p>
        </w:tc>
        <w:tc>
          <w:tcPr>
            <w:tcW w:w="1056" w:type="dxa"/>
            <w:tcBorders>
              <w:top w:val="single" w:sz="8" w:space="0" w:color="00000A"/>
              <w:left w:val="single" w:sz="8" w:space="0" w:color="00000A"/>
              <w:bottom w:val="single" w:sz="8" w:space="0" w:color="00000A"/>
              <w:right w:val="single" w:sz="8" w:space="0" w:color="00000A"/>
            </w:tcBorders>
          </w:tcPr>
          <w:p w:rsidR="00AF7769" w:rsidRPr="000A66E2" w:rsidRDefault="00AF7769" w:rsidP="000A66E2">
            <w:pPr>
              <w:spacing w:line="276" w:lineRule="auto"/>
              <w:ind w:firstLine="567"/>
              <w:jc w:val="both"/>
              <w:rPr>
                <w:sz w:val="24"/>
                <w:szCs w:val="24"/>
              </w:rPr>
            </w:pPr>
            <w:r w:rsidRPr="000A66E2">
              <w:rPr>
                <w:sz w:val="24"/>
                <w:szCs w:val="24"/>
              </w:rPr>
              <w:t>72</w:t>
            </w:r>
          </w:p>
        </w:tc>
      </w:tr>
      <w:tr w:rsidR="00AF7769" w:rsidRPr="000A66E2" w:rsidTr="002D6BBE">
        <w:trPr>
          <w:trHeight w:val="336"/>
        </w:trPr>
        <w:tc>
          <w:tcPr>
            <w:tcW w:w="3883"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12. Информатика</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 </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60</w:t>
            </w:r>
          </w:p>
        </w:tc>
        <w:tc>
          <w:tcPr>
            <w:tcW w:w="1107"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w:t>
            </w:r>
          </w:p>
        </w:tc>
        <w:tc>
          <w:tcPr>
            <w:tcW w:w="1125" w:type="dxa"/>
            <w:tcBorders>
              <w:top w:val="single" w:sz="8" w:space="0" w:color="00000A"/>
              <w:left w:val="single" w:sz="8" w:space="0" w:color="00000A"/>
              <w:bottom w:val="single" w:sz="8" w:space="0" w:color="00000A"/>
              <w:right w:val="single" w:sz="8" w:space="0" w:color="00000A"/>
            </w:tcBorders>
            <w:shd w:val="clear" w:color="auto" w:fill="auto"/>
            <w:tcMar>
              <w:top w:w="15" w:type="dxa"/>
              <w:left w:w="15" w:type="dxa"/>
              <w:bottom w:w="0" w:type="dxa"/>
              <w:right w:w="15" w:type="dxa"/>
            </w:tcMar>
            <w:hideMark/>
          </w:tcPr>
          <w:p w:rsidR="00AF7769" w:rsidRPr="000A66E2" w:rsidRDefault="00AF7769" w:rsidP="000A66E2">
            <w:pPr>
              <w:spacing w:line="276" w:lineRule="auto"/>
              <w:ind w:firstLine="567"/>
              <w:jc w:val="both"/>
              <w:rPr>
                <w:sz w:val="24"/>
                <w:szCs w:val="24"/>
              </w:rPr>
            </w:pPr>
            <w:r w:rsidRPr="000A66E2">
              <w:rPr>
                <w:sz w:val="24"/>
                <w:szCs w:val="24"/>
              </w:rPr>
              <w:t>-</w:t>
            </w:r>
          </w:p>
        </w:tc>
        <w:tc>
          <w:tcPr>
            <w:tcW w:w="1056" w:type="dxa"/>
            <w:tcBorders>
              <w:top w:val="single" w:sz="8" w:space="0" w:color="00000A"/>
              <w:left w:val="single" w:sz="8" w:space="0" w:color="00000A"/>
              <w:bottom w:val="single" w:sz="8" w:space="0" w:color="00000A"/>
              <w:right w:val="single" w:sz="8" w:space="0" w:color="00000A"/>
            </w:tcBorders>
          </w:tcPr>
          <w:p w:rsidR="00AF7769" w:rsidRPr="000A66E2" w:rsidRDefault="00AF7769" w:rsidP="000A66E2">
            <w:pPr>
              <w:spacing w:line="276" w:lineRule="auto"/>
              <w:ind w:firstLine="567"/>
              <w:jc w:val="both"/>
              <w:rPr>
                <w:sz w:val="24"/>
                <w:szCs w:val="24"/>
              </w:rPr>
            </w:pPr>
            <w:r w:rsidRPr="000A66E2">
              <w:rPr>
                <w:sz w:val="24"/>
                <w:szCs w:val="24"/>
              </w:rPr>
              <w:t>-</w:t>
            </w:r>
          </w:p>
        </w:tc>
      </w:tr>
    </w:tbl>
    <w:p w:rsidR="00AF7769" w:rsidRPr="000A66E2" w:rsidRDefault="00AF7769" w:rsidP="000A66E2">
      <w:pPr>
        <w:tabs>
          <w:tab w:val="left" w:pos="708"/>
        </w:tabs>
        <w:suppressAutoHyphens/>
        <w:spacing w:line="276" w:lineRule="auto"/>
        <w:jc w:val="both"/>
        <w:rPr>
          <w:rFonts w:eastAsia="Times New Roman"/>
          <w:sz w:val="24"/>
          <w:szCs w:val="24"/>
        </w:rPr>
      </w:pPr>
      <w:r w:rsidRPr="000A66E2">
        <w:rPr>
          <w:sz w:val="24"/>
          <w:szCs w:val="24"/>
        </w:rPr>
        <w:t>Средний балл по многим предметам оказался ниже, чем в предыдущие годы.</w:t>
      </w:r>
    </w:p>
    <w:p w:rsidR="00AF7769" w:rsidRPr="000A66E2" w:rsidRDefault="00AF7769" w:rsidP="000A66E2">
      <w:pPr>
        <w:spacing w:line="276" w:lineRule="auto"/>
        <w:ind w:firstLine="567"/>
        <w:rPr>
          <w:rFonts w:eastAsia="Times New Roman"/>
          <w:b/>
          <w:bCs/>
          <w:iCs/>
          <w:sz w:val="24"/>
          <w:szCs w:val="24"/>
        </w:rPr>
      </w:pPr>
      <w:r w:rsidRPr="000A66E2">
        <w:rPr>
          <w:rFonts w:eastAsia="Times New Roman"/>
          <w:b/>
          <w:bCs/>
          <w:iCs/>
          <w:sz w:val="24"/>
          <w:szCs w:val="24"/>
        </w:rPr>
        <w:t>Средний балл по предметам ЕГЭ в 2016 г в го Саранск и МОУ СОШ №11</w:t>
      </w:r>
    </w:p>
    <w:p w:rsidR="00AF7769" w:rsidRPr="000A66E2" w:rsidRDefault="00AF7769" w:rsidP="000A66E2">
      <w:pPr>
        <w:spacing w:line="276" w:lineRule="auto"/>
        <w:ind w:firstLine="567"/>
        <w:jc w:val="both"/>
        <w:rPr>
          <w:sz w:val="24"/>
          <w:szCs w:val="24"/>
        </w:rPr>
      </w:pPr>
      <w:r w:rsidRPr="000A66E2">
        <w:rPr>
          <w:noProof/>
          <w:sz w:val="24"/>
          <w:szCs w:val="24"/>
        </w:rPr>
        <w:lastRenderedPageBreak/>
        <w:drawing>
          <wp:inline distT="0" distB="0" distL="0" distR="0">
            <wp:extent cx="4956817" cy="3082247"/>
            <wp:effectExtent l="19050" t="0" r="15233" b="3853"/>
            <wp:docPr id="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F7769" w:rsidRPr="000A66E2" w:rsidRDefault="00AF7769" w:rsidP="000A66E2">
      <w:pPr>
        <w:spacing w:line="276" w:lineRule="auto"/>
        <w:ind w:right="120" w:firstLine="425"/>
        <w:jc w:val="both"/>
        <w:rPr>
          <w:sz w:val="24"/>
          <w:szCs w:val="24"/>
        </w:rPr>
      </w:pPr>
      <w:r w:rsidRPr="000A66E2">
        <w:rPr>
          <w:sz w:val="24"/>
          <w:szCs w:val="24"/>
        </w:rPr>
        <w:t>Из таблиц видим, что результаты ЕГЭ в школе ниже результатов по городу, за исключением предметов: английский язык, химия.</w:t>
      </w:r>
    </w:p>
    <w:p w:rsidR="00AF7769" w:rsidRPr="000A66E2" w:rsidRDefault="00AF7769" w:rsidP="000A66E2">
      <w:pPr>
        <w:spacing w:line="276" w:lineRule="auto"/>
        <w:ind w:right="120" w:firstLine="485"/>
        <w:jc w:val="both"/>
        <w:rPr>
          <w:sz w:val="24"/>
          <w:szCs w:val="24"/>
        </w:rPr>
      </w:pPr>
      <w:r w:rsidRPr="000A66E2">
        <w:rPr>
          <w:sz w:val="24"/>
          <w:szCs w:val="24"/>
        </w:rPr>
        <w:t>3</w:t>
      </w:r>
      <w:r w:rsidR="00A10F90" w:rsidRPr="000A66E2">
        <w:rPr>
          <w:sz w:val="24"/>
          <w:szCs w:val="24"/>
        </w:rPr>
        <w:t>7</w:t>
      </w:r>
      <w:r w:rsidRPr="000A66E2">
        <w:rPr>
          <w:sz w:val="24"/>
          <w:szCs w:val="24"/>
        </w:rPr>
        <w:t xml:space="preserve"> выпускников школы получил</w:t>
      </w:r>
      <w:r w:rsidR="00A10F90" w:rsidRPr="000A66E2">
        <w:rPr>
          <w:sz w:val="24"/>
          <w:szCs w:val="24"/>
        </w:rPr>
        <w:t>и</w:t>
      </w:r>
      <w:r w:rsidRPr="000A66E2">
        <w:rPr>
          <w:sz w:val="24"/>
          <w:szCs w:val="24"/>
        </w:rPr>
        <w:t xml:space="preserve"> аттестат о среднем (общем) образовании обычного образца. </w:t>
      </w:r>
      <w:r w:rsidR="00A10F90" w:rsidRPr="000A66E2">
        <w:rPr>
          <w:sz w:val="24"/>
          <w:szCs w:val="24"/>
        </w:rPr>
        <w:t xml:space="preserve">1 человек, </w:t>
      </w:r>
      <w:r w:rsidRPr="000A66E2">
        <w:rPr>
          <w:sz w:val="24"/>
          <w:szCs w:val="24"/>
        </w:rPr>
        <w:t>Орлова Надежда</w:t>
      </w:r>
      <w:r w:rsidR="00A10F90" w:rsidRPr="000A66E2">
        <w:rPr>
          <w:sz w:val="24"/>
          <w:szCs w:val="24"/>
        </w:rPr>
        <w:t>,</w:t>
      </w:r>
      <w:r w:rsidRPr="000A66E2">
        <w:rPr>
          <w:sz w:val="24"/>
          <w:szCs w:val="24"/>
        </w:rPr>
        <w:t xml:space="preserve"> получила аттестат с отличием. Она же награждена медалью «За особые успехи в учении». В результате неудовлетворительной сдачи ЕГЭ  1 ученик  11- х классов повторно сдава</w:t>
      </w:r>
      <w:r w:rsidR="00A10F90" w:rsidRPr="000A66E2">
        <w:rPr>
          <w:sz w:val="24"/>
          <w:szCs w:val="24"/>
        </w:rPr>
        <w:t>л</w:t>
      </w:r>
      <w:r w:rsidRPr="000A66E2">
        <w:rPr>
          <w:sz w:val="24"/>
          <w:szCs w:val="24"/>
        </w:rPr>
        <w:t xml:space="preserve"> ЕГЭ в сентябрьские сроки.</w:t>
      </w:r>
      <w:r w:rsidRPr="000A66E2">
        <w:rPr>
          <w:rFonts w:eastAsia="Times New Roman"/>
          <w:sz w:val="24"/>
          <w:szCs w:val="24"/>
        </w:rPr>
        <w:t xml:space="preserve"> Необходимо, в следующем учебном году всем учителям-предметникам усилить подготовку к ГИА., Вести работу по более раннему определению ряда предметов, которые будут выбраны для сдачи экзаменов в период государственной итоговой аттестации, чтобы как можно раньше включиться в процесс подготовки к ЕГЭ по своему предмету.</w:t>
      </w:r>
    </w:p>
    <w:p w:rsidR="00AF7769" w:rsidRPr="000A66E2" w:rsidRDefault="00AF7769" w:rsidP="000A66E2">
      <w:pPr>
        <w:pStyle w:val="2"/>
        <w:spacing w:line="276" w:lineRule="auto"/>
        <w:rPr>
          <w:rFonts w:ascii="Times New Roman" w:hAnsi="Times New Roman" w:cs="Times New Roman"/>
          <w:color w:val="auto"/>
          <w:sz w:val="24"/>
          <w:szCs w:val="24"/>
        </w:rPr>
      </w:pPr>
      <w:bookmarkStart w:id="30" w:name="_Toc488929987"/>
      <w:bookmarkStart w:id="31" w:name="_Toc488930239"/>
      <w:bookmarkStart w:id="32" w:name="_Toc488997714"/>
      <w:r w:rsidRPr="000A66E2">
        <w:rPr>
          <w:rFonts w:ascii="Times New Roman" w:hAnsi="Times New Roman" w:cs="Times New Roman"/>
          <w:color w:val="auto"/>
          <w:sz w:val="24"/>
          <w:szCs w:val="24"/>
        </w:rPr>
        <w:t>Работа с одаренными детьми</w:t>
      </w:r>
      <w:bookmarkEnd w:id="30"/>
      <w:bookmarkEnd w:id="31"/>
      <w:bookmarkEnd w:id="32"/>
    </w:p>
    <w:p w:rsidR="00874BEC" w:rsidRPr="000A66E2" w:rsidRDefault="00874BEC" w:rsidP="000A66E2">
      <w:pPr>
        <w:spacing w:line="276" w:lineRule="auto"/>
        <w:rPr>
          <w:sz w:val="24"/>
          <w:szCs w:val="24"/>
        </w:rPr>
      </w:pPr>
    </w:p>
    <w:p w:rsidR="00AF7769" w:rsidRPr="000A66E2" w:rsidRDefault="00AF7769" w:rsidP="000A66E2">
      <w:pPr>
        <w:spacing w:line="276" w:lineRule="auto"/>
        <w:ind w:firstLine="709"/>
        <w:jc w:val="both"/>
        <w:rPr>
          <w:rFonts w:eastAsia="Times New Roman"/>
          <w:sz w:val="24"/>
          <w:szCs w:val="24"/>
        </w:rPr>
      </w:pPr>
      <w:r w:rsidRPr="000A66E2">
        <w:rPr>
          <w:rFonts w:eastAsia="Times New Roman"/>
          <w:sz w:val="24"/>
          <w:szCs w:val="24"/>
        </w:rPr>
        <w:t xml:space="preserve">Создание условий для выявления и развития одаренных детей, реализации их потенциальных возможностей – приоритетная задача современного общества и школы. В целях развития интеллектуальных и творческих возможностей одаренных детей в школе проводится большая работа. </w:t>
      </w:r>
    </w:p>
    <w:p w:rsidR="00AF7769" w:rsidRPr="000A66E2" w:rsidRDefault="00AF7769" w:rsidP="000A66E2">
      <w:pPr>
        <w:tabs>
          <w:tab w:val="left" w:pos="1134"/>
        </w:tabs>
        <w:suppressAutoHyphens/>
        <w:spacing w:line="276" w:lineRule="auto"/>
        <w:ind w:firstLine="284"/>
        <w:jc w:val="both"/>
        <w:rPr>
          <w:rFonts w:eastAsia="Times New Roman"/>
          <w:sz w:val="24"/>
          <w:szCs w:val="24"/>
        </w:rPr>
      </w:pPr>
      <w:r w:rsidRPr="000A66E2">
        <w:rPr>
          <w:rFonts w:eastAsia="Times New Roman"/>
          <w:sz w:val="24"/>
          <w:szCs w:val="24"/>
        </w:rPr>
        <w:t>Обучающиеся школы в течение учебного года принимали активное участие в олимпиадном движении школьников, включающее всероссийскую олимпиаду школьников, университетские олимпиады, олимпиады, вошедшие в федеральный перечень, интернет-олимпиады для школьников, дистанционные предметные олимпиады.</w:t>
      </w:r>
    </w:p>
    <w:p w:rsidR="00AF7769" w:rsidRPr="000A66E2" w:rsidRDefault="00AF7769" w:rsidP="000A66E2">
      <w:pPr>
        <w:pStyle w:val="3"/>
        <w:spacing w:after="0" w:line="276" w:lineRule="auto"/>
        <w:ind w:left="0" w:right="96" w:firstLine="539"/>
        <w:jc w:val="both"/>
        <w:rPr>
          <w:sz w:val="24"/>
          <w:szCs w:val="24"/>
        </w:rPr>
      </w:pPr>
      <w:r w:rsidRPr="000A66E2">
        <w:rPr>
          <w:sz w:val="24"/>
          <w:szCs w:val="24"/>
        </w:rPr>
        <w:t>Актуальной сегодня является проблема выявления, поддержки и развития творчески одарённых детей как интеллектуального и духовного потенциала общества.</w:t>
      </w:r>
    </w:p>
    <w:p w:rsidR="00AF7769" w:rsidRPr="000A66E2" w:rsidRDefault="00AF7769" w:rsidP="000A66E2">
      <w:pPr>
        <w:spacing w:line="276" w:lineRule="auto"/>
        <w:ind w:firstLine="567"/>
        <w:jc w:val="both"/>
        <w:rPr>
          <w:rFonts w:eastAsia="Times New Roman"/>
          <w:sz w:val="24"/>
          <w:szCs w:val="24"/>
        </w:rPr>
      </w:pPr>
      <w:r w:rsidRPr="000A66E2">
        <w:rPr>
          <w:rFonts w:eastAsia="Times New Roman"/>
          <w:sz w:val="24"/>
          <w:szCs w:val="24"/>
        </w:rPr>
        <w:t xml:space="preserve">С  целью  выявления  интеллектуальных  способностей  в    школе проводятся  предметные  олимпиады,  где  принимают  участие  все  желающие.  Каждый учитель должен иметь план подготовки учащихся к олимпиаде. Результаты школьных олимпиад  говорят  о  необходимости  систематического  использования  заданий повышенной трудности, на развитие логического мышления. </w:t>
      </w:r>
    </w:p>
    <w:p w:rsidR="00AF7769" w:rsidRPr="000A66E2" w:rsidRDefault="00AF7769" w:rsidP="000A66E2">
      <w:pPr>
        <w:spacing w:line="276" w:lineRule="auto"/>
        <w:ind w:firstLine="708"/>
        <w:jc w:val="both"/>
        <w:rPr>
          <w:sz w:val="24"/>
          <w:szCs w:val="24"/>
        </w:rPr>
      </w:pPr>
      <w:r w:rsidRPr="000A66E2">
        <w:rPr>
          <w:sz w:val="24"/>
          <w:szCs w:val="24"/>
        </w:rPr>
        <w:lastRenderedPageBreak/>
        <w:t>На основании приказа Управления образования Департамента по социальной политике Администрации го Саранск от 11.09.2015 № 01-02/252 и согласно Порядку проведения школьного этапа Всероссийской олимпиады школьников в го Саранск  в МОУ СОШ № 11 проведены предметные олимпиады. В олимпиаде приняли участие 200, что составляет 54% учащихся школы. По сравнению с 2014-15 учебным годом количество участников увеличилось на 14 человек. Олимпиада проведена  по 17 предметам. Учащиеся школы не приняли участие в олимпиаде по астрономии, экологии, экономике. Многие учащиеся приняли участие в 2-х и более предметах.</w:t>
      </w:r>
    </w:p>
    <w:p w:rsidR="00AF7769" w:rsidRPr="000A66E2" w:rsidRDefault="00AF7769" w:rsidP="000A66E2">
      <w:pPr>
        <w:spacing w:line="276" w:lineRule="auto"/>
        <w:ind w:firstLine="708"/>
        <w:jc w:val="both"/>
        <w:rPr>
          <w:sz w:val="24"/>
          <w:szCs w:val="24"/>
        </w:rPr>
      </w:pPr>
    </w:p>
    <w:p w:rsidR="00AF7769" w:rsidRPr="000A66E2" w:rsidRDefault="00AF7769" w:rsidP="000A66E2">
      <w:pPr>
        <w:spacing w:line="276" w:lineRule="auto"/>
        <w:ind w:firstLine="708"/>
        <w:jc w:val="center"/>
        <w:rPr>
          <w:b/>
          <w:sz w:val="24"/>
          <w:szCs w:val="24"/>
        </w:rPr>
      </w:pPr>
      <w:r w:rsidRPr="000A66E2">
        <w:rPr>
          <w:b/>
          <w:sz w:val="24"/>
          <w:szCs w:val="24"/>
        </w:rPr>
        <w:t>Количественные данные по школьному этапу олимпиады школьников</w:t>
      </w:r>
    </w:p>
    <w:p w:rsidR="00AF7769" w:rsidRPr="000A66E2" w:rsidRDefault="00AF7769" w:rsidP="000A66E2">
      <w:pPr>
        <w:spacing w:line="276" w:lineRule="auto"/>
        <w:ind w:firstLine="708"/>
        <w:jc w:val="both"/>
        <w:rPr>
          <w:b/>
          <w:sz w:val="24"/>
          <w:szCs w:val="24"/>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1559"/>
        <w:gridCol w:w="1559"/>
        <w:gridCol w:w="1843"/>
        <w:gridCol w:w="1559"/>
      </w:tblGrid>
      <w:tr w:rsidR="00AF7769" w:rsidRPr="000A66E2" w:rsidTr="002D6BBE">
        <w:trPr>
          <w:trHeight w:val="300"/>
        </w:trPr>
        <w:tc>
          <w:tcPr>
            <w:tcW w:w="2567" w:type="dxa"/>
            <w:shd w:val="clear" w:color="auto" w:fill="D9D9D9"/>
            <w:noWrap/>
            <w:vAlign w:val="bottom"/>
            <w:hideMark/>
          </w:tcPr>
          <w:p w:rsidR="00AF7769" w:rsidRPr="000A66E2" w:rsidRDefault="00AF7769" w:rsidP="000A66E2">
            <w:pPr>
              <w:spacing w:line="276" w:lineRule="auto"/>
              <w:rPr>
                <w:b/>
                <w:color w:val="000000"/>
                <w:sz w:val="24"/>
                <w:szCs w:val="24"/>
              </w:rPr>
            </w:pPr>
            <w:r w:rsidRPr="000A66E2">
              <w:rPr>
                <w:b/>
                <w:color w:val="000000"/>
                <w:sz w:val="24"/>
                <w:szCs w:val="24"/>
              </w:rPr>
              <w:t>Предмет</w:t>
            </w:r>
          </w:p>
        </w:tc>
        <w:tc>
          <w:tcPr>
            <w:tcW w:w="1559" w:type="dxa"/>
            <w:shd w:val="clear" w:color="auto" w:fill="D9D9D9"/>
            <w:noWrap/>
            <w:vAlign w:val="bottom"/>
            <w:hideMark/>
          </w:tcPr>
          <w:p w:rsidR="00AF7769" w:rsidRPr="000A66E2" w:rsidRDefault="00AF7769" w:rsidP="000A66E2">
            <w:pPr>
              <w:spacing w:line="276" w:lineRule="auto"/>
              <w:rPr>
                <w:b/>
                <w:color w:val="000000"/>
                <w:sz w:val="24"/>
                <w:szCs w:val="24"/>
              </w:rPr>
            </w:pPr>
            <w:r w:rsidRPr="000A66E2">
              <w:rPr>
                <w:b/>
                <w:color w:val="000000"/>
                <w:sz w:val="24"/>
                <w:szCs w:val="24"/>
              </w:rPr>
              <w:t>2012-2013</w:t>
            </w:r>
          </w:p>
        </w:tc>
        <w:tc>
          <w:tcPr>
            <w:tcW w:w="1559" w:type="dxa"/>
            <w:shd w:val="clear" w:color="auto" w:fill="D9D9D9"/>
            <w:noWrap/>
            <w:vAlign w:val="bottom"/>
            <w:hideMark/>
          </w:tcPr>
          <w:p w:rsidR="00AF7769" w:rsidRPr="000A66E2" w:rsidRDefault="00AF7769" w:rsidP="000A66E2">
            <w:pPr>
              <w:spacing w:line="276" w:lineRule="auto"/>
              <w:rPr>
                <w:b/>
                <w:color w:val="000000"/>
                <w:sz w:val="24"/>
                <w:szCs w:val="24"/>
              </w:rPr>
            </w:pPr>
            <w:r w:rsidRPr="000A66E2">
              <w:rPr>
                <w:b/>
                <w:color w:val="000000"/>
                <w:sz w:val="24"/>
                <w:szCs w:val="24"/>
              </w:rPr>
              <w:t>2013-2014</w:t>
            </w:r>
          </w:p>
        </w:tc>
        <w:tc>
          <w:tcPr>
            <w:tcW w:w="1843" w:type="dxa"/>
            <w:shd w:val="clear" w:color="auto" w:fill="D9D9D9"/>
            <w:noWrap/>
            <w:vAlign w:val="bottom"/>
            <w:hideMark/>
          </w:tcPr>
          <w:p w:rsidR="00AF7769" w:rsidRPr="000A66E2" w:rsidRDefault="00AF7769" w:rsidP="000A66E2">
            <w:pPr>
              <w:spacing w:line="276" w:lineRule="auto"/>
              <w:rPr>
                <w:b/>
                <w:color w:val="000000"/>
                <w:sz w:val="24"/>
                <w:szCs w:val="24"/>
              </w:rPr>
            </w:pPr>
            <w:r w:rsidRPr="000A66E2">
              <w:rPr>
                <w:b/>
                <w:color w:val="000000"/>
                <w:sz w:val="24"/>
                <w:szCs w:val="24"/>
              </w:rPr>
              <w:t>2014-2015</w:t>
            </w:r>
          </w:p>
        </w:tc>
        <w:tc>
          <w:tcPr>
            <w:tcW w:w="1559" w:type="dxa"/>
            <w:shd w:val="clear" w:color="auto" w:fill="D9D9D9"/>
            <w:noWrap/>
            <w:vAlign w:val="bottom"/>
            <w:hideMark/>
          </w:tcPr>
          <w:p w:rsidR="00AF7769" w:rsidRPr="000A66E2" w:rsidRDefault="00AF7769" w:rsidP="000A66E2">
            <w:pPr>
              <w:spacing w:line="276" w:lineRule="auto"/>
              <w:rPr>
                <w:b/>
                <w:color w:val="000000"/>
                <w:sz w:val="24"/>
                <w:szCs w:val="24"/>
              </w:rPr>
            </w:pPr>
            <w:r w:rsidRPr="000A66E2">
              <w:rPr>
                <w:b/>
                <w:color w:val="000000"/>
                <w:sz w:val="24"/>
                <w:szCs w:val="24"/>
              </w:rPr>
              <w:t>2015 -2016</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Английский язык</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18</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35</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20</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46</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Биология</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26</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37</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19</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53</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География</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24</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21</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46</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49</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Информатика</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10</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18</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6</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12</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Искусство</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0</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0</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20</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26</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История</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31</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35</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42</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33</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Литература</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11</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29</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17</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32</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Математика</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31</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38</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37</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57</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Немецкий язык</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13</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25</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20</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29</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Обществознание</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30</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24</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41</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36</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ОБЖ</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0</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17</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9</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22</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Право</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8</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10</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0</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17</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Русский язык</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27</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36</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36</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61</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Технология (м)</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0</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0</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9</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15</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Технология (д)</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9</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16</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17</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24</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Физика</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27</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30</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26</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39</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Физкультура</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21</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36</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54</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44</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Химия</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31</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13</w:t>
            </w:r>
          </w:p>
        </w:tc>
        <w:tc>
          <w:tcPr>
            <w:tcW w:w="1843"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18</w:t>
            </w:r>
          </w:p>
        </w:tc>
        <w:tc>
          <w:tcPr>
            <w:tcW w:w="155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24</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b/>
                <w:bCs/>
                <w:color w:val="000000"/>
                <w:sz w:val="24"/>
                <w:szCs w:val="24"/>
              </w:rPr>
            </w:pPr>
            <w:r w:rsidRPr="000A66E2">
              <w:rPr>
                <w:b/>
                <w:bCs/>
                <w:color w:val="000000"/>
                <w:sz w:val="24"/>
                <w:szCs w:val="24"/>
              </w:rPr>
              <w:t>ИТОГО</w:t>
            </w:r>
          </w:p>
        </w:tc>
        <w:tc>
          <w:tcPr>
            <w:tcW w:w="1559" w:type="dxa"/>
            <w:shd w:val="clear" w:color="auto" w:fill="auto"/>
            <w:noWrap/>
            <w:vAlign w:val="bottom"/>
            <w:hideMark/>
          </w:tcPr>
          <w:p w:rsidR="00AF7769" w:rsidRPr="000A66E2" w:rsidRDefault="00AF7769" w:rsidP="000A66E2">
            <w:pPr>
              <w:spacing w:line="276" w:lineRule="auto"/>
              <w:rPr>
                <w:b/>
                <w:bCs/>
                <w:color w:val="000000"/>
                <w:sz w:val="24"/>
                <w:szCs w:val="24"/>
              </w:rPr>
            </w:pPr>
            <w:r w:rsidRPr="000A66E2">
              <w:rPr>
                <w:b/>
                <w:bCs/>
                <w:color w:val="000000"/>
                <w:sz w:val="24"/>
                <w:szCs w:val="24"/>
              </w:rPr>
              <w:t>317</w:t>
            </w:r>
          </w:p>
        </w:tc>
        <w:tc>
          <w:tcPr>
            <w:tcW w:w="1559" w:type="dxa"/>
            <w:shd w:val="clear" w:color="auto" w:fill="auto"/>
            <w:noWrap/>
            <w:vAlign w:val="bottom"/>
            <w:hideMark/>
          </w:tcPr>
          <w:p w:rsidR="00AF7769" w:rsidRPr="000A66E2" w:rsidRDefault="00AF7769" w:rsidP="000A66E2">
            <w:pPr>
              <w:spacing w:line="276" w:lineRule="auto"/>
              <w:rPr>
                <w:b/>
                <w:bCs/>
                <w:color w:val="000000"/>
                <w:sz w:val="24"/>
                <w:szCs w:val="24"/>
              </w:rPr>
            </w:pPr>
            <w:r w:rsidRPr="000A66E2">
              <w:rPr>
                <w:b/>
                <w:bCs/>
                <w:color w:val="000000"/>
                <w:sz w:val="24"/>
                <w:szCs w:val="24"/>
              </w:rPr>
              <w:t>420</w:t>
            </w:r>
          </w:p>
        </w:tc>
        <w:tc>
          <w:tcPr>
            <w:tcW w:w="1843" w:type="dxa"/>
            <w:shd w:val="clear" w:color="auto" w:fill="auto"/>
            <w:noWrap/>
            <w:vAlign w:val="bottom"/>
            <w:hideMark/>
          </w:tcPr>
          <w:p w:rsidR="00AF7769" w:rsidRPr="000A66E2" w:rsidRDefault="00AF7769" w:rsidP="000A66E2">
            <w:pPr>
              <w:spacing w:line="276" w:lineRule="auto"/>
              <w:rPr>
                <w:b/>
                <w:bCs/>
                <w:color w:val="000000"/>
                <w:sz w:val="24"/>
                <w:szCs w:val="24"/>
              </w:rPr>
            </w:pPr>
            <w:r w:rsidRPr="000A66E2">
              <w:rPr>
                <w:b/>
                <w:bCs/>
                <w:color w:val="000000"/>
                <w:sz w:val="24"/>
                <w:szCs w:val="24"/>
              </w:rPr>
              <w:t>437</w:t>
            </w:r>
          </w:p>
        </w:tc>
        <w:tc>
          <w:tcPr>
            <w:tcW w:w="1559" w:type="dxa"/>
            <w:shd w:val="clear" w:color="auto" w:fill="auto"/>
            <w:noWrap/>
            <w:vAlign w:val="bottom"/>
            <w:hideMark/>
          </w:tcPr>
          <w:p w:rsidR="00AF7769" w:rsidRPr="000A66E2" w:rsidRDefault="00AF7769" w:rsidP="000A66E2">
            <w:pPr>
              <w:spacing w:line="276" w:lineRule="auto"/>
              <w:rPr>
                <w:b/>
                <w:bCs/>
                <w:color w:val="000000"/>
                <w:sz w:val="24"/>
                <w:szCs w:val="24"/>
              </w:rPr>
            </w:pPr>
            <w:r w:rsidRPr="000A66E2">
              <w:rPr>
                <w:b/>
                <w:bCs/>
                <w:color w:val="000000"/>
                <w:sz w:val="24"/>
                <w:szCs w:val="24"/>
              </w:rPr>
              <w:t>619</w:t>
            </w:r>
          </w:p>
        </w:tc>
      </w:tr>
    </w:tbl>
    <w:p w:rsidR="00AF7769" w:rsidRPr="000A66E2" w:rsidRDefault="00AF7769" w:rsidP="000A66E2">
      <w:pPr>
        <w:spacing w:line="276" w:lineRule="auto"/>
        <w:ind w:firstLine="708"/>
        <w:jc w:val="both"/>
        <w:rPr>
          <w:sz w:val="24"/>
          <w:szCs w:val="24"/>
        </w:rPr>
      </w:pPr>
    </w:p>
    <w:p w:rsidR="00AF7769" w:rsidRPr="000A66E2" w:rsidRDefault="00AF7769" w:rsidP="000A66E2">
      <w:pPr>
        <w:spacing w:line="276" w:lineRule="auto"/>
        <w:ind w:firstLine="708"/>
        <w:jc w:val="both"/>
        <w:rPr>
          <w:sz w:val="24"/>
          <w:szCs w:val="24"/>
        </w:rPr>
      </w:pPr>
      <w:r w:rsidRPr="000A66E2">
        <w:rPr>
          <w:sz w:val="24"/>
          <w:szCs w:val="24"/>
        </w:rPr>
        <w:t>Следует заметить, что количество участников олимпиады по всем предметам в 2015-16 учебном году увеличилось. Наиболее многочисленны олимпиады по русскому языку, математике, географии, биологии. Количество победителей – 86 чел (14%), призеров (17%)</w:t>
      </w:r>
    </w:p>
    <w:p w:rsidR="00AF7769" w:rsidRPr="000A66E2" w:rsidRDefault="00AF7769" w:rsidP="000A66E2">
      <w:pPr>
        <w:spacing w:line="276" w:lineRule="auto"/>
        <w:ind w:firstLine="708"/>
        <w:jc w:val="both"/>
        <w:rPr>
          <w:sz w:val="24"/>
          <w:szCs w:val="24"/>
        </w:rPr>
      </w:pPr>
      <w:r w:rsidRPr="000A66E2">
        <w:rPr>
          <w:sz w:val="24"/>
          <w:szCs w:val="24"/>
        </w:rPr>
        <w:t>На основании приказа Управления образования Департамента по социальной политике Администрации го Саранск от 6.11.2015 № 01-02/369 и согласно Порядку проведения муниципального этапа Всероссийской олимпиады школьников в го Саранск 53 учащихся МОУ СОШ № 11 приняли участие в предметных олимпиадах. По сравнению с 2014-15 учебным годом количество участников увеличилось на 8 человек.</w:t>
      </w:r>
    </w:p>
    <w:p w:rsidR="00AF7769" w:rsidRPr="000A66E2" w:rsidRDefault="00AF7769" w:rsidP="000A66E2">
      <w:pPr>
        <w:spacing w:line="276" w:lineRule="auto"/>
        <w:ind w:firstLine="708"/>
        <w:jc w:val="center"/>
        <w:rPr>
          <w:b/>
          <w:sz w:val="24"/>
          <w:szCs w:val="24"/>
        </w:rPr>
      </w:pPr>
    </w:p>
    <w:p w:rsidR="00AF7769" w:rsidRPr="000A66E2" w:rsidRDefault="00AF7769" w:rsidP="000A66E2">
      <w:pPr>
        <w:spacing w:line="276" w:lineRule="auto"/>
        <w:ind w:firstLine="708"/>
        <w:jc w:val="center"/>
        <w:rPr>
          <w:b/>
          <w:sz w:val="24"/>
          <w:szCs w:val="24"/>
        </w:rPr>
      </w:pPr>
      <w:r w:rsidRPr="000A66E2">
        <w:rPr>
          <w:b/>
          <w:sz w:val="24"/>
          <w:szCs w:val="24"/>
        </w:rPr>
        <w:t>Количественные данные по муниципальному этапу олимпиады школьников</w:t>
      </w:r>
    </w:p>
    <w:p w:rsidR="00AF7769" w:rsidRPr="000A66E2" w:rsidRDefault="00AF7769" w:rsidP="000A66E2">
      <w:pPr>
        <w:spacing w:line="276" w:lineRule="auto"/>
        <w:ind w:firstLine="708"/>
        <w:jc w:val="center"/>
        <w:rPr>
          <w:b/>
          <w:sz w:val="24"/>
          <w:szCs w:val="24"/>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1559"/>
        <w:gridCol w:w="1610"/>
        <w:gridCol w:w="1754"/>
        <w:gridCol w:w="1739"/>
      </w:tblGrid>
      <w:tr w:rsidR="00AF7769" w:rsidRPr="000A66E2" w:rsidTr="002D6BBE">
        <w:trPr>
          <w:trHeight w:val="300"/>
        </w:trPr>
        <w:tc>
          <w:tcPr>
            <w:tcW w:w="2567" w:type="dxa"/>
            <w:shd w:val="clear" w:color="auto" w:fill="D9D9D9"/>
            <w:noWrap/>
            <w:vAlign w:val="bottom"/>
            <w:hideMark/>
          </w:tcPr>
          <w:p w:rsidR="00AF7769" w:rsidRPr="000A66E2" w:rsidRDefault="00AF7769" w:rsidP="000A66E2">
            <w:pPr>
              <w:spacing w:line="276" w:lineRule="auto"/>
              <w:rPr>
                <w:b/>
                <w:color w:val="000000"/>
                <w:sz w:val="24"/>
                <w:szCs w:val="24"/>
              </w:rPr>
            </w:pPr>
            <w:r w:rsidRPr="000A66E2">
              <w:rPr>
                <w:b/>
                <w:color w:val="000000"/>
                <w:sz w:val="24"/>
                <w:szCs w:val="24"/>
              </w:rPr>
              <w:lastRenderedPageBreak/>
              <w:t>предмет</w:t>
            </w:r>
          </w:p>
        </w:tc>
        <w:tc>
          <w:tcPr>
            <w:tcW w:w="1559" w:type="dxa"/>
            <w:shd w:val="clear" w:color="auto" w:fill="D9D9D9"/>
            <w:vAlign w:val="bottom"/>
          </w:tcPr>
          <w:p w:rsidR="00AF7769" w:rsidRPr="000A66E2" w:rsidRDefault="00AF7769" w:rsidP="000A66E2">
            <w:pPr>
              <w:spacing w:line="276" w:lineRule="auto"/>
              <w:rPr>
                <w:b/>
                <w:color w:val="000000"/>
                <w:sz w:val="24"/>
                <w:szCs w:val="24"/>
              </w:rPr>
            </w:pPr>
            <w:r w:rsidRPr="000A66E2">
              <w:rPr>
                <w:b/>
                <w:color w:val="000000"/>
                <w:sz w:val="24"/>
                <w:szCs w:val="24"/>
              </w:rPr>
              <w:t>2012-2013</w:t>
            </w:r>
          </w:p>
        </w:tc>
        <w:tc>
          <w:tcPr>
            <w:tcW w:w="1610" w:type="dxa"/>
            <w:shd w:val="clear" w:color="auto" w:fill="D9D9D9"/>
            <w:vAlign w:val="bottom"/>
          </w:tcPr>
          <w:p w:rsidR="00AF7769" w:rsidRPr="000A66E2" w:rsidRDefault="00AF7769" w:rsidP="000A66E2">
            <w:pPr>
              <w:spacing w:line="276" w:lineRule="auto"/>
              <w:rPr>
                <w:b/>
                <w:color w:val="000000"/>
                <w:sz w:val="24"/>
                <w:szCs w:val="24"/>
              </w:rPr>
            </w:pPr>
            <w:r w:rsidRPr="000A66E2">
              <w:rPr>
                <w:b/>
                <w:color w:val="000000"/>
                <w:sz w:val="24"/>
                <w:szCs w:val="24"/>
              </w:rPr>
              <w:t>2013-2014</w:t>
            </w:r>
          </w:p>
        </w:tc>
        <w:tc>
          <w:tcPr>
            <w:tcW w:w="1754" w:type="dxa"/>
            <w:shd w:val="clear" w:color="auto" w:fill="D9D9D9"/>
            <w:vAlign w:val="bottom"/>
          </w:tcPr>
          <w:p w:rsidR="00AF7769" w:rsidRPr="000A66E2" w:rsidRDefault="00AF7769" w:rsidP="000A66E2">
            <w:pPr>
              <w:spacing w:line="276" w:lineRule="auto"/>
              <w:rPr>
                <w:b/>
                <w:color w:val="000000"/>
                <w:sz w:val="24"/>
                <w:szCs w:val="24"/>
              </w:rPr>
            </w:pPr>
            <w:r w:rsidRPr="000A66E2">
              <w:rPr>
                <w:b/>
                <w:color w:val="000000"/>
                <w:sz w:val="24"/>
                <w:szCs w:val="24"/>
              </w:rPr>
              <w:t>2014-2015</w:t>
            </w:r>
          </w:p>
        </w:tc>
        <w:tc>
          <w:tcPr>
            <w:tcW w:w="1739" w:type="dxa"/>
            <w:shd w:val="clear" w:color="auto" w:fill="D9D9D9"/>
            <w:vAlign w:val="bottom"/>
          </w:tcPr>
          <w:p w:rsidR="00AF7769" w:rsidRPr="000A66E2" w:rsidRDefault="00AF7769" w:rsidP="000A66E2">
            <w:pPr>
              <w:spacing w:line="276" w:lineRule="auto"/>
              <w:rPr>
                <w:b/>
                <w:color w:val="000000"/>
                <w:sz w:val="24"/>
                <w:szCs w:val="24"/>
              </w:rPr>
            </w:pPr>
            <w:r w:rsidRPr="000A66E2">
              <w:rPr>
                <w:b/>
                <w:color w:val="000000"/>
                <w:sz w:val="24"/>
                <w:szCs w:val="24"/>
              </w:rPr>
              <w:t>2015-2016</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Английский язык</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2</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3</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1</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4</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Биология</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5</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4</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9</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10</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География</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5</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5</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6</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8</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Информатика</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2</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2</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1</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1</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Искусство</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0</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0</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2</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2</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История</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4</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4</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7</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8</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Литература</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0</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1</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5</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5</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Математика</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3</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5</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5</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6</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Немецкий язык</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3</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1</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5</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1</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Обществознание</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4</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5</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6</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8</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ОБЖ</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0</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2</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3</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4</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Право</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2</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1</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0</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3</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Русский язык</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5</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5</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6</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11</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Технология (м)</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0</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0</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2</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0</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Технология (д)</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1</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2</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2</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1</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Физика</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3</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3</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3</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5</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Физкультура</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2</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2</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4</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4</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Химия</w:t>
            </w:r>
          </w:p>
        </w:tc>
        <w:tc>
          <w:tcPr>
            <w:tcW w:w="1559" w:type="dxa"/>
            <w:vAlign w:val="bottom"/>
          </w:tcPr>
          <w:p w:rsidR="00AF7769" w:rsidRPr="000A66E2" w:rsidRDefault="00AF7769" w:rsidP="000A66E2">
            <w:pPr>
              <w:spacing w:line="276" w:lineRule="auto"/>
              <w:rPr>
                <w:color w:val="000000"/>
                <w:sz w:val="24"/>
                <w:szCs w:val="24"/>
              </w:rPr>
            </w:pPr>
            <w:r w:rsidRPr="000A66E2">
              <w:rPr>
                <w:color w:val="000000"/>
                <w:sz w:val="24"/>
                <w:szCs w:val="24"/>
              </w:rPr>
              <w:t>4</w:t>
            </w:r>
          </w:p>
        </w:tc>
        <w:tc>
          <w:tcPr>
            <w:tcW w:w="1610" w:type="dxa"/>
            <w:vAlign w:val="bottom"/>
          </w:tcPr>
          <w:p w:rsidR="00AF7769" w:rsidRPr="000A66E2" w:rsidRDefault="00AF7769" w:rsidP="000A66E2">
            <w:pPr>
              <w:spacing w:line="276" w:lineRule="auto"/>
              <w:rPr>
                <w:color w:val="000000"/>
                <w:sz w:val="24"/>
                <w:szCs w:val="24"/>
              </w:rPr>
            </w:pPr>
            <w:r w:rsidRPr="000A66E2">
              <w:rPr>
                <w:color w:val="000000"/>
                <w:sz w:val="24"/>
                <w:szCs w:val="24"/>
              </w:rPr>
              <w:t>4</w:t>
            </w:r>
          </w:p>
        </w:tc>
        <w:tc>
          <w:tcPr>
            <w:tcW w:w="1754" w:type="dxa"/>
            <w:vAlign w:val="bottom"/>
          </w:tcPr>
          <w:p w:rsidR="00AF7769" w:rsidRPr="000A66E2" w:rsidRDefault="00AF7769" w:rsidP="000A66E2">
            <w:pPr>
              <w:spacing w:line="276" w:lineRule="auto"/>
              <w:rPr>
                <w:color w:val="000000"/>
                <w:sz w:val="24"/>
                <w:szCs w:val="24"/>
              </w:rPr>
            </w:pPr>
            <w:r w:rsidRPr="000A66E2">
              <w:rPr>
                <w:color w:val="000000"/>
                <w:sz w:val="24"/>
                <w:szCs w:val="24"/>
              </w:rPr>
              <w:t>6</w:t>
            </w:r>
          </w:p>
        </w:tc>
        <w:tc>
          <w:tcPr>
            <w:tcW w:w="1739" w:type="dxa"/>
            <w:vAlign w:val="bottom"/>
          </w:tcPr>
          <w:p w:rsidR="00AF7769" w:rsidRPr="000A66E2" w:rsidRDefault="00AF7769" w:rsidP="000A66E2">
            <w:pPr>
              <w:spacing w:line="276" w:lineRule="auto"/>
              <w:rPr>
                <w:color w:val="000000"/>
                <w:sz w:val="24"/>
                <w:szCs w:val="24"/>
              </w:rPr>
            </w:pPr>
            <w:r w:rsidRPr="000A66E2">
              <w:rPr>
                <w:color w:val="000000"/>
                <w:sz w:val="24"/>
                <w:szCs w:val="24"/>
              </w:rPr>
              <w:t>6</w:t>
            </w:r>
          </w:p>
        </w:tc>
      </w:tr>
      <w:tr w:rsidR="00AF7769" w:rsidRPr="000A66E2" w:rsidTr="002D6BBE">
        <w:trPr>
          <w:trHeight w:val="300"/>
        </w:trPr>
        <w:tc>
          <w:tcPr>
            <w:tcW w:w="2567" w:type="dxa"/>
            <w:shd w:val="clear" w:color="auto" w:fill="auto"/>
            <w:noWrap/>
            <w:vAlign w:val="bottom"/>
            <w:hideMark/>
          </w:tcPr>
          <w:p w:rsidR="00AF7769" w:rsidRPr="000A66E2" w:rsidRDefault="00AF7769" w:rsidP="000A66E2">
            <w:pPr>
              <w:spacing w:line="276" w:lineRule="auto"/>
              <w:rPr>
                <w:b/>
                <w:bCs/>
                <w:color w:val="000000"/>
                <w:sz w:val="24"/>
                <w:szCs w:val="24"/>
              </w:rPr>
            </w:pPr>
            <w:r w:rsidRPr="000A66E2">
              <w:rPr>
                <w:b/>
                <w:bCs/>
                <w:color w:val="000000"/>
                <w:sz w:val="24"/>
                <w:szCs w:val="24"/>
              </w:rPr>
              <w:t>ИТОГО</w:t>
            </w:r>
          </w:p>
        </w:tc>
        <w:tc>
          <w:tcPr>
            <w:tcW w:w="1559" w:type="dxa"/>
            <w:vAlign w:val="bottom"/>
          </w:tcPr>
          <w:p w:rsidR="00AF7769" w:rsidRPr="000A66E2" w:rsidRDefault="00AF7769" w:rsidP="000A66E2">
            <w:pPr>
              <w:spacing w:line="276" w:lineRule="auto"/>
              <w:rPr>
                <w:b/>
                <w:bCs/>
                <w:color w:val="000000"/>
                <w:sz w:val="24"/>
                <w:szCs w:val="24"/>
              </w:rPr>
            </w:pPr>
            <w:r w:rsidRPr="000A66E2">
              <w:rPr>
                <w:b/>
                <w:bCs/>
                <w:color w:val="000000"/>
                <w:sz w:val="24"/>
                <w:szCs w:val="24"/>
              </w:rPr>
              <w:t>45</w:t>
            </w:r>
          </w:p>
        </w:tc>
        <w:tc>
          <w:tcPr>
            <w:tcW w:w="1610" w:type="dxa"/>
            <w:vAlign w:val="bottom"/>
          </w:tcPr>
          <w:p w:rsidR="00AF7769" w:rsidRPr="000A66E2" w:rsidRDefault="00AF7769" w:rsidP="000A66E2">
            <w:pPr>
              <w:spacing w:line="276" w:lineRule="auto"/>
              <w:rPr>
                <w:b/>
                <w:bCs/>
                <w:color w:val="000000"/>
                <w:sz w:val="24"/>
                <w:szCs w:val="24"/>
              </w:rPr>
            </w:pPr>
            <w:r w:rsidRPr="000A66E2">
              <w:rPr>
                <w:b/>
                <w:bCs/>
                <w:color w:val="000000"/>
                <w:sz w:val="24"/>
                <w:szCs w:val="24"/>
              </w:rPr>
              <w:t>49</w:t>
            </w:r>
          </w:p>
        </w:tc>
        <w:tc>
          <w:tcPr>
            <w:tcW w:w="1754" w:type="dxa"/>
            <w:vAlign w:val="bottom"/>
          </w:tcPr>
          <w:p w:rsidR="00AF7769" w:rsidRPr="000A66E2" w:rsidRDefault="00AF7769" w:rsidP="000A66E2">
            <w:pPr>
              <w:spacing w:line="276" w:lineRule="auto"/>
              <w:rPr>
                <w:b/>
                <w:bCs/>
                <w:color w:val="000000"/>
                <w:sz w:val="24"/>
                <w:szCs w:val="24"/>
              </w:rPr>
            </w:pPr>
            <w:r w:rsidRPr="000A66E2">
              <w:rPr>
                <w:b/>
                <w:bCs/>
                <w:color w:val="000000"/>
                <w:sz w:val="24"/>
                <w:szCs w:val="24"/>
              </w:rPr>
              <w:t>73</w:t>
            </w:r>
          </w:p>
        </w:tc>
        <w:tc>
          <w:tcPr>
            <w:tcW w:w="1739" w:type="dxa"/>
            <w:vAlign w:val="bottom"/>
          </w:tcPr>
          <w:p w:rsidR="00AF7769" w:rsidRPr="000A66E2" w:rsidRDefault="00AF7769" w:rsidP="000A66E2">
            <w:pPr>
              <w:spacing w:line="276" w:lineRule="auto"/>
              <w:rPr>
                <w:b/>
                <w:bCs/>
                <w:color w:val="000000"/>
                <w:sz w:val="24"/>
                <w:szCs w:val="24"/>
              </w:rPr>
            </w:pPr>
            <w:r w:rsidRPr="000A66E2">
              <w:rPr>
                <w:b/>
                <w:bCs/>
                <w:color w:val="000000"/>
                <w:sz w:val="24"/>
                <w:szCs w:val="24"/>
              </w:rPr>
              <w:t>87</w:t>
            </w:r>
          </w:p>
        </w:tc>
      </w:tr>
    </w:tbl>
    <w:p w:rsidR="00AF7769" w:rsidRPr="000A66E2" w:rsidRDefault="00AF7769" w:rsidP="000A66E2">
      <w:pPr>
        <w:spacing w:line="276" w:lineRule="auto"/>
        <w:ind w:firstLine="708"/>
        <w:jc w:val="both"/>
        <w:rPr>
          <w:sz w:val="24"/>
          <w:szCs w:val="24"/>
        </w:rPr>
      </w:pPr>
    </w:p>
    <w:p w:rsidR="00AF7769" w:rsidRPr="000A66E2" w:rsidRDefault="00AF7769" w:rsidP="000A66E2">
      <w:pPr>
        <w:spacing w:line="276" w:lineRule="auto"/>
        <w:ind w:firstLine="708"/>
        <w:jc w:val="both"/>
        <w:rPr>
          <w:sz w:val="24"/>
          <w:szCs w:val="24"/>
        </w:rPr>
      </w:pPr>
      <w:r w:rsidRPr="000A66E2">
        <w:rPr>
          <w:sz w:val="24"/>
          <w:szCs w:val="24"/>
        </w:rPr>
        <w:t>Количество победителей – 0 чел (0%), призеров (10%)</w:t>
      </w:r>
    </w:p>
    <w:p w:rsidR="00AF7769" w:rsidRPr="000A66E2" w:rsidRDefault="00AF7769" w:rsidP="000A66E2">
      <w:pPr>
        <w:spacing w:line="276" w:lineRule="auto"/>
        <w:ind w:firstLine="708"/>
        <w:jc w:val="both"/>
        <w:rPr>
          <w:sz w:val="24"/>
          <w:szCs w:val="24"/>
        </w:rPr>
      </w:pPr>
    </w:p>
    <w:p w:rsidR="00AF7769" w:rsidRPr="000A66E2" w:rsidRDefault="00AF7769" w:rsidP="000A66E2">
      <w:pPr>
        <w:spacing w:line="276" w:lineRule="auto"/>
        <w:ind w:firstLine="708"/>
        <w:jc w:val="center"/>
        <w:rPr>
          <w:b/>
          <w:sz w:val="24"/>
          <w:szCs w:val="24"/>
        </w:rPr>
      </w:pPr>
      <w:r w:rsidRPr="000A66E2">
        <w:rPr>
          <w:b/>
          <w:sz w:val="24"/>
          <w:szCs w:val="24"/>
        </w:rPr>
        <w:t>Количество победителей и призеров</w:t>
      </w:r>
    </w:p>
    <w:p w:rsidR="00AF7769" w:rsidRPr="000A66E2" w:rsidRDefault="00AF7769" w:rsidP="000A66E2">
      <w:pPr>
        <w:spacing w:line="276" w:lineRule="auto"/>
        <w:ind w:firstLine="708"/>
        <w:jc w:val="center"/>
        <w:rPr>
          <w:b/>
          <w:sz w:val="24"/>
          <w:szCs w:val="24"/>
        </w:rPr>
      </w:pPr>
      <w:r w:rsidRPr="000A66E2">
        <w:rPr>
          <w:b/>
          <w:sz w:val="24"/>
          <w:szCs w:val="24"/>
        </w:rPr>
        <w:t xml:space="preserve"> </w:t>
      </w:r>
    </w:p>
    <w:tbl>
      <w:tblPr>
        <w:tblW w:w="430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0"/>
        <w:gridCol w:w="1602"/>
        <w:gridCol w:w="1219"/>
      </w:tblGrid>
      <w:tr w:rsidR="00AF7769" w:rsidRPr="000A66E2" w:rsidTr="002D6BBE">
        <w:trPr>
          <w:trHeight w:val="300"/>
          <w:jc w:val="center"/>
        </w:trPr>
        <w:tc>
          <w:tcPr>
            <w:tcW w:w="1480" w:type="dxa"/>
            <w:shd w:val="clear" w:color="auto" w:fill="auto"/>
            <w:noWrap/>
            <w:vAlign w:val="bottom"/>
            <w:hideMark/>
          </w:tcPr>
          <w:p w:rsidR="00AF7769" w:rsidRPr="000A66E2" w:rsidRDefault="00AF7769" w:rsidP="000A66E2">
            <w:pPr>
              <w:spacing w:line="276" w:lineRule="auto"/>
              <w:rPr>
                <w:color w:val="000000"/>
                <w:sz w:val="24"/>
                <w:szCs w:val="24"/>
              </w:rPr>
            </w:pPr>
          </w:p>
        </w:tc>
        <w:tc>
          <w:tcPr>
            <w:tcW w:w="1602"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победители</w:t>
            </w:r>
          </w:p>
        </w:tc>
        <w:tc>
          <w:tcPr>
            <w:tcW w:w="121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призеры</w:t>
            </w:r>
          </w:p>
        </w:tc>
      </w:tr>
      <w:tr w:rsidR="00AF7769" w:rsidRPr="000A66E2" w:rsidTr="002D6BBE">
        <w:trPr>
          <w:trHeight w:val="300"/>
          <w:jc w:val="center"/>
        </w:trPr>
        <w:tc>
          <w:tcPr>
            <w:tcW w:w="1480"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2014-2015</w:t>
            </w:r>
          </w:p>
        </w:tc>
        <w:tc>
          <w:tcPr>
            <w:tcW w:w="160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w:t>
            </w:r>
          </w:p>
        </w:tc>
        <w:tc>
          <w:tcPr>
            <w:tcW w:w="121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8</w:t>
            </w:r>
          </w:p>
        </w:tc>
      </w:tr>
      <w:tr w:rsidR="00AF7769" w:rsidRPr="000A66E2" w:rsidTr="002D6BBE">
        <w:trPr>
          <w:trHeight w:val="300"/>
          <w:jc w:val="center"/>
        </w:trPr>
        <w:tc>
          <w:tcPr>
            <w:tcW w:w="1480"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2015-2016</w:t>
            </w:r>
          </w:p>
        </w:tc>
        <w:tc>
          <w:tcPr>
            <w:tcW w:w="160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0</w:t>
            </w:r>
          </w:p>
        </w:tc>
        <w:tc>
          <w:tcPr>
            <w:tcW w:w="121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10</w:t>
            </w:r>
          </w:p>
        </w:tc>
      </w:tr>
    </w:tbl>
    <w:p w:rsidR="00AF7769" w:rsidRPr="000A66E2" w:rsidRDefault="00AF7769" w:rsidP="000A66E2">
      <w:pPr>
        <w:spacing w:line="276" w:lineRule="auto"/>
        <w:ind w:firstLine="708"/>
        <w:jc w:val="both"/>
        <w:rPr>
          <w:sz w:val="24"/>
          <w:szCs w:val="24"/>
        </w:rPr>
      </w:pPr>
      <w:r w:rsidRPr="000A66E2">
        <w:rPr>
          <w:noProof/>
          <w:sz w:val="24"/>
          <w:szCs w:val="24"/>
        </w:rPr>
        <w:drawing>
          <wp:inline distT="0" distB="0" distL="0" distR="0">
            <wp:extent cx="4141470" cy="2797175"/>
            <wp:effectExtent l="0" t="0" r="0" b="0"/>
            <wp:docPr id="3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F7769" w:rsidRPr="000A66E2" w:rsidRDefault="00AF7769" w:rsidP="000A66E2">
      <w:pPr>
        <w:spacing w:line="276" w:lineRule="auto"/>
        <w:ind w:firstLine="708"/>
        <w:jc w:val="both"/>
        <w:rPr>
          <w:sz w:val="24"/>
          <w:szCs w:val="24"/>
        </w:rPr>
      </w:pPr>
      <w:r w:rsidRPr="000A66E2">
        <w:rPr>
          <w:sz w:val="24"/>
          <w:szCs w:val="24"/>
        </w:rPr>
        <w:t xml:space="preserve">Наиболее удачно учащиеся выступили на олимпиаде по русскому языку, литературе, обществознанию. Хочется отметить учителя русского языка и литературы </w:t>
      </w:r>
      <w:r w:rsidRPr="000A66E2">
        <w:rPr>
          <w:sz w:val="24"/>
          <w:szCs w:val="24"/>
        </w:rPr>
        <w:lastRenderedPageBreak/>
        <w:t>Гришину Е. М., её 3 воспитанника стали призерами олимпиады русскому языку и 2 чел. по литературе.</w:t>
      </w:r>
    </w:p>
    <w:p w:rsidR="00AF7769" w:rsidRPr="000A66E2" w:rsidRDefault="00AF7769" w:rsidP="000A66E2">
      <w:pPr>
        <w:spacing w:line="276" w:lineRule="auto"/>
        <w:ind w:firstLine="708"/>
        <w:jc w:val="center"/>
        <w:rPr>
          <w:b/>
          <w:sz w:val="24"/>
          <w:szCs w:val="24"/>
        </w:rPr>
      </w:pPr>
      <w:r w:rsidRPr="000A66E2">
        <w:rPr>
          <w:b/>
          <w:sz w:val="24"/>
          <w:szCs w:val="24"/>
        </w:rPr>
        <w:t>Списки призеров и победителей муниципального этапа ВОШ в 2015-16 учебном году</w:t>
      </w:r>
    </w:p>
    <w:p w:rsidR="00AF7769" w:rsidRPr="000A66E2" w:rsidRDefault="00AF7769" w:rsidP="000A66E2">
      <w:pPr>
        <w:spacing w:line="276" w:lineRule="auto"/>
        <w:ind w:firstLine="708"/>
        <w:jc w:val="center"/>
        <w:rPr>
          <w:b/>
          <w:sz w:val="24"/>
          <w:szCs w:val="24"/>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134"/>
        <w:gridCol w:w="1275"/>
        <w:gridCol w:w="2694"/>
        <w:gridCol w:w="2126"/>
      </w:tblGrid>
      <w:tr w:rsidR="00AF7769" w:rsidRPr="000A66E2" w:rsidTr="002D6BBE">
        <w:trPr>
          <w:trHeight w:val="420"/>
        </w:trPr>
        <w:tc>
          <w:tcPr>
            <w:tcW w:w="2709" w:type="dxa"/>
            <w:shd w:val="clear" w:color="auto" w:fill="D9D9D9"/>
            <w:vAlign w:val="center"/>
            <w:hideMark/>
          </w:tcPr>
          <w:p w:rsidR="00AF7769" w:rsidRPr="000A66E2" w:rsidRDefault="00AF7769" w:rsidP="000A66E2">
            <w:pPr>
              <w:spacing w:line="276" w:lineRule="auto"/>
              <w:rPr>
                <w:b/>
                <w:bCs/>
                <w:color w:val="000000"/>
                <w:sz w:val="24"/>
                <w:szCs w:val="24"/>
              </w:rPr>
            </w:pPr>
            <w:r w:rsidRPr="000A66E2">
              <w:rPr>
                <w:b/>
                <w:bCs/>
                <w:color w:val="000000"/>
                <w:sz w:val="24"/>
                <w:szCs w:val="24"/>
              </w:rPr>
              <w:t xml:space="preserve">ФИО участника </w:t>
            </w:r>
          </w:p>
        </w:tc>
        <w:tc>
          <w:tcPr>
            <w:tcW w:w="1134" w:type="dxa"/>
            <w:shd w:val="clear" w:color="auto" w:fill="D9D9D9"/>
            <w:vAlign w:val="center"/>
            <w:hideMark/>
          </w:tcPr>
          <w:p w:rsidR="00AF7769" w:rsidRPr="000A66E2" w:rsidRDefault="00AF7769" w:rsidP="000A66E2">
            <w:pPr>
              <w:spacing w:line="276" w:lineRule="auto"/>
              <w:rPr>
                <w:b/>
                <w:bCs/>
                <w:color w:val="000000"/>
                <w:sz w:val="24"/>
                <w:szCs w:val="24"/>
              </w:rPr>
            </w:pPr>
            <w:r w:rsidRPr="000A66E2">
              <w:rPr>
                <w:b/>
                <w:bCs/>
                <w:color w:val="000000"/>
                <w:sz w:val="24"/>
                <w:szCs w:val="24"/>
              </w:rPr>
              <w:t xml:space="preserve">класс </w:t>
            </w:r>
          </w:p>
        </w:tc>
        <w:tc>
          <w:tcPr>
            <w:tcW w:w="1275" w:type="dxa"/>
            <w:shd w:val="clear" w:color="auto" w:fill="D9D9D9"/>
            <w:vAlign w:val="center"/>
            <w:hideMark/>
          </w:tcPr>
          <w:p w:rsidR="00AF7769" w:rsidRPr="000A66E2" w:rsidRDefault="00AF7769" w:rsidP="000A66E2">
            <w:pPr>
              <w:spacing w:line="276" w:lineRule="auto"/>
              <w:rPr>
                <w:b/>
                <w:bCs/>
                <w:color w:val="000000"/>
                <w:sz w:val="24"/>
                <w:szCs w:val="24"/>
              </w:rPr>
            </w:pPr>
            <w:r w:rsidRPr="000A66E2">
              <w:rPr>
                <w:b/>
                <w:bCs/>
                <w:color w:val="000000"/>
                <w:sz w:val="24"/>
                <w:szCs w:val="24"/>
              </w:rPr>
              <w:t xml:space="preserve">Статус </w:t>
            </w:r>
          </w:p>
        </w:tc>
        <w:tc>
          <w:tcPr>
            <w:tcW w:w="2694" w:type="dxa"/>
            <w:shd w:val="clear" w:color="auto" w:fill="D9D9D9"/>
            <w:vAlign w:val="center"/>
            <w:hideMark/>
          </w:tcPr>
          <w:p w:rsidR="00AF7769" w:rsidRPr="000A66E2" w:rsidRDefault="00AF7769" w:rsidP="000A66E2">
            <w:pPr>
              <w:spacing w:line="276" w:lineRule="auto"/>
              <w:rPr>
                <w:b/>
                <w:bCs/>
                <w:color w:val="000000"/>
                <w:sz w:val="24"/>
                <w:szCs w:val="24"/>
              </w:rPr>
            </w:pPr>
            <w:r w:rsidRPr="000A66E2">
              <w:rPr>
                <w:b/>
                <w:bCs/>
                <w:color w:val="000000"/>
                <w:sz w:val="24"/>
                <w:szCs w:val="24"/>
              </w:rPr>
              <w:t xml:space="preserve">Предмет </w:t>
            </w:r>
          </w:p>
        </w:tc>
        <w:tc>
          <w:tcPr>
            <w:tcW w:w="2126" w:type="dxa"/>
            <w:shd w:val="clear" w:color="auto" w:fill="D9D9D9"/>
            <w:vAlign w:val="center"/>
            <w:hideMark/>
          </w:tcPr>
          <w:p w:rsidR="00AF7769" w:rsidRPr="000A66E2" w:rsidRDefault="00AF7769" w:rsidP="000A66E2">
            <w:pPr>
              <w:spacing w:line="276" w:lineRule="auto"/>
              <w:rPr>
                <w:b/>
                <w:bCs/>
                <w:color w:val="000000"/>
                <w:sz w:val="24"/>
                <w:szCs w:val="24"/>
              </w:rPr>
            </w:pPr>
            <w:r w:rsidRPr="000A66E2">
              <w:rPr>
                <w:b/>
                <w:bCs/>
                <w:color w:val="000000"/>
                <w:sz w:val="24"/>
                <w:szCs w:val="24"/>
              </w:rPr>
              <w:t xml:space="preserve">Учитель </w:t>
            </w:r>
          </w:p>
        </w:tc>
      </w:tr>
      <w:tr w:rsidR="00AF7769" w:rsidRPr="000A66E2" w:rsidTr="002D6BBE">
        <w:trPr>
          <w:trHeight w:val="510"/>
        </w:trPr>
        <w:tc>
          <w:tcPr>
            <w:tcW w:w="2709"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 xml:space="preserve">Кубанцева Мария </w:t>
            </w:r>
          </w:p>
        </w:tc>
        <w:tc>
          <w:tcPr>
            <w:tcW w:w="113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 xml:space="preserve">9Б </w:t>
            </w:r>
          </w:p>
        </w:tc>
        <w:tc>
          <w:tcPr>
            <w:tcW w:w="1275"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 xml:space="preserve">призер </w:t>
            </w:r>
          </w:p>
        </w:tc>
        <w:tc>
          <w:tcPr>
            <w:tcW w:w="269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искусство</w:t>
            </w:r>
          </w:p>
        </w:tc>
        <w:tc>
          <w:tcPr>
            <w:tcW w:w="2126"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Мосолова Н. Н.</w:t>
            </w:r>
          </w:p>
        </w:tc>
      </w:tr>
      <w:tr w:rsidR="00AF7769" w:rsidRPr="000A66E2" w:rsidTr="002D6BBE">
        <w:trPr>
          <w:trHeight w:val="495"/>
        </w:trPr>
        <w:tc>
          <w:tcPr>
            <w:tcW w:w="2709"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Мирошкин Виталий</w:t>
            </w:r>
          </w:p>
        </w:tc>
        <w:tc>
          <w:tcPr>
            <w:tcW w:w="113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11Б</w:t>
            </w:r>
          </w:p>
        </w:tc>
        <w:tc>
          <w:tcPr>
            <w:tcW w:w="1275"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 xml:space="preserve">призер </w:t>
            </w:r>
          </w:p>
        </w:tc>
        <w:tc>
          <w:tcPr>
            <w:tcW w:w="269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физическая культура</w:t>
            </w:r>
          </w:p>
        </w:tc>
        <w:tc>
          <w:tcPr>
            <w:tcW w:w="2126"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Киушкин А. С.</w:t>
            </w:r>
          </w:p>
        </w:tc>
      </w:tr>
      <w:tr w:rsidR="00AF7769" w:rsidRPr="000A66E2" w:rsidTr="002D6BBE">
        <w:trPr>
          <w:trHeight w:val="405"/>
        </w:trPr>
        <w:tc>
          <w:tcPr>
            <w:tcW w:w="2709"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 xml:space="preserve">Орлова Надежда </w:t>
            </w:r>
          </w:p>
        </w:tc>
        <w:tc>
          <w:tcPr>
            <w:tcW w:w="113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 xml:space="preserve">11А </w:t>
            </w:r>
          </w:p>
        </w:tc>
        <w:tc>
          <w:tcPr>
            <w:tcW w:w="1275"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 xml:space="preserve">призер </w:t>
            </w:r>
          </w:p>
        </w:tc>
        <w:tc>
          <w:tcPr>
            <w:tcW w:w="269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 xml:space="preserve">Русский язык </w:t>
            </w:r>
          </w:p>
        </w:tc>
        <w:tc>
          <w:tcPr>
            <w:tcW w:w="2126"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 xml:space="preserve">Гришина Е. М. </w:t>
            </w:r>
          </w:p>
        </w:tc>
      </w:tr>
      <w:tr w:rsidR="00AF7769" w:rsidRPr="000A66E2" w:rsidTr="002D6BBE">
        <w:trPr>
          <w:trHeight w:val="540"/>
        </w:trPr>
        <w:tc>
          <w:tcPr>
            <w:tcW w:w="2709"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 xml:space="preserve">Мустаева Ольга </w:t>
            </w:r>
          </w:p>
        </w:tc>
        <w:tc>
          <w:tcPr>
            <w:tcW w:w="113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 xml:space="preserve">8Б </w:t>
            </w:r>
          </w:p>
        </w:tc>
        <w:tc>
          <w:tcPr>
            <w:tcW w:w="1275"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 xml:space="preserve">призер </w:t>
            </w:r>
          </w:p>
        </w:tc>
        <w:tc>
          <w:tcPr>
            <w:tcW w:w="269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литература, русский язык</w:t>
            </w:r>
          </w:p>
        </w:tc>
        <w:tc>
          <w:tcPr>
            <w:tcW w:w="2126"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 xml:space="preserve">Гришина Е. М. </w:t>
            </w:r>
          </w:p>
        </w:tc>
      </w:tr>
      <w:tr w:rsidR="00AF7769" w:rsidRPr="000A66E2" w:rsidTr="002D6BBE">
        <w:trPr>
          <w:trHeight w:val="885"/>
        </w:trPr>
        <w:tc>
          <w:tcPr>
            <w:tcW w:w="2709"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 xml:space="preserve">Сахарова Елизавета </w:t>
            </w:r>
          </w:p>
        </w:tc>
        <w:tc>
          <w:tcPr>
            <w:tcW w:w="113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 xml:space="preserve">8Б </w:t>
            </w:r>
          </w:p>
        </w:tc>
        <w:tc>
          <w:tcPr>
            <w:tcW w:w="1275"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 xml:space="preserve">призер </w:t>
            </w:r>
          </w:p>
        </w:tc>
        <w:tc>
          <w:tcPr>
            <w:tcW w:w="269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литература, обществознание</w:t>
            </w:r>
          </w:p>
        </w:tc>
        <w:tc>
          <w:tcPr>
            <w:tcW w:w="2126"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Гришина Е. М. Королева М. С</w:t>
            </w:r>
          </w:p>
        </w:tc>
      </w:tr>
      <w:tr w:rsidR="00AF7769" w:rsidRPr="000A66E2" w:rsidTr="002D6BBE">
        <w:trPr>
          <w:trHeight w:val="480"/>
        </w:trPr>
        <w:tc>
          <w:tcPr>
            <w:tcW w:w="2709"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 xml:space="preserve">Черясова Анастасия </w:t>
            </w:r>
          </w:p>
        </w:tc>
        <w:tc>
          <w:tcPr>
            <w:tcW w:w="113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 xml:space="preserve">9Б </w:t>
            </w:r>
          </w:p>
        </w:tc>
        <w:tc>
          <w:tcPr>
            <w:tcW w:w="1275"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 xml:space="preserve">призер </w:t>
            </w:r>
          </w:p>
        </w:tc>
        <w:tc>
          <w:tcPr>
            <w:tcW w:w="269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 xml:space="preserve">Русский язык </w:t>
            </w:r>
          </w:p>
        </w:tc>
        <w:tc>
          <w:tcPr>
            <w:tcW w:w="2126"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Гришина Е. М.</w:t>
            </w:r>
          </w:p>
        </w:tc>
      </w:tr>
      <w:tr w:rsidR="00AF7769" w:rsidRPr="000A66E2" w:rsidTr="002D6BBE">
        <w:trPr>
          <w:trHeight w:val="480"/>
        </w:trPr>
        <w:tc>
          <w:tcPr>
            <w:tcW w:w="2709"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 xml:space="preserve">Старостина Юлия </w:t>
            </w:r>
          </w:p>
        </w:tc>
        <w:tc>
          <w:tcPr>
            <w:tcW w:w="113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 xml:space="preserve">10А </w:t>
            </w:r>
          </w:p>
        </w:tc>
        <w:tc>
          <w:tcPr>
            <w:tcW w:w="1275"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 xml:space="preserve">призер </w:t>
            </w:r>
          </w:p>
        </w:tc>
        <w:tc>
          <w:tcPr>
            <w:tcW w:w="269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обществознание</w:t>
            </w:r>
          </w:p>
        </w:tc>
        <w:tc>
          <w:tcPr>
            <w:tcW w:w="2126"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Зангиров М. Р.</w:t>
            </w:r>
          </w:p>
        </w:tc>
      </w:tr>
      <w:tr w:rsidR="00AF7769" w:rsidRPr="000A66E2" w:rsidTr="002D6BBE">
        <w:trPr>
          <w:trHeight w:val="495"/>
        </w:trPr>
        <w:tc>
          <w:tcPr>
            <w:tcW w:w="2709"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Щербаков Александр</w:t>
            </w:r>
          </w:p>
        </w:tc>
        <w:tc>
          <w:tcPr>
            <w:tcW w:w="113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 xml:space="preserve">10А  </w:t>
            </w:r>
          </w:p>
        </w:tc>
        <w:tc>
          <w:tcPr>
            <w:tcW w:w="1275" w:type="dxa"/>
            <w:shd w:val="clear" w:color="auto" w:fill="auto"/>
            <w:hideMark/>
          </w:tcPr>
          <w:p w:rsidR="00AF7769" w:rsidRPr="000A66E2" w:rsidRDefault="00AF7769" w:rsidP="000A66E2">
            <w:pPr>
              <w:spacing w:line="276" w:lineRule="auto"/>
              <w:rPr>
                <w:bCs/>
                <w:color w:val="000000"/>
                <w:sz w:val="24"/>
                <w:szCs w:val="24"/>
              </w:rPr>
            </w:pPr>
            <w:r w:rsidRPr="000A66E2">
              <w:rPr>
                <w:bCs/>
                <w:color w:val="000000"/>
                <w:sz w:val="24"/>
                <w:szCs w:val="24"/>
              </w:rPr>
              <w:t xml:space="preserve">призер </w:t>
            </w:r>
          </w:p>
        </w:tc>
        <w:tc>
          <w:tcPr>
            <w:tcW w:w="2694"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география</w:t>
            </w:r>
          </w:p>
        </w:tc>
        <w:tc>
          <w:tcPr>
            <w:tcW w:w="2126" w:type="dxa"/>
            <w:shd w:val="clear" w:color="auto" w:fill="auto"/>
            <w:hideMark/>
          </w:tcPr>
          <w:p w:rsidR="00AF7769" w:rsidRPr="000A66E2" w:rsidRDefault="00AF7769" w:rsidP="000A66E2">
            <w:pPr>
              <w:spacing w:line="276" w:lineRule="auto"/>
              <w:rPr>
                <w:color w:val="000000"/>
                <w:sz w:val="24"/>
                <w:szCs w:val="24"/>
              </w:rPr>
            </w:pPr>
            <w:r w:rsidRPr="000A66E2">
              <w:rPr>
                <w:color w:val="000000"/>
                <w:sz w:val="24"/>
                <w:szCs w:val="24"/>
              </w:rPr>
              <w:t>Куманев В. Н.</w:t>
            </w:r>
          </w:p>
        </w:tc>
      </w:tr>
    </w:tbl>
    <w:p w:rsidR="00AF7769" w:rsidRPr="000A66E2" w:rsidRDefault="00AF7769" w:rsidP="000A66E2">
      <w:pPr>
        <w:spacing w:line="276" w:lineRule="auto"/>
        <w:ind w:firstLine="708"/>
        <w:jc w:val="both"/>
        <w:rPr>
          <w:sz w:val="24"/>
          <w:szCs w:val="24"/>
        </w:rPr>
      </w:pPr>
    </w:p>
    <w:p w:rsidR="00AF7769" w:rsidRPr="000A66E2" w:rsidRDefault="00AF7769" w:rsidP="000A66E2">
      <w:pPr>
        <w:spacing w:line="276" w:lineRule="auto"/>
        <w:ind w:firstLine="708"/>
        <w:jc w:val="both"/>
        <w:rPr>
          <w:sz w:val="24"/>
          <w:szCs w:val="24"/>
        </w:rPr>
      </w:pPr>
      <w:r w:rsidRPr="000A66E2">
        <w:rPr>
          <w:sz w:val="24"/>
          <w:szCs w:val="24"/>
        </w:rPr>
        <w:t>Если относительно школьного рейтинга количество призеров увеличилось, то в рейтинге образовательных учреждений школа занимает одно из последних мест.</w:t>
      </w:r>
    </w:p>
    <w:p w:rsidR="00AF7769" w:rsidRPr="000A66E2" w:rsidRDefault="00AF7769" w:rsidP="000A66E2">
      <w:pPr>
        <w:spacing w:line="276" w:lineRule="auto"/>
        <w:ind w:firstLine="540"/>
        <w:jc w:val="both"/>
        <w:rPr>
          <w:sz w:val="24"/>
          <w:szCs w:val="24"/>
        </w:rPr>
      </w:pPr>
      <w:r w:rsidRPr="000A66E2">
        <w:rPr>
          <w:sz w:val="24"/>
          <w:szCs w:val="24"/>
        </w:rPr>
        <w:t>В региональном этапе ВОШ приняли участие 3 человека. 2 из них стали призерами: Кубанцева Мария (МХК), Щербаков Александр  (география). что составляет 42,8 %  от общего количества призовых мест, 10 в 2010 году (38,8 %) первых мест.</w:t>
      </w:r>
    </w:p>
    <w:p w:rsidR="00AF7769" w:rsidRPr="000A66E2" w:rsidRDefault="00AF7769" w:rsidP="000A66E2">
      <w:pPr>
        <w:spacing w:line="276" w:lineRule="auto"/>
        <w:ind w:firstLine="540"/>
        <w:jc w:val="center"/>
        <w:rPr>
          <w:b/>
          <w:sz w:val="24"/>
          <w:szCs w:val="24"/>
        </w:rPr>
      </w:pPr>
      <w:r w:rsidRPr="000A66E2">
        <w:rPr>
          <w:b/>
          <w:sz w:val="24"/>
          <w:szCs w:val="24"/>
        </w:rPr>
        <w:t>Распределение победителей  и призеров муниципального  этапа олимпиады по предметам в сравнении за два года</w:t>
      </w:r>
    </w:p>
    <w:p w:rsidR="00AF7769" w:rsidRPr="000A66E2" w:rsidRDefault="00AF7769" w:rsidP="000A66E2">
      <w:pPr>
        <w:spacing w:line="276" w:lineRule="auto"/>
        <w:ind w:firstLine="540"/>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6"/>
        <w:gridCol w:w="385"/>
        <w:gridCol w:w="392"/>
        <w:gridCol w:w="425"/>
        <w:gridCol w:w="567"/>
        <w:gridCol w:w="567"/>
        <w:gridCol w:w="567"/>
        <w:gridCol w:w="425"/>
        <w:gridCol w:w="425"/>
        <w:gridCol w:w="567"/>
        <w:gridCol w:w="567"/>
      </w:tblGrid>
      <w:tr w:rsidR="00AF7769" w:rsidRPr="000A66E2" w:rsidTr="002D6BBE">
        <w:tc>
          <w:tcPr>
            <w:tcW w:w="2166" w:type="dxa"/>
            <w:vMerge w:val="restart"/>
            <w:shd w:val="clear" w:color="auto" w:fill="auto"/>
          </w:tcPr>
          <w:p w:rsidR="00AF7769" w:rsidRPr="000A66E2" w:rsidRDefault="00AF7769" w:rsidP="000A66E2">
            <w:pPr>
              <w:pStyle w:val="af7"/>
              <w:spacing w:line="276" w:lineRule="auto"/>
              <w:rPr>
                <w:rFonts w:eastAsia="Calibri"/>
              </w:rPr>
            </w:pPr>
            <w:r w:rsidRPr="000A66E2">
              <w:rPr>
                <w:rFonts w:eastAsia="Calibri"/>
              </w:rPr>
              <w:t>предмет</w:t>
            </w:r>
          </w:p>
        </w:tc>
        <w:tc>
          <w:tcPr>
            <w:tcW w:w="2336" w:type="dxa"/>
            <w:gridSpan w:val="5"/>
            <w:shd w:val="clear" w:color="auto" w:fill="auto"/>
          </w:tcPr>
          <w:p w:rsidR="00AF7769" w:rsidRPr="000A66E2" w:rsidRDefault="00AF7769" w:rsidP="000A66E2">
            <w:pPr>
              <w:pStyle w:val="af7"/>
              <w:spacing w:line="276" w:lineRule="auto"/>
              <w:rPr>
                <w:rFonts w:eastAsia="Calibri"/>
              </w:rPr>
            </w:pPr>
            <w:r w:rsidRPr="000A66E2">
              <w:rPr>
                <w:rFonts w:eastAsia="Calibri"/>
              </w:rPr>
              <w:t>2014-2015 уч год</w:t>
            </w:r>
          </w:p>
        </w:tc>
        <w:tc>
          <w:tcPr>
            <w:tcW w:w="2551" w:type="dxa"/>
            <w:gridSpan w:val="5"/>
            <w:shd w:val="clear" w:color="auto" w:fill="auto"/>
          </w:tcPr>
          <w:p w:rsidR="00AF7769" w:rsidRPr="000A66E2" w:rsidRDefault="00AF7769" w:rsidP="000A66E2">
            <w:pPr>
              <w:pStyle w:val="af7"/>
              <w:spacing w:line="276" w:lineRule="auto"/>
              <w:rPr>
                <w:rFonts w:eastAsia="Calibri"/>
              </w:rPr>
            </w:pPr>
            <w:r w:rsidRPr="000A66E2">
              <w:rPr>
                <w:rFonts w:eastAsia="Calibri"/>
              </w:rPr>
              <w:t>2015-2016 уч год</w:t>
            </w:r>
          </w:p>
        </w:tc>
      </w:tr>
      <w:tr w:rsidR="00AF7769" w:rsidRPr="000A66E2" w:rsidTr="002D6BBE">
        <w:tc>
          <w:tcPr>
            <w:tcW w:w="2166" w:type="dxa"/>
            <w:vMerge/>
            <w:shd w:val="clear" w:color="auto" w:fill="auto"/>
          </w:tcPr>
          <w:p w:rsidR="00AF7769" w:rsidRPr="000A66E2" w:rsidRDefault="00AF7769" w:rsidP="000A66E2">
            <w:pPr>
              <w:pStyle w:val="af7"/>
              <w:spacing w:line="276" w:lineRule="auto"/>
              <w:rPr>
                <w:rFonts w:eastAsia="Calibri"/>
              </w:rPr>
            </w:pPr>
          </w:p>
        </w:tc>
        <w:tc>
          <w:tcPr>
            <w:tcW w:w="385" w:type="dxa"/>
            <w:shd w:val="clear" w:color="auto" w:fill="auto"/>
          </w:tcPr>
          <w:p w:rsidR="00AF7769" w:rsidRPr="000A66E2" w:rsidRDefault="00AF7769" w:rsidP="000A66E2">
            <w:pPr>
              <w:pStyle w:val="af7"/>
              <w:spacing w:line="276" w:lineRule="auto"/>
              <w:rPr>
                <w:rFonts w:eastAsia="Calibri"/>
              </w:rPr>
            </w:pPr>
            <w:r w:rsidRPr="000A66E2">
              <w:rPr>
                <w:rFonts w:eastAsia="Calibri"/>
              </w:rPr>
              <w:t>7</w:t>
            </w:r>
          </w:p>
        </w:tc>
        <w:tc>
          <w:tcPr>
            <w:tcW w:w="392" w:type="dxa"/>
            <w:shd w:val="clear" w:color="auto" w:fill="auto"/>
          </w:tcPr>
          <w:p w:rsidR="00AF7769" w:rsidRPr="000A66E2" w:rsidRDefault="00AF7769" w:rsidP="000A66E2">
            <w:pPr>
              <w:pStyle w:val="af7"/>
              <w:spacing w:line="276" w:lineRule="auto"/>
              <w:rPr>
                <w:rFonts w:eastAsia="Calibri"/>
              </w:rPr>
            </w:pPr>
            <w:r w:rsidRPr="000A66E2">
              <w:rPr>
                <w:rFonts w:eastAsia="Calibri"/>
              </w:rPr>
              <w:t>8</w:t>
            </w:r>
          </w:p>
        </w:tc>
        <w:tc>
          <w:tcPr>
            <w:tcW w:w="425" w:type="dxa"/>
            <w:shd w:val="clear" w:color="auto" w:fill="FDE9D9"/>
          </w:tcPr>
          <w:p w:rsidR="00AF7769" w:rsidRPr="000A66E2" w:rsidRDefault="00AF7769" w:rsidP="000A66E2">
            <w:pPr>
              <w:pStyle w:val="af7"/>
              <w:spacing w:line="276" w:lineRule="auto"/>
              <w:rPr>
                <w:rFonts w:eastAsia="Calibri"/>
              </w:rPr>
            </w:pPr>
            <w:r w:rsidRPr="000A66E2">
              <w:rPr>
                <w:rFonts w:eastAsia="Calibri"/>
              </w:rPr>
              <w:t>9</w:t>
            </w:r>
          </w:p>
        </w:tc>
        <w:tc>
          <w:tcPr>
            <w:tcW w:w="567" w:type="dxa"/>
            <w:shd w:val="clear" w:color="auto" w:fill="FDE9D9"/>
          </w:tcPr>
          <w:p w:rsidR="00AF7769" w:rsidRPr="000A66E2" w:rsidRDefault="00AF7769" w:rsidP="000A66E2">
            <w:pPr>
              <w:pStyle w:val="af7"/>
              <w:spacing w:line="276" w:lineRule="auto"/>
              <w:rPr>
                <w:rFonts w:eastAsia="Calibri"/>
              </w:rPr>
            </w:pPr>
            <w:r w:rsidRPr="000A66E2">
              <w:rPr>
                <w:rFonts w:eastAsia="Calibri"/>
              </w:rPr>
              <w:t>10</w:t>
            </w:r>
          </w:p>
        </w:tc>
        <w:tc>
          <w:tcPr>
            <w:tcW w:w="567" w:type="dxa"/>
            <w:shd w:val="clear" w:color="auto" w:fill="FDE9D9"/>
          </w:tcPr>
          <w:p w:rsidR="00AF7769" w:rsidRPr="000A66E2" w:rsidRDefault="00AF7769" w:rsidP="000A66E2">
            <w:pPr>
              <w:pStyle w:val="af7"/>
              <w:spacing w:line="276" w:lineRule="auto"/>
              <w:rPr>
                <w:rFonts w:eastAsia="Calibri"/>
              </w:rPr>
            </w:pPr>
            <w:r w:rsidRPr="000A66E2">
              <w:rPr>
                <w:rFonts w:eastAsia="Calibri"/>
              </w:rPr>
              <w:t>11</w:t>
            </w:r>
          </w:p>
        </w:tc>
        <w:tc>
          <w:tcPr>
            <w:tcW w:w="567" w:type="dxa"/>
            <w:shd w:val="clear" w:color="auto" w:fill="auto"/>
          </w:tcPr>
          <w:p w:rsidR="00AF7769" w:rsidRPr="000A66E2" w:rsidRDefault="00AF7769" w:rsidP="000A66E2">
            <w:pPr>
              <w:pStyle w:val="af7"/>
              <w:spacing w:line="276" w:lineRule="auto"/>
              <w:rPr>
                <w:rFonts w:eastAsia="Calibri"/>
              </w:rPr>
            </w:pPr>
            <w:r w:rsidRPr="000A66E2">
              <w:rPr>
                <w:rFonts w:eastAsia="Calibri"/>
              </w:rPr>
              <w:t>7</w:t>
            </w:r>
          </w:p>
        </w:tc>
        <w:tc>
          <w:tcPr>
            <w:tcW w:w="425" w:type="dxa"/>
            <w:shd w:val="clear" w:color="auto" w:fill="auto"/>
          </w:tcPr>
          <w:p w:rsidR="00AF7769" w:rsidRPr="000A66E2" w:rsidRDefault="00AF7769" w:rsidP="000A66E2">
            <w:pPr>
              <w:pStyle w:val="af7"/>
              <w:spacing w:line="276" w:lineRule="auto"/>
              <w:rPr>
                <w:rFonts w:eastAsia="Calibri"/>
              </w:rPr>
            </w:pPr>
            <w:r w:rsidRPr="000A66E2">
              <w:rPr>
                <w:rFonts w:eastAsia="Calibri"/>
              </w:rPr>
              <w:t>8</w:t>
            </w:r>
          </w:p>
        </w:tc>
        <w:tc>
          <w:tcPr>
            <w:tcW w:w="425" w:type="dxa"/>
            <w:shd w:val="clear" w:color="auto" w:fill="FDE9D9"/>
          </w:tcPr>
          <w:p w:rsidR="00AF7769" w:rsidRPr="000A66E2" w:rsidRDefault="00AF7769" w:rsidP="000A66E2">
            <w:pPr>
              <w:pStyle w:val="af7"/>
              <w:spacing w:line="276" w:lineRule="auto"/>
              <w:rPr>
                <w:rFonts w:eastAsia="Calibri"/>
              </w:rPr>
            </w:pPr>
            <w:r w:rsidRPr="000A66E2">
              <w:rPr>
                <w:rFonts w:eastAsia="Calibri"/>
              </w:rPr>
              <w:t>9</w:t>
            </w:r>
          </w:p>
        </w:tc>
        <w:tc>
          <w:tcPr>
            <w:tcW w:w="567" w:type="dxa"/>
            <w:shd w:val="clear" w:color="auto" w:fill="FDE9D9"/>
          </w:tcPr>
          <w:p w:rsidR="00AF7769" w:rsidRPr="000A66E2" w:rsidRDefault="00AF7769" w:rsidP="000A66E2">
            <w:pPr>
              <w:pStyle w:val="af7"/>
              <w:spacing w:line="276" w:lineRule="auto"/>
              <w:rPr>
                <w:rFonts w:eastAsia="Calibri"/>
              </w:rPr>
            </w:pPr>
            <w:r w:rsidRPr="000A66E2">
              <w:rPr>
                <w:rFonts w:eastAsia="Calibri"/>
              </w:rPr>
              <w:t>10</w:t>
            </w:r>
          </w:p>
        </w:tc>
        <w:tc>
          <w:tcPr>
            <w:tcW w:w="567" w:type="dxa"/>
            <w:shd w:val="clear" w:color="auto" w:fill="FDE9D9"/>
          </w:tcPr>
          <w:p w:rsidR="00AF7769" w:rsidRPr="000A66E2" w:rsidRDefault="00AF7769" w:rsidP="000A66E2">
            <w:pPr>
              <w:pStyle w:val="af7"/>
              <w:spacing w:line="276" w:lineRule="auto"/>
              <w:rPr>
                <w:rFonts w:eastAsia="Calibri"/>
              </w:rPr>
            </w:pPr>
            <w:r w:rsidRPr="000A66E2">
              <w:rPr>
                <w:rFonts w:eastAsia="Calibri"/>
              </w:rPr>
              <w:t>11</w:t>
            </w:r>
          </w:p>
        </w:tc>
      </w:tr>
      <w:tr w:rsidR="00AF7769" w:rsidRPr="000A66E2" w:rsidTr="002D6BBE">
        <w:tc>
          <w:tcPr>
            <w:tcW w:w="2166" w:type="dxa"/>
            <w:shd w:val="clear" w:color="auto" w:fill="auto"/>
          </w:tcPr>
          <w:p w:rsidR="00AF7769" w:rsidRPr="000A66E2" w:rsidRDefault="00AF7769" w:rsidP="000A66E2">
            <w:pPr>
              <w:pStyle w:val="af7"/>
              <w:spacing w:line="276" w:lineRule="auto"/>
              <w:rPr>
                <w:rFonts w:eastAsia="Calibri"/>
              </w:rPr>
            </w:pPr>
            <w:r w:rsidRPr="000A66E2">
              <w:rPr>
                <w:rFonts w:eastAsia="Calibri"/>
              </w:rPr>
              <w:t>русский язык</w:t>
            </w:r>
          </w:p>
        </w:tc>
        <w:tc>
          <w:tcPr>
            <w:tcW w:w="385" w:type="dxa"/>
            <w:shd w:val="clear" w:color="auto" w:fill="auto"/>
          </w:tcPr>
          <w:p w:rsidR="00AF7769" w:rsidRPr="000A66E2" w:rsidRDefault="00AF7769" w:rsidP="000A66E2">
            <w:pPr>
              <w:pStyle w:val="af7"/>
              <w:spacing w:line="276" w:lineRule="auto"/>
              <w:rPr>
                <w:rFonts w:eastAsia="Calibri"/>
              </w:rPr>
            </w:pPr>
            <w:r w:rsidRPr="000A66E2">
              <w:rPr>
                <w:rFonts w:eastAsia="Calibri"/>
              </w:rPr>
              <w:t>1</w:t>
            </w:r>
          </w:p>
        </w:tc>
        <w:tc>
          <w:tcPr>
            <w:tcW w:w="392" w:type="dxa"/>
            <w:shd w:val="clear" w:color="auto" w:fill="auto"/>
          </w:tcPr>
          <w:p w:rsidR="00AF7769" w:rsidRPr="000A66E2" w:rsidRDefault="00AF7769" w:rsidP="000A66E2">
            <w:pPr>
              <w:pStyle w:val="af7"/>
              <w:spacing w:line="276" w:lineRule="auto"/>
              <w:rPr>
                <w:rFonts w:eastAsia="Calibri"/>
              </w:rPr>
            </w:pPr>
            <w:r w:rsidRPr="000A66E2">
              <w:rPr>
                <w:rFonts w:eastAsia="Calibri"/>
              </w:rPr>
              <w:t>1</w:t>
            </w:r>
          </w:p>
        </w:tc>
        <w:tc>
          <w:tcPr>
            <w:tcW w:w="425" w:type="dxa"/>
            <w:shd w:val="clear" w:color="auto" w:fill="FDE9D9"/>
          </w:tcPr>
          <w:p w:rsidR="00AF7769" w:rsidRPr="000A66E2" w:rsidRDefault="00AF7769" w:rsidP="000A66E2">
            <w:pPr>
              <w:pStyle w:val="af7"/>
              <w:spacing w:line="276" w:lineRule="auto"/>
              <w:rPr>
                <w:rFonts w:eastAsia="Calibri"/>
              </w:rPr>
            </w:pPr>
            <w:r w:rsidRPr="000A66E2">
              <w:rPr>
                <w:rFonts w:eastAsia="Calibri"/>
              </w:rPr>
              <w:t>1</w:t>
            </w: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auto"/>
          </w:tcPr>
          <w:p w:rsidR="00AF7769" w:rsidRPr="000A66E2" w:rsidRDefault="00AF7769" w:rsidP="000A66E2">
            <w:pPr>
              <w:pStyle w:val="af7"/>
              <w:spacing w:line="276" w:lineRule="auto"/>
              <w:rPr>
                <w:rFonts w:eastAsia="Calibri"/>
              </w:rPr>
            </w:pPr>
            <w:r w:rsidRPr="000A66E2">
              <w:rPr>
                <w:rFonts w:eastAsia="Calibri"/>
              </w:rPr>
              <w:t>1</w:t>
            </w:r>
          </w:p>
        </w:tc>
        <w:tc>
          <w:tcPr>
            <w:tcW w:w="425" w:type="dxa"/>
            <w:shd w:val="clear" w:color="auto" w:fill="FDE9D9"/>
          </w:tcPr>
          <w:p w:rsidR="00AF7769" w:rsidRPr="000A66E2" w:rsidRDefault="00AF7769" w:rsidP="000A66E2">
            <w:pPr>
              <w:pStyle w:val="af7"/>
              <w:spacing w:line="276" w:lineRule="auto"/>
              <w:rPr>
                <w:rFonts w:eastAsia="Calibri"/>
              </w:rPr>
            </w:pPr>
            <w:r w:rsidRPr="000A66E2">
              <w:rPr>
                <w:rFonts w:eastAsia="Calibri"/>
              </w:rPr>
              <w:t>1</w:t>
            </w: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r w:rsidRPr="000A66E2">
              <w:rPr>
                <w:rFonts w:eastAsia="Calibri"/>
              </w:rPr>
              <w:t>1</w:t>
            </w:r>
          </w:p>
        </w:tc>
      </w:tr>
      <w:tr w:rsidR="00AF7769" w:rsidRPr="000A66E2" w:rsidTr="002D6BBE">
        <w:tc>
          <w:tcPr>
            <w:tcW w:w="2166" w:type="dxa"/>
            <w:shd w:val="clear" w:color="auto" w:fill="auto"/>
          </w:tcPr>
          <w:p w:rsidR="00AF7769" w:rsidRPr="000A66E2" w:rsidRDefault="00AF7769" w:rsidP="000A66E2">
            <w:pPr>
              <w:pStyle w:val="af7"/>
              <w:spacing w:line="276" w:lineRule="auto"/>
              <w:rPr>
                <w:rFonts w:eastAsia="Calibri"/>
              </w:rPr>
            </w:pPr>
            <w:r w:rsidRPr="000A66E2">
              <w:rPr>
                <w:rFonts w:eastAsia="Calibri"/>
              </w:rPr>
              <w:t>литература</w:t>
            </w:r>
          </w:p>
        </w:tc>
        <w:tc>
          <w:tcPr>
            <w:tcW w:w="385" w:type="dxa"/>
            <w:shd w:val="clear" w:color="auto" w:fill="auto"/>
          </w:tcPr>
          <w:p w:rsidR="00AF7769" w:rsidRPr="000A66E2" w:rsidRDefault="00AF7769" w:rsidP="000A66E2">
            <w:pPr>
              <w:pStyle w:val="af7"/>
              <w:spacing w:line="276" w:lineRule="auto"/>
              <w:rPr>
                <w:rFonts w:eastAsia="Calibri"/>
              </w:rPr>
            </w:pPr>
            <w:r w:rsidRPr="000A66E2">
              <w:rPr>
                <w:rFonts w:eastAsia="Calibri"/>
              </w:rPr>
              <w:t>1</w:t>
            </w:r>
          </w:p>
        </w:tc>
        <w:tc>
          <w:tcPr>
            <w:tcW w:w="392"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auto"/>
          </w:tcPr>
          <w:p w:rsidR="00AF7769" w:rsidRPr="000A66E2" w:rsidRDefault="00AF7769" w:rsidP="000A66E2">
            <w:pPr>
              <w:pStyle w:val="af7"/>
              <w:spacing w:line="276" w:lineRule="auto"/>
              <w:rPr>
                <w:rFonts w:eastAsia="Calibri"/>
              </w:rPr>
            </w:pPr>
            <w:r w:rsidRPr="000A66E2">
              <w:rPr>
                <w:rFonts w:eastAsia="Calibri"/>
              </w:rPr>
              <w:t>2</w:t>
            </w:r>
          </w:p>
        </w:tc>
        <w:tc>
          <w:tcPr>
            <w:tcW w:w="425"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r>
      <w:tr w:rsidR="00AF7769" w:rsidRPr="000A66E2" w:rsidTr="002D6BBE">
        <w:tc>
          <w:tcPr>
            <w:tcW w:w="2166" w:type="dxa"/>
            <w:shd w:val="clear" w:color="auto" w:fill="auto"/>
          </w:tcPr>
          <w:p w:rsidR="00AF7769" w:rsidRPr="000A66E2" w:rsidRDefault="00AF7769" w:rsidP="000A66E2">
            <w:pPr>
              <w:pStyle w:val="af7"/>
              <w:spacing w:line="276" w:lineRule="auto"/>
              <w:rPr>
                <w:rFonts w:eastAsia="Calibri"/>
              </w:rPr>
            </w:pPr>
            <w:r w:rsidRPr="000A66E2">
              <w:rPr>
                <w:rFonts w:eastAsia="Calibri"/>
              </w:rPr>
              <w:t>история</w:t>
            </w:r>
          </w:p>
        </w:tc>
        <w:tc>
          <w:tcPr>
            <w:tcW w:w="385" w:type="dxa"/>
            <w:shd w:val="clear" w:color="auto" w:fill="auto"/>
          </w:tcPr>
          <w:p w:rsidR="00AF7769" w:rsidRPr="000A66E2" w:rsidRDefault="00AF7769" w:rsidP="000A66E2">
            <w:pPr>
              <w:pStyle w:val="af7"/>
              <w:spacing w:line="276" w:lineRule="auto"/>
              <w:rPr>
                <w:rFonts w:eastAsia="Calibri"/>
              </w:rPr>
            </w:pPr>
          </w:p>
        </w:tc>
        <w:tc>
          <w:tcPr>
            <w:tcW w:w="392" w:type="dxa"/>
            <w:shd w:val="clear" w:color="auto" w:fill="auto"/>
          </w:tcPr>
          <w:p w:rsidR="00AF7769" w:rsidRPr="000A66E2" w:rsidRDefault="00AF7769" w:rsidP="000A66E2">
            <w:pPr>
              <w:pStyle w:val="af7"/>
              <w:spacing w:line="276" w:lineRule="auto"/>
              <w:rPr>
                <w:rFonts w:eastAsia="Calibri"/>
              </w:rPr>
            </w:pPr>
            <w:r w:rsidRPr="000A66E2">
              <w:rPr>
                <w:rFonts w:eastAsia="Calibri"/>
              </w:rPr>
              <w:t>1</w:t>
            </w:r>
          </w:p>
        </w:tc>
        <w:tc>
          <w:tcPr>
            <w:tcW w:w="425" w:type="dxa"/>
            <w:shd w:val="clear" w:color="auto" w:fill="FDE9D9"/>
          </w:tcPr>
          <w:p w:rsidR="00AF7769" w:rsidRPr="000A66E2" w:rsidRDefault="00AF7769" w:rsidP="000A66E2">
            <w:pPr>
              <w:pStyle w:val="af7"/>
              <w:spacing w:line="276" w:lineRule="auto"/>
              <w:rPr>
                <w:rFonts w:eastAsia="Calibri"/>
              </w:rPr>
            </w:pPr>
            <w:r w:rsidRPr="000A66E2">
              <w:rPr>
                <w:rFonts w:eastAsia="Calibri"/>
              </w:rPr>
              <w:t>1</w:t>
            </w: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r w:rsidRPr="000A66E2">
              <w:rPr>
                <w:rFonts w:eastAsia="Calibri"/>
              </w:rPr>
              <w:t>1</w:t>
            </w:r>
          </w:p>
        </w:tc>
        <w:tc>
          <w:tcPr>
            <w:tcW w:w="567"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r>
      <w:tr w:rsidR="00AF7769" w:rsidRPr="000A66E2" w:rsidTr="002D6BBE">
        <w:tc>
          <w:tcPr>
            <w:tcW w:w="2166" w:type="dxa"/>
            <w:shd w:val="clear" w:color="auto" w:fill="auto"/>
          </w:tcPr>
          <w:p w:rsidR="00AF7769" w:rsidRPr="000A66E2" w:rsidRDefault="00AF7769" w:rsidP="000A66E2">
            <w:pPr>
              <w:pStyle w:val="af7"/>
              <w:spacing w:line="276" w:lineRule="auto"/>
              <w:rPr>
                <w:rFonts w:eastAsia="Calibri"/>
              </w:rPr>
            </w:pPr>
            <w:r w:rsidRPr="000A66E2">
              <w:rPr>
                <w:rFonts w:eastAsia="Calibri"/>
              </w:rPr>
              <w:t>обществознание</w:t>
            </w:r>
          </w:p>
        </w:tc>
        <w:tc>
          <w:tcPr>
            <w:tcW w:w="385" w:type="dxa"/>
            <w:shd w:val="clear" w:color="auto" w:fill="auto"/>
          </w:tcPr>
          <w:p w:rsidR="00AF7769" w:rsidRPr="000A66E2" w:rsidRDefault="00AF7769" w:rsidP="000A66E2">
            <w:pPr>
              <w:pStyle w:val="af7"/>
              <w:spacing w:line="276" w:lineRule="auto"/>
              <w:rPr>
                <w:rFonts w:eastAsia="Calibri"/>
              </w:rPr>
            </w:pPr>
          </w:p>
        </w:tc>
        <w:tc>
          <w:tcPr>
            <w:tcW w:w="392"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auto"/>
          </w:tcPr>
          <w:p w:rsidR="00AF7769" w:rsidRPr="000A66E2" w:rsidRDefault="00AF7769" w:rsidP="000A66E2">
            <w:pPr>
              <w:pStyle w:val="af7"/>
              <w:spacing w:line="276" w:lineRule="auto"/>
              <w:rPr>
                <w:rFonts w:eastAsia="Calibri"/>
              </w:rPr>
            </w:pPr>
            <w:r w:rsidRPr="000A66E2">
              <w:rPr>
                <w:rFonts w:eastAsia="Calibri"/>
              </w:rPr>
              <w:t>1</w:t>
            </w:r>
          </w:p>
        </w:tc>
        <w:tc>
          <w:tcPr>
            <w:tcW w:w="425"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r w:rsidRPr="000A66E2">
              <w:rPr>
                <w:rFonts w:eastAsia="Calibri"/>
              </w:rPr>
              <w:t>1</w:t>
            </w:r>
          </w:p>
        </w:tc>
        <w:tc>
          <w:tcPr>
            <w:tcW w:w="567" w:type="dxa"/>
            <w:shd w:val="clear" w:color="auto" w:fill="FDE9D9"/>
          </w:tcPr>
          <w:p w:rsidR="00AF7769" w:rsidRPr="000A66E2" w:rsidRDefault="00AF7769" w:rsidP="000A66E2">
            <w:pPr>
              <w:pStyle w:val="af7"/>
              <w:spacing w:line="276" w:lineRule="auto"/>
              <w:rPr>
                <w:rFonts w:eastAsia="Calibri"/>
              </w:rPr>
            </w:pPr>
          </w:p>
        </w:tc>
      </w:tr>
      <w:tr w:rsidR="00AF7769" w:rsidRPr="000A66E2" w:rsidTr="002D6BBE">
        <w:tc>
          <w:tcPr>
            <w:tcW w:w="2166" w:type="dxa"/>
            <w:shd w:val="clear" w:color="auto" w:fill="auto"/>
          </w:tcPr>
          <w:p w:rsidR="00AF7769" w:rsidRPr="000A66E2" w:rsidRDefault="00AF7769" w:rsidP="000A66E2">
            <w:pPr>
              <w:pStyle w:val="af7"/>
              <w:spacing w:line="276" w:lineRule="auto"/>
              <w:rPr>
                <w:rFonts w:eastAsia="Calibri"/>
              </w:rPr>
            </w:pPr>
            <w:r w:rsidRPr="000A66E2">
              <w:rPr>
                <w:rFonts w:eastAsia="Calibri"/>
              </w:rPr>
              <w:t>техноголия</w:t>
            </w:r>
          </w:p>
        </w:tc>
        <w:tc>
          <w:tcPr>
            <w:tcW w:w="385" w:type="dxa"/>
            <w:shd w:val="clear" w:color="auto" w:fill="auto"/>
          </w:tcPr>
          <w:p w:rsidR="00AF7769" w:rsidRPr="000A66E2" w:rsidRDefault="00AF7769" w:rsidP="000A66E2">
            <w:pPr>
              <w:pStyle w:val="af7"/>
              <w:spacing w:line="276" w:lineRule="auto"/>
              <w:rPr>
                <w:rFonts w:eastAsia="Calibri"/>
              </w:rPr>
            </w:pPr>
          </w:p>
        </w:tc>
        <w:tc>
          <w:tcPr>
            <w:tcW w:w="392" w:type="dxa"/>
            <w:shd w:val="clear" w:color="auto" w:fill="auto"/>
          </w:tcPr>
          <w:p w:rsidR="00AF7769" w:rsidRPr="000A66E2" w:rsidRDefault="00AF7769" w:rsidP="000A66E2">
            <w:pPr>
              <w:pStyle w:val="af7"/>
              <w:spacing w:line="276" w:lineRule="auto"/>
              <w:rPr>
                <w:rFonts w:eastAsia="Calibri"/>
              </w:rPr>
            </w:pPr>
            <w:r w:rsidRPr="000A66E2">
              <w:rPr>
                <w:rFonts w:eastAsia="Calibri"/>
              </w:rPr>
              <w:t>1</w:t>
            </w:r>
          </w:p>
        </w:tc>
        <w:tc>
          <w:tcPr>
            <w:tcW w:w="425"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r>
      <w:tr w:rsidR="00AF7769" w:rsidRPr="000A66E2" w:rsidTr="002D6BBE">
        <w:tc>
          <w:tcPr>
            <w:tcW w:w="2166" w:type="dxa"/>
            <w:shd w:val="clear" w:color="auto" w:fill="auto"/>
          </w:tcPr>
          <w:p w:rsidR="00AF7769" w:rsidRPr="000A66E2" w:rsidRDefault="00AF7769" w:rsidP="000A66E2">
            <w:pPr>
              <w:pStyle w:val="af7"/>
              <w:spacing w:line="276" w:lineRule="auto"/>
              <w:rPr>
                <w:rFonts w:eastAsia="Calibri"/>
              </w:rPr>
            </w:pPr>
            <w:r w:rsidRPr="000A66E2">
              <w:rPr>
                <w:rFonts w:eastAsia="Calibri"/>
              </w:rPr>
              <w:t>химия</w:t>
            </w:r>
          </w:p>
        </w:tc>
        <w:tc>
          <w:tcPr>
            <w:tcW w:w="385" w:type="dxa"/>
            <w:shd w:val="clear" w:color="auto" w:fill="auto"/>
          </w:tcPr>
          <w:p w:rsidR="00AF7769" w:rsidRPr="000A66E2" w:rsidRDefault="00AF7769" w:rsidP="000A66E2">
            <w:pPr>
              <w:pStyle w:val="af7"/>
              <w:spacing w:line="276" w:lineRule="auto"/>
              <w:rPr>
                <w:rFonts w:eastAsia="Calibri"/>
              </w:rPr>
            </w:pPr>
          </w:p>
        </w:tc>
        <w:tc>
          <w:tcPr>
            <w:tcW w:w="392" w:type="dxa"/>
            <w:shd w:val="clear" w:color="auto" w:fill="auto"/>
          </w:tcPr>
          <w:p w:rsidR="00AF7769" w:rsidRPr="000A66E2" w:rsidRDefault="00AF7769" w:rsidP="000A66E2">
            <w:pPr>
              <w:pStyle w:val="af7"/>
              <w:spacing w:line="276" w:lineRule="auto"/>
              <w:rPr>
                <w:rFonts w:eastAsia="Calibri"/>
              </w:rPr>
            </w:pPr>
            <w:r w:rsidRPr="000A66E2">
              <w:rPr>
                <w:rFonts w:eastAsia="Calibri"/>
              </w:rPr>
              <w:t>1</w:t>
            </w:r>
          </w:p>
        </w:tc>
        <w:tc>
          <w:tcPr>
            <w:tcW w:w="425"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r>
      <w:tr w:rsidR="00AF7769" w:rsidRPr="000A66E2" w:rsidTr="002D6BBE">
        <w:tc>
          <w:tcPr>
            <w:tcW w:w="2166" w:type="dxa"/>
            <w:shd w:val="clear" w:color="auto" w:fill="auto"/>
          </w:tcPr>
          <w:p w:rsidR="00AF7769" w:rsidRPr="000A66E2" w:rsidRDefault="00AF7769" w:rsidP="000A66E2">
            <w:pPr>
              <w:pStyle w:val="af7"/>
              <w:spacing w:line="276" w:lineRule="auto"/>
              <w:rPr>
                <w:rFonts w:eastAsia="Calibri"/>
              </w:rPr>
            </w:pPr>
            <w:r w:rsidRPr="000A66E2">
              <w:rPr>
                <w:rFonts w:eastAsia="Calibri"/>
              </w:rPr>
              <w:t>МХК</w:t>
            </w:r>
          </w:p>
        </w:tc>
        <w:tc>
          <w:tcPr>
            <w:tcW w:w="385" w:type="dxa"/>
            <w:shd w:val="clear" w:color="auto" w:fill="auto"/>
          </w:tcPr>
          <w:p w:rsidR="00AF7769" w:rsidRPr="000A66E2" w:rsidRDefault="00AF7769" w:rsidP="000A66E2">
            <w:pPr>
              <w:pStyle w:val="af7"/>
              <w:spacing w:line="276" w:lineRule="auto"/>
              <w:rPr>
                <w:rFonts w:eastAsia="Calibri"/>
              </w:rPr>
            </w:pPr>
          </w:p>
        </w:tc>
        <w:tc>
          <w:tcPr>
            <w:tcW w:w="392"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FDE9D9"/>
          </w:tcPr>
          <w:p w:rsidR="00AF7769" w:rsidRPr="000A66E2" w:rsidRDefault="00AF7769" w:rsidP="000A66E2">
            <w:pPr>
              <w:pStyle w:val="af7"/>
              <w:spacing w:line="276" w:lineRule="auto"/>
              <w:rPr>
                <w:rFonts w:eastAsia="Calibri"/>
              </w:rPr>
            </w:pPr>
            <w:r w:rsidRPr="000A66E2">
              <w:rPr>
                <w:rFonts w:eastAsia="Calibri"/>
              </w:rPr>
              <w:t>1</w:t>
            </w: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r>
      <w:tr w:rsidR="00AF7769" w:rsidRPr="000A66E2" w:rsidTr="002D6BBE">
        <w:tc>
          <w:tcPr>
            <w:tcW w:w="2166" w:type="dxa"/>
            <w:shd w:val="clear" w:color="auto" w:fill="auto"/>
          </w:tcPr>
          <w:p w:rsidR="00AF7769" w:rsidRPr="000A66E2" w:rsidRDefault="00AF7769" w:rsidP="000A66E2">
            <w:pPr>
              <w:pStyle w:val="af7"/>
              <w:spacing w:line="276" w:lineRule="auto"/>
              <w:rPr>
                <w:rFonts w:eastAsia="Calibri"/>
              </w:rPr>
            </w:pPr>
            <w:r w:rsidRPr="000A66E2">
              <w:rPr>
                <w:rFonts w:eastAsia="Calibri"/>
              </w:rPr>
              <w:t>география</w:t>
            </w:r>
          </w:p>
        </w:tc>
        <w:tc>
          <w:tcPr>
            <w:tcW w:w="385" w:type="dxa"/>
            <w:shd w:val="clear" w:color="auto" w:fill="auto"/>
          </w:tcPr>
          <w:p w:rsidR="00AF7769" w:rsidRPr="000A66E2" w:rsidRDefault="00AF7769" w:rsidP="000A66E2">
            <w:pPr>
              <w:pStyle w:val="af7"/>
              <w:spacing w:line="276" w:lineRule="auto"/>
              <w:rPr>
                <w:rFonts w:eastAsia="Calibri"/>
              </w:rPr>
            </w:pPr>
          </w:p>
        </w:tc>
        <w:tc>
          <w:tcPr>
            <w:tcW w:w="392"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r w:rsidRPr="000A66E2">
              <w:rPr>
                <w:rFonts w:eastAsia="Calibri"/>
              </w:rPr>
              <w:t>1</w:t>
            </w:r>
          </w:p>
        </w:tc>
        <w:tc>
          <w:tcPr>
            <w:tcW w:w="567" w:type="dxa"/>
            <w:shd w:val="clear" w:color="auto" w:fill="FDE9D9"/>
          </w:tcPr>
          <w:p w:rsidR="00AF7769" w:rsidRPr="000A66E2" w:rsidRDefault="00AF7769" w:rsidP="000A66E2">
            <w:pPr>
              <w:pStyle w:val="af7"/>
              <w:spacing w:line="276" w:lineRule="auto"/>
              <w:rPr>
                <w:rFonts w:eastAsia="Calibri"/>
              </w:rPr>
            </w:pPr>
          </w:p>
        </w:tc>
      </w:tr>
      <w:tr w:rsidR="00AF7769" w:rsidRPr="000A66E2" w:rsidTr="002D6BBE">
        <w:tc>
          <w:tcPr>
            <w:tcW w:w="2166" w:type="dxa"/>
            <w:shd w:val="clear" w:color="auto" w:fill="auto"/>
          </w:tcPr>
          <w:p w:rsidR="00AF7769" w:rsidRPr="000A66E2" w:rsidRDefault="00AF7769" w:rsidP="000A66E2">
            <w:pPr>
              <w:pStyle w:val="af7"/>
              <w:spacing w:line="276" w:lineRule="auto"/>
              <w:rPr>
                <w:rFonts w:eastAsia="Calibri"/>
              </w:rPr>
            </w:pPr>
            <w:r w:rsidRPr="000A66E2">
              <w:rPr>
                <w:rFonts w:eastAsia="Calibri"/>
              </w:rPr>
              <w:t>физическая культура</w:t>
            </w:r>
          </w:p>
        </w:tc>
        <w:tc>
          <w:tcPr>
            <w:tcW w:w="385" w:type="dxa"/>
            <w:shd w:val="clear" w:color="auto" w:fill="auto"/>
          </w:tcPr>
          <w:p w:rsidR="00AF7769" w:rsidRPr="000A66E2" w:rsidRDefault="00AF7769" w:rsidP="000A66E2">
            <w:pPr>
              <w:pStyle w:val="af7"/>
              <w:spacing w:line="276" w:lineRule="auto"/>
              <w:rPr>
                <w:rFonts w:eastAsia="Calibri"/>
              </w:rPr>
            </w:pPr>
          </w:p>
        </w:tc>
        <w:tc>
          <w:tcPr>
            <w:tcW w:w="392"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auto"/>
          </w:tcPr>
          <w:p w:rsidR="00AF7769" w:rsidRPr="000A66E2" w:rsidRDefault="00AF7769" w:rsidP="000A66E2">
            <w:pPr>
              <w:pStyle w:val="af7"/>
              <w:spacing w:line="276" w:lineRule="auto"/>
              <w:rPr>
                <w:rFonts w:eastAsia="Calibri"/>
              </w:rPr>
            </w:pPr>
          </w:p>
        </w:tc>
        <w:tc>
          <w:tcPr>
            <w:tcW w:w="425"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p>
        </w:tc>
        <w:tc>
          <w:tcPr>
            <w:tcW w:w="567" w:type="dxa"/>
            <w:shd w:val="clear" w:color="auto" w:fill="FDE9D9"/>
          </w:tcPr>
          <w:p w:rsidR="00AF7769" w:rsidRPr="000A66E2" w:rsidRDefault="00AF7769" w:rsidP="000A66E2">
            <w:pPr>
              <w:pStyle w:val="af7"/>
              <w:spacing w:line="276" w:lineRule="auto"/>
              <w:rPr>
                <w:rFonts w:eastAsia="Calibri"/>
              </w:rPr>
            </w:pPr>
            <w:r w:rsidRPr="000A66E2">
              <w:rPr>
                <w:rFonts w:eastAsia="Calibri"/>
              </w:rPr>
              <w:t>1</w:t>
            </w:r>
          </w:p>
        </w:tc>
      </w:tr>
    </w:tbl>
    <w:p w:rsidR="00AF7769" w:rsidRPr="000A66E2" w:rsidRDefault="00AF7769" w:rsidP="000A66E2">
      <w:pPr>
        <w:spacing w:line="276" w:lineRule="auto"/>
        <w:ind w:right="-55" w:firstLine="540"/>
        <w:jc w:val="center"/>
        <w:rPr>
          <w:b/>
          <w:sz w:val="24"/>
          <w:szCs w:val="24"/>
        </w:rPr>
      </w:pPr>
      <w:r w:rsidRPr="000A66E2">
        <w:rPr>
          <w:b/>
          <w:sz w:val="24"/>
          <w:szCs w:val="24"/>
        </w:rPr>
        <w:t>Участие в олимпиаде по классам</w:t>
      </w:r>
    </w:p>
    <w:p w:rsidR="00AF7769" w:rsidRPr="000A66E2" w:rsidRDefault="00AF7769" w:rsidP="000A66E2">
      <w:pPr>
        <w:spacing w:line="276" w:lineRule="auto"/>
        <w:ind w:right="-55" w:firstLine="540"/>
        <w:jc w:val="both"/>
        <w:rPr>
          <w:b/>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849"/>
        <w:gridCol w:w="552"/>
        <w:gridCol w:w="993"/>
        <w:gridCol w:w="708"/>
        <w:gridCol w:w="1134"/>
        <w:gridCol w:w="709"/>
        <w:gridCol w:w="992"/>
        <w:gridCol w:w="851"/>
        <w:gridCol w:w="708"/>
        <w:gridCol w:w="567"/>
        <w:gridCol w:w="709"/>
        <w:gridCol w:w="709"/>
        <w:gridCol w:w="850"/>
      </w:tblGrid>
      <w:tr w:rsidR="00AF7769" w:rsidRPr="000A66E2" w:rsidTr="002D6BBE">
        <w:trPr>
          <w:trHeight w:val="420"/>
        </w:trPr>
        <w:tc>
          <w:tcPr>
            <w:tcW w:w="726" w:type="dxa"/>
            <w:vMerge w:val="restart"/>
            <w:shd w:val="clear" w:color="auto" w:fill="D9D9D9"/>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клас</w:t>
            </w:r>
            <w:r w:rsidRPr="000A66E2">
              <w:rPr>
                <w:color w:val="000000"/>
                <w:sz w:val="24"/>
                <w:szCs w:val="24"/>
              </w:rPr>
              <w:lastRenderedPageBreak/>
              <w:t>с</w:t>
            </w:r>
          </w:p>
        </w:tc>
        <w:tc>
          <w:tcPr>
            <w:tcW w:w="4236" w:type="dxa"/>
            <w:gridSpan w:val="5"/>
            <w:shd w:val="clear" w:color="auto" w:fill="D9D9D9"/>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lastRenderedPageBreak/>
              <w:t>Школьный этап</w:t>
            </w:r>
          </w:p>
        </w:tc>
        <w:tc>
          <w:tcPr>
            <w:tcW w:w="3260" w:type="dxa"/>
            <w:gridSpan w:val="4"/>
            <w:shd w:val="clear" w:color="auto" w:fill="D9D9D9"/>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Муниципальный этап</w:t>
            </w:r>
          </w:p>
        </w:tc>
        <w:tc>
          <w:tcPr>
            <w:tcW w:w="2835" w:type="dxa"/>
            <w:gridSpan w:val="4"/>
            <w:shd w:val="clear" w:color="auto" w:fill="D9D9D9"/>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Региональный этап</w:t>
            </w:r>
          </w:p>
        </w:tc>
      </w:tr>
      <w:tr w:rsidR="00AF7769" w:rsidRPr="000A66E2" w:rsidTr="002D6BBE">
        <w:trPr>
          <w:trHeight w:val="930"/>
        </w:trPr>
        <w:tc>
          <w:tcPr>
            <w:tcW w:w="726" w:type="dxa"/>
            <w:vMerge/>
            <w:shd w:val="clear" w:color="auto" w:fill="D9D9D9"/>
            <w:vAlign w:val="center"/>
            <w:hideMark/>
          </w:tcPr>
          <w:p w:rsidR="00AF7769" w:rsidRPr="000A66E2" w:rsidRDefault="00AF7769" w:rsidP="000A66E2">
            <w:pPr>
              <w:spacing w:line="276" w:lineRule="auto"/>
              <w:rPr>
                <w:color w:val="000000"/>
                <w:sz w:val="24"/>
                <w:szCs w:val="24"/>
              </w:rPr>
            </w:pPr>
          </w:p>
        </w:tc>
        <w:tc>
          <w:tcPr>
            <w:tcW w:w="849" w:type="dxa"/>
            <w:shd w:val="clear" w:color="auto" w:fill="D9D9D9"/>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уч-ся в классе</w:t>
            </w:r>
          </w:p>
        </w:tc>
        <w:tc>
          <w:tcPr>
            <w:tcW w:w="552" w:type="dxa"/>
            <w:shd w:val="clear" w:color="auto" w:fill="D9D9D9"/>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Уч-ки</w:t>
            </w:r>
          </w:p>
        </w:tc>
        <w:tc>
          <w:tcPr>
            <w:tcW w:w="993" w:type="dxa"/>
            <w:shd w:val="clear" w:color="auto" w:fill="D9D9D9"/>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w:t>
            </w:r>
          </w:p>
        </w:tc>
        <w:tc>
          <w:tcPr>
            <w:tcW w:w="708" w:type="dxa"/>
            <w:shd w:val="clear" w:color="auto" w:fill="D9D9D9"/>
            <w:vAlign w:val="bottom"/>
            <w:hideMark/>
          </w:tcPr>
          <w:p w:rsidR="00AF7769" w:rsidRPr="000A66E2" w:rsidRDefault="00AF7769" w:rsidP="000A66E2">
            <w:pPr>
              <w:spacing w:line="276" w:lineRule="auto"/>
              <w:rPr>
                <w:color w:val="000000"/>
                <w:sz w:val="24"/>
                <w:szCs w:val="24"/>
              </w:rPr>
            </w:pPr>
            <w:r w:rsidRPr="000A66E2">
              <w:rPr>
                <w:color w:val="000000"/>
                <w:sz w:val="24"/>
                <w:szCs w:val="24"/>
              </w:rPr>
              <w:t>призеры/ победители</w:t>
            </w:r>
          </w:p>
        </w:tc>
        <w:tc>
          <w:tcPr>
            <w:tcW w:w="1134" w:type="dxa"/>
            <w:shd w:val="clear" w:color="auto" w:fill="D9D9D9"/>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w:t>
            </w:r>
          </w:p>
        </w:tc>
        <w:tc>
          <w:tcPr>
            <w:tcW w:w="709" w:type="dxa"/>
            <w:shd w:val="clear" w:color="auto" w:fill="D9D9D9"/>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Уч-ки</w:t>
            </w:r>
          </w:p>
        </w:tc>
        <w:tc>
          <w:tcPr>
            <w:tcW w:w="992" w:type="dxa"/>
            <w:shd w:val="clear" w:color="auto" w:fill="D9D9D9"/>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w:t>
            </w:r>
          </w:p>
        </w:tc>
        <w:tc>
          <w:tcPr>
            <w:tcW w:w="851" w:type="dxa"/>
            <w:shd w:val="clear" w:color="auto" w:fill="D9D9D9"/>
            <w:vAlign w:val="bottom"/>
            <w:hideMark/>
          </w:tcPr>
          <w:p w:rsidR="00AF7769" w:rsidRPr="000A66E2" w:rsidRDefault="00AF7769" w:rsidP="000A66E2">
            <w:pPr>
              <w:spacing w:line="276" w:lineRule="auto"/>
              <w:rPr>
                <w:color w:val="000000"/>
                <w:sz w:val="24"/>
                <w:szCs w:val="24"/>
              </w:rPr>
            </w:pPr>
            <w:r w:rsidRPr="000A66E2">
              <w:rPr>
                <w:color w:val="000000"/>
                <w:sz w:val="24"/>
                <w:szCs w:val="24"/>
              </w:rPr>
              <w:t>призеры/победители</w:t>
            </w:r>
          </w:p>
        </w:tc>
        <w:tc>
          <w:tcPr>
            <w:tcW w:w="708" w:type="dxa"/>
            <w:shd w:val="clear" w:color="auto" w:fill="D9D9D9"/>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567" w:type="dxa"/>
            <w:shd w:val="clear" w:color="auto" w:fill="D9D9D9"/>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Уч-ки</w:t>
            </w:r>
          </w:p>
        </w:tc>
        <w:tc>
          <w:tcPr>
            <w:tcW w:w="709" w:type="dxa"/>
            <w:shd w:val="clear" w:color="auto" w:fill="D9D9D9"/>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w:t>
            </w:r>
          </w:p>
        </w:tc>
        <w:tc>
          <w:tcPr>
            <w:tcW w:w="709" w:type="dxa"/>
            <w:shd w:val="clear" w:color="auto" w:fill="D9D9D9"/>
            <w:vAlign w:val="bottom"/>
            <w:hideMark/>
          </w:tcPr>
          <w:p w:rsidR="00AF7769" w:rsidRPr="000A66E2" w:rsidRDefault="00AF7769" w:rsidP="000A66E2">
            <w:pPr>
              <w:spacing w:line="276" w:lineRule="auto"/>
              <w:rPr>
                <w:color w:val="000000"/>
                <w:sz w:val="24"/>
                <w:szCs w:val="24"/>
              </w:rPr>
            </w:pPr>
            <w:r w:rsidRPr="000A66E2">
              <w:rPr>
                <w:color w:val="000000"/>
                <w:sz w:val="24"/>
                <w:szCs w:val="24"/>
              </w:rPr>
              <w:t>призеры/победители</w:t>
            </w:r>
          </w:p>
        </w:tc>
        <w:tc>
          <w:tcPr>
            <w:tcW w:w="850" w:type="dxa"/>
            <w:shd w:val="clear" w:color="auto" w:fill="D9D9D9"/>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w:t>
            </w:r>
          </w:p>
        </w:tc>
      </w:tr>
      <w:tr w:rsidR="00AF7769" w:rsidRPr="000A66E2" w:rsidTr="002D6BBE">
        <w:trPr>
          <w:trHeight w:val="420"/>
        </w:trPr>
        <w:tc>
          <w:tcPr>
            <w:tcW w:w="726"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lastRenderedPageBreak/>
              <w:t>5А</w:t>
            </w:r>
          </w:p>
        </w:tc>
        <w:tc>
          <w:tcPr>
            <w:tcW w:w="84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30</w:t>
            </w:r>
          </w:p>
        </w:tc>
        <w:tc>
          <w:tcPr>
            <w:tcW w:w="55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20</w:t>
            </w:r>
          </w:p>
        </w:tc>
        <w:tc>
          <w:tcPr>
            <w:tcW w:w="993"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66,67%</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5</w:t>
            </w:r>
          </w:p>
        </w:tc>
        <w:tc>
          <w:tcPr>
            <w:tcW w:w="1134"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16,67%</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992"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51"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8"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50"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r>
      <w:tr w:rsidR="00AF7769" w:rsidRPr="000A66E2" w:rsidTr="002D6BBE">
        <w:trPr>
          <w:trHeight w:val="420"/>
        </w:trPr>
        <w:tc>
          <w:tcPr>
            <w:tcW w:w="726" w:type="dxa"/>
            <w:shd w:val="clear" w:color="auto" w:fill="auto"/>
            <w:vAlign w:val="center"/>
            <w:hideMark/>
          </w:tcPr>
          <w:p w:rsidR="00AF7769" w:rsidRPr="000A66E2" w:rsidRDefault="00AF7769" w:rsidP="000A66E2">
            <w:pPr>
              <w:spacing w:line="276" w:lineRule="auto"/>
              <w:rPr>
                <w:color w:val="000000"/>
                <w:sz w:val="24"/>
                <w:szCs w:val="24"/>
              </w:rPr>
            </w:pPr>
            <w:r w:rsidRPr="000A66E2">
              <w:rPr>
                <w:color w:val="000000"/>
                <w:sz w:val="24"/>
                <w:szCs w:val="24"/>
              </w:rPr>
              <w:t>5Б</w:t>
            </w:r>
          </w:p>
        </w:tc>
        <w:tc>
          <w:tcPr>
            <w:tcW w:w="84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30</w:t>
            </w:r>
          </w:p>
        </w:tc>
        <w:tc>
          <w:tcPr>
            <w:tcW w:w="55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13</w:t>
            </w:r>
          </w:p>
        </w:tc>
        <w:tc>
          <w:tcPr>
            <w:tcW w:w="993"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43,33%</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9</w:t>
            </w:r>
          </w:p>
        </w:tc>
        <w:tc>
          <w:tcPr>
            <w:tcW w:w="1134"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30,00%</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992"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51"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8"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50"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r>
      <w:tr w:rsidR="00AF7769" w:rsidRPr="000A66E2" w:rsidTr="002D6BBE">
        <w:trPr>
          <w:trHeight w:val="510"/>
        </w:trPr>
        <w:tc>
          <w:tcPr>
            <w:tcW w:w="726"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5В</w:t>
            </w:r>
          </w:p>
        </w:tc>
        <w:tc>
          <w:tcPr>
            <w:tcW w:w="84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26</w:t>
            </w:r>
          </w:p>
        </w:tc>
        <w:tc>
          <w:tcPr>
            <w:tcW w:w="55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10</w:t>
            </w:r>
          </w:p>
        </w:tc>
        <w:tc>
          <w:tcPr>
            <w:tcW w:w="993"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38,46%</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w:t>
            </w:r>
          </w:p>
        </w:tc>
        <w:tc>
          <w:tcPr>
            <w:tcW w:w="1134"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11,54%</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992"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51"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8"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50"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r>
      <w:tr w:rsidR="00AF7769" w:rsidRPr="000A66E2" w:rsidTr="002D6BBE">
        <w:trPr>
          <w:trHeight w:val="495"/>
        </w:trPr>
        <w:tc>
          <w:tcPr>
            <w:tcW w:w="726"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6А</w:t>
            </w:r>
          </w:p>
        </w:tc>
        <w:tc>
          <w:tcPr>
            <w:tcW w:w="84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32</w:t>
            </w:r>
          </w:p>
        </w:tc>
        <w:tc>
          <w:tcPr>
            <w:tcW w:w="55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14</w:t>
            </w:r>
          </w:p>
        </w:tc>
        <w:tc>
          <w:tcPr>
            <w:tcW w:w="993"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43,75%</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6</w:t>
            </w:r>
          </w:p>
        </w:tc>
        <w:tc>
          <w:tcPr>
            <w:tcW w:w="1134"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18,75%</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992"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51"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8"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50"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r>
      <w:tr w:rsidR="00AF7769" w:rsidRPr="000A66E2" w:rsidTr="002D6BBE">
        <w:trPr>
          <w:trHeight w:val="405"/>
        </w:trPr>
        <w:tc>
          <w:tcPr>
            <w:tcW w:w="726"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6Б</w:t>
            </w:r>
          </w:p>
        </w:tc>
        <w:tc>
          <w:tcPr>
            <w:tcW w:w="84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32</w:t>
            </w:r>
          </w:p>
        </w:tc>
        <w:tc>
          <w:tcPr>
            <w:tcW w:w="55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19</w:t>
            </w:r>
          </w:p>
        </w:tc>
        <w:tc>
          <w:tcPr>
            <w:tcW w:w="993"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59,38%</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12</w:t>
            </w:r>
          </w:p>
        </w:tc>
        <w:tc>
          <w:tcPr>
            <w:tcW w:w="1134"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37,50%</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992"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51"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8"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50"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r>
      <w:tr w:rsidR="00AF7769" w:rsidRPr="000A66E2" w:rsidTr="002D6BBE">
        <w:trPr>
          <w:trHeight w:val="457"/>
        </w:trPr>
        <w:tc>
          <w:tcPr>
            <w:tcW w:w="726"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7А</w:t>
            </w:r>
          </w:p>
        </w:tc>
        <w:tc>
          <w:tcPr>
            <w:tcW w:w="84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31</w:t>
            </w:r>
          </w:p>
        </w:tc>
        <w:tc>
          <w:tcPr>
            <w:tcW w:w="55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14</w:t>
            </w:r>
          </w:p>
        </w:tc>
        <w:tc>
          <w:tcPr>
            <w:tcW w:w="993"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45,16%</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8</w:t>
            </w:r>
          </w:p>
        </w:tc>
        <w:tc>
          <w:tcPr>
            <w:tcW w:w="1134"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25,81%</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6</w:t>
            </w:r>
          </w:p>
        </w:tc>
        <w:tc>
          <w:tcPr>
            <w:tcW w:w="99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19,35%</w:t>
            </w:r>
          </w:p>
        </w:tc>
        <w:tc>
          <w:tcPr>
            <w:tcW w:w="851"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0,00</w:t>
            </w:r>
          </w:p>
        </w:tc>
        <w:tc>
          <w:tcPr>
            <w:tcW w:w="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50"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r>
      <w:tr w:rsidR="00AF7769" w:rsidRPr="000A66E2" w:rsidTr="002D6BBE">
        <w:trPr>
          <w:trHeight w:val="421"/>
        </w:trPr>
        <w:tc>
          <w:tcPr>
            <w:tcW w:w="726"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7Б</w:t>
            </w:r>
          </w:p>
        </w:tc>
        <w:tc>
          <w:tcPr>
            <w:tcW w:w="84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28</w:t>
            </w:r>
          </w:p>
        </w:tc>
        <w:tc>
          <w:tcPr>
            <w:tcW w:w="55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12</w:t>
            </w:r>
          </w:p>
        </w:tc>
        <w:tc>
          <w:tcPr>
            <w:tcW w:w="993"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42,86%</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6</w:t>
            </w:r>
          </w:p>
        </w:tc>
        <w:tc>
          <w:tcPr>
            <w:tcW w:w="1134"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21,43%</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6</w:t>
            </w:r>
          </w:p>
        </w:tc>
        <w:tc>
          <w:tcPr>
            <w:tcW w:w="99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21,43%</w:t>
            </w:r>
          </w:p>
        </w:tc>
        <w:tc>
          <w:tcPr>
            <w:tcW w:w="851"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0,00</w:t>
            </w:r>
          </w:p>
        </w:tc>
        <w:tc>
          <w:tcPr>
            <w:tcW w:w="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50"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r>
      <w:tr w:rsidR="00AF7769" w:rsidRPr="000A66E2" w:rsidTr="002D6BBE">
        <w:trPr>
          <w:trHeight w:val="480"/>
        </w:trPr>
        <w:tc>
          <w:tcPr>
            <w:tcW w:w="726"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8А</w:t>
            </w:r>
          </w:p>
        </w:tc>
        <w:tc>
          <w:tcPr>
            <w:tcW w:w="84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30</w:t>
            </w:r>
          </w:p>
        </w:tc>
        <w:tc>
          <w:tcPr>
            <w:tcW w:w="55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14</w:t>
            </w:r>
          </w:p>
        </w:tc>
        <w:tc>
          <w:tcPr>
            <w:tcW w:w="993"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46,67%</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4</w:t>
            </w:r>
          </w:p>
        </w:tc>
        <w:tc>
          <w:tcPr>
            <w:tcW w:w="1134"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13,33%</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w:t>
            </w:r>
          </w:p>
        </w:tc>
        <w:tc>
          <w:tcPr>
            <w:tcW w:w="99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10,00%</w:t>
            </w:r>
          </w:p>
        </w:tc>
        <w:tc>
          <w:tcPr>
            <w:tcW w:w="851"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0,00</w:t>
            </w:r>
          </w:p>
        </w:tc>
        <w:tc>
          <w:tcPr>
            <w:tcW w:w="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50"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r>
      <w:tr w:rsidR="00AF7769" w:rsidRPr="000A66E2" w:rsidTr="002D6BBE">
        <w:trPr>
          <w:trHeight w:val="480"/>
        </w:trPr>
        <w:tc>
          <w:tcPr>
            <w:tcW w:w="726"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8Б</w:t>
            </w:r>
          </w:p>
        </w:tc>
        <w:tc>
          <w:tcPr>
            <w:tcW w:w="84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30</w:t>
            </w:r>
          </w:p>
        </w:tc>
        <w:tc>
          <w:tcPr>
            <w:tcW w:w="55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18</w:t>
            </w:r>
          </w:p>
        </w:tc>
        <w:tc>
          <w:tcPr>
            <w:tcW w:w="993"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60,00%</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10</w:t>
            </w:r>
          </w:p>
        </w:tc>
        <w:tc>
          <w:tcPr>
            <w:tcW w:w="1134"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33,33%</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7</w:t>
            </w:r>
          </w:p>
        </w:tc>
        <w:tc>
          <w:tcPr>
            <w:tcW w:w="99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23,33%</w:t>
            </w:r>
          </w:p>
        </w:tc>
        <w:tc>
          <w:tcPr>
            <w:tcW w:w="851"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28,57</w:t>
            </w:r>
          </w:p>
        </w:tc>
        <w:tc>
          <w:tcPr>
            <w:tcW w:w="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50"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r>
      <w:tr w:rsidR="00AF7769" w:rsidRPr="000A66E2" w:rsidTr="002D6BBE">
        <w:trPr>
          <w:trHeight w:val="495"/>
        </w:trPr>
        <w:tc>
          <w:tcPr>
            <w:tcW w:w="726"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9А</w:t>
            </w:r>
          </w:p>
        </w:tc>
        <w:tc>
          <w:tcPr>
            <w:tcW w:w="84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21</w:t>
            </w:r>
          </w:p>
        </w:tc>
        <w:tc>
          <w:tcPr>
            <w:tcW w:w="55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11</w:t>
            </w:r>
          </w:p>
        </w:tc>
        <w:tc>
          <w:tcPr>
            <w:tcW w:w="993"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52,38%</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9</w:t>
            </w:r>
          </w:p>
        </w:tc>
        <w:tc>
          <w:tcPr>
            <w:tcW w:w="1134"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42,86%</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7</w:t>
            </w:r>
          </w:p>
        </w:tc>
        <w:tc>
          <w:tcPr>
            <w:tcW w:w="99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33,33%</w:t>
            </w:r>
          </w:p>
        </w:tc>
        <w:tc>
          <w:tcPr>
            <w:tcW w:w="851"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0,00</w:t>
            </w:r>
          </w:p>
        </w:tc>
        <w:tc>
          <w:tcPr>
            <w:tcW w:w="567"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709"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50"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r>
      <w:tr w:rsidR="00AF7769" w:rsidRPr="000A66E2" w:rsidTr="002D6BBE">
        <w:trPr>
          <w:trHeight w:val="390"/>
        </w:trPr>
        <w:tc>
          <w:tcPr>
            <w:tcW w:w="726"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9Б</w:t>
            </w:r>
          </w:p>
        </w:tc>
        <w:tc>
          <w:tcPr>
            <w:tcW w:w="84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21</w:t>
            </w:r>
          </w:p>
        </w:tc>
        <w:tc>
          <w:tcPr>
            <w:tcW w:w="55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8</w:t>
            </w:r>
          </w:p>
        </w:tc>
        <w:tc>
          <w:tcPr>
            <w:tcW w:w="993"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38,10%</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4</w:t>
            </w:r>
          </w:p>
        </w:tc>
        <w:tc>
          <w:tcPr>
            <w:tcW w:w="1134"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19,05%</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w:t>
            </w:r>
          </w:p>
        </w:tc>
        <w:tc>
          <w:tcPr>
            <w:tcW w:w="99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14,29%</w:t>
            </w:r>
          </w:p>
        </w:tc>
        <w:tc>
          <w:tcPr>
            <w:tcW w:w="851"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66,67</w:t>
            </w:r>
          </w:p>
        </w:tc>
        <w:tc>
          <w:tcPr>
            <w:tcW w:w="567"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5</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w:t>
            </w:r>
          </w:p>
        </w:tc>
        <w:tc>
          <w:tcPr>
            <w:tcW w:w="850"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100</w:t>
            </w:r>
          </w:p>
        </w:tc>
      </w:tr>
      <w:tr w:rsidR="00AF7769" w:rsidRPr="000A66E2" w:rsidTr="002D6BBE">
        <w:trPr>
          <w:trHeight w:val="525"/>
        </w:trPr>
        <w:tc>
          <w:tcPr>
            <w:tcW w:w="726"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10А</w:t>
            </w:r>
          </w:p>
        </w:tc>
        <w:tc>
          <w:tcPr>
            <w:tcW w:w="84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25</w:t>
            </w:r>
          </w:p>
        </w:tc>
        <w:tc>
          <w:tcPr>
            <w:tcW w:w="55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17</w:t>
            </w:r>
          </w:p>
        </w:tc>
        <w:tc>
          <w:tcPr>
            <w:tcW w:w="993"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68,00%</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13</w:t>
            </w:r>
          </w:p>
        </w:tc>
        <w:tc>
          <w:tcPr>
            <w:tcW w:w="1134"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52,00%</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8</w:t>
            </w:r>
          </w:p>
        </w:tc>
        <w:tc>
          <w:tcPr>
            <w:tcW w:w="99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32,00%</w:t>
            </w:r>
          </w:p>
        </w:tc>
        <w:tc>
          <w:tcPr>
            <w:tcW w:w="851"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25,00</w:t>
            </w:r>
          </w:p>
        </w:tc>
        <w:tc>
          <w:tcPr>
            <w:tcW w:w="567"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5</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w:t>
            </w:r>
          </w:p>
        </w:tc>
        <w:tc>
          <w:tcPr>
            <w:tcW w:w="850"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100</w:t>
            </w:r>
          </w:p>
        </w:tc>
      </w:tr>
      <w:tr w:rsidR="00AF7769" w:rsidRPr="000A66E2" w:rsidTr="002D6BBE">
        <w:trPr>
          <w:trHeight w:val="450"/>
        </w:trPr>
        <w:tc>
          <w:tcPr>
            <w:tcW w:w="726"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11А</w:t>
            </w:r>
          </w:p>
        </w:tc>
        <w:tc>
          <w:tcPr>
            <w:tcW w:w="84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20</w:t>
            </w:r>
          </w:p>
        </w:tc>
        <w:tc>
          <w:tcPr>
            <w:tcW w:w="55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16</w:t>
            </w:r>
          </w:p>
        </w:tc>
        <w:tc>
          <w:tcPr>
            <w:tcW w:w="993"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80,00%</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8</w:t>
            </w:r>
          </w:p>
        </w:tc>
        <w:tc>
          <w:tcPr>
            <w:tcW w:w="1134"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40,00%</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7</w:t>
            </w:r>
          </w:p>
        </w:tc>
        <w:tc>
          <w:tcPr>
            <w:tcW w:w="99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35,00%</w:t>
            </w:r>
          </w:p>
        </w:tc>
        <w:tc>
          <w:tcPr>
            <w:tcW w:w="851"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14,29</w:t>
            </w:r>
          </w:p>
        </w:tc>
        <w:tc>
          <w:tcPr>
            <w:tcW w:w="567"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5</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0</w:t>
            </w:r>
          </w:p>
        </w:tc>
        <w:tc>
          <w:tcPr>
            <w:tcW w:w="850"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0</w:t>
            </w:r>
          </w:p>
        </w:tc>
      </w:tr>
      <w:tr w:rsidR="00AF7769" w:rsidRPr="000A66E2" w:rsidTr="002D6BBE">
        <w:trPr>
          <w:trHeight w:val="540"/>
        </w:trPr>
        <w:tc>
          <w:tcPr>
            <w:tcW w:w="726"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11Б</w:t>
            </w:r>
          </w:p>
        </w:tc>
        <w:tc>
          <w:tcPr>
            <w:tcW w:w="84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17</w:t>
            </w:r>
          </w:p>
        </w:tc>
        <w:tc>
          <w:tcPr>
            <w:tcW w:w="55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14</w:t>
            </w:r>
          </w:p>
        </w:tc>
        <w:tc>
          <w:tcPr>
            <w:tcW w:w="993"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82,35%</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7</w:t>
            </w:r>
          </w:p>
        </w:tc>
        <w:tc>
          <w:tcPr>
            <w:tcW w:w="1134"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41,18%</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5</w:t>
            </w:r>
          </w:p>
        </w:tc>
        <w:tc>
          <w:tcPr>
            <w:tcW w:w="992"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29,41%</w:t>
            </w:r>
          </w:p>
        </w:tc>
        <w:tc>
          <w:tcPr>
            <w:tcW w:w="851"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1</w:t>
            </w:r>
          </w:p>
        </w:tc>
        <w:tc>
          <w:tcPr>
            <w:tcW w:w="708"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20,00</w:t>
            </w:r>
          </w:p>
        </w:tc>
        <w:tc>
          <w:tcPr>
            <w:tcW w:w="567"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0</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0</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0</w:t>
            </w:r>
          </w:p>
        </w:tc>
        <w:tc>
          <w:tcPr>
            <w:tcW w:w="850"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color w:val="000000"/>
                <w:sz w:val="24"/>
                <w:szCs w:val="24"/>
              </w:rPr>
              <w:t>0</w:t>
            </w:r>
          </w:p>
        </w:tc>
      </w:tr>
      <w:tr w:rsidR="00AF7769" w:rsidRPr="000A66E2" w:rsidTr="002D6BBE">
        <w:trPr>
          <w:trHeight w:val="750"/>
        </w:trPr>
        <w:tc>
          <w:tcPr>
            <w:tcW w:w="726" w:type="dxa"/>
            <w:shd w:val="clear" w:color="auto" w:fill="auto"/>
            <w:noWrap/>
            <w:vAlign w:val="bottom"/>
            <w:hideMark/>
          </w:tcPr>
          <w:p w:rsidR="00AF7769" w:rsidRPr="000A66E2" w:rsidRDefault="00AF7769" w:rsidP="000A66E2">
            <w:pPr>
              <w:spacing w:line="276" w:lineRule="auto"/>
              <w:rPr>
                <w:color w:val="000000"/>
                <w:sz w:val="24"/>
                <w:szCs w:val="24"/>
              </w:rPr>
            </w:pPr>
            <w:r w:rsidRPr="000A66E2">
              <w:rPr>
                <w:color w:val="000000"/>
                <w:sz w:val="24"/>
                <w:szCs w:val="24"/>
              </w:rPr>
              <w:t> </w:t>
            </w:r>
          </w:p>
        </w:tc>
        <w:tc>
          <w:tcPr>
            <w:tcW w:w="849" w:type="dxa"/>
            <w:shd w:val="clear" w:color="auto" w:fill="auto"/>
            <w:noWrap/>
            <w:vAlign w:val="bottom"/>
            <w:hideMark/>
          </w:tcPr>
          <w:p w:rsidR="00AF7769" w:rsidRPr="000A66E2" w:rsidRDefault="00AF7769" w:rsidP="000A66E2">
            <w:pPr>
              <w:spacing w:line="276" w:lineRule="auto"/>
              <w:jc w:val="right"/>
              <w:rPr>
                <w:b/>
                <w:bCs/>
                <w:color w:val="000000"/>
                <w:sz w:val="24"/>
                <w:szCs w:val="24"/>
              </w:rPr>
            </w:pPr>
            <w:r w:rsidRPr="000A66E2">
              <w:rPr>
                <w:b/>
                <w:bCs/>
                <w:color w:val="000000"/>
                <w:sz w:val="24"/>
                <w:szCs w:val="24"/>
              </w:rPr>
              <w:t>373</w:t>
            </w:r>
          </w:p>
        </w:tc>
        <w:tc>
          <w:tcPr>
            <w:tcW w:w="552" w:type="dxa"/>
            <w:shd w:val="clear" w:color="auto" w:fill="auto"/>
            <w:noWrap/>
            <w:vAlign w:val="bottom"/>
            <w:hideMark/>
          </w:tcPr>
          <w:p w:rsidR="00AF7769" w:rsidRPr="000A66E2" w:rsidRDefault="00AF7769" w:rsidP="000A66E2">
            <w:pPr>
              <w:spacing w:line="276" w:lineRule="auto"/>
              <w:jc w:val="right"/>
              <w:rPr>
                <w:b/>
                <w:bCs/>
                <w:color w:val="000000"/>
                <w:sz w:val="24"/>
                <w:szCs w:val="24"/>
              </w:rPr>
            </w:pPr>
            <w:r w:rsidRPr="000A66E2">
              <w:rPr>
                <w:b/>
                <w:bCs/>
                <w:color w:val="000000"/>
                <w:sz w:val="24"/>
                <w:szCs w:val="24"/>
              </w:rPr>
              <w:t>200</w:t>
            </w:r>
          </w:p>
        </w:tc>
        <w:tc>
          <w:tcPr>
            <w:tcW w:w="993" w:type="dxa"/>
            <w:shd w:val="clear" w:color="auto" w:fill="auto"/>
            <w:noWrap/>
            <w:vAlign w:val="bottom"/>
            <w:hideMark/>
          </w:tcPr>
          <w:p w:rsidR="00AF7769" w:rsidRPr="000A66E2" w:rsidRDefault="00AF7769" w:rsidP="000A66E2">
            <w:pPr>
              <w:spacing w:line="276" w:lineRule="auto"/>
              <w:jc w:val="right"/>
              <w:rPr>
                <w:b/>
                <w:bCs/>
                <w:color w:val="000000"/>
                <w:sz w:val="24"/>
                <w:szCs w:val="24"/>
              </w:rPr>
            </w:pPr>
            <w:r w:rsidRPr="000A66E2">
              <w:rPr>
                <w:b/>
                <w:bCs/>
                <w:color w:val="000000"/>
                <w:sz w:val="24"/>
                <w:szCs w:val="24"/>
              </w:rPr>
              <w:t>53,62</w:t>
            </w:r>
          </w:p>
        </w:tc>
        <w:tc>
          <w:tcPr>
            <w:tcW w:w="708" w:type="dxa"/>
            <w:shd w:val="clear" w:color="auto" w:fill="auto"/>
            <w:noWrap/>
            <w:vAlign w:val="bottom"/>
            <w:hideMark/>
          </w:tcPr>
          <w:p w:rsidR="00AF7769" w:rsidRPr="000A66E2" w:rsidRDefault="00AF7769" w:rsidP="000A66E2">
            <w:pPr>
              <w:spacing w:line="276" w:lineRule="auto"/>
              <w:jc w:val="right"/>
              <w:rPr>
                <w:b/>
                <w:bCs/>
                <w:color w:val="000000"/>
                <w:sz w:val="24"/>
                <w:szCs w:val="24"/>
              </w:rPr>
            </w:pPr>
            <w:r w:rsidRPr="000A66E2">
              <w:rPr>
                <w:b/>
                <w:bCs/>
                <w:color w:val="000000"/>
                <w:sz w:val="24"/>
                <w:szCs w:val="24"/>
              </w:rPr>
              <w:t>104</w:t>
            </w:r>
          </w:p>
        </w:tc>
        <w:tc>
          <w:tcPr>
            <w:tcW w:w="1134" w:type="dxa"/>
            <w:shd w:val="clear" w:color="auto" w:fill="auto"/>
            <w:noWrap/>
            <w:vAlign w:val="bottom"/>
            <w:hideMark/>
          </w:tcPr>
          <w:p w:rsidR="00AF7769" w:rsidRPr="000A66E2" w:rsidRDefault="00AF7769" w:rsidP="000A66E2">
            <w:pPr>
              <w:spacing w:line="276" w:lineRule="auto"/>
              <w:jc w:val="right"/>
              <w:rPr>
                <w:b/>
                <w:bCs/>
                <w:color w:val="000000"/>
                <w:sz w:val="24"/>
                <w:szCs w:val="24"/>
              </w:rPr>
            </w:pPr>
            <w:r w:rsidRPr="000A66E2">
              <w:rPr>
                <w:b/>
                <w:bCs/>
                <w:color w:val="000000"/>
                <w:sz w:val="24"/>
                <w:szCs w:val="24"/>
              </w:rPr>
              <w:t>27,88%</w:t>
            </w:r>
          </w:p>
        </w:tc>
        <w:tc>
          <w:tcPr>
            <w:tcW w:w="709" w:type="dxa"/>
            <w:shd w:val="clear" w:color="auto" w:fill="auto"/>
            <w:noWrap/>
            <w:vAlign w:val="bottom"/>
            <w:hideMark/>
          </w:tcPr>
          <w:p w:rsidR="00AF7769" w:rsidRPr="000A66E2" w:rsidRDefault="00AF7769" w:rsidP="000A66E2">
            <w:pPr>
              <w:spacing w:line="276" w:lineRule="auto"/>
              <w:jc w:val="right"/>
              <w:rPr>
                <w:b/>
                <w:bCs/>
                <w:color w:val="000000"/>
                <w:sz w:val="24"/>
                <w:szCs w:val="24"/>
              </w:rPr>
            </w:pPr>
            <w:r w:rsidRPr="000A66E2">
              <w:rPr>
                <w:b/>
                <w:bCs/>
                <w:color w:val="000000"/>
                <w:sz w:val="24"/>
                <w:szCs w:val="24"/>
              </w:rPr>
              <w:t>52</w:t>
            </w:r>
          </w:p>
        </w:tc>
        <w:tc>
          <w:tcPr>
            <w:tcW w:w="992" w:type="dxa"/>
            <w:shd w:val="clear" w:color="auto" w:fill="auto"/>
            <w:noWrap/>
            <w:vAlign w:val="bottom"/>
            <w:hideMark/>
          </w:tcPr>
          <w:p w:rsidR="00AF7769" w:rsidRPr="000A66E2" w:rsidRDefault="00AF7769" w:rsidP="000A66E2">
            <w:pPr>
              <w:spacing w:line="276" w:lineRule="auto"/>
              <w:jc w:val="right"/>
              <w:rPr>
                <w:b/>
                <w:bCs/>
                <w:color w:val="000000"/>
                <w:sz w:val="24"/>
                <w:szCs w:val="24"/>
              </w:rPr>
            </w:pPr>
            <w:r w:rsidRPr="000A66E2">
              <w:rPr>
                <w:b/>
                <w:bCs/>
                <w:color w:val="000000"/>
                <w:sz w:val="24"/>
                <w:szCs w:val="24"/>
              </w:rPr>
              <w:t>13,94%</w:t>
            </w:r>
          </w:p>
        </w:tc>
        <w:tc>
          <w:tcPr>
            <w:tcW w:w="851" w:type="dxa"/>
            <w:shd w:val="clear" w:color="auto" w:fill="auto"/>
            <w:noWrap/>
            <w:vAlign w:val="bottom"/>
            <w:hideMark/>
          </w:tcPr>
          <w:p w:rsidR="00AF7769" w:rsidRPr="000A66E2" w:rsidRDefault="00AF7769" w:rsidP="000A66E2">
            <w:pPr>
              <w:spacing w:line="276" w:lineRule="auto"/>
              <w:jc w:val="right"/>
              <w:rPr>
                <w:b/>
                <w:bCs/>
                <w:color w:val="000000"/>
                <w:sz w:val="24"/>
                <w:szCs w:val="24"/>
              </w:rPr>
            </w:pPr>
            <w:r w:rsidRPr="000A66E2">
              <w:rPr>
                <w:b/>
                <w:bCs/>
                <w:color w:val="000000"/>
                <w:sz w:val="24"/>
                <w:szCs w:val="24"/>
              </w:rPr>
              <w:t>8</w:t>
            </w:r>
          </w:p>
        </w:tc>
        <w:tc>
          <w:tcPr>
            <w:tcW w:w="708" w:type="dxa"/>
            <w:shd w:val="clear" w:color="auto" w:fill="auto"/>
            <w:noWrap/>
            <w:vAlign w:val="bottom"/>
            <w:hideMark/>
          </w:tcPr>
          <w:p w:rsidR="00AF7769" w:rsidRPr="000A66E2" w:rsidRDefault="00AF7769" w:rsidP="000A66E2">
            <w:pPr>
              <w:spacing w:line="276" w:lineRule="auto"/>
              <w:jc w:val="right"/>
              <w:rPr>
                <w:b/>
                <w:bCs/>
                <w:color w:val="000000"/>
                <w:sz w:val="24"/>
                <w:szCs w:val="24"/>
              </w:rPr>
            </w:pPr>
            <w:r w:rsidRPr="000A66E2">
              <w:rPr>
                <w:b/>
                <w:bCs/>
                <w:color w:val="000000"/>
                <w:sz w:val="24"/>
                <w:szCs w:val="24"/>
              </w:rPr>
              <w:t>15,38</w:t>
            </w:r>
          </w:p>
        </w:tc>
        <w:tc>
          <w:tcPr>
            <w:tcW w:w="567" w:type="dxa"/>
            <w:shd w:val="clear" w:color="auto" w:fill="auto"/>
            <w:noWrap/>
            <w:vAlign w:val="bottom"/>
            <w:hideMark/>
          </w:tcPr>
          <w:p w:rsidR="00AF7769" w:rsidRPr="000A66E2" w:rsidRDefault="00AF7769" w:rsidP="000A66E2">
            <w:pPr>
              <w:spacing w:line="276" w:lineRule="auto"/>
              <w:jc w:val="right"/>
              <w:rPr>
                <w:b/>
                <w:bCs/>
                <w:color w:val="000000"/>
                <w:sz w:val="24"/>
                <w:szCs w:val="24"/>
              </w:rPr>
            </w:pPr>
            <w:r w:rsidRPr="000A66E2">
              <w:rPr>
                <w:b/>
                <w:bCs/>
                <w:color w:val="000000"/>
                <w:sz w:val="24"/>
                <w:szCs w:val="24"/>
              </w:rPr>
              <w:t>3</w:t>
            </w:r>
          </w:p>
        </w:tc>
        <w:tc>
          <w:tcPr>
            <w:tcW w:w="709" w:type="dxa"/>
            <w:shd w:val="clear" w:color="auto" w:fill="auto"/>
            <w:noWrap/>
            <w:vAlign w:val="bottom"/>
            <w:hideMark/>
          </w:tcPr>
          <w:p w:rsidR="00AF7769" w:rsidRPr="000A66E2" w:rsidRDefault="00AF7769" w:rsidP="000A66E2">
            <w:pPr>
              <w:spacing w:line="276" w:lineRule="auto"/>
              <w:jc w:val="right"/>
              <w:rPr>
                <w:color w:val="000000"/>
                <w:sz w:val="24"/>
                <w:szCs w:val="24"/>
              </w:rPr>
            </w:pPr>
            <w:r w:rsidRPr="000A66E2">
              <w:rPr>
                <w:b/>
                <w:color w:val="000000"/>
                <w:sz w:val="24"/>
                <w:szCs w:val="24"/>
              </w:rPr>
              <w:t>80</w:t>
            </w:r>
          </w:p>
        </w:tc>
        <w:tc>
          <w:tcPr>
            <w:tcW w:w="709" w:type="dxa"/>
            <w:shd w:val="clear" w:color="auto" w:fill="auto"/>
            <w:noWrap/>
            <w:vAlign w:val="bottom"/>
            <w:hideMark/>
          </w:tcPr>
          <w:p w:rsidR="00AF7769" w:rsidRPr="000A66E2" w:rsidRDefault="00AF7769" w:rsidP="000A66E2">
            <w:pPr>
              <w:spacing w:line="276" w:lineRule="auto"/>
              <w:jc w:val="right"/>
              <w:rPr>
                <w:b/>
                <w:bCs/>
                <w:color w:val="000000"/>
                <w:sz w:val="24"/>
                <w:szCs w:val="24"/>
              </w:rPr>
            </w:pPr>
            <w:r w:rsidRPr="000A66E2">
              <w:rPr>
                <w:b/>
                <w:bCs/>
                <w:color w:val="000000"/>
                <w:sz w:val="24"/>
                <w:szCs w:val="24"/>
              </w:rPr>
              <w:t>2</w:t>
            </w:r>
          </w:p>
        </w:tc>
        <w:tc>
          <w:tcPr>
            <w:tcW w:w="850" w:type="dxa"/>
            <w:shd w:val="clear" w:color="auto" w:fill="auto"/>
            <w:noWrap/>
            <w:vAlign w:val="bottom"/>
            <w:hideMark/>
          </w:tcPr>
          <w:p w:rsidR="00AF7769" w:rsidRPr="000A66E2" w:rsidRDefault="00AF7769" w:rsidP="000A66E2">
            <w:pPr>
              <w:spacing w:line="276" w:lineRule="auto"/>
              <w:jc w:val="right"/>
              <w:rPr>
                <w:b/>
                <w:bCs/>
                <w:color w:val="000000"/>
                <w:sz w:val="24"/>
                <w:szCs w:val="24"/>
              </w:rPr>
            </w:pPr>
            <w:r w:rsidRPr="000A66E2">
              <w:rPr>
                <w:b/>
                <w:bCs/>
                <w:color w:val="000000"/>
                <w:sz w:val="24"/>
                <w:szCs w:val="24"/>
              </w:rPr>
              <w:t>66,67</w:t>
            </w:r>
          </w:p>
        </w:tc>
      </w:tr>
    </w:tbl>
    <w:p w:rsidR="00AF7769" w:rsidRPr="000A66E2" w:rsidRDefault="00AF7769" w:rsidP="000A66E2">
      <w:pPr>
        <w:spacing w:line="276" w:lineRule="auto"/>
        <w:ind w:right="-55" w:firstLine="540"/>
        <w:jc w:val="both"/>
        <w:rPr>
          <w:sz w:val="24"/>
          <w:szCs w:val="24"/>
        </w:rPr>
      </w:pPr>
    </w:p>
    <w:p w:rsidR="002D6BBE" w:rsidRPr="000A66E2" w:rsidRDefault="002D6BBE" w:rsidP="000A66E2">
      <w:pPr>
        <w:pStyle w:val="Standard"/>
        <w:spacing w:line="276" w:lineRule="auto"/>
        <w:ind w:firstLine="706"/>
        <w:jc w:val="both"/>
        <w:rPr>
          <w:rFonts w:cs="Times New Roman"/>
          <w:lang w:val="ru-RU"/>
        </w:rPr>
      </w:pPr>
      <w:r w:rsidRPr="000A66E2">
        <w:rPr>
          <w:rFonts w:cs="Times New Roman"/>
          <w:shd w:val="clear" w:color="auto" w:fill="FFFFFF"/>
          <w:lang w:val="ru-RU"/>
        </w:rPr>
        <w:t xml:space="preserve">Учащиеся начальных классов в </w:t>
      </w:r>
      <w:r w:rsidRPr="000A66E2">
        <w:rPr>
          <w:rFonts w:eastAsia="Times New Roman" w:cs="Times New Roman"/>
          <w:kern w:val="0"/>
          <w:lang w:val="ru-RU" w:eastAsia="ru-RU" w:bidi="ar-SA"/>
        </w:rPr>
        <w:t>2015-2016 учебном году</w:t>
      </w:r>
      <w:r w:rsidRPr="000A66E2">
        <w:rPr>
          <w:rFonts w:cs="Times New Roman"/>
          <w:shd w:val="clear" w:color="auto" w:fill="FFFFFF"/>
          <w:lang w:val="ru-RU"/>
        </w:rPr>
        <w:t xml:space="preserve"> принимали активное участие в муниципальных, республиканских, всероссийских и международных конкурсах.</w:t>
      </w:r>
    </w:p>
    <w:p w:rsidR="002D6BBE" w:rsidRPr="000A66E2" w:rsidRDefault="002D6BBE" w:rsidP="000A66E2">
      <w:pPr>
        <w:pStyle w:val="Standard"/>
        <w:spacing w:line="276" w:lineRule="auto"/>
        <w:jc w:val="both"/>
        <w:rPr>
          <w:rFonts w:cs="Times New Roman"/>
          <w:shd w:val="clear" w:color="auto" w:fill="FFFFFF"/>
          <w:lang w:val="ru-RU"/>
        </w:rPr>
      </w:pPr>
      <w:r w:rsidRPr="000A66E2">
        <w:rPr>
          <w:rFonts w:cs="Times New Roman"/>
          <w:shd w:val="clear" w:color="auto" w:fill="FFFFFF"/>
          <w:lang w:val="ru-RU"/>
        </w:rPr>
        <w:tab/>
        <w:t xml:space="preserve"> Победители награждены грамотами.</w:t>
      </w:r>
    </w:p>
    <w:p w:rsidR="002D6BBE" w:rsidRPr="000A66E2" w:rsidRDefault="002D6BBE" w:rsidP="000A66E2">
      <w:pPr>
        <w:spacing w:line="276" w:lineRule="auto"/>
        <w:jc w:val="center"/>
        <w:rPr>
          <w:sz w:val="24"/>
          <w:szCs w:val="24"/>
          <w:u w:val="single"/>
        </w:rPr>
      </w:pPr>
      <w:r w:rsidRPr="000A66E2">
        <w:rPr>
          <w:sz w:val="24"/>
          <w:szCs w:val="24"/>
          <w:u w:val="single"/>
        </w:rPr>
        <w:t>Научно-практическая конференция</w:t>
      </w:r>
    </w:p>
    <w:p w:rsidR="002D6BBE" w:rsidRPr="000A66E2" w:rsidRDefault="002D6BBE" w:rsidP="000A66E2">
      <w:pPr>
        <w:spacing w:line="276" w:lineRule="auto"/>
        <w:rPr>
          <w:sz w:val="24"/>
          <w:szCs w:val="24"/>
        </w:rPr>
      </w:pPr>
      <w:r w:rsidRPr="000A66E2">
        <w:rPr>
          <w:sz w:val="24"/>
          <w:szCs w:val="24"/>
        </w:rPr>
        <w:t>Победители: Кириллова Софья 4 Б класс (Игонина И.В.)</w:t>
      </w:r>
    </w:p>
    <w:p w:rsidR="002D6BBE" w:rsidRPr="000A66E2" w:rsidRDefault="002D6BBE" w:rsidP="000A66E2">
      <w:pPr>
        <w:spacing w:line="276" w:lineRule="auto"/>
        <w:rPr>
          <w:sz w:val="24"/>
          <w:szCs w:val="24"/>
        </w:rPr>
      </w:pPr>
      <w:r w:rsidRPr="000A66E2">
        <w:rPr>
          <w:sz w:val="24"/>
          <w:szCs w:val="24"/>
        </w:rPr>
        <w:tab/>
        <w:t>Симонов Владимир 4 А класс (Илякова Т.А.)</w:t>
      </w:r>
    </w:p>
    <w:p w:rsidR="002D6BBE" w:rsidRPr="000A66E2" w:rsidRDefault="002D6BBE" w:rsidP="000A66E2">
      <w:pPr>
        <w:spacing w:line="276" w:lineRule="auto"/>
        <w:rPr>
          <w:sz w:val="24"/>
          <w:szCs w:val="24"/>
        </w:rPr>
      </w:pPr>
      <w:r w:rsidRPr="000A66E2">
        <w:rPr>
          <w:sz w:val="24"/>
          <w:szCs w:val="24"/>
        </w:rPr>
        <w:tab/>
        <w:t>Карасёва Варвара 3 А класс (Кудюмова М.А.)</w:t>
      </w:r>
    </w:p>
    <w:p w:rsidR="002D6BBE" w:rsidRPr="000A66E2" w:rsidRDefault="002D6BBE" w:rsidP="000A66E2">
      <w:pPr>
        <w:spacing w:line="276" w:lineRule="auto"/>
        <w:rPr>
          <w:sz w:val="24"/>
          <w:szCs w:val="24"/>
        </w:rPr>
      </w:pPr>
      <w:r w:rsidRPr="000A66E2">
        <w:rPr>
          <w:sz w:val="24"/>
          <w:szCs w:val="24"/>
        </w:rPr>
        <w:tab/>
        <w:t>Улитина Виктория 4 Б класс (Игонина И.В.)</w:t>
      </w:r>
    </w:p>
    <w:p w:rsidR="002D6BBE" w:rsidRPr="000A66E2" w:rsidRDefault="002D6BBE" w:rsidP="000A66E2">
      <w:pPr>
        <w:spacing w:line="276" w:lineRule="auto"/>
        <w:rPr>
          <w:sz w:val="24"/>
          <w:szCs w:val="24"/>
        </w:rPr>
      </w:pPr>
      <w:r w:rsidRPr="000A66E2">
        <w:rPr>
          <w:sz w:val="24"/>
          <w:szCs w:val="24"/>
        </w:rPr>
        <w:t xml:space="preserve">Призёры: </w:t>
      </w:r>
      <w:r w:rsidRPr="000A66E2">
        <w:rPr>
          <w:sz w:val="24"/>
          <w:szCs w:val="24"/>
        </w:rPr>
        <w:tab/>
        <w:t>Смакаев Айрат 4 А класс (Уркунова В.П.) - III</w:t>
      </w:r>
    </w:p>
    <w:p w:rsidR="002D6BBE" w:rsidRPr="000A66E2" w:rsidRDefault="002D6BBE" w:rsidP="000A66E2">
      <w:pPr>
        <w:spacing w:line="276" w:lineRule="auto"/>
        <w:rPr>
          <w:sz w:val="24"/>
          <w:szCs w:val="24"/>
        </w:rPr>
      </w:pPr>
      <w:r w:rsidRPr="000A66E2">
        <w:rPr>
          <w:sz w:val="24"/>
          <w:szCs w:val="24"/>
        </w:rPr>
        <w:tab/>
        <w:t>Татаров Артём 2 В класс (Жигорева А.А.) - II</w:t>
      </w:r>
    </w:p>
    <w:p w:rsidR="002D6BBE" w:rsidRPr="000A66E2" w:rsidRDefault="002D6BBE" w:rsidP="000A66E2">
      <w:pPr>
        <w:spacing w:line="276" w:lineRule="auto"/>
        <w:rPr>
          <w:sz w:val="24"/>
          <w:szCs w:val="24"/>
        </w:rPr>
      </w:pPr>
      <w:r w:rsidRPr="000A66E2">
        <w:rPr>
          <w:sz w:val="24"/>
          <w:szCs w:val="24"/>
        </w:rPr>
        <w:tab/>
        <w:t>Качурин Олег, Волкова Анастасия  3 Б класс (Стукалова Е.А.) - II</w:t>
      </w:r>
    </w:p>
    <w:p w:rsidR="002D6BBE" w:rsidRPr="000A66E2" w:rsidRDefault="002D6BBE" w:rsidP="000A66E2">
      <w:pPr>
        <w:spacing w:line="276" w:lineRule="auto"/>
        <w:rPr>
          <w:sz w:val="24"/>
          <w:szCs w:val="24"/>
        </w:rPr>
      </w:pPr>
      <w:r w:rsidRPr="000A66E2">
        <w:rPr>
          <w:sz w:val="24"/>
          <w:szCs w:val="24"/>
        </w:rPr>
        <w:tab/>
        <w:t>Ганина Валерия 4 Б класс (Игонина И.В.)- II</w:t>
      </w:r>
    </w:p>
    <w:p w:rsidR="002D6BBE" w:rsidRPr="000A66E2" w:rsidRDefault="002D6BBE" w:rsidP="000A66E2">
      <w:pPr>
        <w:spacing w:line="276" w:lineRule="auto"/>
        <w:rPr>
          <w:sz w:val="24"/>
          <w:szCs w:val="24"/>
        </w:rPr>
      </w:pPr>
      <w:r w:rsidRPr="000A66E2">
        <w:rPr>
          <w:sz w:val="24"/>
          <w:szCs w:val="24"/>
        </w:rPr>
        <w:tab/>
        <w:t>Заздравных Никита 3 А класс (Кудюмова М.А.) - III</w:t>
      </w:r>
    </w:p>
    <w:p w:rsidR="002D6BBE" w:rsidRPr="000A66E2" w:rsidRDefault="002D6BBE" w:rsidP="000A66E2">
      <w:pPr>
        <w:spacing w:line="276" w:lineRule="auto"/>
        <w:rPr>
          <w:sz w:val="24"/>
          <w:szCs w:val="24"/>
        </w:rPr>
      </w:pPr>
      <w:r w:rsidRPr="000A66E2">
        <w:rPr>
          <w:sz w:val="24"/>
          <w:szCs w:val="24"/>
        </w:rPr>
        <w:lastRenderedPageBreak/>
        <w:tab/>
        <w:t>Атяшкина Ксения, Абрамова Анастасия 2 Г класс (Чужайкина И.А.) - III</w:t>
      </w:r>
    </w:p>
    <w:p w:rsidR="002D6BBE" w:rsidRPr="000A66E2" w:rsidRDefault="002D6BBE" w:rsidP="000A66E2">
      <w:pPr>
        <w:spacing w:line="276" w:lineRule="auto"/>
        <w:rPr>
          <w:sz w:val="24"/>
          <w:szCs w:val="24"/>
        </w:rPr>
      </w:pPr>
      <w:r w:rsidRPr="000A66E2">
        <w:rPr>
          <w:sz w:val="24"/>
          <w:szCs w:val="24"/>
        </w:rPr>
        <w:tab/>
        <w:t>Пугачёва Алёна 2 В класс (Жигорева А.А.) - II</w:t>
      </w:r>
    </w:p>
    <w:p w:rsidR="002D6BBE" w:rsidRPr="000A66E2" w:rsidRDefault="002D6BBE" w:rsidP="000A66E2">
      <w:pPr>
        <w:spacing w:line="276" w:lineRule="auto"/>
        <w:rPr>
          <w:sz w:val="24"/>
          <w:szCs w:val="24"/>
        </w:rPr>
      </w:pPr>
      <w:r w:rsidRPr="000A66E2">
        <w:rPr>
          <w:sz w:val="24"/>
          <w:szCs w:val="24"/>
        </w:rPr>
        <w:t>Участники: Соловьёва А. 3 А класс (Кудюмова М.А.)</w:t>
      </w:r>
    </w:p>
    <w:p w:rsidR="002D6BBE" w:rsidRPr="000A66E2" w:rsidRDefault="002D6BBE" w:rsidP="000A66E2">
      <w:pPr>
        <w:spacing w:line="276" w:lineRule="auto"/>
        <w:rPr>
          <w:sz w:val="24"/>
          <w:szCs w:val="24"/>
        </w:rPr>
      </w:pPr>
      <w:r w:rsidRPr="000A66E2">
        <w:rPr>
          <w:sz w:val="24"/>
          <w:szCs w:val="24"/>
        </w:rPr>
        <w:tab/>
        <w:t>Дорошенко А. 3 Б класс (Князькова Т.В.)</w:t>
      </w:r>
    </w:p>
    <w:p w:rsidR="002D6BBE" w:rsidRPr="000A66E2" w:rsidRDefault="002D6BBE" w:rsidP="000A66E2">
      <w:pPr>
        <w:spacing w:line="276" w:lineRule="auto"/>
        <w:rPr>
          <w:sz w:val="24"/>
          <w:szCs w:val="24"/>
        </w:rPr>
      </w:pPr>
      <w:r w:rsidRPr="000A66E2">
        <w:rPr>
          <w:sz w:val="24"/>
          <w:szCs w:val="24"/>
        </w:rPr>
        <w:tab/>
        <w:t>Похомов Э. 2 А класс (Долгова Л.Н.)</w:t>
      </w:r>
    </w:p>
    <w:p w:rsidR="002D6BBE" w:rsidRPr="000A66E2" w:rsidRDefault="002D6BBE" w:rsidP="000A66E2">
      <w:pPr>
        <w:spacing w:line="276" w:lineRule="auto"/>
        <w:rPr>
          <w:sz w:val="24"/>
          <w:szCs w:val="24"/>
        </w:rPr>
      </w:pPr>
      <w:r w:rsidRPr="000A66E2">
        <w:rPr>
          <w:sz w:val="24"/>
          <w:szCs w:val="24"/>
        </w:rPr>
        <w:tab/>
        <w:t>Курмышкина Л. 2 В класс (Жигорева А.А.)</w:t>
      </w:r>
    </w:p>
    <w:p w:rsidR="002D6BBE" w:rsidRPr="000A66E2" w:rsidRDefault="002D6BBE" w:rsidP="000A66E2">
      <w:pPr>
        <w:spacing w:line="276" w:lineRule="auto"/>
        <w:rPr>
          <w:sz w:val="24"/>
          <w:szCs w:val="24"/>
        </w:rPr>
      </w:pPr>
      <w:r w:rsidRPr="000A66E2">
        <w:rPr>
          <w:sz w:val="24"/>
          <w:szCs w:val="24"/>
        </w:rPr>
        <w:tab/>
        <w:t>Муртазина Е. 4 А класс (Уркунова В.П.)</w:t>
      </w:r>
    </w:p>
    <w:p w:rsidR="002D6BBE" w:rsidRPr="000A66E2" w:rsidRDefault="002D6BBE" w:rsidP="000A66E2">
      <w:pPr>
        <w:spacing w:line="276" w:lineRule="auto"/>
        <w:rPr>
          <w:sz w:val="24"/>
          <w:szCs w:val="24"/>
        </w:rPr>
      </w:pPr>
      <w:r w:rsidRPr="000A66E2">
        <w:rPr>
          <w:sz w:val="24"/>
          <w:szCs w:val="24"/>
        </w:rPr>
        <w:tab/>
        <w:t>Ергина А. 4 Б (Игонина И.В.)</w:t>
      </w:r>
    </w:p>
    <w:p w:rsidR="002D6BBE" w:rsidRPr="000A66E2" w:rsidRDefault="002D6BBE" w:rsidP="000A66E2">
      <w:pPr>
        <w:spacing w:line="276" w:lineRule="auto"/>
        <w:rPr>
          <w:sz w:val="24"/>
          <w:szCs w:val="24"/>
        </w:rPr>
      </w:pPr>
      <w:r w:rsidRPr="000A66E2">
        <w:rPr>
          <w:sz w:val="24"/>
          <w:szCs w:val="24"/>
        </w:rPr>
        <w:tab/>
        <w:t>Ерофеев А. 4 Б класс (Игонина И.В.)</w:t>
      </w:r>
    </w:p>
    <w:p w:rsidR="002D6BBE" w:rsidRPr="000A66E2" w:rsidRDefault="002D6BBE" w:rsidP="000A66E2">
      <w:pPr>
        <w:spacing w:line="276" w:lineRule="auto"/>
        <w:rPr>
          <w:sz w:val="24"/>
          <w:szCs w:val="24"/>
        </w:rPr>
      </w:pPr>
      <w:r w:rsidRPr="000A66E2">
        <w:rPr>
          <w:sz w:val="24"/>
          <w:szCs w:val="24"/>
        </w:rPr>
        <w:tab/>
        <w:t>Иващенко А. 3 В класс (Широкова Е.Н.)</w:t>
      </w:r>
    </w:p>
    <w:p w:rsidR="002D6BBE" w:rsidRPr="000A66E2" w:rsidRDefault="002D6BBE" w:rsidP="000A66E2">
      <w:pPr>
        <w:spacing w:line="276" w:lineRule="auto"/>
        <w:rPr>
          <w:sz w:val="24"/>
          <w:szCs w:val="24"/>
        </w:rPr>
      </w:pPr>
      <w:r w:rsidRPr="000A66E2">
        <w:rPr>
          <w:sz w:val="24"/>
          <w:szCs w:val="24"/>
        </w:rPr>
        <w:tab/>
        <w:t>Кирьяков Д. 3 А класс (Кудюмова МА.)</w:t>
      </w:r>
      <w:r w:rsidRPr="000A66E2">
        <w:rPr>
          <w:sz w:val="24"/>
          <w:szCs w:val="24"/>
        </w:rPr>
        <w:tab/>
      </w:r>
    </w:p>
    <w:p w:rsidR="002D6BBE" w:rsidRPr="000A66E2" w:rsidRDefault="002D6BBE" w:rsidP="000A66E2">
      <w:pPr>
        <w:spacing w:line="276" w:lineRule="auto"/>
        <w:rPr>
          <w:sz w:val="24"/>
          <w:szCs w:val="24"/>
        </w:rPr>
      </w:pPr>
      <w:r w:rsidRPr="000A66E2">
        <w:rPr>
          <w:sz w:val="24"/>
          <w:szCs w:val="24"/>
        </w:rPr>
        <w:tab/>
        <w:t>Баландина А. 3 А класс (Кудюмова М.А.)</w:t>
      </w:r>
    </w:p>
    <w:p w:rsidR="002D6BBE" w:rsidRPr="000A66E2" w:rsidRDefault="002D6BBE" w:rsidP="000A66E2">
      <w:pPr>
        <w:spacing w:line="276" w:lineRule="auto"/>
        <w:rPr>
          <w:sz w:val="24"/>
          <w:szCs w:val="24"/>
        </w:rPr>
      </w:pPr>
      <w:r w:rsidRPr="000A66E2">
        <w:rPr>
          <w:sz w:val="24"/>
          <w:szCs w:val="24"/>
        </w:rPr>
        <w:tab/>
        <w:t>Лютова М. 3 Б класс (Князькова Т.В.)</w:t>
      </w:r>
    </w:p>
    <w:p w:rsidR="002D6BBE" w:rsidRPr="000A66E2" w:rsidRDefault="002D6BBE" w:rsidP="000A66E2">
      <w:pPr>
        <w:spacing w:line="276" w:lineRule="auto"/>
        <w:rPr>
          <w:sz w:val="24"/>
          <w:szCs w:val="24"/>
        </w:rPr>
      </w:pPr>
      <w:r w:rsidRPr="000A66E2">
        <w:rPr>
          <w:sz w:val="24"/>
          <w:szCs w:val="24"/>
        </w:rPr>
        <w:tab/>
        <w:t>Хилова А. 4 Б класс (Игонина И.В.)</w:t>
      </w:r>
    </w:p>
    <w:p w:rsidR="002D6BBE" w:rsidRPr="000A66E2" w:rsidRDefault="002D6BBE" w:rsidP="000A66E2">
      <w:pPr>
        <w:spacing w:line="276" w:lineRule="auto"/>
        <w:rPr>
          <w:sz w:val="24"/>
          <w:szCs w:val="24"/>
        </w:rPr>
      </w:pPr>
      <w:r w:rsidRPr="000A66E2">
        <w:rPr>
          <w:sz w:val="24"/>
          <w:szCs w:val="24"/>
        </w:rPr>
        <w:tab/>
        <w:t>Гущина С. 3 А класс (Кудюмова М.А.)</w:t>
      </w:r>
    </w:p>
    <w:p w:rsidR="002D6BBE" w:rsidRPr="000A66E2" w:rsidRDefault="002D6BBE" w:rsidP="000A66E2">
      <w:pPr>
        <w:spacing w:line="276" w:lineRule="auto"/>
        <w:rPr>
          <w:sz w:val="24"/>
          <w:szCs w:val="24"/>
        </w:rPr>
      </w:pPr>
      <w:r w:rsidRPr="000A66E2">
        <w:rPr>
          <w:sz w:val="24"/>
          <w:szCs w:val="24"/>
        </w:rPr>
        <w:tab/>
        <w:t>Багликова А. 2 В класс (Жигорева А.А.)</w:t>
      </w:r>
    </w:p>
    <w:p w:rsidR="002D6BBE" w:rsidRPr="000A66E2" w:rsidRDefault="002D6BBE" w:rsidP="000A66E2">
      <w:pPr>
        <w:spacing w:line="276" w:lineRule="auto"/>
        <w:rPr>
          <w:sz w:val="24"/>
          <w:szCs w:val="24"/>
        </w:rPr>
      </w:pPr>
      <w:r w:rsidRPr="000A66E2">
        <w:rPr>
          <w:sz w:val="24"/>
          <w:szCs w:val="24"/>
        </w:rPr>
        <w:tab/>
        <w:t>Фатькина А. 3 А класс (Кудюмова М.А.)</w:t>
      </w:r>
    </w:p>
    <w:p w:rsidR="002D6BBE" w:rsidRPr="000A66E2" w:rsidRDefault="002D6BBE" w:rsidP="000A66E2">
      <w:pPr>
        <w:spacing w:line="276" w:lineRule="auto"/>
        <w:jc w:val="center"/>
        <w:rPr>
          <w:sz w:val="24"/>
          <w:szCs w:val="24"/>
          <w:u w:val="single"/>
        </w:rPr>
      </w:pPr>
      <w:r w:rsidRPr="000A66E2">
        <w:rPr>
          <w:sz w:val="24"/>
          <w:szCs w:val="24"/>
          <w:u w:val="single"/>
        </w:rPr>
        <w:t>Школьная олимпиада по математике</w:t>
      </w:r>
    </w:p>
    <w:p w:rsidR="002D6BBE" w:rsidRPr="000A66E2" w:rsidRDefault="002D6BBE" w:rsidP="000A66E2">
      <w:pPr>
        <w:spacing w:line="276" w:lineRule="auto"/>
        <w:rPr>
          <w:sz w:val="24"/>
          <w:szCs w:val="24"/>
          <w:u w:val="single"/>
        </w:rPr>
      </w:pPr>
      <w:r w:rsidRPr="000A66E2">
        <w:rPr>
          <w:sz w:val="24"/>
          <w:szCs w:val="24"/>
          <w:u w:val="single"/>
        </w:rPr>
        <w:t>2 класс</w:t>
      </w:r>
    </w:p>
    <w:p w:rsidR="002D6BBE" w:rsidRPr="000A66E2" w:rsidRDefault="002D6BBE" w:rsidP="000A66E2">
      <w:pPr>
        <w:spacing w:line="276" w:lineRule="auto"/>
        <w:rPr>
          <w:sz w:val="24"/>
          <w:szCs w:val="24"/>
        </w:rPr>
      </w:pPr>
      <w:r w:rsidRPr="000A66E2">
        <w:rPr>
          <w:sz w:val="24"/>
          <w:szCs w:val="24"/>
        </w:rPr>
        <w:t>3 место: Живаев Александр – 2 А (Долгова Л.Н.)</w:t>
      </w:r>
    </w:p>
    <w:p w:rsidR="002D6BBE" w:rsidRPr="000A66E2" w:rsidRDefault="002D6BBE" w:rsidP="000A66E2">
      <w:pPr>
        <w:spacing w:line="276" w:lineRule="auto"/>
        <w:rPr>
          <w:sz w:val="24"/>
          <w:szCs w:val="24"/>
        </w:rPr>
      </w:pPr>
      <w:r w:rsidRPr="000A66E2">
        <w:rPr>
          <w:sz w:val="24"/>
          <w:szCs w:val="24"/>
        </w:rPr>
        <w:t>Участники: Горин Стас – 2А</w:t>
      </w:r>
    </w:p>
    <w:p w:rsidR="002D6BBE" w:rsidRPr="000A66E2" w:rsidRDefault="002D6BBE" w:rsidP="000A66E2">
      <w:pPr>
        <w:spacing w:line="276" w:lineRule="auto"/>
        <w:rPr>
          <w:sz w:val="24"/>
          <w:szCs w:val="24"/>
        </w:rPr>
      </w:pPr>
      <w:r w:rsidRPr="000A66E2">
        <w:rPr>
          <w:sz w:val="24"/>
          <w:szCs w:val="24"/>
        </w:rPr>
        <w:tab/>
        <w:t>Шмакова Ксения-2В</w:t>
      </w:r>
    </w:p>
    <w:p w:rsidR="002D6BBE" w:rsidRPr="000A66E2" w:rsidRDefault="002D6BBE" w:rsidP="000A66E2">
      <w:pPr>
        <w:spacing w:line="276" w:lineRule="auto"/>
        <w:rPr>
          <w:sz w:val="24"/>
          <w:szCs w:val="24"/>
        </w:rPr>
      </w:pPr>
      <w:r w:rsidRPr="000A66E2">
        <w:rPr>
          <w:sz w:val="24"/>
          <w:szCs w:val="24"/>
        </w:rPr>
        <w:tab/>
        <w:t>Пахомов Эдуард-2А</w:t>
      </w:r>
    </w:p>
    <w:p w:rsidR="002D6BBE" w:rsidRPr="000A66E2" w:rsidRDefault="002D6BBE" w:rsidP="000A66E2">
      <w:pPr>
        <w:spacing w:line="276" w:lineRule="auto"/>
        <w:rPr>
          <w:sz w:val="24"/>
          <w:szCs w:val="24"/>
        </w:rPr>
      </w:pPr>
      <w:r w:rsidRPr="000A66E2">
        <w:rPr>
          <w:sz w:val="24"/>
          <w:szCs w:val="24"/>
        </w:rPr>
        <w:tab/>
        <w:t>Галушкин Роман-2Б</w:t>
      </w:r>
    </w:p>
    <w:p w:rsidR="002D6BBE" w:rsidRPr="000A66E2" w:rsidRDefault="002D6BBE" w:rsidP="000A66E2">
      <w:pPr>
        <w:spacing w:line="276" w:lineRule="auto"/>
        <w:rPr>
          <w:sz w:val="24"/>
          <w:szCs w:val="24"/>
        </w:rPr>
      </w:pPr>
      <w:r w:rsidRPr="000A66E2">
        <w:rPr>
          <w:sz w:val="24"/>
          <w:szCs w:val="24"/>
        </w:rPr>
        <w:tab/>
        <w:t>Шамарова Дарья-2В</w:t>
      </w:r>
    </w:p>
    <w:p w:rsidR="002D6BBE" w:rsidRPr="000A66E2" w:rsidRDefault="002D6BBE" w:rsidP="000A66E2">
      <w:pPr>
        <w:spacing w:line="276" w:lineRule="auto"/>
        <w:rPr>
          <w:sz w:val="24"/>
          <w:szCs w:val="24"/>
        </w:rPr>
      </w:pPr>
      <w:r w:rsidRPr="000A66E2">
        <w:rPr>
          <w:sz w:val="24"/>
          <w:szCs w:val="24"/>
        </w:rPr>
        <w:tab/>
        <w:t>Григорьев Максим – 2Г</w:t>
      </w:r>
    </w:p>
    <w:p w:rsidR="002D6BBE" w:rsidRPr="000A66E2" w:rsidRDefault="002D6BBE" w:rsidP="000A66E2">
      <w:pPr>
        <w:spacing w:line="276" w:lineRule="auto"/>
        <w:rPr>
          <w:sz w:val="24"/>
          <w:szCs w:val="24"/>
        </w:rPr>
      </w:pPr>
      <w:r w:rsidRPr="000A66E2">
        <w:rPr>
          <w:sz w:val="24"/>
          <w:szCs w:val="24"/>
        </w:rPr>
        <w:tab/>
        <w:t>Башушков Богдан-2Б</w:t>
      </w:r>
    </w:p>
    <w:p w:rsidR="002D6BBE" w:rsidRPr="000A66E2" w:rsidRDefault="002D6BBE" w:rsidP="000A66E2">
      <w:pPr>
        <w:spacing w:line="276" w:lineRule="auto"/>
        <w:rPr>
          <w:sz w:val="24"/>
          <w:szCs w:val="24"/>
        </w:rPr>
      </w:pPr>
      <w:r w:rsidRPr="000A66E2">
        <w:rPr>
          <w:sz w:val="24"/>
          <w:szCs w:val="24"/>
        </w:rPr>
        <w:tab/>
        <w:t>Михайлина Елизавета-2Г</w:t>
      </w:r>
    </w:p>
    <w:p w:rsidR="002D6BBE" w:rsidRPr="000A66E2" w:rsidRDefault="002D6BBE" w:rsidP="000A66E2">
      <w:pPr>
        <w:spacing w:line="276" w:lineRule="auto"/>
        <w:rPr>
          <w:sz w:val="24"/>
          <w:szCs w:val="24"/>
        </w:rPr>
      </w:pPr>
      <w:r w:rsidRPr="000A66E2">
        <w:rPr>
          <w:sz w:val="24"/>
          <w:szCs w:val="24"/>
        </w:rPr>
        <w:tab/>
        <w:t>Курмышкина Лилия-В</w:t>
      </w:r>
    </w:p>
    <w:p w:rsidR="002D6BBE" w:rsidRPr="000A66E2" w:rsidRDefault="002D6BBE" w:rsidP="000A66E2">
      <w:pPr>
        <w:spacing w:line="276" w:lineRule="auto"/>
        <w:rPr>
          <w:sz w:val="24"/>
          <w:szCs w:val="24"/>
        </w:rPr>
      </w:pPr>
      <w:r w:rsidRPr="000A66E2">
        <w:rPr>
          <w:sz w:val="24"/>
          <w:szCs w:val="24"/>
        </w:rPr>
        <w:tab/>
        <w:t>Калинкин Владимир-2Г</w:t>
      </w:r>
    </w:p>
    <w:p w:rsidR="002D6BBE" w:rsidRPr="000A66E2" w:rsidRDefault="002D6BBE" w:rsidP="000A66E2">
      <w:pPr>
        <w:spacing w:line="276" w:lineRule="auto"/>
        <w:rPr>
          <w:sz w:val="24"/>
          <w:szCs w:val="24"/>
        </w:rPr>
      </w:pPr>
      <w:r w:rsidRPr="000A66E2">
        <w:rPr>
          <w:sz w:val="24"/>
          <w:szCs w:val="24"/>
        </w:rPr>
        <w:tab/>
        <w:t>Литяйкин Артём-2Б</w:t>
      </w:r>
    </w:p>
    <w:p w:rsidR="002D6BBE" w:rsidRPr="000A66E2" w:rsidRDefault="002D6BBE" w:rsidP="000A66E2">
      <w:pPr>
        <w:spacing w:line="276" w:lineRule="auto"/>
        <w:rPr>
          <w:sz w:val="24"/>
          <w:szCs w:val="24"/>
          <w:u w:val="single"/>
        </w:rPr>
      </w:pPr>
      <w:r w:rsidRPr="000A66E2">
        <w:rPr>
          <w:sz w:val="24"/>
          <w:szCs w:val="24"/>
          <w:u w:val="single"/>
        </w:rPr>
        <w:t>3класс</w:t>
      </w:r>
    </w:p>
    <w:p w:rsidR="002D6BBE" w:rsidRPr="000A66E2" w:rsidRDefault="002D6BBE" w:rsidP="000A66E2">
      <w:pPr>
        <w:spacing w:line="276" w:lineRule="auto"/>
        <w:rPr>
          <w:sz w:val="24"/>
          <w:szCs w:val="24"/>
        </w:rPr>
      </w:pPr>
      <w:r w:rsidRPr="000A66E2">
        <w:rPr>
          <w:sz w:val="24"/>
          <w:szCs w:val="24"/>
        </w:rPr>
        <w:t>3место: Карасёва Варвара – 3 А (Кудюмова М.А.)</w:t>
      </w:r>
    </w:p>
    <w:p w:rsidR="002D6BBE" w:rsidRPr="000A66E2" w:rsidRDefault="002D6BBE" w:rsidP="000A66E2">
      <w:pPr>
        <w:spacing w:line="276" w:lineRule="auto"/>
        <w:rPr>
          <w:sz w:val="24"/>
          <w:szCs w:val="24"/>
        </w:rPr>
      </w:pPr>
      <w:r w:rsidRPr="000A66E2">
        <w:rPr>
          <w:sz w:val="24"/>
          <w:szCs w:val="24"/>
        </w:rPr>
        <w:t>Участники: Ануфриев Гоша-3А</w:t>
      </w:r>
    </w:p>
    <w:p w:rsidR="002D6BBE" w:rsidRPr="000A66E2" w:rsidRDefault="002D6BBE" w:rsidP="000A66E2">
      <w:pPr>
        <w:spacing w:line="276" w:lineRule="auto"/>
        <w:rPr>
          <w:sz w:val="24"/>
          <w:szCs w:val="24"/>
        </w:rPr>
      </w:pPr>
      <w:r w:rsidRPr="000A66E2">
        <w:rPr>
          <w:sz w:val="24"/>
          <w:szCs w:val="24"/>
        </w:rPr>
        <w:tab/>
        <w:t>Тюрькина Екатерина-3А</w:t>
      </w:r>
    </w:p>
    <w:p w:rsidR="002D6BBE" w:rsidRPr="000A66E2" w:rsidRDefault="002D6BBE" w:rsidP="000A66E2">
      <w:pPr>
        <w:spacing w:line="276" w:lineRule="auto"/>
        <w:rPr>
          <w:sz w:val="24"/>
          <w:szCs w:val="24"/>
        </w:rPr>
      </w:pPr>
      <w:r w:rsidRPr="000A66E2">
        <w:rPr>
          <w:sz w:val="24"/>
          <w:szCs w:val="24"/>
        </w:rPr>
        <w:tab/>
        <w:t>Качурин Олег-3Б</w:t>
      </w:r>
    </w:p>
    <w:p w:rsidR="002D6BBE" w:rsidRPr="000A66E2" w:rsidRDefault="002D6BBE" w:rsidP="000A66E2">
      <w:pPr>
        <w:spacing w:line="276" w:lineRule="auto"/>
        <w:rPr>
          <w:sz w:val="24"/>
          <w:szCs w:val="24"/>
        </w:rPr>
      </w:pPr>
      <w:r w:rsidRPr="000A66E2">
        <w:rPr>
          <w:sz w:val="24"/>
          <w:szCs w:val="24"/>
        </w:rPr>
        <w:tab/>
        <w:t>Ерёмина Александра-3А</w:t>
      </w:r>
    </w:p>
    <w:p w:rsidR="002D6BBE" w:rsidRPr="000A66E2" w:rsidRDefault="002D6BBE" w:rsidP="000A66E2">
      <w:pPr>
        <w:spacing w:line="276" w:lineRule="auto"/>
        <w:rPr>
          <w:sz w:val="24"/>
          <w:szCs w:val="24"/>
        </w:rPr>
      </w:pPr>
      <w:r w:rsidRPr="000A66E2">
        <w:rPr>
          <w:sz w:val="24"/>
          <w:szCs w:val="24"/>
        </w:rPr>
        <w:tab/>
        <w:t>Шарибжанов Азиз-3В</w:t>
      </w:r>
    </w:p>
    <w:p w:rsidR="002D6BBE" w:rsidRPr="000A66E2" w:rsidRDefault="002D6BBE" w:rsidP="000A66E2">
      <w:pPr>
        <w:spacing w:line="276" w:lineRule="auto"/>
        <w:rPr>
          <w:sz w:val="24"/>
          <w:szCs w:val="24"/>
        </w:rPr>
      </w:pPr>
      <w:r w:rsidRPr="000A66E2">
        <w:rPr>
          <w:sz w:val="24"/>
          <w:szCs w:val="24"/>
        </w:rPr>
        <w:tab/>
        <w:t>Бибарцев Руслан-3В</w:t>
      </w:r>
    </w:p>
    <w:p w:rsidR="002D6BBE" w:rsidRPr="000A66E2" w:rsidRDefault="002D6BBE" w:rsidP="000A66E2">
      <w:pPr>
        <w:spacing w:line="276" w:lineRule="auto"/>
        <w:rPr>
          <w:sz w:val="24"/>
          <w:szCs w:val="24"/>
        </w:rPr>
      </w:pPr>
      <w:r w:rsidRPr="000A66E2">
        <w:rPr>
          <w:sz w:val="24"/>
          <w:szCs w:val="24"/>
        </w:rPr>
        <w:tab/>
        <w:t>Иващенко Арина-3В</w:t>
      </w:r>
    </w:p>
    <w:p w:rsidR="002D6BBE" w:rsidRPr="000A66E2" w:rsidRDefault="002D6BBE" w:rsidP="000A66E2">
      <w:pPr>
        <w:spacing w:line="276" w:lineRule="auto"/>
        <w:rPr>
          <w:sz w:val="24"/>
          <w:szCs w:val="24"/>
        </w:rPr>
      </w:pPr>
      <w:r w:rsidRPr="000A66E2">
        <w:rPr>
          <w:sz w:val="24"/>
          <w:szCs w:val="24"/>
        </w:rPr>
        <w:tab/>
        <w:t>Баландина Александра-3А</w:t>
      </w:r>
    </w:p>
    <w:p w:rsidR="002D6BBE" w:rsidRPr="000A66E2" w:rsidRDefault="002D6BBE" w:rsidP="000A66E2">
      <w:pPr>
        <w:spacing w:line="276" w:lineRule="auto"/>
        <w:rPr>
          <w:sz w:val="24"/>
          <w:szCs w:val="24"/>
        </w:rPr>
      </w:pPr>
      <w:r w:rsidRPr="000A66E2">
        <w:rPr>
          <w:sz w:val="24"/>
          <w:szCs w:val="24"/>
        </w:rPr>
        <w:tab/>
        <w:t>Волкова Анастасия-3Б</w:t>
      </w:r>
    </w:p>
    <w:p w:rsidR="002D6BBE" w:rsidRPr="000A66E2" w:rsidRDefault="002D6BBE" w:rsidP="000A66E2">
      <w:pPr>
        <w:spacing w:line="276" w:lineRule="auto"/>
        <w:rPr>
          <w:sz w:val="24"/>
          <w:szCs w:val="24"/>
          <w:u w:val="single"/>
        </w:rPr>
      </w:pPr>
      <w:r w:rsidRPr="000A66E2">
        <w:rPr>
          <w:sz w:val="24"/>
          <w:szCs w:val="24"/>
          <w:u w:val="single"/>
        </w:rPr>
        <w:t>4 класс</w:t>
      </w:r>
    </w:p>
    <w:p w:rsidR="002D6BBE" w:rsidRPr="000A66E2" w:rsidRDefault="002D6BBE" w:rsidP="000A66E2">
      <w:pPr>
        <w:spacing w:line="276" w:lineRule="auto"/>
        <w:rPr>
          <w:sz w:val="24"/>
          <w:szCs w:val="24"/>
        </w:rPr>
      </w:pPr>
      <w:r w:rsidRPr="000A66E2">
        <w:rPr>
          <w:sz w:val="24"/>
          <w:szCs w:val="24"/>
        </w:rPr>
        <w:t>3 место: Волков Николай – 4А (Уркунова В.П.)</w:t>
      </w:r>
    </w:p>
    <w:p w:rsidR="002D6BBE" w:rsidRPr="000A66E2" w:rsidRDefault="002D6BBE" w:rsidP="000A66E2">
      <w:pPr>
        <w:spacing w:line="276" w:lineRule="auto"/>
        <w:rPr>
          <w:sz w:val="24"/>
          <w:szCs w:val="24"/>
        </w:rPr>
      </w:pPr>
      <w:r w:rsidRPr="000A66E2">
        <w:rPr>
          <w:sz w:val="24"/>
          <w:szCs w:val="24"/>
        </w:rPr>
        <w:t>Участники: Улитина Виктория-4Б</w:t>
      </w:r>
    </w:p>
    <w:p w:rsidR="002D6BBE" w:rsidRPr="000A66E2" w:rsidRDefault="002D6BBE" w:rsidP="000A66E2">
      <w:pPr>
        <w:spacing w:line="276" w:lineRule="auto"/>
        <w:rPr>
          <w:sz w:val="24"/>
          <w:szCs w:val="24"/>
        </w:rPr>
      </w:pPr>
      <w:r w:rsidRPr="000A66E2">
        <w:rPr>
          <w:sz w:val="24"/>
          <w:szCs w:val="24"/>
        </w:rPr>
        <w:lastRenderedPageBreak/>
        <w:tab/>
        <w:t>Киндялова Екатерина-4Б</w:t>
      </w:r>
    </w:p>
    <w:p w:rsidR="002D6BBE" w:rsidRPr="000A66E2" w:rsidRDefault="002D6BBE" w:rsidP="000A66E2">
      <w:pPr>
        <w:spacing w:line="276" w:lineRule="auto"/>
        <w:rPr>
          <w:sz w:val="24"/>
          <w:szCs w:val="24"/>
        </w:rPr>
      </w:pPr>
      <w:r w:rsidRPr="000A66E2">
        <w:rPr>
          <w:sz w:val="24"/>
          <w:szCs w:val="24"/>
        </w:rPr>
        <w:tab/>
        <w:t>Муртазина Елизавета-4А</w:t>
      </w:r>
    </w:p>
    <w:p w:rsidR="002D6BBE" w:rsidRPr="000A66E2" w:rsidRDefault="002D6BBE" w:rsidP="000A66E2">
      <w:pPr>
        <w:spacing w:line="276" w:lineRule="auto"/>
        <w:rPr>
          <w:sz w:val="24"/>
          <w:szCs w:val="24"/>
        </w:rPr>
      </w:pPr>
      <w:r w:rsidRPr="000A66E2">
        <w:rPr>
          <w:sz w:val="24"/>
          <w:szCs w:val="24"/>
        </w:rPr>
        <w:tab/>
        <w:t>Дмитриева Ольга-4А</w:t>
      </w:r>
    </w:p>
    <w:p w:rsidR="002D6BBE" w:rsidRPr="000A66E2" w:rsidRDefault="002D6BBE" w:rsidP="000A66E2">
      <w:pPr>
        <w:spacing w:line="276" w:lineRule="auto"/>
        <w:rPr>
          <w:sz w:val="24"/>
          <w:szCs w:val="24"/>
        </w:rPr>
      </w:pPr>
      <w:r w:rsidRPr="000A66E2">
        <w:rPr>
          <w:sz w:val="24"/>
          <w:szCs w:val="24"/>
        </w:rPr>
        <w:tab/>
        <w:t>Саакян Мери-4А</w:t>
      </w:r>
    </w:p>
    <w:p w:rsidR="002D6BBE" w:rsidRPr="000A66E2" w:rsidRDefault="002D6BBE" w:rsidP="000A66E2">
      <w:pPr>
        <w:spacing w:line="276" w:lineRule="auto"/>
        <w:jc w:val="center"/>
        <w:rPr>
          <w:sz w:val="24"/>
          <w:szCs w:val="24"/>
          <w:u w:val="single"/>
        </w:rPr>
      </w:pPr>
      <w:r w:rsidRPr="000A66E2">
        <w:rPr>
          <w:sz w:val="24"/>
          <w:szCs w:val="24"/>
          <w:u w:val="single"/>
        </w:rPr>
        <w:t>Школьная олимпиада по русскому языку</w:t>
      </w:r>
    </w:p>
    <w:p w:rsidR="002D6BBE" w:rsidRPr="000A66E2" w:rsidRDefault="002D6BBE" w:rsidP="000A66E2">
      <w:pPr>
        <w:spacing w:line="276" w:lineRule="auto"/>
        <w:rPr>
          <w:sz w:val="24"/>
          <w:szCs w:val="24"/>
          <w:u w:val="single"/>
        </w:rPr>
      </w:pPr>
      <w:r w:rsidRPr="000A66E2">
        <w:rPr>
          <w:sz w:val="24"/>
          <w:szCs w:val="24"/>
          <w:u w:val="single"/>
        </w:rPr>
        <w:t>2 класс</w:t>
      </w:r>
    </w:p>
    <w:p w:rsidR="002D6BBE" w:rsidRPr="000A66E2" w:rsidRDefault="002D6BBE" w:rsidP="000A66E2">
      <w:pPr>
        <w:spacing w:line="276" w:lineRule="auto"/>
        <w:rPr>
          <w:sz w:val="24"/>
          <w:szCs w:val="24"/>
        </w:rPr>
      </w:pPr>
      <w:r w:rsidRPr="000A66E2">
        <w:rPr>
          <w:sz w:val="24"/>
          <w:szCs w:val="24"/>
        </w:rPr>
        <w:t>3 место: Шемерова Елизавета-2А (Долгова Л.Н.)</w:t>
      </w:r>
    </w:p>
    <w:p w:rsidR="002D6BBE" w:rsidRPr="000A66E2" w:rsidRDefault="002D6BBE" w:rsidP="000A66E2">
      <w:pPr>
        <w:spacing w:line="276" w:lineRule="auto"/>
        <w:rPr>
          <w:sz w:val="24"/>
          <w:szCs w:val="24"/>
        </w:rPr>
      </w:pPr>
      <w:r w:rsidRPr="000A66E2">
        <w:rPr>
          <w:sz w:val="24"/>
          <w:szCs w:val="24"/>
        </w:rPr>
        <w:t>Участники: Петренко Александра-2А</w:t>
      </w:r>
    </w:p>
    <w:p w:rsidR="002D6BBE" w:rsidRPr="000A66E2" w:rsidRDefault="002D6BBE" w:rsidP="000A66E2">
      <w:pPr>
        <w:spacing w:line="276" w:lineRule="auto"/>
        <w:rPr>
          <w:sz w:val="24"/>
          <w:szCs w:val="24"/>
        </w:rPr>
      </w:pPr>
      <w:r w:rsidRPr="000A66E2">
        <w:rPr>
          <w:sz w:val="24"/>
          <w:szCs w:val="24"/>
        </w:rPr>
        <w:tab/>
        <w:t>Скворцова Нина-2А</w:t>
      </w:r>
    </w:p>
    <w:p w:rsidR="002D6BBE" w:rsidRPr="000A66E2" w:rsidRDefault="002D6BBE" w:rsidP="000A66E2">
      <w:pPr>
        <w:spacing w:line="276" w:lineRule="auto"/>
        <w:rPr>
          <w:sz w:val="24"/>
          <w:szCs w:val="24"/>
        </w:rPr>
      </w:pPr>
      <w:r w:rsidRPr="000A66E2">
        <w:rPr>
          <w:sz w:val="24"/>
          <w:szCs w:val="24"/>
        </w:rPr>
        <w:tab/>
        <w:t>Дурнова Дарья-2Б</w:t>
      </w:r>
    </w:p>
    <w:p w:rsidR="002D6BBE" w:rsidRPr="000A66E2" w:rsidRDefault="002D6BBE" w:rsidP="000A66E2">
      <w:pPr>
        <w:spacing w:line="276" w:lineRule="auto"/>
        <w:rPr>
          <w:sz w:val="24"/>
          <w:szCs w:val="24"/>
        </w:rPr>
      </w:pPr>
      <w:r w:rsidRPr="000A66E2">
        <w:rPr>
          <w:sz w:val="24"/>
          <w:szCs w:val="24"/>
        </w:rPr>
        <w:tab/>
        <w:t>Шмакова Ксения-2В</w:t>
      </w:r>
    </w:p>
    <w:p w:rsidR="002D6BBE" w:rsidRPr="000A66E2" w:rsidRDefault="002D6BBE" w:rsidP="000A66E2">
      <w:pPr>
        <w:spacing w:line="276" w:lineRule="auto"/>
        <w:rPr>
          <w:sz w:val="24"/>
          <w:szCs w:val="24"/>
        </w:rPr>
      </w:pPr>
      <w:r w:rsidRPr="000A66E2">
        <w:rPr>
          <w:sz w:val="24"/>
          <w:szCs w:val="24"/>
        </w:rPr>
        <w:tab/>
        <w:t>Дёмина Варвара-2Б</w:t>
      </w:r>
    </w:p>
    <w:p w:rsidR="002D6BBE" w:rsidRPr="000A66E2" w:rsidRDefault="002D6BBE" w:rsidP="000A66E2">
      <w:pPr>
        <w:spacing w:line="276" w:lineRule="auto"/>
        <w:rPr>
          <w:sz w:val="24"/>
          <w:szCs w:val="24"/>
        </w:rPr>
      </w:pPr>
      <w:r w:rsidRPr="000A66E2">
        <w:rPr>
          <w:sz w:val="24"/>
          <w:szCs w:val="24"/>
        </w:rPr>
        <w:tab/>
        <w:t>Бакаева Виктория-2Б</w:t>
      </w:r>
    </w:p>
    <w:p w:rsidR="002D6BBE" w:rsidRPr="000A66E2" w:rsidRDefault="002D6BBE" w:rsidP="000A66E2">
      <w:pPr>
        <w:spacing w:line="276" w:lineRule="auto"/>
        <w:rPr>
          <w:sz w:val="24"/>
          <w:szCs w:val="24"/>
        </w:rPr>
      </w:pPr>
      <w:r w:rsidRPr="000A66E2">
        <w:rPr>
          <w:sz w:val="24"/>
          <w:szCs w:val="24"/>
        </w:rPr>
        <w:tab/>
        <w:t>Губанищева Надежда-2В</w:t>
      </w:r>
    </w:p>
    <w:p w:rsidR="002D6BBE" w:rsidRPr="000A66E2" w:rsidRDefault="002D6BBE" w:rsidP="000A66E2">
      <w:pPr>
        <w:spacing w:line="276" w:lineRule="auto"/>
        <w:rPr>
          <w:sz w:val="24"/>
          <w:szCs w:val="24"/>
        </w:rPr>
      </w:pPr>
      <w:r w:rsidRPr="000A66E2">
        <w:rPr>
          <w:sz w:val="24"/>
          <w:szCs w:val="24"/>
        </w:rPr>
        <w:tab/>
        <w:t>Курмышкина Лилия-2В</w:t>
      </w:r>
    </w:p>
    <w:p w:rsidR="002D6BBE" w:rsidRPr="000A66E2" w:rsidRDefault="002D6BBE" w:rsidP="000A66E2">
      <w:pPr>
        <w:spacing w:line="276" w:lineRule="auto"/>
        <w:rPr>
          <w:sz w:val="24"/>
          <w:szCs w:val="24"/>
        </w:rPr>
      </w:pPr>
      <w:r w:rsidRPr="000A66E2">
        <w:rPr>
          <w:sz w:val="24"/>
          <w:szCs w:val="24"/>
        </w:rPr>
        <w:tab/>
        <w:t>Куликова Дарья-2Г</w:t>
      </w:r>
    </w:p>
    <w:p w:rsidR="002D6BBE" w:rsidRPr="000A66E2" w:rsidRDefault="002D6BBE" w:rsidP="000A66E2">
      <w:pPr>
        <w:spacing w:line="276" w:lineRule="auto"/>
        <w:rPr>
          <w:sz w:val="24"/>
          <w:szCs w:val="24"/>
        </w:rPr>
      </w:pPr>
      <w:r w:rsidRPr="000A66E2">
        <w:rPr>
          <w:sz w:val="24"/>
          <w:szCs w:val="24"/>
        </w:rPr>
        <w:tab/>
        <w:t>Бурдина Варвара-2А</w:t>
      </w:r>
    </w:p>
    <w:p w:rsidR="002D6BBE" w:rsidRPr="000A66E2" w:rsidRDefault="002D6BBE" w:rsidP="000A66E2">
      <w:pPr>
        <w:spacing w:line="276" w:lineRule="auto"/>
        <w:rPr>
          <w:sz w:val="24"/>
          <w:szCs w:val="24"/>
        </w:rPr>
      </w:pPr>
      <w:r w:rsidRPr="000A66E2">
        <w:rPr>
          <w:sz w:val="24"/>
          <w:szCs w:val="24"/>
        </w:rPr>
        <w:tab/>
        <w:t>Тятюшкина Арина-2Г</w:t>
      </w:r>
    </w:p>
    <w:p w:rsidR="002D6BBE" w:rsidRPr="000A66E2" w:rsidRDefault="002D6BBE" w:rsidP="000A66E2">
      <w:pPr>
        <w:spacing w:line="276" w:lineRule="auto"/>
        <w:rPr>
          <w:sz w:val="24"/>
          <w:szCs w:val="24"/>
        </w:rPr>
      </w:pPr>
      <w:r w:rsidRPr="000A66E2">
        <w:rPr>
          <w:sz w:val="24"/>
          <w:szCs w:val="24"/>
        </w:rPr>
        <w:tab/>
        <w:t>Михайлина Елизавета-2Г</w:t>
      </w:r>
    </w:p>
    <w:p w:rsidR="002D6BBE" w:rsidRPr="000A66E2" w:rsidRDefault="002D6BBE" w:rsidP="000A66E2">
      <w:pPr>
        <w:spacing w:line="276" w:lineRule="auto"/>
        <w:rPr>
          <w:sz w:val="24"/>
          <w:szCs w:val="24"/>
          <w:u w:val="single"/>
        </w:rPr>
      </w:pPr>
      <w:r w:rsidRPr="000A66E2">
        <w:rPr>
          <w:sz w:val="24"/>
          <w:szCs w:val="24"/>
          <w:u w:val="single"/>
        </w:rPr>
        <w:t>3класс</w:t>
      </w:r>
    </w:p>
    <w:p w:rsidR="002D6BBE" w:rsidRPr="000A66E2" w:rsidRDefault="002D6BBE" w:rsidP="000A66E2">
      <w:pPr>
        <w:spacing w:line="276" w:lineRule="auto"/>
        <w:rPr>
          <w:sz w:val="24"/>
          <w:szCs w:val="24"/>
        </w:rPr>
      </w:pPr>
      <w:r w:rsidRPr="000A66E2">
        <w:rPr>
          <w:sz w:val="24"/>
          <w:szCs w:val="24"/>
        </w:rPr>
        <w:t>Участники: Качурин Олег-3Б</w:t>
      </w:r>
    </w:p>
    <w:p w:rsidR="002D6BBE" w:rsidRPr="000A66E2" w:rsidRDefault="002D6BBE" w:rsidP="000A66E2">
      <w:pPr>
        <w:spacing w:line="276" w:lineRule="auto"/>
        <w:rPr>
          <w:sz w:val="24"/>
          <w:szCs w:val="24"/>
        </w:rPr>
      </w:pPr>
      <w:r w:rsidRPr="000A66E2">
        <w:rPr>
          <w:sz w:val="24"/>
          <w:szCs w:val="24"/>
        </w:rPr>
        <w:tab/>
        <w:t>Волкова Анастасия-3Б</w:t>
      </w:r>
    </w:p>
    <w:p w:rsidR="002D6BBE" w:rsidRPr="000A66E2" w:rsidRDefault="002D6BBE" w:rsidP="000A66E2">
      <w:pPr>
        <w:spacing w:line="276" w:lineRule="auto"/>
        <w:rPr>
          <w:sz w:val="24"/>
          <w:szCs w:val="24"/>
        </w:rPr>
      </w:pPr>
      <w:r w:rsidRPr="000A66E2">
        <w:rPr>
          <w:sz w:val="24"/>
          <w:szCs w:val="24"/>
        </w:rPr>
        <w:tab/>
        <w:t>Ерёмина Александра-3А</w:t>
      </w:r>
    </w:p>
    <w:p w:rsidR="002D6BBE" w:rsidRPr="000A66E2" w:rsidRDefault="002D6BBE" w:rsidP="000A66E2">
      <w:pPr>
        <w:spacing w:line="276" w:lineRule="auto"/>
        <w:rPr>
          <w:sz w:val="24"/>
          <w:szCs w:val="24"/>
        </w:rPr>
      </w:pPr>
      <w:r w:rsidRPr="000A66E2">
        <w:rPr>
          <w:sz w:val="24"/>
          <w:szCs w:val="24"/>
        </w:rPr>
        <w:tab/>
        <w:t>Ливанова Анастасия-3В</w:t>
      </w:r>
    </w:p>
    <w:p w:rsidR="002D6BBE" w:rsidRPr="000A66E2" w:rsidRDefault="002D6BBE" w:rsidP="000A66E2">
      <w:pPr>
        <w:spacing w:line="276" w:lineRule="auto"/>
        <w:rPr>
          <w:sz w:val="24"/>
          <w:szCs w:val="24"/>
        </w:rPr>
      </w:pPr>
      <w:r w:rsidRPr="000A66E2">
        <w:rPr>
          <w:sz w:val="24"/>
          <w:szCs w:val="24"/>
        </w:rPr>
        <w:tab/>
        <w:t>Бибарцев Руслан-3В</w:t>
      </w:r>
    </w:p>
    <w:p w:rsidR="002D6BBE" w:rsidRPr="000A66E2" w:rsidRDefault="002D6BBE" w:rsidP="000A66E2">
      <w:pPr>
        <w:spacing w:line="276" w:lineRule="auto"/>
        <w:rPr>
          <w:sz w:val="24"/>
          <w:szCs w:val="24"/>
        </w:rPr>
      </w:pPr>
      <w:r w:rsidRPr="000A66E2">
        <w:rPr>
          <w:sz w:val="24"/>
          <w:szCs w:val="24"/>
        </w:rPr>
        <w:tab/>
        <w:t>Лютова Мария -3Б</w:t>
      </w:r>
    </w:p>
    <w:p w:rsidR="002D6BBE" w:rsidRPr="000A66E2" w:rsidRDefault="002D6BBE" w:rsidP="000A66E2">
      <w:pPr>
        <w:spacing w:line="276" w:lineRule="auto"/>
        <w:rPr>
          <w:sz w:val="24"/>
          <w:szCs w:val="24"/>
        </w:rPr>
      </w:pPr>
      <w:r w:rsidRPr="000A66E2">
        <w:rPr>
          <w:sz w:val="24"/>
          <w:szCs w:val="24"/>
        </w:rPr>
        <w:tab/>
        <w:t>Баландина Александра-3А</w:t>
      </w:r>
    </w:p>
    <w:p w:rsidR="002D6BBE" w:rsidRPr="000A66E2" w:rsidRDefault="002D6BBE" w:rsidP="000A66E2">
      <w:pPr>
        <w:spacing w:line="276" w:lineRule="auto"/>
        <w:rPr>
          <w:sz w:val="24"/>
          <w:szCs w:val="24"/>
        </w:rPr>
      </w:pPr>
      <w:r w:rsidRPr="000A66E2">
        <w:rPr>
          <w:sz w:val="24"/>
          <w:szCs w:val="24"/>
        </w:rPr>
        <w:tab/>
        <w:t>Бибарцева Алина-3В</w:t>
      </w:r>
    </w:p>
    <w:p w:rsidR="002D6BBE" w:rsidRPr="000A66E2" w:rsidRDefault="002D6BBE" w:rsidP="000A66E2">
      <w:pPr>
        <w:spacing w:line="276" w:lineRule="auto"/>
        <w:rPr>
          <w:sz w:val="24"/>
          <w:szCs w:val="24"/>
          <w:u w:val="single"/>
        </w:rPr>
      </w:pPr>
      <w:r w:rsidRPr="000A66E2">
        <w:rPr>
          <w:sz w:val="24"/>
          <w:szCs w:val="24"/>
          <w:u w:val="single"/>
        </w:rPr>
        <w:t>4 класс</w:t>
      </w:r>
    </w:p>
    <w:p w:rsidR="002D6BBE" w:rsidRPr="000A66E2" w:rsidRDefault="002D6BBE" w:rsidP="000A66E2">
      <w:pPr>
        <w:spacing w:line="276" w:lineRule="auto"/>
        <w:rPr>
          <w:sz w:val="24"/>
          <w:szCs w:val="24"/>
        </w:rPr>
      </w:pPr>
      <w:r w:rsidRPr="000A66E2">
        <w:rPr>
          <w:sz w:val="24"/>
          <w:szCs w:val="24"/>
        </w:rPr>
        <w:t>1место: Кириллова Софья – 4Б (Игонина И.В.)</w:t>
      </w:r>
    </w:p>
    <w:p w:rsidR="002D6BBE" w:rsidRPr="000A66E2" w:rsidRDefault="002D6BBE" w:rsidP="000A66E2">
      <w:pPr>
        <w:spacing w:line="276" w:lineRule="auto"/>
        <w:rPr>
          <w:sz w:val="24"/>
          <w:szCs w:val="24"/>
        </w:rPr>
      </w:pPr>
      <w:r w:rsidRPr="000A66E2">
        <w:rPr>
          <w:sz w:val="24"/>
          <w:szCs w:val="24"/>
        </w:rPr>
        <w:t>2 место: Улитина Виктория – 4Б (Игонина И.В.)</w:t>
      </w:r>
    </w:p>
    <w:p w:rsidR="002D6BBE" w:rsidRPr="000A66E2" w:rsidRDefault="002D6BBE" w:rsidP="000A66E2">
      <w:pPr>
        <w:spacing w:line="276" w:lineRule="auto"/>
        <w:rPr>
          <w:sz w:val="24"/>
          <w:szCs w:val="24"/>
        </w:rPr>
      </w:pPr>
      <w:r w:rsidRPr="000A66E2">
        <w:rPr>
          <w:sz w:val="24"/>
          <w:szCs w:val="24"/>
        </w:rPr>
        <w:t>3 место: Киндялова Екатерина -4Б (Игонина И.В.)</w:t>
      </w:r>
    </w:p>
    <w:p w:rsidR="002D6BBE" w:rsidRPr="000A66E2" w:rsidRDefault="002D6BBE" w:rsidP="000A66E2">
      <w:pPr>
        <w:spacing w:line="276" w:lineRule="auto"/>
        <w:rPr>
          <w:sz w:val="24"/>
          <w:szCs w:val="24"/>
        </w:rPr>
      </w:pPr>
      <w:r w:rsidRPr="000A66E2">
        <w:rPr>
          <w:sz w:val="24"/>
          <w:szCs w:val="24"/>
        </w:rPr>
        <w:t>Участники: Ергина Анастасия-4Б</w:t>
      </w:r>
    </w:p>
    <w:p w:rsidR="002D6BBE" w:rsidRPr="000A66E2" w:rsidRDefault="002D6BBE" w:rsidP="000A66E2">
      <w:pPr>
        <w:spacing w:line="276" w:lineRule="auto"/>
        <w:rPr>
          <w:sz w:val="24"/>
          <w:szCs w:val="24"/>
        </w:rPr>
      </w:pPr>
      <w:r w:rsidRPr="000A66E2">
        <w:rPr>
          <w:sz w:val="24"/>
          <w:szCs w:val="24"/>
        </w:rPr>
        <w:tab/>
        <w:t>Муртазина Елизавета-4А</w:t>
      </w:r>
    </w:p>
    <w:p w:rsidR="002D6BBE" w:rsidRPr="000A66E2" w:rsidRDefault="002D6BBE" w:rsidP="000A66E2">
      <w:pPr>
        <w:spacing w:line="276" w:lineRule="auto"/>
        <w:rPr>
          <w:sz w:val="24"/>
          <w:szCs w:val="24"/>
        </w:rPr>
      </w:pPr>
      <w:r w:rsidRPr="000A66E2">
        <w:rPr>
          <w:sz w:val="24"/>
          <w:szCs w:val="24"/>
        </w:rPr>
        <w:tab/>
        <w:t>Саакян Мери-4А</w:t>
      </w:r>
    </w:p>
    <w:p w:rsidR="002D6BBE" w:rsidRPr="000A66E2" w:rsidRDefault="002D6BBE" w:rsidP="000A66E2">
      <w:pPr>
        <w:spacing w:line="276" w:lineRule="auto"/>
        <w:rPr>
          <w:sz w:val="24"/>
          <w:szCs w:val="24"/>
        </w:rPr>
      </w:pPr>
      <w:r w:rsidRPr="000A66E2">
        <w:rPr>
          <w:sz w:val="24"/>
          <w:szCs w:val="24"/>
        </w:rPr>
        <w:tab/>
        <w:t>Тюрькина Анастасия-4А</w:t>
      </w:r>
    </w:p>
    <w:p w:rsidR="002D6BBE" w:rsidRPr="000A66E2" w:rsidRDefault="002D6BBE" w:rsidP="000A66E2">
      <w:pPr>
        <w:spacing w:line="276" w:lineRule="auto"/>
        <w:rPr>
          <w:sz w:val="24"/>
          <w:szCs w:val="24"/>
        </w:rPr>
      </w:pPr>
      <w:r w:rsidRPr="000A66E2">
        <w:rPr>
          <w:sz w:val="24"/>
          <w:szCs w:val="24"/>
        </w:rPr>
        <w:tab/>
        <w:t>Слугина Екатерина-4А</w:t>
      </w:r>
    </w:p>
    <w:p w:rsidR="002D6BBE" w:rsidRPr="000A66E2" w:rsidRDefault="002D6BBE" w:rsidP="000A66E2">
      <w:pPr>
        <w:spacing w:line="276" w:lineRule="auto"/>
        <w:jc w:val="center"/>
        <w:rPr>
          <w:sz w:val="24"/>
          <w:szCs w:val="24"/>
          <w:u w:val="single"/>
        </w:rPr>
      </w:pPr>
      <w:r w:rsidRPr="000A66E2">
        <w:rPr>
          <w:sz w:val="24"/>
          <w:szCs w:val="24"/>
          <w:u w:val="single"/>
        </w:rPr>
        <w:t>Всероссийский конкурс «Инфознайка»</w:t>
      </w:r>
    </w:p>
    <w:p w:rsidR="002D6BBE" w:rsidRPr="000A66E2" w:rsidRDefault="002D6BBE" w:rsidP="000A66E2">
      <w:pPr>
        <w:spacing w:line="276" w:lineRule="auto"/>
        <w:rPr>
          <w:sz w:val="24"/>
          <w:szCs w:val="24"/>
        </w:rPr>
      </w:pPr>
      <w:r w:rsidRPr="000A66E2">
        <w:rPr>
          <w:sz w:val="24"/>
          <w:szCs w:val="24"/>
        </w:rPr>
        <w:t>1 место в регионе: Слугина Екатерина -4А (Уркунова В.П.)</w:t>
      </w:r>
    </w:p>
    <w:p w:rsidR="002D6BBE" w:rsidRPr="000A66E2" w:rsidRDefault="002D6BBE" w:rsidP="000A66E2">
      <w:pPr>
        <w:spacing w:line="276" w:lineRule="auto"/>
        <w:rPr>
          <w:sz w:val="24"/>
          <w:szCs w:val="24"/>
        </w:rPr>
      </w:pPr>
      <w:r w:rsidRPr="000A66E2">
        <w:rPr>
          <w:sz w:val="24"/>
          <w:szCs w:val="24"/>
        </w:rPr>
        <w:t>2 место в школе: Хилова Александра -4Б (Игонина И.В.)</w:t>
      </w:r>
    </w:p>
    <w:p w:rsidR="002D6BBE" w:rsidRPr="000A66E2" w:rsidRDefault="002D6BBE" w:rsidP="000A66E2">
      <w:pPr>
        <w:pStyle w:val="Standard"/>
        <w:spacing w:line="276" w:lineRule="auto"/>
        <w:jc w:val="both"/>
        <w:rPr>
          <w:rFonts w:cs="Times New Roman"/>
          <w:lang w:val="ru-RU"/>
        </w:rPr>
      </w:pPr>
      <w:r w:rsidRPr="000A66E2">
        <w:rPr>
          <w:rFonts w:cs="Times New Roman"/>
          <w:lang w:val="ru-RU"/>
        </w:rPr>
        <w:t>3 место в школе: Киндялова Екатерина -4Б (Игонина И.В.)</w:t>
      </w:r>
    </w:p>
    <w:p w:rsidR="002D6BBE" w:rsidRPr="000A66E2" w:rsidRDefault="002D6BBE" w:rsidP="000A66E2">
      <w:pPr>
        <w:pStyle w:val="Standard"/>
        <w:spacing w:line="276" w:lineRule="auto"/>
        <w:jc w:val="both"/>
        <w:rPr>
          <w:rFonts w:cs="Times New Roman"/>
          <w:shd w:val="clear" w:color="auto" w:fill="FFFFFF"/>
          <w:lang w:val="ru-RU"/>
        </w:rPr>
      </w:pPr>
      <w:r w:rsidRPr="000A66E2">
        <w:rPr>
          <w:rFonts w:cs="Times New Roman"/>
          <w:lang w:val="ru-RU"/>
        </w:rPr>
        <w:tab/>
        <w:t>В муниципальной олимпиаде по русскому языку стали призёрами ученики 4 классов: Кириллова Софья (учитель Игонина И.В.) и Вельмякина Дарья (учитель Уркунова В.П.)</w:t>
      </w:r>
    </w:p>
    <w:p w:rsidR="002D6BBE" w:rsidRPr="000A66E2" w:rsidRDefault="002D6BBE" w:rsidP="000A66E2">
      <w:pPr>
        <w:autoSpaceDE w:val="0"/>
        <w:autoSpaceDN w:val="0"/>
        <w:adjustRightInd w:val="0"/>
        <w:spacing w:line="276" w:lineRule="auto"/>
        <w:jc w:val="both"/>
        <w:rPr>
          <w:b/>
          <w:sz w:val="24"/>
          <w:szCs w:val="24"/>
          <w:u w:val="single"/>
        </w:rPr>
      </w:pPr>
    </w:p>
    <w:p w:rsidR="002D6BBE" w:rsidRPr="000A66E2" w:rsidRDefault="002D6BBE" w:rsidP="000A66E2">
      <w:pPr>
        <w:spacing w:line="276" w:lineRule="auto"/>
        <w:jc w:val="center"/>
        <w:rPr>
          <w:b/>
          <w:sz w:val="24"/>
          <w:szCs w:val="24"/>
        </w:rPr>
      </w:pPr>
      <w:r w:rsidRPr="000A66E2">
        <w:rPr>
          <w:b/>
          <w:sz w:val="24"/>
          <w:szCs w:val="24"/>
        </w:rPr>
        <w:lastRenderedPageBreak/>
        <w:t>Участие учащихся в очных олимпиадах</w:t>
      </w:r>
    </w:p>
    <w:tbl>
      <w:tblPr>
        <w:tblStyle w:val="a6"/>
        <w:tblW w:w="9923" w:type="dxa"/>
        <w:tblInd w:w="-743" w:type="dxa"/>
        <w:tblLayout w:type="fixed"/>
        <w:tblLook w:val="04A0"/>
      </w:tblPr>
      <w:tblGrid>
        <w:gridCol w:w="2093"/>
        <w:gridCol w:w="1452"/>
        <w:gridCol w:w="2126"/>
        <w:gridCol w:w="1701"/>
        <w:gridCol w:w="850"/>
        <w:gridCol w:w="1701"/>
      </w:tblGrid>
      <w:tr w:rsidR="002D6BBE" w:rsidRPr="000A66E2" w:rsidTr="00FC6E9F">
        <w:tc>
          <w:tcPr>
            <w:tcW w:w="2093" w:type="dxa"/>
          </w:tcPr>
          <w:p w:rsidR="002D6BBE" w:rsidRPr="000A66E2" w:rsidRDefault="002D6BBE" w:rsidP="000A66E2">
            <w:pPr>
              <w:spacing w:line="276" w:lineRule="auto"/>
              <w:rPr>
                <w:sz w:val="24"/>
                <w:szCs w:val="24"/>
              </w:rPr>
            </w:pPr>
            <w:r w:rsidRPr="000A66E2">
              <w:rPr>
                <w:sz w:val="24"/>
                <w:szCs w:val="24"/>
              </w:rPr>
              <w:t>ФИО учителя</w:t>
            </w:r>
          </w:p>
        </w:tc>
        <w:tc>
          <w:tcPr>
            <w:tcW w:w="1452" w:type="dxa"/>
          </w:tcPr>
          <w:p w:rsidR="002D6BBE" w:rsidRPr="000A66E2" w:rsidRDefault="002D6BBE" w:rsidP="000A66E2">
            <w:pPr>
              <w:spacing w:line="276" w:lineRule="auto"/>
              <w:rPr>
                <w:sz w:val="24"/>
                <w:szCs w:val="24"/>
              </w:rPr>
            </w:pPr>
            <w:r w:rsidRPr="000A66E2">
              <w:rPr>
                <w:sz w:val="24"/>
                <w:szCs w:val="24"/>
              </w:rPr>
              <w:t xml:space="preserve">Предмет </w:t>
            </w:r>
          </w:p>
        </w:tc>
        <w:tc>
          <w:tcPr>
            <w:tcW w:w="2126" w:type="dxa"/>
          </w:tcPr>
          <w:p w:rsidR="002D6BBE" w:rsidRPr="000A66E2" w:rsidRDefault="002D6BBE" w:rsidP="000A66E2">
            <w:pPr>
              <w:spacing w:line="276" w:lineRule="auto"/>
              <w:rPr>
                <w:sz w:val="24"/>
                <w:szCs w:val="24"/>
              </w:rPr>
            </w:pPr>
            <w:r w:rsidRPr="000A66E2">
              <w:rPr>
                <w:sz w:val="24"/>
                <w:szCs w:val="24"/>
              </w:rPr>
              <w:t xml:space="preserve">Название </w:t>
            </w:r>
          </w:p>
          <w:p w:rsidR="002D6BBE" w:rsidRPr="000A66E2" w:rsidRDefault="002D6BBE" w:rsidP="000A66E2">
            <w:pPr>
              <w:spacing w:line="276" w:lineRule="auto"/>
              <w:rPr>
                <w:sz w:val="24"/>
                <w:szCs w:val="24"/>
              </w:rPr>
            </w:pPr>
            <w:r w:rsidRPr="000A66E2">
              <w:rPr>
                <w:sz w:val="24"/>
                <w:szCs w:val="24"/>
              </w:rPr>
              <w:t>конкурса</w:t>
            </w:r>
          </w:p>
        </w:tc>
        <w:tc>
          <w:tcPr>
            <w:tcW w:w="1701" w:type="dxa"/>
          </w:tcPr>
          <w:p w:rsidR="002D6BBE" w:rsidRPr="000A66E2" w:rsidRDefault="002D6BBE" w:rsidP="000A66E2">
            <w:pPr>
              <w:spacing w:line="276" w:lineRule="auto"/>
              <w:rPr>
                <w:sz w:val="24"/>
                <w:szCs w:val="24"/>
              </w:rPr>
            </w:pPr>
            <w:r w:rsidRPr="000A66E2">
              <w:rPr>
                <w:sz w:val="24"/>
                <w:szCs w:val="24"/>
              </w:rPr>
              <w:t>Уровень конкурса</w:t>
            </w:r>
          </w:p>
        </w:tc>
        <w:tc>
          <w:tcPr>
            <w:tcW w:w="850" w:type="dxa"/>
          </w:tcPr>
          <w:p w:rsidR="002D6BBE" w:rsidRPr="000A66E2" w:rsidRDefault="002D6BBE" w:rsidP="000A66E2">
            <w:pPr>
              <w:spacing w:line="276" w:lineRule="auto"/>
              <w:rPr>
                <w:sz w:val="24"/>
                <w:szCs w:val="24"/>
              </w:rPr>
            </w:pPr>
            <w:r w:rsidRPr="000A66E2">
              <w:rPr>
                <w:sz w:val="24"/>
                <w:szCs w:val="24"/>
              </w:rPr>
              <w:t>Кол-во участников</w:t>
            </w:r>
          </w:p>
        </w:tc>
        <w:tc>
          <w:tcPr>
            <w:tcW w:w="1701" w:type="dxa"/>
          </w:tcPr>
          <w:p w:rsidR="002D6BBE" w:rsidRPr="000A66E2" w:rsidRDefault="002D6BBE" w:rsidP="000A66E2">
            <w:pPr>
              <w:spacing w:line="276" w:lineRule="auto"/>
              <w:rPr>
                <w:sz w:val="24"/>
                <w:szCs w:val="24"/>
              </w:rPr>
            </w:pPr>
            <w:r w:rsidRPr="000A66E2">
              <w:rPr>
                <w:sz w:val="24"/>
                <w:szCs w:val="24"/>
              </w:rPr>
              <w:t>Результативность</w:t>
            </w:r>
          </w:p>
        </w:tc>
      </w:tr>
      <w:tr w:rsidR="002D6BBE" w:rsidRPr="000A66E2" w:rsidTr="00FC6E9F">
        <w:tc>
          <w:tcPr>
            <w:tcW w:w="2093" w:type="dxa"/>
          </w:tcPr>
          <w:p w:rsidR="002D6BBE" w:rsidRPr="000A66E2" w:rsidRDefault="002D6BBE" w:rsidP="000A66E2">
            <w:pPr>
              <w:spacing w:line="276" w:lineRule="auto"/>
              <w:rPr>
                <w:sz w:val="24"/>
                <w:szCs w:val="24"/>
              </w:rPr>
            </w:pPr>
            <w:r w:rsidRPr="000A66E2">
              <w:rPr>
                <w:sz w:val="24"/>
                <w:szCs w:val="24"/>
              </w:rPr>
              <w:t>Левина Н. Н.</w:t>
            </w:r>
          </w:p>
          <w:p w:rsidR="002D6BBE" w:rsidRPr="000A66E2" w:rsidRDefault="002D6BBE" w:rsidP="000A66E2">
            <w:pPr>
              <w:spacing w:line="276" w:lineRule="auto"/>
              <w:rPr>
                <w:sz w:val="24"/>
                <w:szCs w:val="24"/>
              </w:rPr>
            </w:pPr>
            <w:r w:rsidRPr="000A66E2">
              <w:rPr>
                <w:sz w:val="24"/>
                <w:szCs w:val="24"/>
              </w:rPr>
              <w:t>Кемаева Н. В</w:t>
            </w:r>
          </w:p>
          <w:p w:rsidR="002D6BBE" w:rsidRPr="000A66E2" w:rsidRDefault="002D6BBE" w:rsidP="000A66E2">
            <w:pPr>
              <w:spacing w:line="276" w:lineRule="auto"/>
              <w:rPr>
                <w:sz w:val="24"/>
                <w:szCs w:val="24"/>
              </w:rPr>
            </w:pPr>
            <w:r w:rsidRPr="000A66E2">
              <w:rPr>
                <w:sz w:val="24"/>
                <w:szCs w:val="24"/>
              </w:rPr>
              <w:t>Славкина М. В.</w:t>
            </w:r>
          </w:p>
        </w:tc>
        <w:tc>
          <w:tcPr>
            <w:tcW w:w="1452" w:type="dxa"/>
          </w:tcPr>
          <w:p w:rsidR="002D6BBE" w:rsidRPr="000A66E2" w:rsidRDefault="002D6BBE" w:rsidP="000A66E2">
            <w:pPr>
              <w:spacing w:line="276" w:lineRule="auto"/>
              <w:rPr>
                <w:sz w:val="24"/>
                <w:szCs w:val="24"/>
              </w:rPr>
            </w:pPr>
            <w:r w:rsidRPr="000A66E2">
              <w:rPr>
                <w:sz w:val="24"/>
                <w:szCs w:val="24"/>
              </w:rPr>
              <w:t>Математика</w:t>
            </w:r>
          </w:p>
        </w:tc>
        <w:tc>
          <w:tcPr>
            <w:tcW w:w="2126" w:type="dxa"/>
          </w:tcPr>
          <w:p w:rsidR="002D6BBE" w:rsidRPr="000A66E2" w:rsidRDefault="002D6BBE" w:rsidP="000A66E2">
            <w:pPr>
              <w:spacing w:line="276" w:lineRule="auto"/>
              <w:rPr>
                <w:sz w:val="24"/>
                <w:szCs w:val="24"/>
              </w:rPr>
            </w:pPr>
            <w:r w:rsidRPr="000A66E2">
              <w:rPr>
                <w:sz w:val="24"/>
                <w:szCs w:val="24"/>
              </w:rPr>
              <w:t>САММАТ</w:t>
            </w:r>
          </w:p>
          <w:p w:rsidR="002D6BBE" w:rsidRPr="000A66E2" w:rsidRDefault="002D6BBE" w:rsidP="000A66E2">
            <w:pPr>
              <w:spacing w:line="276" w:lineRule="auto"/>
              <w:rPr>
                <w:sz w:val="24"/>
                <w:szCs w:val="24"/>
              </w:rPr>
            </w:pPr>
          </w:p>
        </w:tc>
        <w:tc>
          <w:tcPr>
            <w:tcW w:w="1701" w:type="dxa"/>
          </w:tcPr>
          <w:p w:rsidR="002D6BBE" w:rsidRPr="000A66E2" w:rsidRDefault="002D6BBE" w:rsidP="000A66E2">
            <w:pPr>
              <w:spacing w:line="276" w:lineRule="auto"/>
              <w:rPr>
                <w:sz w:val="24"/>
                <w:szCs w:val="24"/>
              </w:rPr>
            </w:pPr>
            <w:r w:rsidRPr="000A66E2">
              <w:rPr>
                <w:sz w:val="24"/>
                <w:szCs w:val="24"/>
              </w:rPr>
              <w:t>Межрегиональный</w:t>
            </w:r>
          </w:p>
        </w:tc>
        <w:tc>
          <w:tcPr>
            <w:tcW w:w="850" w:type="dxa"/>
          </w:tcPr>
          <w:p w:rsidR="002D6BBE" w:rsidRPr="000A66E2" w:rsidRDefault="002D6BBE" w:rsidP="000A66E2">
            <w:pPr>
              <w:spacing w:line="276" w:lineRule="auto"/>
              <w:rPr>
                <w:sz w:val="24"/>
                <w:szCs w:val="24"/>
              </w:rPr>
            </w:pPr>
            <w:r w:rsidRPr="000A66E2">
              <w:rPr>
                <w:sz w:val="24"/>
                <w:szCs w:val="24"/>
              </w:rPr>
              <w:t>14</w:t>
            </w:r>
          </w:p>
        </w:tc>
        <w:tc>
          <w:tcPr>
            <w:tcW w:w="1701" w:type="dxa"/>
          </w:tcPr>
          <w:p w:rsidR="002D6BBE" w:rsidRPr="000A66E2" w:rsidRDefault="002D6BBE" w:rsidP="000A66E2">
            <w:pPr>
              <w:spacing w:line="276" w:lineRule="auto"/>
              <w:rPr>
                <w:sz w:val="24"/>
                <w:szCs w:val="24"/>
              </w:rPr>
            </w:pPr>
            <w:r w:rsidRPr="000A66E2">
              <w:rPr>
                <w:sz w:val="24"/>
                <w:szCs w:val="24"/>
              </w:rPr>
              <w:t>участие</w:t>
            </w:r>
          </w:p>
          <w:p w:rsidR="002D6BBE" w:rsidRPr="000A66E2" w:rsidRDefault="002D6BBE" w:rsidP="000A66E2">
            <w:pPr>
              <w:spacing w:line="276" w:lineRule="auto"/>
              <w:rPr>
                <w:sz w:val="24"/>
                <w:szCs w:val="24"/>
              </w:rPr>
            </w:pPr>
          </w:p>
        </w:tc>
      </w:tr>
      <w:tr w:rsidR="002D6BBE" w:rsidRPr="000A66E2" w:rsidTr="00FC6E9F">
        <w:tc>
          <w:tcPr>
            <w:tcW w:w="2093" w:type="dxa"/>
          </w:tcPr>
          <w:p w:rsidR="002D6BBE" w:rsidRPr="000A66E2" w:rsidRDefault="002D6BBE" w:rsidP="000A66E2">
            <w:pPr>
              <w:spacing w:line="276" w:lineRule="auto"/>
              <w:rPr>
                <w:sz w:val="24"/>
                <w:szCs w:val="24"/>
              </w:rPr>
            </w:pPr>
            <w:r w:rsidRPr="000A66E2">
              <w:rPr>
                <w:sz w:val="24"/>
                <w:szCs w:val="24"/>
              </w:rPr>
              <w:t>Королева М. С.</w:t>
            </w:r>
          </w:p>
          <w:p w:rsidR="002D6BBE" w:rsidRPr="000A66E2" w:rsidRDefault="002D6BBE" w:rsidP="000A66E2">
            <w:pPr>
              <w:spacing w:line="276" w:lineRule="auto"/>
              <w:rPr>
                <w:sz w:val="24"/>
                <w:szCs w:val="24"/>
              </w:rPr>
            </w:pPr>
            <w:r w:rsidRPr="000A66E2">
              <w:rPr>
                <w:sz w:val="24"/>
                <w:szCs w:val="24"/>
              </w:rPr>
              <w:t>Зангиров М. Р.</w:t>
            </w:r>
          </w:p>
        </w:tc>
        <w:tc>
          <w:tcPr>
            <w:tcW w:w="1452" w:type="dxa"/>
          </w:tcPr>
          <w:p w:rsidR="002D6BBE" w:rsidRPr="000A66E2" w:rsidRDefault="002D6BBE" w:rsidP="000A66E2">
            <w:pPr>
              <w:spacing w:line="276" w:lineRule="auto"/>
              <w:rPr>
                <w:sz w:val="24"/>
                <w:szCs w:val="24"/>
              </w:rPr>
            </w:pPr>
            <w:r w:rsidRPr="000A66E2">
              <w:rPr>
                <w:sz w:val="24"/>
                <w:szCs w:val="24"/>
              </w:rPr>
              <w:t>История</w:t>
            </w:r>
          </w:p>
        </w:tc>
        <w:tc>
          <w:tcPr>
            <w:tcW w:w="2126" w:type="dxa"/>
          </w:tcPr>
          <w:p w:rsidR="002D6BBE" w:rsidRPr="000A66E2" w:rsidRDefault="002D6BBE" w:rsidP="000A66E2">
            <w:pPr>
              <w:spacing w:line="276" w:lineRule="auto"/>
              <w:rPr>
                <w:sz w:val="24"/>
                <w:szCs w:val="24"/>
              </w:rPr>
            </w:pPr>
            <w:r w:rsidRPr="000A66E2">
              <w:rPr>
                <w:sz w:val="24"/>
                <w:szCs w:val="24"/>
              </w:rPr>
              <w:t>Олимпиада по граждановедческим дисциплинам и избирательному праву</w:t>
            </w:r>
          </w:p>
        </w:tc>
        <w:tc>
          <w:tcPr>
            <w:tcW w:w="1701" w:type="dxa"/>
          </w:tcPr>
          <w:p w:rsidR="002D6BBE" w:rsidRPr="000A66E2" w:rsidRDefault="002D6BBE" w:rsidP="000A66E2">
            <w:pPr>
              <w:spacing w:line="276" w:lineRule="auto"/>
              <w:rPr>
                <w:sz w:val="24"/>
                <w:szCs w:val="24"/>
              </w:rPr>
            </w:pPr>
            <w:r w:rsidRPr="000A66E2">
              <w:rPr>
                <w:sz w:val="24"/>
                <w:szCs w:val="24"/>
              </w:rPr>
              <w:t>Республиканский</w:t>
            </w:r>
          </w:p>
        </w:tc>
        <w:tc>
          <w:tcPr>
            <w:tcW w:w="850" w:type="dxa"/>
          </w:tcPr>
          <w:p w:rsidR="002D6BBE" w:rsidRPr="000A66E2" w:rsidRDefault="002D6BBE" w:rsidP="000A66E2">
            <w:pPr>
              <w:spacing w:line="276" w:lineRule="auto"/>
              <w:rPr>
                <w:sz w:val="24"/>
                <w:szCs w:val="24"/>
              </w:rPr>
            </w:pPr>
            <w:r w:rsidRPr="000A66E2">
              <w:rPr>
                <w:sz w:val="24"/>
                <w:szCs w:val="24"/>
              </w:rPr>
              <w:t>2</w:t>
            </w:r>
          </w:p>
        </w:tc>
        <w:tc>
          <w:tcPr>
            <w:tcW w:w="1701" w:type="dxa"/>
          </w:tcPr>
          <w:p w:rsidR="002D6BBE" w:rsidRPr="000A66E2" w:rsidRDefault="002D6BBE" w:rsidP="000A66E2">
            <w:pPr>
              <w:spacing w:line="276" w:lineRule="auto"/>
              <w:rPr>
                <w:sz w:val="24"/>
                <w:szCs w:val="24"/>
              </w:rPr>
            </w:pPr>
            <w:r w:rsidRPr="000A66E2">
              <w:rPr>
                <w:sz w:val="24"/>
                <w:szCs w:val="24"/>
              </w:rPr>
              <w:t>участие</w:t>
            </w:r>
          </w:p>
        </w:tc>
      </w:tr>
      <w:tr w:rsidR="002D6BBE" w:rsidRPr="000A66E2" w:rsidTr="00FC6E9F">
        <w:tc>
          <w:tcPr>
            <w:tcW w:w="2093" w:type="dxa"/>
          </w:tcPr>
          <w:p w:rsidR="002D6BBE" w:rsidRPr="000A66E2" w:rsidRDefault="002D6BBE" w:rsidP="000A66E2">
            <w:pPr>
              <w:spacing w:line="276" w:lineRule="auto"/>
              <w:rPr>
                <w:sz w:val="24"/>
                <w:szCs w:val="24"/>
              </w:rPr>
            </w:pPr>
            <w:r w:rsidRPr="000A66E2">
              <w:rPr>
                <w:sz w:val="24"/>
                <w:szCs w:val="24"/>
              </w:rPr>
              <w:t>Ялыгина Н. В.</w:t>
            </w:r>
          </w:p>
        </w:tc>
        <w:tc>
          <w:tcPr>
            <w:tcW w:w="1452" w:type="dxa"/>
          </w:tcPr>
          <w:p w:rsidR="002D6BBE" w:rsidRPr="000A66E2" w:rsidRDefault="002D6BBE" w:rsidP="000A66E2">
            <w:pPr>
              <w:spacing w:line="276" w:lineRule="auto"/>
              <w:rPr>
                <w:sz w:val="24"/>
                <w:szCs w:val="24"/>
              </w:rPr>
            </w:pPr>
            <w:r w:rsidRPr="000A66E2">
              <w:rPr>
                <w:sz w:val="24"/>
                <w:szCs w:val="24"/>
              </w:rPr>
              <w:t>Физика</w:t>
            </w:r>
          </w:p>
        </w:tc>
        <w:tc>
          <w:tcPr>
            <w:tcW w:w="2126" w:type="dxa"/>
          </w:tcPr>
          <w:p w:rsidR="002D6BBE" w:rsidRPr="000A66E2" w:rsidRDefault="00B3755F" w:rsidP="000A66E2">
            <w:pPr>
              <w:spacing w:line="276" w:lineRule="auto"/>
              <w:rPr>
                <w:sz w:val="24"/>
                <w:szCs w:val="24"/>
              </w:rPr>
            </w:pPr>
            <w:hyperlink r:id="rId27" w:history="1">
              <w:r w:rsidR="002D6BBE" w:rsidRPr="000A66E2">
                <w:rPr>
                  <w:sz w:val="24"/>
                  <w:szCs w:val="24"/>
                </w:rPr>
                <w:t>Будущие исследователи -будущее науки</w:t>
              </w:r>
            </w:hyperlink>
          </w:p>
        </w:tc>
        <w:tc>
          <w:tcPr>
            <w:tcW w:w="1701" w:type="dxa"/>
          </w:tcPr>
          <w:p w:rsidR="002D6BBE" w:rsidRPr="000A66E2" w:rsidRDefault="002D6BBE" w:rsidP="000A66E2">
            <w:pPr>
              <w:spacing w:line="276" w:lineRule="auto"/>
              <w:rPr>
                <w:sz w:val="24"/>
                <w:szCs w:val="24"/>
              </w:rPr>
            </w:pPr>
            <w:r w:rsidRPr="000A66E2">
              <w:rPr>
                <w:sz w:val="24"/>
                <w:szCs w:val="24"/>
              </w:rPr>
              <w:t>Межрегиональный</w:t>
            </w:r>
          </w:p>
        </w:tc>
        <w:tc>
          <w:tcPr>
            <w:tcW w:w="850" w:type="dxa"/>
          </w:tcPr>
          <w:p w:rsidR="002D6BBE" w:rsidRPr="000A66E2" w:rsidRDefault="002D6BBE" w:rsidP="000A66E2">
            <w:pPr>
              <w:spacing w:line="276" w:lineRule="auto"/>
              <w:rPr>
                <w:sz w:val="24"/>
                <w:szCs w:val="24"/>
              </w:rPr>
            </w:pPr>
            <w:r w:rsidRPr="000A66E2">
              <w:rPr>
                <w:sz w:val="24"/>
                <w:szCs w:val="24"/>
              </w:rPr>
              <w:t>2</w:t>
            </w:r>
          </w:p>
        </w:tc>
        <w:tc>
          <w:tcPr>
            <w:tcW w:w="1701" w:type="dxa"/>
          </w:tcPr>
          <w:p w:rsidR="002D6BBE" w:rsidRPr="000A66E2" w:rsidRDefault="002D6BBE" w:rsidP="000A66E2">
            <w:pPr>
              <w:spacing w:line="276" w:lineRule="auto"/>
              <w:rPr>
                <w:sz w:val="24"/>
                <w:szCs w:val="24"/>
              </w:rPr>
            </w:pPr>
            <w:r w:rsidRPr="000A66E2">
              <w:rPr>
                <w:sz w:val="24"/>
                <w:szCs w:val="24"/>
              </w:rPr>
              <w:t>участие</w:t>
            </w:r>
          </w:p>
        </w:tc>
      </w:tr>
      <w:tr w:rsidR="002D6BBE" w:rsidRPr="000A66E2" w:rsidTr="00FC6E9F">
        <w:tc>
          <w:tcPr>
            <w:tcW w:w="2093" w:type="dxa"/>
          </w:tcPr>
          <w:p w:rsidR="002D6BBE" w:rsidRPr="000A66E2" w:rsidRDefault="002D6BBE" w:rsidP="000A66E2">
            <w:pPr>
              <w:spacing w:line="276" w:lineRule="auto"/>
              <w:rPr>
                <w:sz w:val="24"/>
                <w:szCs w:val="24"/>
              </w:rPr>
            </w:pPr>
            <w:r w:rsidRPr="000A66E2">
              <w:rPr>
                <w:sz w:val="24"/>
                <w:szCs w:val="24"/>
              </w:rPr>
              <w:t>Королева М. С.</w:t>
            </w:r>
          </w:p>
        </w:tc>
        <w:tc>
          <w:tcPr>
            <w:tcW w:w="1452" w:type="dxa"/>
          </w:tcPr>
          <w:p w:rsidR="002D6BBE" w:rsidRPr="000A66E2" w:rsidRDefault="002D6BBE" w:rsidP="000A66E2">
            <w:pPr>
              <w:spacing w:line="276" w:lineRule="auto"/>
              <w:rPr>
                <w:sz w:val="24"/>
                <w:szCs w:val="24"/>
              </w:rPr>
            </w:pPr>
            <w:r w:rsidRPr="000A66E2">
              <w:rPr>
                <w:sz w:val="24"/>
                <w:szCs w:val="24"/>
              </w:rPr>
              <w:t>История</w:t>
            </w:r>
          </w:p>
        </w:tc>
        <w:tc>
          <w:tcPr>
            <w:tcW w:w="2126" w:type="dxa"/>
          </w:tcPr>
          <w:p w:rsidR="002D6BBE" w:rsidRPr="000A66E2" w:rsidRDefault="002D6BBE" w:rsidP="000A66E2">
            <w:pPr>
              <w:spacing w:line="276" w:lineRule="auto"/>
              <w:rPr>
                <w:sz w:val="24"/>
                <w:szCs w:val="24"/>
              </w:rPr>
            </w:pPr>
            <w:r w:rsidRPr="000A66E2">
              <w:rPr>
                <w:sz w:val="24"/>
                <w:szCs w:val="24"/>
              </w:rPr>
              <w:t>Городская олимпиада по школьному краеведению</w:t>
            </w:r>
          </w:p>
        </w:tc>
        <w:tc>
          <w:tcPr>
            <w:tcW w:w="1701" w:type="dxa"/>
          </w:tcPr>
          <w:p w:rsidR="002D6BBE" w:rsidRPr="000A66E2" w:rsidRDefault="002D6BBE" w:rsidP="000A66E2">
            <w:pPr>
              <w:spacing w:line="276" w:lineRule="auto"/>
              <w:rPr>
                <w:sz w:val="24"/>
                <w:szCs w:val="24"/>
              </w:rPr>
            </w:pPr>
            <w:r w:rsidRPr="000A66E2">
              <w:rPr>
                <w:sz w:val="24"/>
                <w:szCs w:val="24"/>
              </w:rPr>
              <w:t xml:space="preserve">Муниципальный </w:t>
            </w:r>
          </w:p>
        </w:tc>
        <w:tc>
          <w:tcPr>
            <w:tcW w:w="850" w:type="dxa"/>
          </w:tcPr>
          <w:p w:rsidR="002D6BBE" w:rsidRPr="000A66E2" w:rsidRDefault="002D6BBE" w:rsidP="000A66E2">
            <w:pPr>
              <w:spacing w:line="276" w:lineRule="auto"/>
              <w:rPr>
                <w:sz w:val="24"/>
                <w:szCs w:val="24"/>
              </w:rPr>
            </w:pPr>
            <w:r w:rsidRPr="000A66E2">
              <w:rPr>
                <w:sz w:val="24"/>
                <w:szCs w:val="24"/>
              </w:rPr>
              <w:t>2</w:t>
            </w:r>
          </w:p>
        </w:tc>
        <w:tc>
          <w:tcPr>
            <w:tcW w:w="1701" w:type="dxa"/>
          </w:tcPr>
          <w:p w:rsidR="002D6BBE" w:rsidRPr="000A66E2" w:rsidRDefault="002D6BBE" w:rsidP="000A66E2">
            <w:pPr>
              <w:spacing w:line="276" w:lineRule="auto"/>
              <w:rPr>
                <w:sz w:val="24"/>
                <w:szCs w:val="24"/>
              </w:rPr>
            </w:pPr>
            <w:r w:rsidRPr="000A66E2">
              <w:rPr>
                <w:sz w:val="24"/>
                <w:szCs w:val="24"/>
              </w:rPr>
              <w:t>2 место (Захряпина А., 7б)</w:t>
            </w:r>
          </w:p>
          <w:p w:rsidR="002D6BBE" w:rsidRPr="000A66E2" w:rsidRDefault="002D6BBE" w:rsidP="000A66E2">
            <w:pPr>
              <w:spacing w:line="276" w:lineRule="auto"/>
              <w:rPr>
                <w:sz w:val="24"/>
                <w:szCs w:val="24"/>
              </w:rPr>
            </w:pPr>
            <w:r w:rsidRPr="000A66E2">
              <w:rPr>
                <w:sz w:val="24"/>
                <w:szCs w:val="24"/>
              </w:rPr>
              <w:t>3 место (Сахарова Е. 8Б)</w:t>
            </w:r>
          </w:p>
        </w:tc>
      </w:tr>
      <w:tr w:rsidR="002D6BBE" w:rsidRPr="000A66E2" w:rsidTr="00FC6E9F">
        <w:tc>
          <w:tcPr>
            <w:tcW w:w="2093" w:type="dxa"/>
          </w:tcPr>
          <w:p w:rsidR="002D6BBE" w:rsidRPr="000A66E2" w:rsidRDefault="002D6BBE" w:rsidP="000A66E2">
            <w:pPr>
              <w:spacing w:line="276" w:lineRule="auto"/>
              <w:rPr>
                <w:sz w:val="24"/>
                <w:szCs w:val="24"/>
              </w:rPr>
            </w:pPr>
            <w:r w:rsidRPr="000A66E2">
              <w:rPr>
                <w:sz w:val="24"/>
                <w:szCs w:val="24"/>
              </w:rPr>
              <w:t>Стукалова Е. А.</w:t>
            </w:r>
          </w:p>
          <w:p w:rsidR="002D6BBE" w:rsidRPr="000A66E2" w:rsidRDefault="002D6BBE" w:rsidP="000A66E2">
            <w:pPr>
              <w:spacing w:line="276" w:lineRule="auto"/>
              <w:rPr>
                <w:sz w:val="24"/>
                <w:szCs w:val="24"/>
              </w:rPr>
            </w:pPr>
            <w:r w:rsidRPr="000A66E2">
              <w:rPr>
                <w:sz w:val="24"/>
                <w:szCs w:val="24"/>
              </w:rPr>
              <w:t>Карпова М. В.</w:t>
            </w:r>
          </w:p>
        </w:tc>
        <w:tc>
          <w:tcPr>
            <w:tcW w:w="1452" w:type="dxa"/>
          </w:tcPr>
          <w:p w:rsidR="002D6BBE" w:rsidRPr="000A66E2" w:rsidRDefault="002D6BBE" w:rsidP="000A66E2">
            <w:pPr>
              <w:spacing w:line="276" w:lineRule="auto"/>
              <w:rPr>
                <w:sz w:val="24"/>
                <w:szCs w:val="24"/>
              </w:rPr>
            </w:pPr>
            <w:r w:rsidRPr="000A66E2">
              <w:rPr>
                <w:sz w:val="24"/>
                <w:szCs w:val="24"/>
              </w:rPr>
              <w:t>Иностранный язык</w:t>
            </w:r>
          </w:p>
        </w:tc>
        <w:tc>
          <w:tcPr>
            <w:tcW w:w="2126" w:type="dxa"/>
          </w:tcPr>
          <w:p w:rsidR="002D6BBE" w:rsidRPr="000A66E2" w:rsidRDefault="002D6BBE" w:rsidP="000A66E2">
            <w:pPr>
              <w:spacing w:line="276" w:lineRule="auto"/>
              <w:rPr>
                <w:sz w:val="24"/>
                <w:szCs w:val="24"/>
              </w:rPr>
            </w:pPr>
            <w:r w:rsidRPr="000A66E2">
              <w:rPr>
                <w:sz w:val="24"/>
                <w:szCs w:val="24"/>
              </w:rPr>
              <w:t>Открытая олимпиада МГПИ им. М. Е. Евсевьева</w:t>
            </w:r>
          </w:p>
        </w:tc>
        <w:tc>
          <w:tcPr>
            <w:tcW w:w="1701" w:type="dxa"/>
          </w:tcPr>
          <w:p w:rsidR="002D6BBE" w:rsidRPr="000A66E2" w:rsidRDefault="002D6BBE" w:rsidP="000A66E2">
            <w:pPr>
              <w:spacing w:line="276" w:lineRule="auto"/>
              <w:rPr>
                <w:sz w:val="24"/>
                <w:szCs w:val="24"/>
              </w:rPr>
            </w:pPr>
            <w:r w:rsidRPr="000A66E2">
              <w:rPr>
                <w:sz w:val="24"/>
                <w:szCs w:val="24"/>
              </w:rPr>
              <w:t>Межрегиональный</w:t>
            </w:r>
          </w:p>
        </w:tc>
        <w:tc>
          <w:tcPr>
            <w:tcW w:w="850" w:type="dxa"/>
          </w:tcPr>
          <w:p w:rsidR="002D6BBE" w:rsidRPr="000A66E2" w:rsidRDefault="002D6BBE" w:rsidP="000A66E2">
            <w:pPr>
              <w:spacing w:line="276" w:lineRule="auto"/>
              <w:rPr>
                <w:sz w:val="24"/>
                <w:szCs w:val="24"/>
              </w:rPr>
            </w:pPr>
            <w:r w:rsidRPr="000A66E2">
              <w:rPr>
                <w:sz w:val="24"/>
                <w:szCs w:val="24"/>
              </w:rPr>
              <w:t>8</w:t>
            </w:r>
          </w:p>
        </w:tc>
        <w:tc>
          <w:tcPr>
            <w:tcW w:w="1701" w:type="dxa"/>
          </w:tcPr>
          <w:p w:rsidR="002D6BBE" w:rsidRPr="000A66E2" w:rsidRDefault="002D6BBE" w:rsidP="000A66E2">
            <w:pPr>
              <w:spacing w:line="276" w:lineRule="auto"/>
              <w:rPr>
                <w:sz w:val="24"/>
                <w:szCs w:val="24"/>
              </w:rPr>
            </w:pPr>
            <w:r w:rsidRPr="000A66E2">
              <w:rPr>
                <w:sz w:val="24"/>
                <w:szCs w:val="24"/>
              </w:rPr>
              <w:t>участие</w:t>
            </w:r>
          </w:p>
        </w:tc>
      </w:tr>
      <w:tr w:rsidR="002D6BBE" w:rsidRPr="000A66E2" w:rsidTr="00FC6E9F">
        <w:tc>
          <w:tcPr>
            <w:tcW w:w="2093" w:type="dxa"/>
          </w:tcPr>
          <w:p w:rsidR="002D6BBE" w:rsidRPr="000A66E2" w:rsidRDefault="002D6BBE" w:rsidP="000A66E2">
            <w:pPr>
              <w:spacing w:line="276" w:lineRule="auto"/>
              <w:rPr>
                <w:sz w:val="24"/>
                <w:szCs w:val="24"/>
              </w:rPr>
            </w:pPr>
            <w:r w:rsidRPr="000A66E2">
              <w:rPr>
                <w:sz w:val="24"/>
                <w:szCs w:val="24"/>
              </w:rPr>
              <w:t>Стукалова Е. А.</w:t>
            </w:r>
          </w:p>
        </w:tc>
        <w:tc>
          <w:tcPr>
            <w:tcW w:w="1452" w:type="dxa"/>
          </w:tcPr>
          <w:p w:rsidR="002D6BBE" w:rsidRPr="000A66E2" w:rsidRDefault="002D6BBE" w:rsidP="000A66E2">
            <w:pPr>
              <w:spacing w:line="276" w:lineRule="auto"/>
              <w:rPr>
                <w:sz w:val="24"/>
                <w:szCs w:val="24"/>
              </w:rPr>
            </w:pPr>
            <w:r w:rsidRPr="000A66E2">
              <w:rPr>
                <w:sz w:val="24"/>
                <w:szCs w:val="24"/>
              </w:rPr>
              <w:t>Немецкий язык</w:t>
            </w:r>
          </w:p>
        </w:tc>
        <w:tc>
          <w:tcPr>
            <w:tcW w:w="2126" w:type="dxa"/>
          </w:tcPr>
          <w:p w:rsidR="002D6BBE" w:rsidRPr="000A66E2" w:rsidRDefault="002D6BBE" w:rsidP="000A66E2">
            <w:pPr>
              <w:spacing w:line="276" w:lineRule="auto"/>
              <w:rPr>
                <w:sz w:val="24"/>
                <w:szCs w:val="24"/>
              </w:rPr>
            </w:pPr>
            <w:r w:rsidRPr="000A66E2">
              <w:rPr>
                <w:sz w:val="24"/>
                <w:szCs w:val="24"/>
              </w:rPr>
              <w:t>Олимпиада КФУ</w:t>
            </w:r>
          </w:p>
        </w:tc>
        <w:tc>
          <w:tcPr>
            <w:tcW w:w="1701" w:type="dxa"/>
          </w:tcPr>
          <w:p w:rsidR="002D6BBE" w:rsidRPr="000A66E2" w:rsidRDefault="002D6BBE" w:rsidP="000A66E2">
            <w:pPr>
              <w:spacing w:line="276" w:lineRule="auto"/>
              <w:rPr>
                <w:sz w:val="24"/>
                <w:szCs w:val="24"/>
              </w:rPr>
            </w:pPr>
            <w:r w:rsidRPr="000A66E2">
              <w:rPr>
                <w:sz w:val="24"/>
                <w:szCs w:val="24"/>
              </w:rPr>
              <w:t>Межрегиональный</w:t>
            </w:r>
          </w:p>
        </w:tc>
        <w:tc>
          <w:tcPr>
            <w:tcW w:w="850" w:type="dxa"/>
          </w:tcPr>
          <w:p w:rsidR="002D6BBE" w:rsidRPr="000A66E2" w:rsidRDefault="002D6BBE" w:rsidP="000A66E2">
            <w:pPr>
              <w:spacing w:line="276" w:lineRule="auto"/>
              <w:rPr>
                <w:sz w:val="24"/>
                <w:szCs w:val="24"/>
              </w:rPr>
            </w:pPr>
            <w:r w:rsidRPr="000A66E2">
              <w:rPr>
                <w:sz w:val="24"/>
                <w:szCs w:val="24"/>
              </w:rPr>
              <w:t>2</w:t>
            </w:r>
          </w:p>
        </w:tc>
        <w:tc>
          <w:tcPr>
            <w:tcW w:w="1701" w:type="dxa"/>
          </w:tcPr>
          <w:p w:rsidR="002D6BBE" w:rsidRPr="000A66E2" w:rsidRDefault="002D6BBE" w:rsidP="000A66E2">
            <w:pPr>
              <w:spacing w:line="276" w:lineRule="auto"/>
              <w:rPr>
                <w:sz w:val="24"/>
                <w:szCs w:val="24"/>
              </w:rPr>
            </w:pPr>
            <w:r w:rsidRPr="000A66E2">
              <w:rPr>
                <w:sz w:val="24"/>
                <w:szCs w:val="24"/>
              </w:rPr>
              <w:t>участие</w:t>
            </w:r>
          </w:p>
        </w:tc>
      </w:tr>
      <w:tr w:rsidR="002D6BBE" w:rsidRPr="000A66E2" w:rsidTr="00FC6E9F">
        <w:trPr>
          <w:trHeight w:val="2104"/>
        </w:trPr>
        <w:tc>
          <w:tcPr>
            <w:tcW w:w="2093" w:type="dxa"/>
          </w:tcPr>
          <w:p w:rsidR="002D6BBE" w:rsidRPr="000A66E2" w:rsidRDefault="002D6BBE" w:rsidP="000A66E2">
            <w:pPr>
              <w:spacing w:line="276" w:lineRule="auto"/>
              <w:rPr>
                <w:sz w:val="24"/>
                <w:szCs w:val="24"/>
              </w:rPr>
            </w:pPr>
            <w:r w:rsidRPr="000A66E2">
              <w:rPr>
                <w:sz w:val="24"/>
                <w:szCs w:val="24"/>
              </w:rPr>
              <w:t>Мосолова Н. Н.</w:t>
            </w:r>
          </w:p>
          <w:p w:rsidR="002D6BBE" w:rsidRPr="000A66E2" w:rsidRDefault="002D6BBE" w:rsidP="000A66E2">
            <w:pPr>
              <w:spacing w:line="276" w:lineRule="auto"/>
              <w:rPr>
                <w:sz w:val="24"/>
                <w:szCs w:val="24"/>
              </w:rPr>
            </w:pPr>
            <w:r w:rsidRPr="000A66E2">
              <w:rPr>
                <w:sz w:val="24"/>
                <w:szCs w:val="24"/>
              </w:rPr>
              <w:t>Кондратьева А. А.</w:t>
            </w:r>
          </w:p>
        </w:tc>
        <w:tc>
          <w:tcPr>
            <w:tcW w:w="1452" w:type="dxa"/>
          </w:tcPr>
          <w:p w:rsidR="002D6BBE" w:rsidRPr="000A66E2" w:rsidRDefault="002D6BBE" w:rsidP="000A66E2">
            <w:pPr>
              <w:spacing w:line="276" w:lineRule="auto"/>
              <w:rPr>
                <w:sz w:val="24"/>
                <w:szCs w:val="24"/>
              </w:rPr>
            </w:pPr>
            <w:r w:rsidRPr="000A66E2">
              <w:rPr>
                <w:sz w:val="24"/>
                <w:szCs w:val="24"/>
              </w:rPr>
              <w:t>музыка</w:t>
            </w:r>
          </w:p>
        </w:tc>
        <w:tc>
          <w:tcPr>
            <w:tcW w:w="2126" w:type="dxa"/>
          </w:tcPr>
          <w:p w:rsidR="002D6BBE" w:rsidRPr="000A66E2" w:rsidRDefault="002D6BBE" w:rsidP="000A66E2">
            <w:pPr>
              <w:spacing w:line="276" w:lineRule="auto"/>
              <w:rPr>
                <w:sz w:val="24"/>
                <w:szCs w:val="24"/>
              </w:rPr>
            </w:pPr>
            <w:r w:rsidRPr="000A66E2">
              <w:rPr>
                <w:sz w:val="24"/>
                <w:szCs w:val="24"/>
              </w:rPr>
              <w:t>Олимпиада по музыке МГПИ им. М. Е. Евсевьева</w:t>
            </w:r>
          </w:p>
        </w:tc>
        <w:tc>
          <w:tcPr>
            <w:tcW w:w="1701" w:type="dxa"/>
          </w:tcPr>
          <w:p w:rsidR="002D6BBE" w:rsidRPr="000A66E2" w:rsidRDefault="002D6BBE" w:rsidP="000A66E2">
            <w:pPr>
              <w:spacing w:line="276" w:lineRule="auto"/>
              <w:rPr>
                <w:sz w:val="24"/>
                <w:szCs w:val="24"/>
              </w:rPr>
            </w:pPr>
            <w:r w:rsidRPr="000A66E2">
              <w:rPr>
                <w:sz w:val="24"/>
                <w:szCs w:val="24"/>
              </w:rPr>
              <w:t>Межрегиональный</w:t>
            </w:r>
          </w:p>
        </w:tc>
        <w:tc>
          <w:tcPr>
            <w:tcW w:w="850" w:type="dxa"/>
          </w:tcPr>
          <w:p w:rsidR="002D6BBE" w:rsidRPr="000A66E2" w:rsidRDefault="002D6BBE" w:rsidP="000A66E2">
            <w:pPr>
              <w:spacing w:line="276" w:lineRule="auto"/>
              <w:rPr>
                <w:sz w:val="24"/>
                <w:szCs w:val="24"/>
              </w:rPr>
            </w:pPr>
            <w:r w:rsidRPr="000A66E2">
              <w:rPr>
                <w:sz w:val="24"/>
                <w:szCs w:val="24"/>
              </w:rPr>
              <w:t>3</w:t>
            </w:r>
          </w:p>
        </w:tc>
        <w:tc>
          <w:tcPr>
            <w:tcW w:w="1701" w:type="dxa"/>
          </w:tcPr>
          <w:p w:rsidR="002D6BBE" w:rsidRPr="000A66E2" w:rsidRDefault="002D6BBE" w:rsidP="000A66E2">
            <w:pPr>
              <w:spacing w:line="276" w:lineRule="auto"/>
              <w:rPr>
                <w:sz w:val="24"/>
                <w:szCs w:val="24"/>
              </w:rPr>
            </w:pPr>
            <w:r w:rsidRPr="000A66E2">
              <w:rPr>
                <w:sz w:val="24"/>
                <w:szCs w:val="24"/>
              </w:rPr>
              <w:t>2 место -2 чел</w:t>
            </w:r>
          </w:p>
          <w:p w:rsidR="002D6BBE" w:rsidRPr="000A66E2" w:rsidRDefault="002D6BBE" w:rsidP="000A66E2">
            <w:pPr>
              <w:spacing w:line="276" w:lineRule="auto"/>
              <w:rPr>
                <w:sz w:val="24"/>
                <w:szCs w:val="24"/>
              </w:rPr>
            </w:pPr>
            <w:r w:rsidRPr="000A66E2">
              <w:rPr>
                <w:sz w:val="24"/>
                <w:szCs w:val="24"/>
              </w:rPr>
              <w:t>Какнаева К.Другакова Алина</w:t>
            </w:r>
          </w:p>
          <w:p w:rsidR="002D6BBE" w:rsidRPr="000A66E2" w:rsidRDefault="002D6BBE" w:rsidP="000A66E2">
            <w:pPr>
              <w:spacing w:line="276" w:lineRule="auto"/>
              <w:rPr>
                <w:sz w:val="24"/>
                <w:szCs w:val="24"/>
              </w:rPr>
            </w:pPr>
            <w:r w:rsidRPr="000A66E2">
              <w:rPr>
                <w:sz w:val="24"/>
                <w:szCs w:val="24"/>
              </w:rPr>
              <w:t>3 место –Захряпина А.</w:t>
            </w:r>
          </w:p>
        </w:tc>
      </w:tr>
      <w:tr w:rsidR="002D6BBE" w:rsidRPr="000A66E2" w:rsidTr="00FC6E9F">
        <w:tc>
          <w:tcPr>
            <w:tcW w:w="2093" w:type="dxa"/>
          </w:tcPr>
          <w:p w:rsidR="002D6BBE" w:rsidRPr="000A66E2" w:rsidRDefault="002D6BBE" w:rsidP="000A66E2">
            <w:pPr>
              <w:spacing w:line="276" w:lineRule="auto"/>
              <w:rPr>
                <w:sz w:val="24"/>
                <w:szCs w:val="24"/>
              </w:rPr>
            </w:pPr>
            <w:r w:rsidRPr="000A66E2">
              <w:rPr>
                <w:sz w:val="24"/>
                <w:szCs w:val="24"/>
              </w:rPr>
              <w:t>Ялыгина Н. В.</w:t>
            </w:r>
          </w:p>
        </w:tc>
        <w:tc>
          <w:tcPr>
            <w:tcW w:w="1452" w:type="dxa"/>
          </w:tcPr>
          <w:p w:rsidR="002D6BBE" w:rsidRPr="000A66E2" w:rsidRDefault="002D6BBE" w:rsidP="000A66E2">
            <w:pPr>
              <w:spacing w:line="276" w:lineRule="auto"/>
              <w:rPr>
                <w:sz w:val="24"/>
                <w:szCs w:val="24"/>
              </w:rPr>
            </w:pPr>
            <w:r w:rsidRPr="000A66E2">
              <w:rPr>
                <w:sz w:val="24"/>
                <w:szCs w:val="24"/>
              </w:rPr>
              <w:t>физика</w:t>
            </w:r>
          </w:p>
        </w:tc>
        <w:tc>
          <w:tcPr>
            <w:tcW w:w="2126" w:type="dxa"/>
          </w:tcPr>
          <w:p w:rsidR="002D6BBE" w:rsidRPr="000A66E2" w:rsidRDefault="002D6BBE" w:rsidP="000A66E2">
            <w:pPr>
              <w:spacing w:line="276" w:lineRule="auto"/>
              <w:rPr>
                <w:sz w:val="24"/>
                <w:szCs w:val="24"/>
              </w:rPr>
            </w:pPr>
            <w:r w:rsidRPr="000A66E2">
              <w:rPr>
                <w:sz w:val="24"/>
                <w:szCs w:val="24"/>
              </w:rPr>
              <w:t>Открытая олимпиада по физике (МГУ)</w:t>
            </w:r>
          </w:p>
        </w:tc>
        <w:tc>
          <w:tcPr>
            <w:tcW w:w="1701" w:type="dxa"/>
          </w:tcPr>
          <w:p w:rsidR="002D6BBE" w:rsidRPr="000A66E2" w:rsidRDefault="002D6BBE" w:rsidP="000A66E2">
            <w:pPr>
              <w:spacing w:line="276" w:lineRule="auto"/>
              <w:rPr>
                <w:sz w:val="24"/>
                <w:szCs w:val="24"/>
              </w:rPr>
            </w:pPr>
            <w:r w:rsidRPr="000A66E2">
              <w:rPr>
                <w:sz w:val="24"/>
                <w:szCs w:val="24"/>
              </w:rPr>
              <w:t>Межрегиональная</w:t>
            </w:r>
          </w:p>
        </w:tc>
        <w:tc>
          <w:tcPr>
            <w:tcW w:w="850" w:type="dxa"/>
          </w:tcPr>
          <w:p w:rsidR="002D6BBE" w:rsidRPr="000A66E2" w:rsidRDefault="002D6BBE" w:rsidP="000A66E2">
            <w:pPr>
              <w:spacing w:line="276" w:lineRule="auto"/>
              <w:rPr>
                <w:sz w:val="24"/>
                <w:szCs w:val="24"/>
              </w:rPr>
            </w:pPr>
            <w:r w:rsidRPr="000A66E2">
              <w:rPr>
                <w:sz w:val="24"/>
                <w:szCs w:val="24"/>
              </w:rPr>
              <w:t>2</w:t>
            </w:r>
          </w:p>
        </w:tc>
        <w:tc>
          <w:tcPr>
            <w:tcW w:w="1701" w:type="dxa"/>
          </w:tcPr>
          <w:p w:rsidR="002D6BBE" w:rsidRPr="000A66E2" w:rsidRDefault="002D6BBE" w:rsidP="000A66E2">
            <w:pPr>
              <w:spacing w:line="276" w:lineRule="auto"/>
              <w:rPr>
                <w:sz w:val="24"/>
                <w:szCs w:val="24"/>
              </w:rPr>
            </w:pPr>
            <w:r w:rsidRPr="000A66E2">
              <w:rPr>
                <w:sz w:val="24"/>
                <w:szCs w:val="24"/>
              </w:rPr>
              <w:t>участие</w:t>
            </w:r>
          </w:p>
        </w:tc>
      </w:tr>
      <w:tr w:rsidR="002D6BBE" w:rsidRPr="000A66E2" w:rsidTr="00FC6E9F">
        <w:tc>
          <w:tcPr>
            <w:tcW w:w="2093" w:type="dxa"/>
          </w:tcPr>
          <w:p w:rsidR="002D6BBE" w:rsidRPr="000A66E2" w:rsidRDefault="002D6BBE" w:rsidP="000A66E2">
            <w:pPr>
              <w:spacing w:line="276" w:lineRule="auto"/>
              <w:rPr>
                <w:sz w:val="24"/>
                <w:szCs w:val="24"/>
              </w:rPr>
            </w:pPr>
            <w:r w:rsidRPr="000A66E2">
              <w:rPr>
                <w:sz w:val="24"/>
                <w:szCs w:val="24"/>
              </w:rPr>
              <w:t>Нормайкина И. Н.</w:t>
            </w:r>
          </w:p>
        </w:tc>
        <w:tc>
          <w:tcPr>
            <w:tcW w:w="1452" w:type="dxa"/>
          </w:tcPr>
          <w:p w:rsidR="002D6BBE" w:rsidRPr="000A66E2" w:rsidRDefault="002D6BBE" w:rsidP="000A66E2">
            <w:pPr>
              <w:spacing w:line="276" w:lineRule="auto"/>
              <w:rPr>
                <w:sz w:val="24"/>
                <w:szCs w:val="24"/>
              </w:rPr>
            </w:pPr>
            <w:r w:rsidRPr="000A66E2">
              <w:rPr>
                <w:sz w:val="24"/>
                <w:szCs w:val="24"/>
              </w:rPr>
              <w:t>Химия</w:t>
            </w:r>
          </w:p>
        </w:tc>
        <w:tc>
          <w:tcPr>
            <w:tcW w:w="2126" w:type="dxa"/>
          </w:tcPr>
          <w:p w:rsidR="002D6BBE" w:rsidRPr="000A66E2" w:rsidRDefault="002D6BBE" w:rsidP="000A66E2">
            <w:pPr>
              <w:spacing w:line="276" w:lineRule="auto"/>
              <w:rPr>
                <w:sz w:val="24"/>
                <w:szCs w:val="24"/>
              </w:rPr>
            </w:pPr>
            <w:r w:rsidRPr="000A66E2">
              <w:rPr>
                <w:sz w:val="24"/>
                <w:szCs w:val="24"/>
              </w:rPr>
              <w:t>Открытая олимпиада по химии (МГУ)</w:t>
            </w:r>
          </w:p>
        </w:tc>
        <w:tc>
          <w:tcPr>
            <w:tcW w:w="1701" w:type="dxa"/>
          </w:tcPr>
          <w:p w:rsidR="002D6BBE" w:rsidRPr="000A66E2" w:rsidRDefault="002D6BBE" w:rsidP="000A66E2">
            <w:pPr>
              <w:spacing w:line="276" w:lineRule="auto"/>
              <w:rPr>
                <w:sz w:val="24"/>
                <w:szCs w:val="24"/>
              </w:rPr>
            </w:pPr>
            <w:r w:rsidRPr="000A66E2">
              <w:rPr>
                <w:sz w:val="24"/>
                <w:szCs w:val="24"/>
              </w:rPr>
              <w:t>Межрегиональная</w:t>
            </w:r>
          </w:p>
        </w:tc>
        <w:tc>
          <w:tcPr>
            <w:tcW w:w="850" w:type="dxa"/>
          </w:tcPr>
          <w:p w:rsidR="002D6BBE" w:rsidRPr="000A66E2" w:rsidRDefault="002D6BBE" w:rsidP="000A66E2">
            <w:pPr>
              <w:spacing w:line="276" w:lineRule="auto"/>
              <w:rPr>
                <w:sz w:val="24"/>
                <w:szCs w:val="24"/>
              </w:rPr>
            </w:pPr>
            <w:r w:rsidRPr="000A66E2">
              <w:rPr>
                <w:sz w:val="24"/>
                <w:szCs w:val="24"/>
              </w:rPr>
              <w:t>1</w:t>
            </w:r>
          </w:p>
        </w:tc>
        <w:tc>
          <w:tcPr>
            <w:tcW w:w="1701" w:type="dxa"/>
          </w:tcPr>
          <w:p w:rsidR="002D6BBE" w:rsidRPr="000A66E2" w:rsidRDefault="002D6BBE" w:rsidP="000A66E2">
            <w:pPr>
              <w:spacing w:line="276" w:lineRule="auto"/>
              <w:rPr>
                <w:sz w:val="24"/>
                <w:szCs w:val="24"/>
              </w:rPr>
            </w:pPr>
            <w:r w:rsidRPr="000A66E2">
              <w:rPr>
                <w:sz w:val="24"/>
                <w:szCs w:val="24"/>
              </w:rPr>
              <w:t>Диплом 3 степени Орлова Н.</w:t>
            </w:r>
          </w:p>
        </w:tc>
      </w:tr>
    </w:tbl>
    <w:p w:rsidR="002D6BBE" w:rsidRPr="000A66E2" w:rsidRDefault="002D6BBE" w:rsidP="000A66E2">
      <w:pPr>
        <w:autoSpaceDE w:val="0"/>
        <w:autoSpaceDN w:val="0"/>
        <w:adjustRightInd w:val="0"/>
        <w:spacing w:line="276" w:lineRule="auto"/>
        <w:jc w:val="both"/>
        <w:rPr>
          <w:b/>
          <w:sz w:val="24"/>
          <w:szCs w:val="24"/>
          <w:u w:val="single"/>
        </w:rPr>
      </w:pPr>
    </w:p>
    <w:p w:rsidR="002D6BBE" w:rsidRPr="000A66E2" w:rsidRDefault="002D6BBE" w:rsidP="000A66E2">
      <w:pPr>
        <w:spacing w:line="276" w:lineRule="auto"/>
        <w:jc w:val="center"/>
        <w:rPr>
          <w:b/>
          <w:sz w:val="24"/>
          <w:szCs w:val="24"/>
        </w:rPr>
      </w:pPr>
      <w:r w:rsidRPr="000A66E2">
        <w:rPr>
          <w:b/>
          <w:sz w:val="24"/>
          <w:szCs w:val="24"/>
        </w:rPr>
        <w:t>Участие учащихся в очных конкурсах</w:t>
      </w:r>
    </w:p>
    <w:tbl>
      <w:tblPr>
        <w:tblStyle w:val="a6"/>
        <w:tblW w:w="10207" w:type="dxa"/>
        <w:tblInd w:w="-743" w:type="dxa"/>
        <w:tblLayout w:type="fixed"/>
        <w:tblLook w:val="04A0"/>
      </w:tblPr>
      <w:tblGrid>
        <w:gridCol w:w="2093"/>
        <w:gridCol w:w="1452"/>
        <w:gridCol w:w="2126"/>
        <w:gridCol w:w="1701"/>
        <w:gridCol w:w="1134"/>
        <w:gridCol w:w="1701"/>
      </w:tblGrid>
      <w:tr w:rsidR="002D6BBE" w:rsidRPr="000A66E2" w:rsidTr="002D6BBE">
        <w:tc>
          <w:tcPr>
            <w:tcW w:w="2093" w:type="dxa"/>
          </w:tcPr>
          <w:p w:rsidR="002D6BBE" w:rsidRPr="000A66E2" w:rsidRDefault="002D6BBE" w:rsidP="000A66E2">
            <w:pPr>
              <w:spacing w:line="276" w:lineRule="auto"/>
              <w:rPr>
                <w:sz w:val="24"/>
                <w:szCs w:val="24"/>
              </w:rPr>
            </w:pPr>
            <w:r w:rsidRPr="000A66E2">
              <w:rPr>
                <w:sz w:val="24"/>
                <w:szCs w:val="24"/>
              </w:rPr>
              <w:t>ФИО учителя</w:t>
            </w:r>
          </w:p>
        </w:tc>
        <w:tc>
          <w:tcPr>
            <w:tcW w:w="1452" w:type="dxa"/>
          </w:tcPr>
          <w:p w:rsidR="002D6BBE" w:rsidRPr="000A66E2" w:rsidRDefault="002D6BBE" w:rsidP="000A66E2">
            <w:pPr>
              <w:spacing w:line="276" w:lineRule="auto"/>
              <w:rPr>
                <w:sz w:val="24"/>
                <w:szCs w:val="24"/>
              </w:rPr>
            </w:pPr>
            <w:r w:rsidRPr="000A66E2">
              <w:rPr>
                <w:sz w:val="24"/>
                <w:szCs w:val="24"/>
              </w:rPr>
              <w:t xml:space="preserve">Предмет </w:t>
            </w:r>
          </w:p>
        </w:tc>
        <w:tc>
          <w:tcPr>
            <w:tcW w:w="2126" w:type="dxa"/>
          </w:tcPr>
          <w:p w:rsidR="002D6BBE" w:rsidRPr="000A66E2" w:rsidRDefault="002D6BBE" w:rsidP="000A66E2">
            <w:pPr>
              <w:spacing w:line="276" w:lineRule="auto"/>
              <w:rPr>
                <w:sz w:val="24"/>
                <w:szCs w:val="24"/>
              </w:rPr>
            </w:pPr>
            <w:r w:rsidRPr="000A66E2">
              <w:rPr>
                <w:sz w:val="24"/>
                <w:szCs w:val="24"/>
              </w:rPr>
              <w:t>Название конкурса</w:t>
            </w:r>
          </w:p>
        </w:tc>
        <w:tc>
          <w:tcPr>
            <w:tcW w:w="1701" w:type="dxa"/>
          </w:tcPr>
          <w:p w:rsidR="002D6BBE" w:rsidRPr="000A66E2" w:rsidRDefault="002D6BBE" w:rsidP="000A66E2">
            <w:pPr>
              <w:spacing w:line="276" w:lineRule="auto"/>
              <w:rPr>
                <w:sz w:val="24"/>
                <w:szCs w:val="24"/>
              </w:rPr>
            </w:pPr>
            <w:r w:rsidRPr="000A66E2">
              <w:rPr>
                <w:sz w:val="24"/>
                <w:szCs w:val="24"/>
              </w:rPr>
              <w:t>Уровень конкурса</w:t>
            </w:r>
          </w:p>
        </w:tc>
        <w:tc>
          <w:tcPr>
            <w:tcW w:w="1134" w:type="dxa"/>
          </w:tcPr>
          <w:p w:rsidR="002D6BBE" w:rsidRPr="000A66E2" w:rsidRDefault="002D6BBE" w:rsidP="000A66E2">
            <w:pPr>
              <w:spacing w:line="276" w:lineRule="auto"/>
              <w:rPr>
                <w:sz w:val="24"/>
                <w:szCs w:val="24"/>
              </w:rPr>
            </w:pPr>
            <w:r w:rsidRPr="000A66E2">
              <w:rPr>
                <w:sz w:val="24"/>
                <w:szCs w:val="24"/>
              </w:rPr>
              <w:t>Кол-во участни</w:t>
            </w:r>
            <w:r w:rsidRPr="000A66E2">
              <w:rPr>
                <w:sz w:val="24"/>
                <w:szCs w:val="24"/>
              </w:rPr>
              <w:lastRenderedPageBreak/>
              <w:t>ков</w:t>
            </w:r>
          </w:p>
        </w:tc>
        <w:tc>
          <w:tcPr>
            <w:tcW w:w="1701" w:type="dxa"/>
          </w:tcPr>
          <w:p w:rsidR="002D6BBE" w:rsidRPr="000A66E2" w:rsidRDefault="002D6BBE" w:rsidP="000A66E2">
            <w:pPr>
              <w:spacing w:line="276" w:lineRule="auto"/>
              <w:rPr>
                <w:sz w:val="24"/>
                <w:szCs w:val="24"/>
              </w:rPr>
            </w:pPr>
            <w:r w:rsidRPr="000A66E2">
              <w:rPr>
                <w:sz w:val="24"/>
                <w:szCs w:val="24"/>
              </w:rPr>
              <w:lastRenderedPageBreak/>
              <w:t>Результативность</w:t>
            </w:r>
          </w:p>
        </w:tc>
      </w:tr>
      <w:tr w:rsidR="002D6BBE" w:rsidRPr="000A66E2" w:rsidTr="002D6BBE">
        <w:tc>
          <w:tcPr>
            <w:tcW w:w="2093" w:type="dxa"/>
          </w:tcPr>
          <w:p w:rsidR="002D6BBE" w:rsidRPr="000A66E2" w:rsidRDefault="002D6BBE" w:rsidP="000A66E2">
            <w:pPr>
              <w:spacing w:line="276" w:lineRule="auto"/>
              <w:rPr>
                <w:sz w:val="24"/>
                <w:szCs w:val="24"/>
              </w:rPr>
            </w:pPr>
            <w:r w:rsidRPr="000A66E2">
              <w:rPr>
                <w:sz w:val="24"/>
                <w:szCs w:val="24"/>
              </w:rPr>
              <w:lastRenderedPageBreak/>
              <w:t>Жигорева А. А.</w:t>
            </w:r>
          </w:p>
          <w:p w:rsidR="002D6BBE" w:rsidRPr="000A66E2" w:rsidRDefault="002D6BBE" w:rsidP="000A66E2">
            <w:pPr>
              <w:spacing w:line="276" w:lineRule="auto"/>
              <w:rPr>
                <w:sz w:val="24"/>
                <w:szCs w:val="24"/>
              </w:rPr>
            </w:pPr>
            <w:r w:rsidRPr="000A66E2">
              <w:rPr>
                <w:sz w:val="24"/>
                <w:szCs w:val="24"/>
              </w:rPr>
              <w:t>Уркунова В. П.</w:t>
            </w:r>
          </w:p>
        </w:tc>
        <w:tc>
          <w:tcPr>
            <w:tcW w:w="1452" w:type="dxa"/>
          </w:tcPr>
          <w:p w:rsidR="002D6BBE" w:rsidRPr="000A66E2" w:rsidRDefault="002D6BBE" w:rsidP="000A66E2">
            <w:pPr>
              <w:spacing w:line="276" w:lineRule="auto"/>
              <w:rPr>
                <w:sz w:val="24"/>
                <w:szCs w:val="24"/>
              </w:rPr>
            </w:pPr>
            <w:r w:rsidRPr="000A66E2">
              <w:rPr>
                <w:sz w:val="24"/>
                <w:szCs w:val="24"/>
              </w:rPr>
              <w:t>Литература</w:t>
            </w:r>
          </w:p>
        </w:tc>
        <w:tc>
          <w:tcPr>
            <w:tcW w:w="2126" w:type="dxa"/>
          </w:tcPr>
          <w:p w:rsidR="002D6BBE" w:rsidRPr="000A66E2" w:rsidRDefault="002D6BBE" w:rsidP="000A66E2">
            <w:pPr>
              <w:spacing w:line="276" w:lineRule="auto"/>
              <w:rPr>
                <w:sz w:val="24"/>
                <w:szCs w:val="24"/>
              </w:rPr>
            </w:pPr>
            <w:r w:rsidRPr="000A66E2">
              <w:rPr>
                <w:sz w:val="24"/>
                <w:szCs w:val="24"/>
              </w:rPr>
              <w:t>И нет конца есенинскому чуду</w:t>
            </w:r>
          </w:p>
        </w:tc>
        <w:tc>
          <w:tcPr>
            <w:tcW w:w="1701" w:type="dxa"/>
          </w:tcPr>
          <w:p w:rsidR="002D6BBE" w:rsidRPr="000A66E2" w:rsidRDefault="002D6BBE" w:rsidP="000A66E2">
            <w:pPr>
              <w:spacing w:line="276" w:lineRule="auto"/>
              <w:rPr>
                <w:sz w:val="24"/>
                <w:szCs w:val="24"/>
              </w:rPr>
            </w:pPr>
            <w:r w:rsidRPr="000A66E2">
              <w:rPr>
                <w:sz w:val="24"/>
                <w:szCs w:val="24"/>
              </w:rPr>
              <w:t xml:space="preserve">Муниципальный </w:t>
            </w:r>
          </w:p>
        </w:tc>
        <w:tc>
          <w:tcPr>
            <w:tcW w:w="1134" w:type="dxa"/>
          </w:tcPr>
          <w:p w:rsidR="002D6BBE" w:rsidRPr="000A66E2" w:rsidRDefault="002D6BBE" w:rsidP="000A66E2">
            <w:pPr>
              <w:spacing w:line="276" w:lineRule="auto"/>
              <w:rPr>
                <w:sz w:val="24"/>
                <w:szCs w:val="24"/>
              </w:rPr>
            </w:pPr>
            <w:r w:rsidRPr="000A66E2">
              <w:rPr>
                <w:sz w:val="24"/>
                <w:szCs w:val="24"/>
              </w:rPr>
              <w:t>2</w:t>
            </w:r>
          </w:p>
        </w:tc>
        <w:tc>
          <w:tcPr>
            <w:tcW w:w="1701" w:type="dxa"/>
          </w:tcPr>
          <w:p w:rsidR="002D6BBE" w:rsidRPr="000A66E2" w:rsidRDefault="002D6BBE" w:rsidP="000A66E2">
            <w:pPr>
              <w:spacing w:line="276" w:lineRule="auto"/>
              <w:rPr>
                <w:sz w:val="24"/>
                <w:szCs w:val="24"/>
              </w:rPr>
            </w:pPr>
            <w:r w:rsidRPr="000A66E2">
              <w:rPr>
                <w:sz w:val="24"/>
                <w:szCs w:val="24"/>
              </w:rPr>
              <w:t>Призер 1 (Вельмякина Д.)</w:t>
            </w:r>
          </w:p>
          <w:p w:rsidR="002D6BBE" w:rsidRPr="000A66E2" w:rsidRDefault="002D6BBE" w:rsidP="000A66E2">
            <w:pPr>
              <w:spacing w:line="276" w:lineRule="auto"/>
              <w:rPr>
                <w:sz w:val="24"/>
                <w:szCs w:val="24"/>
              </w:rPr>
            </w:pPr>
            <w:r w:rsidRPr="000A66E2">
              <w:rPr>
                <w:sz w:val="24"/>
                <w:szCs w:val="24"/>
              </w:rPr>
              <w:t>участие</w:t>
            </w:r>
          </w:p>
        </w:tc>
      </w:tr>
      <w:tr w:rsidR="002D6BBE" w:rsidRPr="000A66E2" w:rsidTr="002D6BBE">
        <w:tc>
          <w:tcPr>
            <w:tcW w:w="2093" w:type="dxa"/>
          </w:tcPr>
          <w:p w:rsidR="002D6BBE" w:rsidRPr="000A66E2" w:rsidRDefault="002D6BBE" w:rsidP="000A66E2">
            <w:pPr>
              <w:spacing w:line="276" w:lineRule="auto"/>
              <w:rPr>
                <w:sz w:val="24"/>
                <w:szCs w:val="24"/>
              </w:rPr>
            </w:pPr>
            <w:r w:rsidRPr="000A66E2">
              <w:rPr>
                <w:sz w:val="24"/>
                <w:szCs w:val="24"/>
              </w:rPr>
              <w:t>Гришина Е. М.</w:t>
            </w:r>
          </w:p>
        </w:tc>
        <w:tc>
          <w:tcPr>
            <w:tcW w:w="1452" w:type="dxa"/>
          </w:tcPr>
          <w:p w:rsidR="002D6BBE" w:rsidRPr="000A66E2" w:rsidRDefault="002D6BBE" w:rsidP="000A66E2">
            <w:pPr>
              <w:spacing w:line="276" w:lineRule="auto"/>
              <w:rPr>
                <w:sz w:val="24"/>
                <w:szCs w:val="24"/>
              </w:rPr>
            </w:pPr>
            <w:r w:rsidRPr="000A66E2">
              <w:rPr>
                <w:sz w:val="24"/>
                <w:szCs w:val="24"/>
              </w:rPr>
              <w:t>Литература</w:t>
            </w:r>
          </w:p>
        </w:tc>
        <w:tc>
          <w:tcPr>
            <w:tcW w:w="2126" w:type="dxa"/>
          </w:tcPr>
          <w:p w:rsidR="002D6BBE" w:rsidRPr="000A66E2" w:rsidRDefault="002D6BBE" w:rsidP="000A66E2">
            <w:pPr>
              <w:spacing w:line="276" w:lineRule="auto"/>
              <w:rPr>
                <w:sz w:val="24"/>
                <w:szCs w:val="24"/>
              </w:rPr>
            </w:pPr>
            <w:r w:rsidRPr="000A66E2">
              <w:rPr>
                <w:sz w:val="24"/>
                <w:szCs w:val="24"/>
              </w:rPr>
              <w:t>Искусство слова</w:t>
            </w:r>
          </w:p>
        </w:tc>
        <w:tc>
          <w:tcPr>
            <w:tcW w:w="1701" w:type="dxa"/>
          </w:tcPr>
          <w:p w:rsidR="002D6BBE" w:rsidRPr="000A66E2" w:rsidRDefault="002D6BBE" w:rsidP="000A66E2">
            <w:pPr>
              <w:spacing w:line="276" w:lineRule="auto"/>
              <w:rPr>
                <w:sz w:val="24"/>
                <w:szCs w:val="24"/>
              </w:rPr>
            </w:pPr>
            <w:r w:rsidRPr="000A66E2">
              <w:rPr>
                <w:sz w:val="24"/>
                <w:szCs w:val="24"/>
              </w:rPr>
              <w:t>Республиканский</w:t>
            </w:r>
          </w:p>
        </w:tc>
        <w:tc>
          <w:tcPr>
            <w:tcW w:w="1134" w:type="dxa"/>
          </w:tcPr>
          <w:p w:rsidR="002D6BBE" w:rsidRPr="000A66E2" w:rsidRDefault="002D6BBE" w:rsidP="000A66E2">
            <w:pPr>
              <w:spacing w:line="276" w:lineRule="auto"/>
              <w:rPr>
                <w:sz w:val="24"/>
                <w:szCs w:val="24"/>
              </w:rPr>
            </w:pPr>
            <w:r w:rsidRPr="000A66E2">
              <w:rPr>
                <w:sz w:val="24"/>
                <w:szCs w:val="24"/>
              </w:rPr>
              <w:t>2</w:t>
            </w:r>
          </w:p>
        </w:tc>
        <w:tc>
          <w:tcPr>
            <w:tcW w:w="1701" w:type="dxa"/>
          </w:tcPr>
          <w:p w:rsidR="002D6BBE" w:rsidRPr="000A66E2" w:rsidRDefault="002D6BBE" w:rsidP="000A66E2">
            <w:pPr>
              <w:spacing w:line="276" w:lineRule="auto"/>
              <w:rPr>
                <w:sz w:val="24"/>
                <w:szCs w:val="24"/>
              </w:rPr>
            </w:pPr>
            <w:r w:rsidRPr="000A66E2">
              <w:rPr>
                <w:sz w:val="24"/>
                <w:szCs w:val="24"/>
              </w:rPr>
              <w:t>Призер – 1 (Кильдяев Е.)</w:t>
            </w:r>
          </w:p>
        </w:tc>
      </w:tr>
      <w:tr w:rsidR="002D6BBE" w:rsidRPr="000A66E2" w:rsidTr="002D6BBE">
        <w:tc>
          <w:tcPr>
            <w:tcW w:w="2093" w:type="dxa"/>
          </w:tcPr>
          <w:p w:rsidR="002D6BBE" w:rsidRPr="000A66E2" w:rsidRDefault="002D6BBE" w:rsidP="000A66E2">
            <w:pPr>
              <w:spacing w:line="276" w:lineRule="auto"/>
              <w:rPr>
                <w:sz w:val="24"/>
                <w:szCs w:val="24"/>
              </w:rPr>
            </w:pPr>
            <w:r w:rsidRPr="000A66E2">
              <w:rPr>
                <w:sz w:val="24"/>
                <w:szCs w:val="24"/>
              </w:rPr>
              <w:t>Першикова О В.</w:t>
            </w:r>
          </w:p>
          <w:p w:rsidR="002D6BBE" w:rsidRPr="000A66E2" w:rsidRDefault="002D6BBE" w:rsidP="000A66E2">
            <w:pPr>
              <w:spacing w:line="276" w:lineRule="auto"/>
              <w:rPr>
                <w:sz w:val="24"/>
                <w:szCs w:val="24"/>
              </w:rPr>
            </w:pPr>
            <w:r w:rsidRPr="000A66E2">
              <w:rPr>
                <w:sz w:val="24"/>
                <w:szCs w:val="24"/>
              </w:rPr>
              <w:t>Назаркина Ю. Е.</w:t>
            </w:r>
          </w:p>
        </w:tc>
        <w:tc>
          <w:tcPr>
            <w:tcW w:w="1452" w:type="dxa"/>
          </w:tcPr>
          <w:p w:rsidR="002D6BBE" w:rsidRPr="000A66E2" w:rsidRDefault="002D6BBE" w:rsidP="000A66E2">
            <w:pPr>
              <w:spacing w:line="276" w:lineRule="auto"/>
              <w:rPr>
                <w:sz w:val="24"/>
                <w:szCs w:val="24"/>
              </w:rPr>
            </w:pPr>
            <w:r w:rsidRPr="000A66E2">
              <w:rPr>
                <w:sz w:val="24"/>
                <w:szCs w:val="24"/>
              </w:rPr>
              <w:t>Литература</w:t>
            </w:r>
          </w:p>
        </w:tc>
        <w:tc>
          <w:tcPr>
            <w:tcW w:w="2126" w:type="dxa"/>
          </w:tcPr>
          <w:p w:rsidR="002D6BBE" w:rsidRPr="000A66E2" w:rsidRDefault="002D6BBE" w:rsidP="000A66E2">
            <w:pPr>
              <w:spacing w:line="276" w:lineRule="auto"/>
              <w:rPr>
                <w:sz w:val="24"/>
                <w:szCs w:val="24"/>
              </w:rPr>
            </w:pPr>
            <w:r w:rsidRPr="000A66E2">
              <w:rPr>
                <w:sz w:val="24"/>
                <w:szCs w:val="24"/>
              </w:rPr>
              <w:t>Душой рожденные стихи</w:t>
            </w:r>
          </w:p>
        </w:tc>
        <w:tc>
          <w:tcPr>
            <w:tcW w:w="1701" w:type="dxa"/>
          </w:tcPr>
          <w:p w:rsidR="002D6BBE" w:rsidRPr="000A66E2" w:rsidRDefault="002D6BBE" w:rsidP="000A66E2">
            <w:pPr>
              <w:spacing w:line="276" w:lineRule="auto"/>
              <w:rPr>
                <w:sz w:val="24"/>
                <w:szCs w:val="24"/>
              </w:rPr>
            </w:pPr>
            <w:r w:rsidRPr="000A66E2">
              <w:rPr>
                <w:sz w:val="24"/>
                <w:szCs w:val="24"/>
              </w:rPr>
              <w:t>Муниципальный</w:t>
            </w:r>
          </w:p>
        </w:tc>
        <w:tc>
          <w:tcPr>
            <w:tcW w:w="1134" w:type="dxa"/>
          </w:tcPr>
          <w:p w:rsidR="002D6BBE" w:rsidRPr="000A66E2" w:rsidRDefault="002D6BBE" w:rsidP="000A66E2">
            <w:pPr>
              <w:spacing w:line="276" w:lineRule="auto"/>
              <w:rPr>
                <w:sz w:val="24"/>
                <w:szCs w:val="24"/>
              </w:rPr>
            </w:pPr>
            <w:r w:rsidRPr="000A66E2">
              <w:rPr>
                <w:sz w:val="24"/>
                <w:szCs w:val="24"/>
              </w:rPr>
              <w:t>2</w:t>
            </w:r>
          </w:p>
        </w:tc>
        <w:tc>
          <w:tcPr>
            <w:tcW w:w="1701" w:type="dxa"/>
          </w:tcPr>
          <w:p w:rsidR="002D6BBE" w:rsidRPr="000A66E2" w:rsidRDefault="002D6BBE" w:rsidP="000A66E2">
            <w:pPr>
              <w:spacing w:line="276" w:lineRule="auto"/>
              <w:rPr>
                <w:sz w:val="24"/>
                <w:szCs w:val="24"/>
              </w:rPr>
            </w:pPr>
            <w:r w:rsidRPr="000A66E2">
              <w:rPr>
                <w:sz w:val="24"/>
                <w:szCs w:val="24"/>
              </w:rPr>
              <w:t>Призер – 1</w:t>
            </w:r>
          </w:p>
          <w:p w:rsidR="002D6BBE" w:rsidRPr="000A66E2" w:rsidRDefault="002D6BBE" w:rsidP="000A66E2">
            <w:pPr>
              <w:spacing w:line="276" w:lineRule="auto"/>
              <w:rPr>
                <w:sz w:val="24"/>
                <w:szCs w:val="24"/>
              </w:rPr>
            </w:pPr>
            <w:r w:rsidRPr="000A66E2">
              <w:rPr>
                <w:sz w:val="24"/>
                <w:szCs w:val="24"/>
              </w:rPr>
              <w:t>(Рубцанов Д. – 8А)</w:t>
            </w:r>
          </w:p>
          <w:p w:rsidR="002D6BBE" w:rsidRPr="000A66E2" w:rsidRDefault="002D6BBE" w:rsidP="000A66E2">
            <w:pPr>
              <w:spacing w:line="276" w:lineRule="auto"/>
              <w:rPr>
                <w:sz w:val="24"/>
                <w:szCs w:val="24"/>
              </w:rPr>
            </w:pPr>
            <w:r w:rsidRPr="000A66E2">
              <w:rPr>
                <w:sz w:val="24"/>
                <w:szCs w:val="24"/>
              </w:rPr>
              <w:t>Лауреат - 1</w:t>
            </w:r>
          </w:p>
          <w:p w:rsidR="002D6BBE" w:rsidRPr="000A66E2" w:rsidRDefault="002D6BBE" w:rsidP="000A66E2">
            <w:pPr>
              <w:spacing w:line="276" w:lineRule="auto"/>
              <w:rPr>
                <w:sz w:val="24"/>
                <w:szCs w:val="24"/>
              </w:rPr>
            </w:pPr>
            <w:r w:rsidRPr="000A66E2">
              <w:rPr>
                <w:sz w:val="24"/>
                <w:szCs w:val="24"/>
              </w:rPr>
              <w:t>(Власенкова А. -6А)</w:t>
            </w:r>
          </w:p>
        </w:tc>
      </w:tr>
      <w:tr w:rsidR="002D6BBE" w:rsidRPr="000A66E2" w:rsidTr="002D6BBE">
        <w:tc>
          <w:tcPr>
            <w:tcW w:w="2093" w:type="dxa"/>
          </w:tcPr>
          <w:p w:rsidR="002D6BBE" w:rsidRPr="000A66E2" w:rsidRDefault="002D6BBE" w:rsidP="000A66E2">
            <w:pPr>
              <w:spacing w:line="276" w:lineRule="auto"/>
              <w:rPr>
                <w:sz w:val="24"/>
                <w:szCs w:val="24"/>
              </w:rPr>
            </w:pPr>
            <w:r w:rsidRPr="000A66E2">
              <w:rPr>
                <w:sz w:val="24"/>
                <w:szCs w:val="24"/>
              </w:rPr>
              <w:t>Гришина Е. М.</w:t>
            </w:r>
          </w:p>
        </w:tc>
        <w:tc>
          <w:tcPr>
            <w:tcW w:w="1452" w:type="dxa"/>
          </w:tcPr>
          <w:p w:rsidR="002D6BBE" w:rsidRPr="000A66E2" w:rsidRDefault="002D6BBE" w:rsidP="000A66E2">
            <w:pPr>
              <w:spacing w:line="276" w:lineRule="auto"/>
              <w:rPr>
                <w:sz w:val="24"/>
                <w:szCs w:val="24"/>
              </w:rPr>
            </w:pPr>
            <w:r w:rsidRPr="000A66E2">
              <w:rPr>
                <w:sz w:val="24"/>
                <w:szCs w:val="24"/>
              </w:rPr>
              <w:t>Литература</w:t>
            </w:r>
          </w:p>
        </w:tc>
        <w:tc>
          <w:tcPr>
            <w:tcW w:w="2126" w:type="dxa"/>
          </w:tcPr>
          <w:p w:rsidR="002D6BBE" w:rsidRPr="000A66E2" w:rsidRDefault="002D6BBE" w:rsidP="000A66E2">
            <w:pPr>
              <w:spacing w:line="276" w:lineRule="auto"/>
              <w:rPr>
                <w:sz w:val="24"/>
                <w:szCs w:val="24"/>
              </w:rPr>
            </w:pPr>
            <w:r w:rsidRPr="000A66E2">
              <w:rPr>
                <w:sz w:val="24"/>
                <w:szCs w:val="24"/>
              </w:rPr>
              <w:t>Мы сохраним тебя, русская речь</w:t>
            </w:r>
          </w:p>
        </w:tc>
        <w:tc>
          <w:tcPr>
            <w:tcW w:w="1701" w:type="dxa"/>
          </w:tcPr>
          <w:p w:rsidR="002D6BBE" w:rsidRPr="000A66E2" w:rsidRDefault="002D6BBE" w:rsidP="000A66E2">
            <w:pPr>
              <w:spacing w:line="276" w:lineRule="auto"/>
              <w:rPr>
                <w:sz w:val="24"/>
                <w:szCs w:val="24"/>
              </w:rPr>
            </w:pPr>
            <w:r w:rsidRPr="000A66E2">
              <w:rPr>
                <w:sz w:val="24"/>
                <w:szCs w:val="24"/>
              </w:rPr>
              <w:t>Межрегиональный</w:t>
            </w:r>
          </w:p>
        </w:tc>
        <w:tc>
          <w:tcPr>
            <w:tcW w:w="1134" w:type="dxa"/>
          </w:tcPr>
          <w:p w:rsidR="002D6BBE" w:rsidRPr="000A66E2" w:rsidRDefault="002D6BBE" w:rsidP="000A66E2">
            <w:pPr>
              <w:spacing w:line="276" w:lineRule="auto"/>
              <w:rPr>
                <w:sz w:val="24"/>
                <w:szCs w:val="24"/>
              </w:rPr>
            </w:pPr>
            <w:r w:rsidRPr="000A66E2">
              <w:rPr>
                <w:sz w:val="24"/>
                <w:szCs w:val="24"/>
              </w:rPr>
              <w:t>2</w:t>
            </w:r>
          </w:p>
        </w:tc>
        <w:tc>
          <w:tcPr>
            <w:tcW w:w="1701" w:type="dxa"/>
          </w:tcPr>
          <w:p w:rsidR="002D6BBE" w:rsidRPr="000A66E2" w:rsidRDefault="002D6BBE" w:rsidP="000A66E2">
            <w:pPr>
              <w:spacing w:line="276" w:lineRule="auto"/>
              <w:rPr>
                <w:sz w:val="24"/>
                <w:szCs w:val="24"/>
              </w:rPr>
            </w:pPr>
            <w:r w:rsidRPr="000A66E2">
              <w:rPr>
                <w:sz w:val="24"/>
                <w:szCs w:val="24"/>
              </w:rPr>
              <w:t>Победитель 1(Кильдяев Е.)</w:t>
            </w:r>
          </w:p>
        </w:tc>
      </w:tr>
      <w:tr w:rsidR="002D6BBE" w:rsidRPr="000A66E2" w:rsidTr="002D6BBE">
        <w:tc>
          <w:tcPr>
            <w:tcW w:w="2093" w:type="dxa"/>
          </w:tcPr>
          <w:p w:rsidR="002D6BBE" w:rsidRPr="000A66E2" w:rsidRDefault="002D6BBE" w:rsidP="000A66E2">
            <w:pPr>
              <w:spacing w:line="276" w:lineRule="auto"/>
              <w:rPr>
                <w:sz w:val="24"/>
                <w:szCs w:val="24"/>
              </w:rPr>
            </w:pPr>
            <w:r w:rsidRPr="000A66E2">
              <w:rPr>
                <w:sz w:val="24"/>
                <w:szCs w:val="24"/>
              </w:rPr>
              <w:t>Гришина Е. М.</w:t>
            </w:r>
          </w:p>
        </w:tc>
        <w:tc>
          <w:tcPr>
            <w:tcW w:w="1452" w:type="dxa"/>
          </w:tcPr>
          <w:p w:rsidR="002D6BBE" w:rsidRPr="000A66E2" w:rsidRDefault="002D6BBE" w:rsidP="000A66E2">
            <w:pPr>
              <w:spacing w:line="276" w:lineRule="auto"/>
              <w:rPr>
                <w:sz w:val="24"/>
                <w:szCs w:val="24"/>
              </w:rPr>
            </w:pPr>
            <w:r w:rsidRPr="000A66E2">
              <w:rPr>
                <w:sz w:val="24"/>
                <w:szCs w:val="24"/>
              </w:rPr>
              <w:t>Литература</w:t>
            </w:r>
          </w:p>
        </w:tc>
        <w:tc>
          <w:tcPr>
            <w:tcW w:w="2126" w:type="dxa"/>
          </w:tcPr>
          <w:p w:rsidR="002D6BBE" w:rsidRPr="000A66E2" w:rsidRDefault="002D6BBE" w:rsidP="000A66E2">
            <w:pPr>
              <w:spacing w:line="276" w:lineRule="auto"/>
              <w:rPr>
                <w:sz w:val="24"/>
                <w:szCs w:val="24"/>
              </w:rPr>
            </w:pPr>
            <w:r w:rsidRPr="000A66E2">
              <w:rPr>
                <w:sz w:val="24"/>
                <w:szCs w:val="24"/>
              </w:rPr>
              <w:t>Живая классика</w:t>
            </w:r>
          </w:p>
        </w:tc>
        <w:tc>
          <w:tcPr>
            <w:tcW w:w="1701" w:type="dxa"/>
          </w:tcPr>
          <w:p w:rsidR="002D6BBE" w:rsidRPr="000A66E2" w:rsidRDefault="002D6BBE" w:rsidP="000A66E2">
            <w:pPr>
              <w:spacing w:line="276" w:lineRule="auto"/>
              <w:rPr>
                <w:sz w:val="24"/>
                <w:szCs w:val="24"/>
              </w:rPr>
            </w:pPr>
            <w:r w:rsidRPr="000A66E2">
              <w:rPr>
                <w:sz w:val="24"/>
                <w:szCs w:val="24"/>
              </w:rPr>
              <w:t>Муниципальный</w:t>
            </w:r>
          </w:p>
        </w:tc>
        <w:tc>
          <w:tcPr>
            <w:tcW w:w="1134" w:type="dxa"/>
          </w:tcPr>
          <w:p w:rsidR="002D6BBE" w:rsidRPr="000A66E2" w:rsidRDefault="002D6BBE" w:rsidP="000A66E2">
            <w:pPr>
              <w:spacing w:line="276" w:lineRule="auto"/>
              <w:rPr>
                <w:sz w:val="24"/>
                <w:szCs w:val="24"/>
              </w:rPr>
            </w:pPr>
            <w:r w:rsidRPr="000A66E2">
              <w:rPr>
                <w:sz w:val="24"/>
                <w:szCs w:val="24"/>
              </w:rPr>
              <w:t>3</w:t>
            </w:r>
          </w:p>
        </w:tc>
        <w:tc>
          <w:tcPr>
            <w:tcW w:w="1701" w:type="dxa"/>
          </w:tcPr>
          <w:p w:rsidR="002D6BBE" w:rsidRPr="000A66E2" w:rsidRDefault="002D6BBE" w:rsidP="000A66E2">
            <w:pPr>
              <w:spacing w:line="276" w:lineRule="auto"/>
              <w:rPr>
                <w:sz w:val="24"/>
                <w:szCs w:val="24"/>
              </w:rPr>
            </w:pPr>
            <w:r w:rsidRPr="000A66E2">
              <w:rPr>
                <w:sz w:val="24"/>
                <w:szCs w:val="24"/>
              </w:rPr>
              <w:t>Участие</w:t>
            </w:r>
          </w:p>
        </w:tc>
      </w:tr>
      <w:tr w:rsidR="002D6BBE" w:rsidRPr="000A66E2" w:rsidTr="002D6BBE">
        <w:tc>
          <w:tcPr>
            <w:tcW w:w="2093" w:type="dxa"/>
          </w:tcPr>
          <w:p w:rsidR="002D6BBE" w:rsidRPr="000A66E2" w:rsidRDefault="002D6BBE" w:rsidP="000A66E2">
            <w:pPr>
              <w:spacing w:line="276" w:lineRule="auto"/>
              <w:rPr>
                <w:sz w:val="24"/>
                <w:szCs w:val="24"/>
              </w:rPr>
            </w:pPr>
            <w:r w:rsidRPr="000A66E2">
              <w:rPr>
                <w:sz w:val="24"/>
                <w:szCs w:val="24"/>
              </w:rPr>
              <w:t>Белоусова Л.И.</w:t>
            </w:r>
          </w:p>
        </w:tc>
        <w:tc>
          <w:tcPr>
            <w:tcW w:w="1452" w:type="dxa"/>
          </w:tcPr>
          <w:p w:rsidR="002D6BBE" w:rsidRPr="000A66E2" w:rsidRDefault="002D6BBE" w:rsidP="000A66E2">
            <w:pPr>
              <w:spacing w:line="276" w:lineRule="auto"/>
              <w:rPr>
                <w:sz w:val="24"/>
                <w:szCs w:val="24"/>
              </w:rPr>
            </w:pPr>
            <w:r w:rsidRPr="000A66E2">
              <w:rPr>
                <w:sz w:val="24"/>
                <w:szCs w:val="24"/>
              </w:rPr>
              <w:t>Морд язык</w:t>
            </w:r>
          </w:p>
        </w:tc>
        <w:tc>
          <w:tcPr>
            <w:tcW w:w="2126" w:type="dxa"/>
          </w:tcPr>
          <w:p w:rsidR="002D6BBE" w:rsidRPr="000A66E2" w:rsidRDefault="002D6BBE" w:rsidP="000A66E2">
            <w:pPr>
              <w:spacing w:line="276" w:lineRule="auto"/>
              <w:rPr>
                <w:sz w:val="24"/>
                <w:szCs w:val="24"/>
              </w:rPr>
            </w:pPr>
            <w:r w:rsidRPr="000A66E2">
              <w:rPr>
                <w:sz w:val="24"/>
                <w:szCs w:val="24"/>
              </w:rPr>
              <w:t>Любовью к родине дыша</w:t>
            </w:r>
          </w:p>
        </w:tc>
        <w:tc>
          <w:tcPr>
            <w:tcW w:w="1701" w:type="dxa"/>
          </w:tcPr>
          <w:p w:rsidR="002D6BBE" w:rsidRPr="000A66E2" w:rsidRDefault="002D6BBE" w:rsidP="000A66E2">
            <w:pPr>
              <w:spacing w:line="276" w:lineRule="auto"/>
              <w:rPr>
                <w:sz w:val="24"/>
                <w:szCs w:val="24"/>
              </w:rPr>
            </w:pPr>
            <w:r w:rsidRPr="000A66E2">
              <w:rPr>
                <w:sz w:val="24"/>
                <w:szCs w:val="24"/>
              </w:rPr>
              <w:t>Муниципальный</w:t>
            </w:r>
          </w:p>
        </w:tc>
        <w:tc>
          <w:tcPr>
            <w:tcW w:w="1134" w:type="dxa"/>
          </w:tcPr>
          <w:p w:rsidR="002D6BBE" w:rsidRPr="000A66E2" w:rsidRDefault="002D6BBE" w:rsidP="000A66E2">
            <w:pPr>
              <w:spacing w:line="276" w:lineRule="auto"/>
              <w:rPr>
                <w:sz w:val="24"/>
                <w:szCs w:val="24"/>
              </w:rPr>
            </w:pPr>
            <w:r w:rsidRPr="000A66E2">
              <w:rPr>
                <w:sz w:val="24"/>
                <w:szCs w:val="24"/>
              </w:rPr>
              <w:t>3</w:t>
            </w:r>
          </w:p>
        </w:tc>
        <w:tc>
          <w:tcPr>
            <w:tcW w:w="1701" w:type="dxa"/>
          </w:tcPr>
          <w:p w:rsidR="002D6BBE" w:rsidRPr="000A66E2" w:rsidRDefault="002D6BBE" w:rsidP="000A66E2">
            <w:pPr>
              <w:spacing w:line="276" w:lineRule="auto"/>
              <w:rPr>
                <w:sz w:val="24"/>
                <w:szCs w:val="24"/>
              </w:rPr>
            </w:pPr>
            <w:r w:rsidRPr="000A66E2">
              <w:rPr>
                <w:sz w:val="24"/>
                <w:szCs w:val="24"/>
              </w:rPr>
              <w:t>Призер 1</w:t>
            </w:r>
          </w:p>
        </w:tc>
      </w:tr>
    </w:tbl>
    <w:p w:rsidR="002D6BBE" w:rsidRPr="000A66E2" w:rsidRDefault="002D6BBE" w:rsidP="000A66E2">
      <w:pPr>
        <w:autoSpaceDE w:val="0"/>
        <w:autoSpaceDN w:val="0"/>
        <w:adjustRightInd w:val="0"/>
        <w:spacing w:line="276" w:lineRule="auto"/>
        <w:jc w:val="both"/>
        <w:rPr>
          <w:b/>
          <w:sz w:val="24"/>
          <w:szCs w:val="24"/>
          <w:u w:val="single"/>
        </w:rPr>
      </w:pPr>
    </w:p>
    <w:p w:rsidR="002D6BBE" w:rsidRPr="000A66E2" w:rsidRDefault="002D6BBE" w:rsidP="000A66E2">
      <w:pPr>
        <w:spacing w:line="276" w:lineRule="auto"/>
        <w:jc w:val="center"/>
        <w:rPr>
          <w:b/>
          <w:sz w:val="24"/>
          <w:szCs w:val="24"/>
        </w:rPr>
      </w:pPr>
      <w:r w:rsidRPr="000A66E2">
        <w:rPr>
          <w:b/>
          <w:sz w:val="24"/>
          <w:szCs w:val="24"/>
        </w:rPr>
        <w:t>Участие учащихся в исследовательских конкурсах</w:t>
      </w:r>
    </w:p>
    <w:tbl>
      <w:tblPr>
        <w:tblStyle w:val="a6"/>
        <w:tblW w:w="10207" w:type="dxa"/>
        <w:tblInd w:w="-743" w:type="dxa"/>
        <w:tblLayout w:type="fixed"/>
        <w:tblLook w:val="04A0"/>
      </w:tblPr>
      <w:tblGrid>
        <w:gridCol w:w="1985"/>
        <w:gridCol w:w="1560"/>
        <w:gridCol w:w="2126"/>
        <w:gridCol w:w="1701"/>
        <w:gridCol w:w="1134"/>
        <w:gridCol w:w="1701"/>
      </w:tblGrid>
      <w:tr w:rsidR="002D6BBE" w:rsidRPr="000A66E2" w:rsidTr="002D6BBE">
        <w:tc>
          <w:tcPr>
            <w:tcW w:w="1985" w:type="dxa"/>
          </w:tcPr>
          <w:p w:rsidR="002D6BBE" w:rsidRPr="000A66E2" w:rsidRDefault="002D6BBE" w:rsidP="000A66E2">
            <w:pPr>
              <w:spacing w:line="276" w:lineRule="auto"/>
              <w:rPr>
                <w:sz w:val="24"/>
                <w:szCs w:val="24"/>
              </w:rPr>
            </w:pPr>
            <w:r w:rsidRPr="000A66E2">
              <w:rPr>
                <w:sz w:val="24"/>
                <w:szCs w:val="24"/>
              </w:rPr>
              <w:t>ФИО учителя</w:t>
            </w:r>
          </w:p>
        </w:tc>
        <w:tc>
          <w:tcPr>
            <w:tcW w:w="1560" w:type="dxa"/>
          </w:tcPr>
          <w:p w:rsidR="002D6BBE" w:rsidRPr="000A66E2" w:rsidRDefault="002D6BBE" w:rsidP="000A66E2">
            <w:pPr>
              <w:spacing w:line="276" w:lineRule="auto"/>
              <w:rPr>
                <w:sz w:val="24"/>
                <w:szCs w:val="24"/>
              </w:rPr>
            </w:pPr>
            <w:r w:rsidRPr="000A66E2">
              <w:rPr>
                <w:sz w:val="24"/>
                <w:szCs w:val="24"/>
              </w:rPr>
              <w:t xml:space="preserve">Предмет </w:t>
            </w:r>
          </w:p>
        </w:tc>
        <w:tc>
          <w:tcPr>
            <w:tcW w:w="2126" w:type="dxa"/>
          </w:tcPr>
          <w:p w:rsidR="002D6BBE" w:rsidRPr="000A66E2" w:rsidRDefault="002D6BBE" w:rsidP="000A66E2">
            <w:pPr>
              <w:spacing w:line="276" w:lineRule="auto"/>
              <w:rPr>
                <w:sz w:val="24"/>
                <w:szCs w:val="24"/>
              </w:rPr>
            </w:pPr>
            <w:r w:rsidRPr="000A66E2">
              <w:rPr>
                <w:sz w:val="24"/>
                <w:szCs w:val="24"/>
              </w:rPr>
              <w:t>Название конкурса</w:t>
            </w:r>
          </w:p>
        </w:tc>
        <w:tc>
          <w:tcPr>
            <w:tcW w:w="1701" w:type="dxa"/>
          </w:tcPr>
          <w:p w:rsidR="002D6BBE" w:rsidRPr="000A66E2" w:rsidRDefault="002D6BBE" w:rsidP="000A66E2">
            <w:pPr>
              <w:spacing w:line="276" w:lineRule="auto"/>
              <w:rPr>
                <w:sz w:val="24"/>
                <w:szCs w:val="24"/>
              </w:rPr>
            </w:pPr>
            <w:r w:rsidRPr="000A66E2">
              <w:rPr>
                <w:sz w:val="24"/>
                <w:szCs w:val="24"/>
              </w:rPr>
              <w:t>Уровень конкурса</w:t>
            </w:r>
          </w:p>
        </w:tc>
        <w:tc>
          <w:tcPr>
            <w:tcW w:w="1134" w:type="dxa"/>
          </w:tcPr>
          <w:p w:rsidR="002D6BBE" w:rsidRPr="000A66E2" w:rsidRDefault="002D6BBE" w:rsidP="000A66E2">
            <w:pPr>
              <w:spacing w:line="276" w:lineRule="auto"/>
              <w:rPr>
                <w:sz w:val="24"/>
                <w:szCs w:val="24"/>
              </w:rPr>
            </w:pPr>
            <w:r w:rsidRPr="000A66E2">
              <w:rPr>
                <w:sz w:val="24"/>
                <w:szCs w:val="24"/>
              </w:rPr>
              <w:t>Кол-во участников</w:t>
            </w:r>
          </w:p>
        </w:tc>
        <w:tc>
          <w:tcPr>
            <w:tcW w:w="1701" w:type="dxa"/>
          </w:tcPr>
          <w:p w:rsidR="002D6BBE" w:rsidRPr="000A66E2" w:rsidRDefault="002D6BBE" w:rsidP="000A66E2">
            <w:pPr>
              <w:spacing w:line="276" w:lineRule="auto"/>
              <w:rPr>
                <w:sz w:val="24"/>
                <w:szCs w:val="24"/>
              </w:rPr>
            </w:pPr>
            <w:r w:rsidRPr="000A66E2">
              <w:rPr>
                <w:sz w:val="24"/>
                <w:szCs w:val="24"/>
              </w:rPr>
              <w:t>Результативность</w:t>
            </w:r>
          </w:p>
        </w:tc>
      </w:tr>
      <w:tr w:rsidR="002D6BBE" w:rsidRPr="000A66E2" w:rsidTr="002D6BBE">
        <w:tc>
          <w:tcPr>
            <w:tcW w:w="1985" w:type="dxa"/>
          </w:tcPr>
          <w:p w:rsidR="002D6BBE" w:rsidRPr="000A66E2" w:rsidRDefault="002D6BBE" w:rsidP="000A66E2">
            <w:pPr>
              <w:spacing w:line="276" w:lineRule="auto"/>
              <w:rPr>
                <w:sz w:val="24"/>
                <w:szCs w:val="24"/>
              </w:rPr>
            </w:pPr>
            <w:r w:rsidRPr="000A66E2">
              <w:rPr>
                <w:sz w:val="24"/>
                <w:szCs w:val="24"/>
              </w:rPr>
              <w:t>Королева М. С.</w:t>
            </w:r>
          </w:p>
        </w:tc>
        <w:tc>
          <w:tcPr>
            <w:tcW w:w="1560" w:type="dxa"/>
          </w:tcPr>
          <w:p w:rsidR="002D6BBE" w:rsidRPr="000A66E2" w:rsidRDefault="002D6BBE" w:rsidP="000A66E2">
            <w:pPr>
              <w:spacing w:line="276" w:lineRule="auto"/>
              <w:rPr>
                <w:sz w:val="24"/>
                <w:szCs w:val="24"/>
              </w:rPr>
            </w:pPr>
            <w:r w:rsidRPr="000A66E2">
              <w:rPr>
                <w:sz w:val="24"/>
                <w:szCs w:val="24"/>
              </w:rPr>
              <w:t>История</w:t>
            </w:r>
          </w:p>
        </w:tc>
        <w:tc>
          <w:tcPr>
            <w:tcW w:w="2126" w:type="dxa"/>
          </w:tcPr>
          <w:p w:rsidR="002D6BBE" w:rsidRPr="000A66E2" w:rsidRDefault="002D6BBE" w:rsidP="000A66E2">
            <w:pPr>
              <w:spacing w:line="276" w:lineRule="auto"/>
              <w:rPr>
                <w:sz w:val="24"/>
                <w:szCs w:val="24"/>
              </w:rPr>
            </w:pPr>
            <w:r w:rsidRPr="000A66E2">
              <w:rPr>
                <w:sz w:val="24"/>
                <w:szCs w:val="24"/>
              </w:rPr>
              <w:t>«Права детей - забота государства»</w:t>
            </w:r>
          </w:p>
          <w:p w:rsidR="002D6BBE" w:rsidRPr="000A66E2" w:rsidRDefault="002D6BBE" w:rsidP="000A66E2">
            <w:pPr>
              <w:spacing w:line="276" w:lineRule="auto"/>
              <w:rPr>
                <w:sz w:val="24"/>
                <w:szCs w:val="24"/>
              </w:rPr>
            </w:pPr>
          </w:p>
        </w:tc>
        <w:tc>
          <w:tcPr>
            <w:tcW w:w="1701" w:type="dxa"/>
          </w:tcPr>
          <w:p w:rsidR="002D6BBE" w:rsidRPr="000A66E2" w:rsidRDefault="002D6BBE" w:rsidP="000A66E2">
            <w:pPr>
              <w:spacing w:line="276" w:lineRule="auto"/>
              <w:rPr>
                <w:sz w:val="24"/>
                <w:szCs w:val="24"/>
              </w:rPr>
            </w:pPr>
            <w:r w:rsidRPr="000A66E2">
              <w:rPr>
                <w:sz w:val="24"/>
                <w:szCs w:val="24"/>
              </w:rPr>
              <w:t>Республиканский</w:t>
            </w:r>
          </w:p>
        </w:tc>
        <w:tc>
          <w:tcPr>
            <w:tcW w:w="1134" w:type="dxa"/>
          </w:tcPr>
          <w:p w:rsidR="002D6BBE" w:rsidRPr="000A66E2" w:rsidRDefault="002D6BBE" w:rsidP="000A66E2">
            <w:pPr>
              <w:spacing w:line="276" w:lineRule="auto"/>
              <w:rPr>
                <w:sz w:val="24"/>
                <w:szCs w:val="24"/>
              </w:rPr>
            </w:pPr>
            <w:r w:rsidRPr="000A66E2">
              <w:rPr>
                <w:sz w:val="24"/>
                <w:szCs w:val="24"/>
              </w:rPr>
              <w:t>2</w:t>
            </w:r>
          </w:p>
        </w:tc>
        <w:tc>
          <w:tcPr>
            <w:tcW w:w="1701" w:type="dxa"/>
          </w:tcPr>
          <w:p w:rsidR="002D6BBE" w:rsidRPr="000A66E2" w:rsidRDefault="002D6BBE" w:rsidP="000A66E2">
            <w:pPr>
              <w:spacing w:line="276" w:lineRule="auto"/>
              <w:rPr>
                <w:sz w:val="24"/>
                <w:szCs w:val="24"/>
              </w:rPr>
            </w:pPr>
            <w:r w:rsidRPr="000A66E2">
              <w:rPr>
                <w:sz w:val="24"/>
                <w:szCs w:val="24"/>
              </w:rPr>
              <w:t>3 место (Белякова Дарья)</w:t>
            </w:r>
          </w:p>
          <w:p w:rsidR="002D6BBE" w:rsidRPr="000A66E2" w:rsidRDefault="002D6BBE" w:rsidP="000A66E2">
            <w:pPr>
              <w:spacing w:line="276" w:lineRule="auto"/>
              <w:rPr>
                <w:sz w:val="24"/>
                <w:szCs w:val="24"/>
              </w:rPr>
            </w:pPr>
            <w:r w:rsidRPr="000A66E2">
              <w:rPr>
                <w:sz w:val="24"/>
                <w:szCs w:val="24"/>
              </w:rPr>
              <w:t>Лауреат (Коротина Екатерина)</w:t>
            </w:r>
          </w:p>
          <w:p w:rsidR="002D6BBE" w:rsidRPr="000A66E2" w:rsidRDefault="002D6BBE" w:rsidP="000A66E2">
            <w:pPr>
              <w:spacing w:line="276" w:lineRule="auto"/>
              <w:rPr>
                <w:sz w:val="24"/>
                <w:szCs w:val="24"/>
              </w:rPr>
            </w:pPr>
          </w:p>
        </w:tc>
      </w:tr>
      <w:tr w:rsidR="002D6BBE" w:rsidRPr="000A66E2" w:rsidTr="002D6BBE">
        <w:tc>
          <w:tcPr>
            <w:tcW w:w="1985" w:type="dxa"/>
          </w:tcPr>
          <w:p w:rsidR="002D6BBE" w:rsidRPr="000A66E2" w:rsidRDefault="002D6BBE" w:rsidP="000A66E2">
            <w:pPr>
              <w:spacing w:line="276" w:lineRule="auto"/>
              <w:rPr>
                <w:sz w:val="24"/>
                <w:szCs w:val="24"/>
              </w:rPr>
            </w:pPr>
            <w:r w:rsidRPr="000A66E2">
              <w:rPr>
                <w:sz w:val="24"/>
                <w:szCs w:val="24"/>
              </w:rPr>
              <w:t>Королева М. С.</w:t>
            </w:r>
          </w:p>
          <w:p w:rsidR="002D6BBE" w:rsidRPr="000A66E2" w:rsidRDefault="002D6BBE" w:rsidP="000A66E2">
            <w:pPr>
              <w:spacing w:line="276" w:lineRule="auto"/>
              <w:rPr>
                <w:sz w:val="24"/>
                <w:szCs w:val="24"/>
              </w:rPr>
            </w:pPr>
            <w:r w:rsidRPr="000A66E2">
              <w:rPr>
                <w:sz w:val="24"/>
                <w:szCs w:val="24"/>
              </w:rPr>
              <w:t>Илякова Т. А.</w:t>
            </w:r>
          </w:p>
          <w:p w:rsidR="002D6BBE" w:rsidRPr="000A66E2" w:rsidRDefault="002D6BBE" w:rsidP="000A66E2">
            <w:pPr>
              <w:spacing w:line="276" w:lineRule="auto"/>
              <w:rPr>
                <w:sz w:val="24"/>
                <w:szCs w:val="24"/>
              </w:rPr>
            </w:pPr>
            <w:r w:rsidRPr="000A66E2">
              <w:rPr>
                <w:sz w:val="24"/>
                <w:szCs w:val="24"/>
              </w:rPr>
              <w:t>Карпова М. В.</w:t>
            </w:r>
          </w:p>
          <w:p w:rsidR="002D6BBE" w:rsidRPr="000A66E2" w:rsidRDefault="002D6BBE" w:rsidP="000A66E2">
            <w:pPr>
              <w:spacing w:line="276" w:lineRule="auto"/>
              <w:rPr>
                <w:sz w:val="24"/>
                <w:szCs w:val="24"/>
              </w:rPr>
            </w:pPr>
            <w:r w:rsidRPr="000A66E2">
              <w:rPr>
                <w:sz w:val="24"/>
                <w:szCs w:val="24"/>
              </w:rPr>
              <w:t>Стукалова Е. А.</w:t>
            </w:r>
          </w:p>
          <w:p w:rsidR="002D6BBE" w:rsidRPr="000A66E2" w:rsidRDefault="002D6BBE" w:rsidP="000A66E2">
            <w:pPr>
              <w:spacing w:line="276" w:lineRule="auto"/>
              <w:rPr>
                <w:sz w:val="24"/>
                <w:szCs w:val="24"/>
              </w:rPr>
            </w:pPr>
            <w:r w:rsidRPr="000A66E2">
              <w:rPr>
                <w:sz w:val="24"/>
                <w:szCs w:val="24"/>
              </w:rPr>
              <w:t>Ялыгина Н.В.,</w:t>
            </w:r>
          </w:p>
          <w:p w:rsidR="002D6BBE" w:rsidRPr="000A66E2" w:rsidRDefault="002D6BBE" w:rsidP="000A66E2">
            <w:pPr>
              <w:spacing w:line="276" w:lineRule="auto"/>
              <w:rPr>
                <w:sz w:val="24"/>
                <w:szCs w:val="24"/>
              </w:rPr>
            </w:pPr>
            <w:r w:rsidRPr="000A66E2">
              <w:rPr>
                <w:sz w:val="24"/>
                <w:szCs w:val="24"/>
              </w:rPr>
              <w:t>Уркунова В. П.</w:t>
            </w:r>
          </w:p>
          <w:p w:rsidR="002D6BBE" w:rsidRPr="000A66E2" w:rsidRDefault="002D6BBE" w:rsidP="000A66E2">
            <w:pPr>
              <w:spacing w:line="276" w:lineRule="auto"/>
              <w:rPr>
                <w:sz w:val="24"/>
                <w:szCs w:val="24"/>
              </w:rPr>
            </w:pPr>
            <w:r w:rsidRPr="000A66E2">
              <w:rPr>
                <w:sz w:val="24"/>
                <w:szCs w:val="24"/>
              </w:rPr>
              <w:t xml:space="preserve">Куманев В. Н., </w:t>
            </w:r>
          </w:p>
          <w:p w:rsidR="002D6BBE" w:rsidRPr="000A66E2" w:rsidRDefault="002D6BBE" w:rsidP="000A66E2">
            <w:pPr>
              <w:spacing w:line="276" w:lineRule="auto"/>
              <w:rPr>
                <w:sz w:val="24"/>
                <w:szCs w:val="24"/>
              </w:rPr>
            </w:pPr>
            <w:r w:rsidRPr="000A66E2">
              <w:rPr>
                <w:sz w:val="24"/>
                <w:szCs w:val="24"/>
              </w:rPr>
              <w:t>Жигорева А. А.</w:t>
            </w:r>
          </w:p>
          <w:p w:rsidR="002D6BBE" w:rsidRPr="000A66E2" w:rsidRDefault="002D6BBE" w:rsidP="000A66E2">
            <w:pPr>
              <w:spacing w:line="276" w:lineRule="auto"/>
              <w:rPr>
                <w:sz w:val="24"/>
                <w:szCs w:val="24"/>
              </w:rPr>
            </w:pPr>
            <w:r w:rsidRPr="000A66E2">
              <w:rPr>
                <w:sz w:val="24"/>
                <w:szCs w:val="24"/>
              </w:rPr>
              <w:t>Пулова Л.А.</w:t>
            </w:r>
          </w:p>
        </w:tc>
        <w:tc>
          <w:tcPr>
            <w:tcW w:w="1560" w:type="dxa"/>
          </w:tcPr>
          <w:p w:rsidR="002D6BBE" w:rsidRPr="000A66E2" w:rsidRDefault="002D6BBE" w:rsidP="000A66E2">
            <w:pPr>
              <w:spacing w:line="276" w:lineRule="auto"/>
              <w:rPr>
                <w:sz w:val="24"/>
                <w:szCs w:val="24"/>
              </w:rPr>
            </w:pPr>
          </w:p>
        </w:tc>
        <w:tc>
          <w:tcPr>
            <w:tcW w:w="2126" w:type="dxa"/>
          </w:tcPr>
          <w:p w:rsidR="002D6BBE" w:rsidRPr="000A66E2" w:rsidRDefault="002D6BBE" w:rsidP="000A66E2">
            <w:pPr>
              <w:spacing w:line="276" w:lineRule="auto"/>
              <w:rPr>
                <w:sz w:val="24"/>
                <w:szCs w:val="24"/>
              </w:rPr>
            </w:pPr>
            <w:r w:rsidRPr="000A66E2">
              <w:rPr>
                <w:sz w:val="24"/>
                <w:szCs w:val="24"/>
              </w:rPr>
              <w:t>«Школьники города</w:t>
            </w:r>
            <w:r w:rsidRPr="000A66E2">
              <w:rPr>
                <w:sz w:val="24"/>
                <w:szCs w:val="24"/>
                <w:lang w:val="en-US"/>
              </w:rPr>
              <w:t xml:space="preserve"> </w:t>
            </w:r>
            <w:r w:rsidRPr="000A66E2">
              <w:rPr>
                <w:sz w:val="24"/>
                <w:szCs w:val="24"/>
              </w:rPr>
              <w:t>- науке 21 века»</w:t>
            </w:r>
          </w:p>
        </w:tc>
        <w:tc>
          <w:tcPr>
            <w:tcW w:w="1701" w:type="dxa"/>
          </w:tcPr>
          <w:p w:rsidR="002D6BBE" w:rsidRPr="000A66E2" w:rsidRDefault="002D6BBE" w:rsidP="000A66E2">
            <w:pPr>
              <w:spacing w:line="276" w:lineRule="auto"/>
              <w:rPr>
                <w:sz w:val="24"/>
                <w:szCs w:val="24"/>
              </w:rPr>
            </w:pPr>
            <w:r w:rsidRPr="000A66E2">
              <w:rPr>
                <w:sz w:val="24"/>
                <w:szCs w:val="24"/>
              </w:rPr>
              <w:t xml:space="preserve">Муниципальный </w:t>
            </w:r>
          </w:p>
        </w:tc>
        <w:tc>
          <w:tcPr>
            <w:tcW w:w="1134" w:type="dxa"/>
          </w:tcPr>
          <w:p w:rsidR="002D6BBE" w:rsidRPr="000A66E2" w:rsidRDefault="002D6BBE" w:rsidP="000A66E2">
            <w:pPr>
              <w:spacing w:line="276" w:lineRule="auto"/>
              <w:rPr>
                <w:sz w:val="24"/>
                <w:szCs w:val="24"/>
              </w:rPr>
            </w:pPr>
            <w:r w:rsidRPr="000A66E2">
              <w:rPr>
                <w:sz w:val="24"/>
                <w:szCs w:val="24"/>
              </w:rPr>
              <w:t>12</w:t>
            </w:r>
          </w:p>
        </w:tc>
        <w:tc>
          <w:tcPr>
            <w:tcW w:w="1701" w:type="dxa"/>
          </w:tcPr>
          <w:p w:rsidR="002D6BBE" w:rsidRPr="000A66E2" w:rsidRDefault="002D6BBE" w:rsidP="000A66E2">
            <w:pPr>
              <w:spacing w:line="276" w:lineRule="auto"/>
              <w:rPr>
                <w:sz w:val="24"/>
                <w:szCs w:val="24"/>
              </w:rPr>
            </w:pPr>
            <w:r w:rsidRPr="000A66E2">
              <w:rPr>
                <w:sz w:val="24"/>
                <w:szCs w:val="24"/>
              </w:rPr>
              <w:t>Призеры 3 чел. (Кубанцева М., Сахаров Е., Галахова К.)</w:t>
            </w:r>
          </w:p>
        </w:tc>
      </w:tr>
      <w:tr w:rsidR="002D6BBE" w:rsidRPr="000A66E2" w:rsidTr="002D6BBE">
        <w:tc>
          <w:tcPr>
            <w:tcW w:w="1985" w:type="dxa"/>
          </w:tcPr>
          <w:p w:rsidR="002D6BBE" w:rsidRPr="000A66E2" w:rsidRDefault="002D6BBE" w:rsidP="000A66E2">
            <w:pPr>
              <w:spacing w:line="276" w:lineRule="auto"/>
              <w:rPr>
                <w:sz w:val="24"/>
                <w:szCs w:val="24"/>
              </w:rPr>
            </w:pPr>
            <w:r w:rsidRPr="000A66E2">
              <w:rPr>
                <w:sz w:val="24"/>
                <w:szCs w:val="24"/>
              </w:rPr>
              <w:t>Куманев В. Н.</w:t>
            </w:r>
          </w:p>
        </w:tc>
        <w:tc>
          <w:tcPr>
            <w:tcW w:w="1560" w:type="dxa"/>
          </w:tcPr>
          <w:p w:rsidR="002D6BBE" w:rsidRPr="000A66E2" w:rsidRDefault="002D6BBE" w:rsidP="000A66E2">
            <w:pPr>
              <w:spacing w:line="276" w:lineRule="auto"/>
              <w:rPr>
                <w:sz w:val="24"/>
                <w:szCs w:val="24"/>
              </w:rPr>
            </w:pPr>
            <w:r w:rsidRPr="000A66E2">
              <w:rPr>
                <w:sz w:val="24"/>
                <w:szCs w:val="24"/>
              </w:rPr>
              <w:t>География</w:t>
            </w:r>
          </w:p>
        </w:tc>
        <w:tc>
          <w:tcPr>
            <w:tcW w:w="2126" w:type="dxa"/>
          </w:tcPr>
          <w:p w:rsidR="002D6BBE" w:rsidRPr="000A66E2" w:rsidRDefault="002D6BBE" w:rsidP="000A66E2">
            <w:pPr>
              <w:spacing w:line="276" w:lineRule="auto"/>
              <w:rPr>
                <w:sz w:val="24"/>
                <w:szCs w:val="24"/>
              </w:rPr>
            </w:pPr>
            <w:r w:rsidRPr="000A66E2">
              <w:rPr>
                <w:sz w:val="24"/>
                <w:szCs w:val="24"/>
              </w:rPr>
              <w:t>«Географические исследования природы и общества»</w:t>
            </w:r>
          </w:p>
        </w:tc>
        <w:tc>
          <w:tcPr>
            <w:tcW w:w="1701" w:type="dxa"/>
          </w:tcPr>
          <w:p w:rsidR="002D6BBE" w:rsidRPr="000A66E2" w:rsidRDefault="002D6BBE" w:rsidP="000A66E2">
            <w:pPr>
              <w:spacing w:line="276" w:lineRule="auto"/>
              <w:rPr>
                <w:sz w:val="24"/>
                <w:szCs w:val="24"/>
              </w:rPr>
            </w:pPr>
            <w:r w:rsidRPr="000A66E2">
              <w:rPr>
                <w:sz w:val="24"/>
                <w:szCs w:val="24"/>
              </w:rPr>
              <w:t>Республиканский</w:t>
            </w:r>
          </w:p>
        </w:tc>
        <w:tc>
          <w:tcPr>
            <w:tcW w:w="1134" w:type="dxa"/>
          </w:tcPr>
          <w:p w:rsidR="002D6BBE" w:rsidRPr="000A66E2" w:rsidRDefault="002D6BBE" w:rsidP="000A66E2">
            <w:pPr>
              <w:spacing w:line="276" w:lineRule="auto"/>
              <w:rPr>
                <w:sz w:val="24"/>
                <w:szCs w:val="24"/>
              </w:rPr>
            </w:pPr>
            <w:r w:rsidRPr="000A66E2">
              <w:rPr>
                <w:sz w:val="24"/>
                <w:szCs w:val="24"/>
              </w:rPr>
              <w:t>2</w:t>
            </w:r>
          </w:p>
        </w:tc>
        <w:tc>
          <w:tcPr>
            <w:tcW w:w="1701" w:type="dxa"/>
          </w:tcPr>
          <w:p w:rsidR="002D6BBE" w:rsidRPr="000A66E2" w:rsidRDefault="002D6BBE" w:rsidP="000A66E2">
            <w:pPr>
              <w:spacing w:line="276" w:lineRule="auto"/>
              <w:rPr>
                <w:sz w:val="24"/>
                <w:szCs w:val="24"/>
              </w:rPr>
            </w:pPr>
            <w:r w:rsidRPr="000A66E2">
              <w:rPr>
                <w:sz w:val="24"/>
                <w:szCs w:val="24"/>
              </w:rPr>
              <w:t>Участие</w:t>
            </w:r>
          </w:p>
        </w:tc>
      </w:tr>
      <w:tr w:rsidR="002D6BBE" w:rsidRPr="000A66E2" w:rsidTr="002D6BBE">
        <w:tc>
          <w:tcPr>
            <w:tcW w:w="1985" w:type="dxa"/>
          </w:tcPr>
          <w:p w:rsidR="002D6BBE" w:rsidRPr="000A66E2" w:rsidRDefault="002D6BBE" w:rsidP="000A66E2">
            <w:pPr>
              <w:spacing w:line="276" w:lineRule="auto"/>
              <w:rPr>
                <w:sz w:val="24"/>
                <w:szCs w:val="24"/>
              </w:rPr>
            </w:pPr>
            <w:r w:rsidRPr="000A66E2">
              <w:rPr>
                <w:sz w:val="24"/>
                <w:szCs w:val="24"/>
              </w:rPr>
              <w:lastRenderedPageBreak/>
              <w:t>Королева М. С.</w:t>
            </w:r>
          </w:p>
        </w:tc>
        <w:tc>
          <w:tcPr>
            <w:tcW w:w="1560" w:type="dxa"/>
          </w:tcPr>
          <w:p w:rsidR="002D6BBE" w:rsidRPr="000A66E2" w:rsidRDefault="002D6BBE" w:rsidP="000A66E2">
            <w:pPr>
              <w:spacing w:line="276" w:lineRule="auto"/>
              <w:rPr>
                <w:sz w:val="24"/>
                <w:szCs w:val="24"/>
              </w:rPr>
            </w:pPr>
            <w:r w:rsidRPr="000A66E2">
              <w:rPr>
                <w:sz w:val="24"/>
                <w:szCs w:val="24"/>
              </w:rPr>
              <w:t xml:space="preserve">История, обществознание </w:t>
            </w:r>
          </w:p>
        </w:tc>
        <w:tc>
          <w:tcPr>
            <w:tcW w:w="2126" w:type="dxa"/>
          </w:tcPr>
          <w:p w:rsidR="002D6BBE" w:rsidRPr="000A66E2" w:rsidRDefault="002D6BBE" w:rsidP="000A66E2">
            <w:pPr>
              <w:spacing w:line="276" w:lineRule="auto"/>
              <w:rPr>
                <w:sz w:val="24"/>
                <w:szCs w:val="24"/>
              </w:rPr>
            </w:pPr>
            <w:r w:rsidRPr="000A66E2">
              <w:rPr>
                <w:sz w:val="24"/>
                <w:szCs w:val="24"/>
              </w:rPr>
              <w:t>Очный тур научно-образовательного форума «Шаг в будущее»</w:t>
            </w:r>
          </w:p>
        </w:tc>
        <w:tc>
          <w:tcPr>
            <w:tcW w:w="1701" w:type="dxa"/>
          </w:tcPr>
          <w:p w:rsidR="002D6BBE" w:rsidRPr="000A66E2" w:rsidRDefault="002D6BBE" w:rsidP="000A66E2">
            <w:pPr>
              <w:spacing w:line="276" w:lineRule="auto"/>
              <w:rPr>
                <w:sz w:val="24"/>
                <w:szCs w:val="24"/>
              </w:rPr>
            </w:pPr>
            <w:r w:rsidRPr="000A66E2">
              <w:rPr>
                <w:sz w:val="24"/>
                <w:szCs w:val="24"/>
              </w:rPr>
              <w:t>Республиканский</w:t>
            </w:r>
          </w:p>
        </w:tc>
        <w:tc>
          <w:tcPr>
            <w:tcW w:w="1134" w:type="dxa"/>
          </w:tcPr>
          <w:p w:rsidR="002D6BBE" w:rsidRPr="000A66E2" w:rsidRDefault="002D6BBE" w:rsidP="000A66E2">
            <w:pPr>
              <w:spacing w:line="276" w:lineRule="auto"/>
              <w:rPr>
                <w:sz w:val="24"/>
                <w:szCs w:val="24"/>
              </w:rPr>
            </w:pPr>
            <w:r w:rsidRPr="000A66E2">
              <w:rPr>
                <w:sz w:val="24"/>
                <w:szCs w:val="24"/>
              </w:rPr>
              <w:t>2</w:t>
            </w:r>
          </w:p>
        </w:tc>
        <w:tc>
          <w:tcPr>
            <w:tcW w:w="1701" w:type="dxa"/>
          </w:tcPr>
          <w:p w:rsidR="002D6BBE" w:rsidRPr="000A66E2" w:rsidRDefault="002D6BBE" w:rsidP="000A66E2">
            <w:pPr>
              <w:spacing w:line="276" w:lineRule="auto"/>
              <w:rPr>
                <w:sz w:val="24"/>
                <w:szCs w:val="24"/>
              </w:rPr>
            </w:pPr>
            <w:r w:rsidRPr="000A66E2">
              <w:rPr>
                <w:sz w:val="24"/>
                <w:szCs w:val="24"/>
              </w:rPr>
              <w:t>2 место – 1 чел. Шмакова Светлана</w:t>
            </w:r>
          </w:p>
        </w:tc>
      </w:tr>
      <w:tr w:rsidR="002D6BBE" w:rsidRPr="000A66E2" w:rsidTr="002D6BBE">
        <w:tc>
          <w:tcPr>
            <w:tcW w:w="1985" w:type="dxa"/>
          </w:tcPr>
          <w:p w:rsidR="002D6BBE" w:rsidRPr="000A66E2" w:rsidRDefault="002D6BBE" w:rsidP="000A66E2">
            <w:pPr>
              <w:spacing w:line="276" w:lineRule="auto"/>
              <w:rPr>
                <w:sz w:val="24"/>
                <w:szCs w:val="24"/>
              </w:rPr>
            </w:pPr>
            <w:r w:rsidRPr="000A66E2">
              <w:rPr>
                <w:sz w:val="24"/>
                <w:szCs w:val="24"/>
              </w:rPr>
              <w:t>Королева М. С.</w:t>
            </w:r>
          </w:p>
        </w:tc>
        <w:tc>
          <w:tcPr>
            <w:tcW w:w="1560" w:type="dxa"/>
          </w:tcPr>
          <w:p w:rsidR="002D6BBE" w:rsidRPr="000A66E2" w:rsidRDefault="002D6BBE" w:rsidP="000A66E2">
            <w:pPr>
              <w:spacing w:line="276" w:lineRule="auto"/>
              <w:rPr>
                <w:sz w:val="24"/>
                <w:szCs w:val="24"/>
              </w:rPr>
            </w:pPr>
            <w:r w:rsidRPr="000A66E2">
              <w:rPr>
                <w:sz w:val="24"/>
                <w:szCs w:val="24"/>
              </w:rPr>
              <w:t xml:space="preserve">История, обществознание </w:t>
            </w:r>
          </w:p>
        </w:tc>
        <w:tc>
          <w:tcPr>
            <w:tcW w:w="2126" w:type="dxa"/>
          </w:tcPr>
          <w:p w:rsidR="002D6BBE" w:rsidRPr="000A66E2" w:rsidRDefault="002D6BBE" w:rsidP="000A66E2">
            <w:pPr>
              <w:spacing w:line="276" w:lineRule="auto"/>
              <w:rPr>
                <w:sz w:val="24"/>
                <w:szCs w:val="24"/>
              </w:rPr>
            </w:pPr>
            <w:r w:rsidRPr="000A66E2">
              <w:rPr>
                <w:sz w:val="24"/>
                <w:szCs w:val="24"/>
              </w:rPr>
              <w:t>Всероссийская учебно-исследовательская конференция учащихся «Живая культура: традиции и современность»</w:t>
            </w:r>
          </w:p>
        </w:tc>
        <w:tc>
          <w:tcPr>
            <w:tcW w:w="1701" w:type="dxa"/>
          </w:tcPr>
          <w:p w:rsidR="002D6BBE" w:rsidRPr="000A66E2" w:rsidRDefault="002D6BBE" w:rsidP="000A66E2">
            <w:pPr>
              <w:spacing w:line="276" w:lineRule="auto"/>
              <w:rPr>
                <w:sz w:val="24"/>
                <w:szCs w:val="24"/>
              </w:rPr>
            </w:pPr>
            <w:r w:rsidRPr="000A66E2">
              <w:rPr>
                <w:sz w:val="24"/>
                <w:szCs w:val="24"/>
              </w:rPr>
              <w:t>Всероссийский</w:t>
            </w:r>
          </w:p>
        </w:tc>
        <w:tc>
          <w:tcPr>
            <w:tcW w:w="1134" w:type="dxa"/>
          </w:tcPr>
          <w:p w:rsidR="002D6BBE" w:rsidRPr="000A66E2" w:rsidRDefault="002D6BBE" w:rsidP="000A66E2">
            <w:pPr>
              <w:spacing w:line="276" w:lineRule="auto"/>
              <w:rPr>
                <w:sz w:val="24"/>
                <w:szCs w:val="24"/>
              </w:rPr>
            </w:pPr>
            <w:r w:rsidRPr="000A66E2">
              <w:rPr>
                <w:sz w:val="24"/>
                <w:szCs w:val="24"/>
              </w:rPr>
              <w:t>2</w:t>
            </w:r>
          </w:p>
        </w:tc>
        <w:tc>
          <w:tcPr>
            <w:tcW w:w="1701" w:type="dxa"/>
          </w:tcPr>
          <w:p w:rsidR="002D6BBE" w:rsidRPr="000A66E2" w:rsidRDefault="002D6BBE" w:rsidP="000A66E2">
            <w:pPr>
              <w:spacing w:line="276" w:lineRule="auto"/>
              <w:rPr>
                <w:sz w:val="24"/>
                <w:szCs w:val="24"/>
              </w:rPr>
            </w:pPr>
            <w:r w:rsidRPr="000A66E2">
              <w:rPr>
                <w:sz w:val="24"/>
                <w:szCs w:val="24"/>
              </w:rPr>
              <w:t>2 место – 1 чел. Емельянова Анастасия</w:t>
            </w:r>
          </w:p>
        </w:tc>
      </w:tr>
      <w:tr w:rsidR="002D6BBE" w:rsidRPr="000A66E2" w:rsidTr="002D6BBE">
        <w:tc>
          <w:tcPr>
            <w:tcW w:w="1985" w:type="dxa"/>
          </w:tcPr>
          <w:p w:rsidR="002D6BBE" w:rsidRPr="000A66E2" w:rsidRDefault="002D6BBE" w:rsidP="000A66E2">
            <w:pPr>
              <w:spacing w:line="276" w:lineRule="auto"/>
              <w:rPr>
                <w:sz w:val="24"/>
                <w:szCs w:val="24"/>
              </w:rPr>
            </w:pPr>
            <w:r w:rsidRPr="000A66E2">
              <w:rPr>
                <w:sz w:val="24"/>
                <w:szCs w:val="24"/>
              </w:rPr>
              <w:t>Королева М. С.</w:t>
            </w:r>
          </w:p>
        </w:tc>
        <w:tc>
          <w:tcPr>
            <w:tcW w:w="1560" w:type="dxa"/>
          </w:tcPr>
          <w:p w:rsidR="002D6BBE" w:rsidRPr="000A66E2" w:rsidRDefault="002D6BBE" w:rsidP="000A66E2">
            <w:pPr>
              <w:spacing w:line="276" w:lineRule="auto"/>
              <w:rPr>
                <w:sz w:val="24"/>
                <w:szCs w:val="24"/>
              </w:rPr>
            </w:pPr>
            <w:r w:rsidRPr="000A66E2">
              <w:rPr>
                <w:sz w:val="24"/>
                <w:szCs w:val="24"/>
              </w:rPr>
              <w:t>История</w:t>
            </w:r>
          </w:p>
        </w:tc>
        <w:tc>
          <w:tcPr>
            <w:tcW w:w="2126" w:type="dxa"/>
          </w:tcPr>
          <w:p w:rsidR="002D6BBE" w:rsidRPr="000A66E2" w:rsidRDefault="002D6BBE" w:rsidP="000A66E2">
            <w:pPr>
              <w:spacing w:line="276" w:lineRule="auto"/>
              <w:rPr>
                <w:sz w:val="24"/>
                <w:szCs w:val="24"/>
              </w:rPr>
            </w:pPr>
            <w:r w:rsidRPr="000A66E2">
              <w:rPr>
                <w:sz w:val="24"/>
                <w:szCs w:val="24"/>
              </w:rPr>
              <w:t>Дерево Земли, на которой я живу</w:t>
            </w:r>
          </w:p>
        </w:tc>
        <w:tc>
          <w:tcPr>
            <w:tcW w:w="1701" w:type="dxa"/>
          </w:tcPr>
          <w:p w:rsidR="002D6BBE" w:rsidRPr="000A66E2" w:rsidRDefault="002D6BBE" w:rsidP="000A66E2">
            <w:pPr>
              <w:spacing w:line="276" w:lineRule="auto"/>
              <w:rPr>
                <w:sz w:val="24"/>
                <w:szCs w:val="24"/>
              </w:rPr>
            </w:pPr>
            <w:r w:rsidRPr="000A66E2">
              <w:rPr>
                <w:sz w:val="24"/>
                <w:szCs w:val="24"/>
              </w:rPr>
              <w:t>Межрегиональный</w:t>
            </w:r>
          </w:p>
        </w:tc>
        <w:tc>
          <w:tcPr>
            <w:tcW w:w="1134" w:type="dxa"/>
          </w:tcPr>
          <w:p w:rsidR="002D6BBE" w:rsidRPr="000A66E2" w:rsidRDefault="002D6BBE" w:rsidP="000A66E2">
            <w:pPr>
              <w:spacing w:line="276" w:lineRule="auto"/>
              <w:rPr>
                <w:sz w:val="24"/>
                <w:szCs w:val="24"/>
              </w:rPr>
            </w:pPr>
            <w:r w:rsidRPr="000A66E2">
              <w:rPr>
                <w:sz w:val="24"/>
                <w:szCs w:val="24"/>
              </w:rPr>
              <w:t>1</w:t>
            </w:r>
          </w:p>
        </w:tc>
        <w:tc>
          <w:tcPr>
            <w:tcW w:w="1701" w:type="dxa"/>
          </w:tcPr>
          <w:p w:rsidR="002D6BBE" w:rsidRPr="000A66E2" w:rsidRDefault="002D6BBE" w:rsidP="000A66E2">
            <w:pPr>
              <w:spacing w:line="276" w:lineRule="auto"/>
              <w:rPr>
                <w:sz w:val="24"/>
                <w:szCs w:val="24"/>
              </w:rPr>
            </w:pPr>
            <w:r w:rsidRPr="000A66E2">
              <w:rPr>
                <w:sz w:val="24"/>
                <w:szCs w:val="24"/>
              </w:rPr>
              <w:t>участие</w:t>
            </w:r>
          </w:p>
        </w:tc>
      </w:tr>
      <w:tr w:rsidR="002D6BBE" w:rsidRPr="000A66E2" w:rsidTr="002D6BBE">
        <w:tc>
          <w:tcPr>
            <w:tcW w:w="1985" w:type="dxa"/>
          </w:tcPr>
          <w:p w:rsidR="002D6BBE" w:rsidRPr="000A66E2" w:rsidRDefault="002D6BBE" w:rsidP="000A66E2">
            <w:pPr>
              <w:spacing w:line="276" w:lineRule="auto"/>
              <w:rPr>
                <w:sz w:val="24"/>
                <w:szCs w:val="24"/>
              </w:rPr>
            </w:pPr>
            <w:r w:rsidRPr="000A66E2">
              <w:rPr>
                <w:sz w:val="24"/>
                <w:szCs w:val="24"/>
              </w:rPr>
              <w:t>Королева М. С.</w:t>
            </w:r>
          </w:p>
        </w:tc>
        <w:tc>
          <w:tcPr>
            <w:tcW w:w="1560" w:type="dxa"/>
          </w:tcPr>
          <w:p w:rsidR="002D6BBE" w:rsidRPr="000A66E2" w:rsidRDefault="002D6BBE" w:rsidP="000A66E2">
            <w:pPr>
              <w:spacing w:line="276" w:lineRule="auto"/>
              <w:rPr>
                <w:sz w:val="24"/>
                <w:szCs w:val="24"/>
              </w:rPr>
            </w:pPr>
            <w:r w:rsidRPr="000A66E2">
              <w:rPr>
                <w:sz w:val="24"/>
                <w:szCs w:val="24"/>
              </w:rPr>
              <w:t>История</w:t>
            </w:r>
          </w:p>
        </w:tc>
        <w:tc>
          <w:tcPr>
            <w:tcW w:w="2126" w:type="dxa"/>
          </w:tcPr>
          <w:p w:rsidR="002D6BBE" w:rsidRPr="000A66E2" w:rsidRDefault="002D6BBE" w:rsidP="000A66E2">
            <w:pPr>
              <w:spacing w:line="276" w:lineRule="auto"/>
              <w:rPr>
                <w:sz w:val="24"/>
                <w:szCs w:val="24"/>
              </w:rPr>
            </w:pPr>
            <w:r w:rsidRPr="000A66E2">
              <w:rPr>
                <w:sz w:val="24"/>
                <w:szCs w:val="24"/>
              </w:rPr>
              <w:t>«Отечество»</w:t>
            </w:r>
          </w:p>
        </w:tc>
        <w:tc>
          <w:tcPr>
            <w:tcW w:w="1701" w:type="dxa"/>
          </w:tcPr>
          <w:p w:rsidR="002D6BBE" w:rsidRPr="000A66E2" w:rsidRDefault="002D6BBE" w:rsidP="000A66E2">
            <w:pPr>
              <w:spacing w:line="276" w:lineRule="auto"/>
              <w:rPr>
                <w:sz w:val="24"/>
                <w:szCs w:val="24"/>
              </w:rPr>
            </w:pPr>
            <w:r w:rsidRPr="000A66E2">
              <w:rPr>
                <w:sz w:val="24"/>
                <w:szCs w:val="24"/>
              </w:rPr>
              <w:t>Межрегиональный</w:t>
            </w:r>
          </w:p>
        </w:tc>
        <w:tc>
          <w:tcPr>
            <w:tcW w:w="1134" w:type="dxa"/>
          </w:tcPr>
          <w:p w:rsidR="002D6BBE" w:rsidRPr="000A66E2" w:rsidRDefault="002D6BBE" w:rsidP="000A66E2">
            <w:pPr>
              <w:spacing w:line="276" w:lineRule="auto"/>
              <w:rPr>
                <w:sz w:val="24"/>
                <w:szCs w:val="24"/>
              </w:rPr>
            </w:pPr>
            <w:r w:rsidRPr="000A66E2">
              <w:rPr>
                <w:sz w:val="24"/>
                <w:szCs w:val="24"/>
              </w:rPr>
              <w:t>1</w:t>
            </w:r>
          </w:p>
        </w:tc>
        <w:tc>
          <w:tcPr>
            <w:tcW w:w="1701" w:type="dxa"/>
          </w:tcPr>
          <w:p w:rsidR="002D6BBE" w:rsidRPr="000A66E2" w:rsidRDefault="002D6BBE" w:rsidP="000A66E2">
            <w:pPr>
              <w:spacing w:line="276" w:lineRule="auto"/>
              <w:rPr>
                <w:sz w:val="24"/>
                <w:szCs w:val="24"/>
              </w:rPr>
            </w:pPr>
            <w:r w:rsidRPr="000A66E2">
              <w:rPr>
                <w:sz w:val="24"/>
                <w:szCs w:val="24"/>
              </w:rPr>
              <w:t>участие</w:t>
            </w:r>
          </w:p>
        </w:tc>
      </w:tr>
      <w:tr w:rsidR="002D6BBE" w:rsidRPr="000A66E2" w:rsidTr="002D6BBE">
        <w:tc>
          <w:tcPr>
            <w:tcW w:w="1985" w:type="dxa"/>
          </w:tcPr>
          <w:p w:rsidR="002D6BBE" w:rsidRPr="000A66E2" w:rsidRDefault="002D6BBE" w:rsidP="000A66E2">
            <w:pPr>
              <w:spacing w:line="276" w:lineRule="auto"/>
              <w:rPr>
                <w:sz w:val="24"/>
                <w:szCs w:val="24"/>
              </w:rPr>
            </w:pPr>
            <w:r w:rsidRPr="000A66E2">
              <w:rPr>
                <w:sz w:val="24"/>
                <w:szCs w:val="24"/>
              </w:rPr>
              <w:t>Королева М. С</w:t>
            </w:r>
          </w:p>
        </w:tc>
        <w:tc>
          <w:tcPr>
            <w:tcW w:w="1560" w:type="dxa"/>
          </w:tcPr>
          <w:p w:rsidR="002D6BBE" w:rsidRPr="000A66E2" w:rsidRDefault="002D6BBE" w:rsidP="000A66E2">
            <w:pPr>
              <w:spacing w:line="276" w:lineRule="auto"/>
              <w:rPr>
                <w:sz w:val="24"/>
                <w:szCs w:val="24"/>
              </w:rPr>
            </w:pPr>
            <w:r w:rsidRPr="000A66E2">
              <w:rPr>
                <w:sz w:val="24"/>
                <w:szCs w:val="24"/>
              </w:rPr>
              <w:t>История</w:t>
            </w:r>
          </w:p>
        </w:tc>
        <w:tc>
          <w:tcPr>
            <w:tcW w:w="2126" w:type="dxa"/>
          </w:tcPr>
          <w:p w:rsidR="002D6BBE" w:rsidRPr="000A66E2" w:rsidRDefault="002D6BBE" w:rsidP="000A66E2">
            <w:pPr>
              <w:spacing w:line="276" w:lineRule="auto"/>
              <w:rPr>
                <w:sz w:val="24"/>
                <w:szCs w:val="24"/>
              </w:rPr>
            </w:pPr>
            <w:r w:rsidRPr="000A66E2">
              <w:rPr>
                <w:sz w:val="24"/>
                <w:szCs w:val="24"/>
              </w:rPr>
              <w:t>Я горжусь тобой, Россия</w:t>
            </w:r>
          </w:p>
        </w:tc>
        <w:tc>
          <w:tcPr>
            <w:tcW w:w="1701" w:type="dxa"/>
          </w:tcPr>
          <w:p w:rsidR="002D6BBE" w:rsidRPr="000A66E2" w:rsidRDefault="002D6BBE" w:rsidP="000A66E2">
            <w:pPr>
              <w:spacing w:line="276" w:lineRule="auto"/>
              <w:rPr>
                <w:sz w:val="24"/>
                <w:szCs w:val="24"/>
              </w:rPr>
            </w:pPr>
            <w:r w:rsidRPr="000A66E2">
              <w:rPr>
                <w:sz w:val="24"/>
                <w:szCs w:val="24"/>
              </w:rPr>
              <w:t>Межрегиональный</w:t>
            </w:r>
          </w:p>
        </w:tc>
        <w:tc>
          <w:tcPr>
            <w:tcW w:w="1134" w:type="dxa"/>
          </w:tcPr>
          <w:p w:rsidR="002D6BBE" w:rsidRPr="000A66E2" w:rsidRDefault="002D6BBE" w:rsidP="000A66E2">
            <w:pPr>
              <w:spacing w:line="276" w:lineRule="auto"/>
              <w:rPr>
                <w:sz w:val="24"/>
                <w:szCs w:val="24"/>
              </w:rPr>
            </w:pPr>
            <w:r w:rsidRPr="000A66E2">
              <w:rPr>
                <w:sz w:val="24"/>
                <w:szCs w:val="24"/>
              </w:rPr>
              <w:t>1</w:t>
            </w:r>
          </w:p>
        </w:tc>
        <w:tc>
          <w:tcPr>
            <w:tcW w:w="1701" w:type="dxa"/>
          </w:tcPr>
          <w:p w:rsidR="002D6BBE" w:rsidRPr="000A66E2" w:rsidRDefault="002D6BBE" w:rsidP="000A66E2">
            <w:pPr>
              <w:spacing w:line="276" w:lineRule="auto"/>
              <w:rPr>
                <w:sz w:val="24"/>
                <w:szCs w:val="24"/>
              </w:rPr>
            </w:pPr>
            <w:r w:rsidRPr="000A66E2">
              <w:rPr>
                <w:sz w:val="24"/>
                <w:szCs w:val="24"/>
              </w:rPr>
              <w:t>3 место -1 чел</w:t>
            </w:r>
          </w:p>
        </w:tc>
      </w:tr>
      <w:tr w:rsidR="002D6BBE" w:rsidRPr="000A66E2" w:rsidTr="002D6BBE">
        <w:tc>
          <w:tcPr>
            <w:tcW w:w="1985" w:type="dxa"/>
          </w:tcPr>
          <w:p w:rsidR="002D6BBE" w:rsidRPr="000A66E2" w:rsidRDefault="002D6BBE" w:rsidP="000A66E2">
            <w:pPr>
              <w:spacing w:line="276" w:lineRule="auto"/>
              <w:rPr>
                <w:sz w:val="24"/>
                <w:szCs w:val="24"/>
              </w:rPr>
            </w:pPr>
            <w:r w:rsidRPr="000A66E2">
              <w:rPr>
                <w:sz w:val="24"/>
                <w:szCs w:val="24"/>
              </w:rPr>
              <w:t>Жигорева А. А,</w:t>
            </w:r>
          </w:p>
        </w:tc>
        <w:tc>
          <w:tcPr>
            <w:tcW w:w="1560" w:type="dxa"/>
          </w:tcPr>
          <w:p w:rsidR="002D6BBE" w:rsidRPr="000A66E2" w:rsidRDefault="002D6BBE" w:rsidP="000A66E2">
            <w:pPr>
              <w:spacing w:line="276" w:lineRule="auto"/>
              <w:rPr>
                <w:sz w:val="24"/>
                <w:szCs w:val="24"/>
              </w:rPr>
            </w:pPr>
            <w:r w:rsidRPr="000A66E2">
              <w:rPr>
                <w:sz w:val="24"/>
                <w:szCs w:val="24"/>
              </w:rPr>
              <w:t>Начальные классы</w:t>
            </w:r>
          </w:p>
        </w:tc>
        <w:tc>
          <w:tcPr>
            <w:tcW w:w="2126" w:type="dxa"/>
          </w:tcPr>
          <w:p w:rsidR="002D6BBE" w:rsidRPr="000A66E2" w:rsidRDefault="002D6BBE" w:rsidP="000A66E2">
            <w:pPr>
              <w:spacing w:line="276" w:lineRule="auto"/>
              <w:rPr>
                <w:sz w:val="24"/>
                <w:szCs w:val="24"/>
              </w:rPr>
            </w:pPr>
            <w:r w:rsidRPr="000A66E2">
              <w:rPr>
                <w:sz w:val="24"/>
                <w:szCs w:val="24"/>
              </w:rPr>
              <w:t>Юный исследователь</w:t>
            </w:r>
          </w:p>
        </w:tc>
        <w:tc>
          <w:tcPr>
            <w:tcW w:w="1701" w:type="dxa"/>
          </w:tcPr>
          <w:p w:rsidR="002D6BBE" w:rsidRPr="000A66E2" w:rsidRDefault="002D6BBE" w:rsidP="000A66E2">
            <w:pPr>
              <w:spacing w:line="276" w:lineRule="auto"/>
              <w:rPr>
                <w:sz w:val="24"/>
                <w:szCs w:val="24"/>
              </w:rPr>
            </w:pPr>
            <w:r w:rsidRPr="000A66E2">
              <w:rPr>
                <w:sz w:val="24"/>
                <w:szCs w:val="24"/>
              </w:rPr>
              <w:t>Всероссийский</w:t>
            </w:r>
          </w:p>
        </w:tc>
        <w:tc>
          <w:tcPr>
            <w:tcW w:w="1134" w:type="dxa"/>
          </w:tcPr>
          <w:p w:rsidR="002D6BBE" w:rsidRPr="000A66E2" w:rsidRDefault="002D6BBE" w:rsidP="000A66E2">
            <w:pPr>
              <w:spacing w:line="276" w:lineRule="auto"/>
              <w:rPr>
                <w:sz w:val="24"/>
                <w:szCs w:val="24"/>
              </w:rPr>
            </w:pPr>
            <w:r w:rsidRPr="000A66E2">
              <w:rPr>
                <w:sz w:val="24"/>
                <w:szCs w:val="24"/>
              </w:rPr>
              <w:t>3</w:t>
            </w:r>
          </w:p>
        </w:tc>
        <w:tc>
          <w:tcPr>
            <w:tcW w:w="1701" w:type="dxa"/>
          </w:tcPr>
          <w:p w:rsidR="002D6BBE" w:rsidRPr="000A66E2" w:rsidRDefault="002D6BBE" w:rsidP="000A66E2">
            <w:pPr>
              <w:spacing w:line="276" w:lineRule="auto"/>
              <w:rPr>
                <w:sz w:val="24"/>
                <w:szCs w:val="24"/>
              </w:rPr>
            </w:pPr>
            <w:r w:rsidRPr="000A66E2">
              <w:rPr>
                <w:sz w:val="24"/>
                <w:szCs w:val="24"/>
              </w:rPr>
              <w:t>Победитель -1</w:t>
            </w:r>
          </w:p>
          <w:p w:rsidR="002D6BBE" w:rsidRPr="000A66E2" w:rsidRDefault="002D6BBE" w:rsidP="000A66E2">
            <w:pPr>
              <w:spacing w:line="276" w:lineRule="auto"/>
              <w:rPr>
                <w:sz w:val="24"/>
                <w:szCs w:val="24"/>
              </w:rPr>
            </w:pPr>
            <w:r w:rsidRPr="000A66E2">
              <w:rPr>
                <w:sz w:val="24"/>
                <w:szCs w:val="24"/>
              </w:rPr>
              <w:t>Призер-2</w:t>
            </w:r>
          </w:p>
        </w:tc>
      </w:tr>
    </w:tbl>
    <w:p w:rsidR="002D6BBE" w:rsidRPr="000A66E2" w:rsidRDefault="002D6BBE" w:rsidP="000A66E2">
      <w:pPr>
        <w:autoSpaceDE w:val="0"/>
        <w:autoSpaceDN w:val="0"/>
        <w:adjustRightInd w:val="0"/>
        <w:spacing w:line="276" w:lineRule="auto"/>
        <w:jc w:val="both"/>
        <w:rPr>
          <w:b/>
          <w:sz w:val="24"/>
          <w:szCs w:val="24"/>
          <w:u w:val="single"/>
        </w:rPr>
      </w:pPr>
    </w:p>
    <w:p w:rsidR="00014E3A" w:rsidRPr="000A66E2" w:rsidRDefault="00014E3A" w:rsidP="000A66E2">
      <w:pPr>
        <w:spacing w:line="276" w:lineRule="auto"/>
        <w:jc w:val="center"/>
        <w:rPr>
          <w:b/>
          <w:sz w:val="24"/>
          <w:szCs w:val="24"/>
        </w:rPr>
      </w:pPr>
      <w:r w:rsidRPr="000A66E2">
        <w:rPr>
          <w:b/>
          <w:sz w:val="24"/>
          <w:szCs w:val="24"/>
        </w:rPr>
        <w:t>Участие учащихся в заочных конкурсах</w:t>
      </w:r>
    </w:p>
    <w:tbl>
      <w:tblPr>
        <w:tblStyle w:val="a6"/>
        <w:tblW w:w="10207" w:type="dxa"/>
        <w:tblInd w:w="-743" w:type="dxa"/>
        <w:tblLayout w:type="fixed"/>
        <w:tblLook w:val="04A0"/>
      </w:tblPr>
      <w:tblGrid>
        <w:gridCol w:w="1951"/>
        <w:gridCol w:w="1594"/>
        <w:gridCol w:w="2126"/>
        <w:gridCol w:w="1701"/>
        <w:gridCol w:w="1134"/>
        <w:gridCol w:w="1701"/>
      </w:tblGrid>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ФИО учителя</w:t>
            </w:r>
          </w:p>
        </w:tc>
        <w:tc>
          <w:tcPr>
            <w:tcW w:w="1594" w:type="dxa"/>
          </w:tcPr>
          <w:p w:rsidR="00014E3A" w:rsidRPr="000A66E2" w:rsidRDefault="00014E3A" w:rsidP="000A66E2">
            <w:pPr>
              <w:spacing w:line="276" w:lineRule="auto"/>
              <w:rPr>
                <w:sz w:val="24"/>
                <w:szCs w:val="24"/>
              </w:rPr>
            </w:pPr>
            <w:r w:rsidRPr="000A66E2">
              <w:rPr>
                <w:sz w:val="24"/>
                <w:szCs w:val="24"/>
              </w:rPr>
              <w:t xml:space="preserve">Предмет </w:t>
            </w:r>
          </w:p>
        </w:tc>
        <w:tc>
          <w:tcPr>
            <w:tcW w:w="2126" w:type="dxa"/>
          </w:tcPr>
          <w:p w:rsidR="00014E3A" w:rsidRPr="000A66E2" w:rsidRDefault="00014E3A" w:rsidP="000A66E2">
            <w:pPr>
              <w:spacing w:line="276" w:lineRule="auto"/>
              <w:rPr>
                <w:sz w:val="24"/>
                <w:szCs w:val="24"/>
              </w:rPr>
            </w:pPr>
            <w:r w:rsidRPr="000A66E2">
              <w:rPr>
                <w:sz w:val="24"/>
                <w:szCs w:val="24"/>
              </w:rPr>
              <w:t>Название конкурса</w:t>
            </w:r>
          </w:p>
        </w:tc>
        <w:tc>
          <w:tcPr>
            <w:tcW w:w="1701" w:type="dxa"/>
          </w:tcPr>
          <w:p w:rsidR="00014E3A" w:rsidRPr="000A66E2" w:rsidRDefault="00014E3A" w:rsidP="000A66E2">
            <w:pPr>
              <w:spacing w:line="276" w:lineRule="auto"/>
              <w:rPr>
                <w:sz w:val="24"/>
                <w:szCs w:val="24"/>
              </w:rPr>
            </w:pPr>
            <w:r w:rsidRPr="000A66E2">
              <w:rPr>
                <w:sz w:val="24"/>
                <w:szCs w:val="24"/>
              </w:rPr>
              <w:t>Уровень конкурса</w:t>
            </w:r>
          </w:p>
        </w:tc>
        <w:tc>
          <w:tcPr>
            <w:tcW w:w="1134" w:type="dxa"/>
          </w:tcPr>
          <w:p w:rsidR="00014E3A" w:rsidRPr="000A66E2" w:rsidRDefault="00014E3A" w:rsidP="000A66E2">
            <w:pPr>
              <w:spacing w:line="276" w:lineRule="auto"/>
              <w:rPr>
                <w:sz w:val="24"/>
                <w:szCs w:val="24"/>
              </w:rPr>
            </w:pPr>
            <w:r w:rsidRPr="000A66E2">
              <w:rPr>
                <w:sz w:val="24"/>
                <w:szCs w:val="24"/>
              </w:rPr>
              <w:t>Кол-во участников</w:t>
            </w:r>
          </w:p>
        </w:tc>
        <w:tc>
          <w:tcPr>
            <w:tcW w:w="1701" w:type="dxa"/>
          </w:tcPr>
          <w:p w:rsidR="00014E3A" w:rsidRPr="000A66E2" w:rsidRDefault="00014E3A" w:rsidP="000A66E2">
            <w:pPr>
              <w:spacing w:line="276" w:lineRule="auto"/>
              <w:rPr>
                <w:sz w:val="24"/>
                <w:szCs w:val="24"/>
              </w:rPr>
            </w:pPr>
            <w:r w:rsidRPr="000A66E2">
              <w:rPr>
                <w:sz w:val="24"/>
                <w:szCs w:val="24"/>
              </w:rPr>
              <w:t>Результативность</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Карпова М. В.</w:t>
            </w:r>
          </w:p>
        </w:tc>
        <w:tc>
          <w:tcPr>
            <w:tcW w:w="1594" w:type="dxa"/>
          </w:tcPr>
          <w:p w:rsidR="00014E3A" w:rsidRPr="000A66E2" w:rsidRDefault="00014E3A" w:rsidP="000A66E2">
            <w:pPr>
              <w:spacing w:line="276" w:lineRule="auto"/>
              <w:rPr>
                <w:sz w:val="24"/>
                <w:szCs w:val="24"/>
              </w:rPr>
            </w:pPr>
            <w:r w:rsidRPr="000A66E2">
              <w:rPr>
                <w:sz w:val="24"/>
                <w:szCs w:val="24"/>
              </w:rPr>
              <w:t>Английский язык</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4</w:t>
            </w:r>
          </w:p>
        </w:tc>
        <w:tc>
          <w:tcPr>
            <w:tcW w:w="1701" w:type="dxa"/>
          </w:tcPr>
          <w:p w:rsidR="00014E3A" w:rsidRPr="000A66E2" w:rsidRDefault="00014E3A" w:rsidP="000A66E2">
            <w:pPr>
              <w:spacing w:line="276" w:lineRule="auto"/>
              <w:rPr>
                <w:sz w:val="24"/>
                <w:szCs w:val="24"/>
              </w:rPr>
            </w:pPr>
            <w:r w:rsidRPr="000A66E2">
              <w:rPr>
                <w:sz w:val="24"/>
                <w:szCs w:val="24"/>
              </w:rPr>
              <w:t>2 место 1 чел</w:t>
            </w:r>
          </w:p>
          <w:p w:rsidR="00014E3A" w:rsidRPr="000A66E2" w:rsidRDefault="00014E3A" w:rsidP="000A66E2">
            <w:pPr>
              <w:spacing w:line="276" w:lineRule="auto"/>
              <w:rPr>
                <w:sz w:val="24"/>
                <w:szCs w:val="24"/>
              </w:rPr>
            </w:pPr>
            <w:r w:rsidRPr="000A66E2">
              <w:rPr>
                <w:sz w:val="24"/>
                <w:szCs w:val="24"/>
              </w:rPr>
              <w:t>3 место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Ялыгина Н. В.</w:t>
            </w:r>
          </w:p>
        </w:tc>
        <w:tc>
          <w:tcPr>
            <w:tcW w:w="1594" w:type="dxa"/>
          </w:tcPr>
          <w:p w:rsidR="00014E3A" w:rsidRPr="000A66E2" w:rsidRDefault="00014E3A" w:rsidP="000A66E2">
            <w:pPr>
              <w:spacing w:line="276" w:lineRule="auto"/>
              <w:rPr>
                <w:sz w:val="24"/>
                <w:szCs w:val="24"/>
              </w:rPr>
            </w:pPr>
            <w:r w:rsidRPr="000A66E2">
              <w:rPr>
                <w:sz w:val="24"/>
                <w:szCs w:val="24"/>
              </w:rPr>
              <w:t>Физика</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12</w:t>
            </w:r>
          </w:p>
        </w:tc>
        <w:tc>
          <w:tcPr>
            <w:tcW w:w="1701" w:type="dxa"/>
          </w:tcPr>
          <w:p w:rsidR="00014E3A" w:rsidRPr="000A66E2" w:rsidRDefault="00014E3A" w:rsidP="000A66E2">
            <w:pPr>
              <w:spacing w:line="276" w:lineRule="auto"/>
              <w:rPr>
                <w:sz w:val="24"/>
                <w:szCs w:val="24"/>
              </w:rPr>
            </w:pPr>
            <w:r w:rsidRPr="000A66E2">
              <w:rPr>
                <w:sz w:val="24"/>
                <w:szCs w:val="24"/>
              </w:rPr>
              <w:t>1 место -10 чел</w:t>
            </w:r>
          </w:p>
          <w:p w:rsidR="00014E3A" w:rsidRPr="000A66E2" w:rsidRDefault="00014E3A" w:rsidP="000A66E2">
            <w:pPr>
              <w:spacing w:line="276" w:lineRule="auto"/>
              <w:rPr>
                <w:sz w:val="24"/>
                <w:szCs w:val="24"/>
              </w:rPr>
            </w:pPr>
            <w:r w:rsidRPr="000A66E2">
              <w:rPr>
                <w:sz w:val="24"/>
                <w:szCs w:val="24"/>
              </w:rPr>
              <w:t>2 место – 1 чел</w:t>
            </w:r>
          </w:p>
          <w:p w:rsidR="00014E3A" w:rsidRPr="000A66E2" w:rsidRDefault="00014E3A" w:rsidP="000A66E2">
            <w:pPr>
              <w:spacing w:line="276" w:lineRule="auto"/>
              <w:rPr>
                <w:sz w:val="24"/>
                <w:szCs w:val="24"/>
              </w:rPr>
            </w:pPr>
            <w:r w:rsidRPr="000A66E2">
              <w:rPr>
                <w:sz w:val="24"/>
                <w:szCs w:val="24"/>
              </w:rPr>
              <w:t>3 место –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Нормайкина И. Н.</w:t>
            </w:r>
          </w:p>
        </w:tc>
        <w:tc>
          <w:tcPr>
            <w:tcW w:w="1594" w:type="dxa"/>
          </w:tcPr>
          <w:p w:rsidR="00014E3A" w:rsidRPr="000A66E2" w:rsidRDefault="00014E3A" w:rsidP="000A66E2">
            <w:pPr>
              <w:spacing w:line="276" w:lineRule="auto"/>
              <w:rPr>
                <w:sz w:val="24"/>
                <w:szCs w:val="24"/>
              </w:rPr>
            </w:pPr>
            <w:r w:rsidRPr="000A66E2">
              <w:rPr>
                <w:sz w:val="24"/>
                <w:szCs w:val="24"/>
              </w:rPr>
              <w:t>Химия</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5</w:t>
            </w:r>
          </w:p>
        </w:tc>
        <w:tc>
          <w:tcPr>
            <w:tcW w:w="1701" w:type="dxa"/>
          </w:tcPr>
          <w:p w:rsidR="00014E3A" w:rsidRPr="000A66E2" w:rsidRDefault="00014E3A" w:rsidP="000A66E2">
            <w:pPr>
              <w:spacing w:line="276" w:lineRule="auto"/>
              <w:rPr>
                <w:sz w:val="24"/>
                <w:szCs w:val="24"/>
              </w:rPr>
            </w:pPr>
            <w:r w:rsidRPr="000A66E2">
              <w:rPr>
                <w:sz w:val="24"/>
                <w:szCs w:val="24"/>
              </w:rPr>
              <w:t>1 место – 1 чел</w:t>
            </w:r>
          </w:p>
          <w:p w:rsidR="00014E3A" w:rsidRPr="000A66E2" w:rsidRDefault="00014E3A" w:rsidP="000A66E2">
            <w:pPr>
              <w:spacing w:line="276" w:lineRule="auto"/>
              <w:rPr>
                <w:sz w:val="24"/>
                <w:szCs w:val="24"/>
              </w:rPr>
            </w:pPr>
            <w:r w:rsidRPr="000A66E2">
              <w:rPr>
                <w:sz w:val="24"/>
                <w:szCs w:val="24"/>
              </w:rPr>
              <w:t>2 место – 2 чел</w:t>
            </w:r>
          </w:p>
          <w:p w:rsidR="00014E3A" w:rsidRPr="000A66E2" w:rsidRDefault="00014E3A" w:rsidP="000A66E2">
            <w:pPr>
              <w:spacing w:line="276" w:lineRule="auto"/>
              <w:rPr>
                <w:sz w:val="24"/>
                <w:szCs w:val="24"/>
              </w:rPr>
            </w:pPr>
            <w:r w:rsidRPr="000A66E2">
              <w:rPr>
                <w:sz w:val="24"/>
                <w:szCs w:val="24"/>
              </w:rPr>
              <w:t>3 место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Учителя русского языка</w:t>
            </w:r>
          </w:p>
        </w:tc>
        <w:tc>
          <w:tcPr>
            <w:tcW w:w="1594" w:type="dxa"/>
          </w:tcPr>
          <w:p w:rsidR="00014E3A" w:rsidRPr="000A66E2" w:rsidRDefault="00014E3A" w:rsidP="000A66E2">
            <w:pPr>
              <w:spacing w:line="276" w:lineRule="auto"/>
              <w:rPr>
                <w:sz w:val="24"/>
                <w:szCs w:val="24"/>
              </w:rPr>
            </w:pPr>
            <w:r w:rsidRPr="000A66E2">
              <w:rPr>
                <w:sz w:val="24"/>
                <w:szCs w:val="24"/>
              </w:rPr>
              <w:t>Русский язык</w:t>
            </w:r>
          </w:p>
        </w:tc>
        <w:tc>
          <w:tcPr>
            <w:tcW w:w="2126" w:type="dxa"/>
          </w:tcPr>
          <w:p w:rsidR="00014E3A" w:rsidRPr="000A66E2" w:rsidRDefault="00014E3A" w:rsidP="000A66E2">
            <w:pPr>
              <w:spacing w:line="276" w:lineRule="auto"/>
              <w:rPr>
                <w:sz w:val="24"/>
                <w:szCs w:val="24"/>
              </w:rPr>
            </w:pPr>
            <w:r w:rsidRPr="000A66E2">
              <w:rPr>
                <w:sz w:val="24"/>
                <w:szCs w:val="24"/>
              </w:rPr>
              <w:t>Родное слово</w:t>
            </w:r>
          </w:p>
        </w:tc>
        <w:tc>
          <w:tcPr>
            <w:tcW w:w="1701" w:type="dxa"/>
          </w:tcPr>
          <w:p w:rsidR="00014E3A" w:rsidRPr="000A66E2" w:rsidRDefault="00014E3A" w:rsidP="000A66E2">
            <w:pPr>
              <w:spacing w:line="276" w:lineRule="auto"/>
              <w:rPr>
                <w:sz w:val="24"/>
                <w:szCs w:val="24"/>
              </w:rPr>
            </w:pPr>
            <w:r w:rsidRPr="000A66E2">
              <w:rPr>
                <w:sz w:val="24"/>
                <w:szCs w:val="24"/>
              </w:rPr>
              <w:t>Всероссийский</w:t>
            </w:r>
          </w:p>
        </w:tc>
        <w:tc>
          <w:tcPr>
            <w:tcW w:w="1134" w:type="dxa"/>
          </w:tcPr>
          <w:p w:rsidR="00014E3A" w:rsidRPr="000A66E2" w:rsidRDefault="00014E3A" w:rsidP="000A66E2">
            <w:pPr>
              <w:spacing w:line="276" w:lineRule="auto"/>
              <w:rPr>
                <w:sz w:val="24"/>
                <w:szCs w:val="24"/>
              </w:rPr>
            </w:pPr>
            <w:r w:rsidRPr="000A66E2">
              <w:rPr>
                <w:sz w:val="24"/>
                <w:szCs w:val="24"/>
              </w:rPr>
              <w:t>67</w:t>
            </w:r>
          </w:p>
        </w:tc>
        <w:tc>
          <w:tcPr>
            <w:tcW w:w="1701" w:type="dxa"/>
          </w:tcPr>
          <w:p w:rsidR="00014E3A" w:rsidRPr="000A66E2" w:rsidRDefault="00014E3A" w:rsidP="000A66E2">
            <w:pPr>
              <w:spacing w:line="276" w:lineRule="auto"/>
              <w:rPr>
                <w:sz w:val="24"/>
                <w:szCs w:val="24"/>
              </w:rPr>
            </w:pPr>
            <w:r w:rsidRPr="000A66E2">
              <w:rPr>
                <w:sz w:val="24"/>
                <w:szCs w:val="24"/>
              </w:rPr>
              <w:t>2 место -2 чел</w:t>
            </w:r>
          </w:p>
          <w:p w:rsidR="00014E3A" w:rsidRPr="000A66E2" w:rsidRDefault="00014E3A" w:rsidP="000A66E2">
            <w:pPr>
              <w:spacing w:line="276" w:lineRule="auto"/>
              <w:rPr>
                <w:sz w:val="24"/>
                <w:szCs w:val="24"/>
              </w:rPr>
            </w:pPr>
            <w:r w:rsidRPr="000A66E2">
              <w:rPr>
                <w:sz w:val="24"/>
                <w:szCs w:val="24"/>
              </w:rPr>
              <w:t>3 место –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Цыбизова С.</w:t>
            </w:r>
          </w:p>
          <w:p w:rsidR="00014E3A" w:rsidRPr="000A66E2" w:rsidRDefault="00014E3A" w:rsidP="000A66E2">
            <w:pPr>
              <w:spacing w:line="276" w:lineRule="auto"/>
              <w:rPr>
                <w:sz w:val="24"/>
                <w:szCs w:val="24"/>
              </w:rPr>
            </w:pPr>
            <w:r w:rsidRPr="000A66E2">
              <w:rPr>
                <w:sz w:val="24"/>
                <w:szCs w:val="24"/>
              </w:rPr>
              <w:t xml:space="preserve"> А.</w:t>
            </w:r>
          </w:p>
          <w:p w:rsidR="00014E3A" w:rsidRPr="000A66E2" w:rsidRDefault="00014E3A" w:rsidP="000A66E2">
            <w:pPr>
              <w:spacing w:line="276" w:lineRule="auto"/>
              <w:rPr>
                <w:sz w:val="24"/>
                <w:szCs w:val="24"/>
              </w:rPr>
            </w:pPr>
            <w:r w:rsidRPr="000A66E2">
              <w:rPr>
                <w:sz w:val="24"/>
                <w:szCs w:val="24"/>
              </w:rPr>
              <w:t>Кильдяева Е. В.</w:t>
            </w:r>
          </w:p>
          <w:p w:rsidR="00014E3A" w:rsidRPr="000A66E2" w:rsidRDefault="00014E3A" w:rsidP="000A66E2">
            <w:pPr>
              <w:spacing w:line="276" w:lineRule="auto"/>
              <w:rPr>
                <w:sz w:val="24"/>
                <w:szCs w:val="24"/>
              </w:rPr>
            </w:pPr>
          </w:p>
        </w:tc>
        <w:tc>
          <w:tcPr>
            <w:tcW w:w="1594" w:type="dxa"/>
          </w:tcPr>
          <w:p w:rsidR="00014E3A" w:rsidRPr="000A66E2" w:rsidRDefault="00014E3A" w:rsidP="000A66E2">
            <w:pPr>
              <w:spacing w:line="276" w:lineRule="auto"/>
              <w:rPr>
                <w:sz w:val="24"/>
                <w:szCs w:val="24"/>
              </w:rPr>
            </w:pPr>
            <w:r w:rsidRPr="000A66E2">
              <w:rPr>
                <w:sz w:val="24"/>
                <w:szCs w:val="24"/>
              </w:rPr>
              <w:lastRenderedPageBreak/>
              <w:t>Межпредметный</w:t>
            </w:r>
          </w:p>
        </w:tc>
        <w:tc>
          <w:tcPr>
            <w:tcW w:w="2126" w:type="dxa"/>
          </w:tcPr>
          <w:p w:rsidR="00014E3A" w:rsidRPr="000A66E2" w:rsidRDefault="00014E3A" w:rsidP="000A66E2">
            <w:pPr>
              <w:spacing w:line="276" w:lineRule="auto"/>
              <w:rPr>
                <w:sz w:val="24"/>
                <w:szCs w:val="24"/>
              </w:rPr>
            </w:pPr>
            <w:r w:rsidRPr="000A66E2">
              <w:rPr>
                <w:sz w:val="24"/>
                <w:szCs w:val="24"/>
              </w:rPr>
              <w:t>Фактор роста</w:t>
            </w:r>
          </w:p>
          <w:p w:rsidR="00014E3A" w:rsidRPr="000A66E2" w:rsidRDefault="00014E3A" w:rsidP="000A66E2">
            <w:pPr>
              <w:spacing w:line="276" w:lineRule="auto"/>
              <w:rPr>
                <w:sz w:val="24"/>
                <w:szCs w:val="24"/>
              </w:rPr>
            </w:pPr>
            <w:r w:rsidRPr="000A66E2">
              <w:rPr>
                <w:sz w:val="24"/>
                <w:szCs w:val="24"/>
              </w:rPr>
              <w:t>Всезнайка</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13</w:t>
            </w:r>
          </w:p>
        </w:tc>
        <w:tc>
          <w:tcPr>
            <w:tcW w:w="1701" w:type="dxa"/>
          </w:tcPr>
          <w:p w:rsidR="00014E3A" w:rsidRPr="000A66E2" w:rsidRDefault="00014E3A" w:rsidP="000A66E2">
            <w:pPr>
              <w:spacing w:line="276" w:lineRule="auto"/>
              <w:rPr>
                <w:sz w:val="24"/>
                <w:szCs w:val="24"/>
              </w:rPr>
            </w:pPr>
            <w:r w:rsidRPr="000A66E2">
              <w:rPr>
                <w:sz w:val="24"/>
                <w:szCs w:val="24"/>
              </w:rPr>
              <w:t>1 место -5 чел</w:t>
            </w:r>
          </w:p>
          <w:p w:rsidR="00014E3A" w:rsidRPr="000A66E2" w:rsidRDefault="00014E3A" w:rsidP="000A66E2">
            <w:pPr>
              <w:spacing w:line="276" w:lineRule="auto"/>
              <w:rPr>
                <w:sz w:val="24"/>
                <w:szCs w:val="24"/>
              </w:rPr>
            </w:pPr>
            <w:r w:rsidRPr="000A66E2">
              <w:rPr>
                <w:sz w:val="24"/>
                <w:szCs w:val="24"/>
              </w:rPr>
              <w:t>2 место – 4чел</w:t>
            </w:r>
          </w:p>
          <w:p w:rsidR="00014E3A" w:rsidRPr="000A66E2" w:rsidRDefault="00014E3A" w:rsidP="000A66E2">
            <w:pPr>
              <w:spacing w:line="276" w:lineRule="auto"/>
              <w:rPr>
                <w:sz w:val="24"/>
                <w:szCs w:val="24"/>
              </w:rPr>
            </w:pPr>
            <w:r w:rsidRPr="000A66E2">
              <w:rPr>
                <w:sz w:val="24"/>
                <w:szCs w:val="24"/>
              </w:rPr>
              <w:t xml:space="preserve">3 место – 1 </w:t>
            </w:r>
            <w:r w:rsidRPr="000A66E2">
              <w:rPr>
                <w:sz w:val="24"/>
                <w:szCs w:val="24"/>
              </w:rPr>
              <w:lastRenderedPageBreak/>
              <w:t>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lastRenderedPageBreak/>
              <w:t>Кемаева Н. В.</w:t>
            </w:r>
          </w:p>
        </w:tc>
        <w:tc>
          <w:tcPr>
            <w:tcW w:w="1594" w:type="dxa"/>
          </w:tcPr>
          <w:p w:rsidR="00014E3A" w:rsidRPr="000A66E2" w:rsidRDefault="00014E3A" w:rsidP="000A66E2">
            <w:pPr>
              <w:spacing w:line="276" w:lineRule="auto"/>
              <w:rPr>
                <w:sz w:val="24"/>
                <w:szCs w:val="24"/>
              </w:rPr>
            </w:pPr>
            <w:r w:rsidRPr="000A66E2">
              <w:rPr>
                <w:sz w:val="24"/>
                <w:szCs w:val="24"/>
              </w:rPr>
              <w:t>Математика</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20</w:t>
            </w:r>
          </w:p>
        </w:tc>
        <w:tc>
          <w:tcPr>
            <w:tcW w:w="1701" w:type="dxa"/>
          </w:tcPr>
          <w:p w:rsidR="00014E3A" w:rsidRPr="000A66E2" w:rsidRDefault="00014E3A" w:rsidP="000A66E2">
            <w:pPr>
              <w:spacing w:line="276" w:lineRule="auto"/>
              <w:rPr>
                <w:sz w:val="24"/>
                <w:szCs w:val="24"/>
              </w:rPr>
            </w:pPr>
            <w:r w:rsidRPr="000A66E2">
              <w:rPr>
                <w:sz w:val="24"/>
                <w:szCs w:val="24"/>
              </w:rPr>
              <w:t>1 место – 9 чел.</w:t>
            </w:r>
          </w:p>
          <w:p w:rsidR="00014E3A" w:rsidRPr="000A66E2" w:rsidRDefault="00014E3A" w:rsidP="000A66E2">
            <w:pPr>
              <w:spacing w:line="276" w:lineRule="auto"/>
              <w:rPr>
                <w:sz w:val="24"/>
                <w:szCs w:val="24"/>
              </w:rPr>
            </w:pPr>
            <w:r w:rsidRPr="000A66E2">
              <w:rPr>
                <w:sz w:val="24"/>
                <w:szCs w:val="24"/>
              </w:rPr>
              <w:t>2 место – 8 чел.</w:t>
            </w:r>
          </w:p>
          <w:p w:rsidR="00014E3A" w:rsidRPr="000A66E2" w:rsidRDefault="00014E3A" w:rsidP="000A66E2">
            <w:pPr>
              <w:spacing w:line="276" w:lineRule="auto"/>
              <w:rPr>
                <w:sz w:val="24"/>
                <w:szCs w:val="24"/>
              </w:rPr>
            </w:pPr>
            <w:r w:rsidRPr="000A66E2">
              <w:rPr>
                <w:sz w:val="24"/>
                <w:szCs w:val="24"/>
              </w:rPr>
              <w:t>3 место – 2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Ялыгина Н. В.</w:t>
            </w:r>
          </w:p>
          <w:p w:rsidR="00014E3A" w:rsidRPr="000A66E2" w:rsidRDefault="00014E3A" w:rsidP="000A66E2">
            <w:pPr>
              <w:spacing w:line="276" w:lineRule="auto"/>
              <w:rPr>
                <w:sz w:val="24"/>
                <w:szCs w:val="24"/>
              </w:rPr>
            </w:pPr>
            <w:r w:rsidRPr="000A66E2">
              <w:rPr>
                <w:sz w:val="24"/>
                <w:szCs w:val="24"/>
              </w:rPr>
              <w:t>Игонина И. В.</w:t>
            </w:r>
          </w:p>
          <w:p w:rsidR="00014E3A" w:rsidRPr="000A66E2" w:rsidRDefault="00014E3A" w:rsidP="000A66E2">
            <w:pPr>
              <w:spacing w:line="276" w:lineRule="auto"/>
              <w:rPr>
                <w:sz w:val="24"/>
                <w:szCs w:val="24"/>
              </w:rPr>
            </w:pPr>
            <w:r w:rsidRPr="000A66E2">
              <w:rPr>
                <w:sz w:val="24"/>
                <w:szCs w:val="24"/>
              </w:rPr>
              <w:t>Уркунова В. П.</w:t>
            </w:r>
          </w:p>
          <w:p w:rsidR="00014E3A" w:rsidRPr="000A66E2" w:rsidRDefault="00014E3A" w:rsidP="000A66E2">
            <w:pPr>
              <w:spacing w:line="276" w:lineRule="auto"/>
              <w:rPr>
                <w:sz w:val="24"/>
                <w:szCs w:val="24"/>
              </w:rPr>
            </w:pPr>
            <w:r w:rsidRPr="000A66E2">
              <w:rPr>
                <w:sz w:val="24"/>
                <w:szCs w:val="24"/>
              </w:rPr>
              <w:t>Нормайкина И. Н.</w:t>
            </w:r>
          </w:p>
          <w:p w:rsidR="00014E3A" w:rsidRPr="000A66E2" w:rsidRDefault="00014E3A" w:rsidP="000A66E2">
            <w:pPr>
              <w:spacing w:line="276" w:lineRule="auto"/>
              <w:rPr>
                <w:sz w:val="24"/>
                <w:szCs w:val="24"/>
              </w:rPr>
            </w:pPr>
            <w:r w:rsidRPr="000A66E2">
              <w:rPr>
                <w:sz w:val="24"/>
                <w:szCs w:val="24"/>
              </w:rPr>
              <w:t>Ермоленко Т. Н.</w:t>
            </w:r>
          </w:p>
        </w:tc>
        <w:tc>
          <w:tcPr>
            <w:tcW w:w="1594" w:type="dxa"/>
          </w:tcPr>
          <w:p w:rsidR="00014E3A" w:rsidRPr="000A66E2" w:rsidRDefault="00014E3A" w:rsidP="000A66E2">
            <w:pPr>
              <w:spacing w:line="276" w:lineRule="auto"/>
              <w:rPr>
                <w:sz w:val="24"/>
                <w:szCs w:val="24"/>
              </w:rPr>
            </w:pPr>
            <w:r w:rsidRPr="000A66E2">
              <w:rPr>
                <w:sz w:val="24"/>
                <w:szCs w:val="24"/>
              </w:rPr>
              <w:t>Межпредметный</w:t>
            </w:r>
          </w:p>
        </w:tc>
        <w:tc>
          <w:tcPr>
            <w:tcW w:w="2126" w:type="dxa"/>
          </w:tcPr>
          <w:p w:rsidR="00014E3A" w:rsidRPr="000A66E2" w:rsidRDefault="00014E3A" w:rsidP="000A66E2">
            <w:pPr>
              <w:spacing w:line="276" w:lineRule="auto"/>
              <w:rPr>
                <w:sz w:val="24"/>
                <w:szCs w:val="24"/>
              </w:rPr>
            </w:pPr>
            <w:r w:rsidRPr="000A66E2">
              <w:rPr>
                <w:sz w:val="24"/>
                <w:szCs w:val="24"/>
              </w:rPr>
              <w:t>Леонардо</w:t>
            </w:r>
          </w:p>
        </w:tc>
        <w:tc>
          <w:tcPr>
            <w:tcW w:w="1701" w:type="dxa"/>
          </w:tcPr>
          <w:p w:rsidR="00014E3A" w:rsidRPr="000A66E2" w:rsidRDefault="00014E3A" w:rsidP="000A66E2">
            <w:pPr>
              <w:spacing w:line="276" w:lineRule="auto"/>
              <w:rPr>
                <w:sz w:val="24"/>
                <w:szCs w:val="24"/>
              </w:rPr>
            </w:pPr>
            <w:r w:rsidRPr="000A66E2">
              <w:rPr>
                <w:sz w:val="24"/>
                <w:szCs w:val="24"/>
              </w:rPr>
              <w:t>Всероссийский</w:t>
            </w:r>
          </w:p>
        </w:tc>
        <w:tc>
          <w:tcPr>
            <w:tcW w:w="1134" w:type="dxa"/>
          </w:tcPr>
          <w:p w:rsidR="00014E3A" w:rsidRPr="000A66E2" w:rsidRDefault="00014E3A" w:rsidP="000A66E2">
            <w:pPr>
              <w:spacing w:line="276" w:lineRule="auto"/>
              <w:rPr>
                <w:sz w:val="24"/>
                <w:szCs w:val="24"/>
              </w:rPr>
            </w:pPr>
            <w:r w:rsidRPr="000A66E2">
              <w:rPr>
                <w:sz w:val="24"/>
                <w:szCs w:val="24"/>
              </w:rPr>
              <w:t>60</w:t>
            </w:r>
          </w:p>
        </w:tc>
        <w:tc>
          <w:tcPr>
            <w:tcW w:w="1701" w:type="dxa"/>
          </w:tcPr>
          <w:p w:rsidR="00014E3A" w:rsidRPr="000A66E2" w:rsidRDefault="00014E3A" w:rsidP="000A66E2">
            <w:pPr>
              <w:spacing w:line="276" w:lineRule="auto"/>
              <w:rPr>
                <w:sz w:val="24"/>
                <w:szCs w:val="24"/>
              </w:rPr>
            </w:pPr>
            <w:r w:rsidRPr="000A66E2">
              <w:rPr>
                <w:sz w:val="24"/>
                <w:szCs w:val="24"/>
              </w:rPr>
              <w:t>Победитель – 1 чел</w:t>
            </w:r>
          </w:p>
          <w:p w:rsidR="00014E3A" w:rsidRPr="000A66E2" w:rsidRDefault="00014E3A" w:rsidP="000A66E2">
            <w:pPr>
              <w:spacing w:line="276" w:lineRule="auto"/>
              <w:rPr>
                <w:sz w:val="24"/>
                <w:szCs w:val="24"/>
              </w:rPr>
            </w:pPr>
            <w:r w:rsidRPr="000A66E2">
              <w:rPr>
                <w:sz w:val="24"/>
                <w:szCs w:val="24"/>
              </w:rPr>
              <w:t>Призер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Цыбизова С. А.</w:t>
            </w:r>
          </w:p>
          <w:p w:rsidR="00014E3A" w:rsidRPr="000A66E2" w:rsidRDefault="00014E3A" w:rsidP="000A66E2">
            <w:pPr>
              <w:spacing w:line="276" w:lineRule="auto"/>
              <w:rPr>
                <w:sz w:val="24"/>
                <w:szCs w:val="24"/>
              </w:rPr>
            </w:pPr>
            <w:r w:rsidRPr="000A66E2">
              <w:rPr>
                <w:sz w:val="24"/>
                <w:szCs w:val="24"/>
              </w:rPr>
              <w:t>Кильдяева Е. В.</w:t>
            </w:r>
          </w:p>
        </w:tc>
        <w:tc>
          <w:tcPr>
            <w:tcW w:w="1594" w:type="dxa"/>
          </w:tcPr>
          <w:p w:rsidR="00014E3A" w:rsidRPr="000A66E2" w:rsidRDefault="00014E3A" w:rsidP="000A66E2">
            <w:pPr>
              <w:spacing w:line="276" w:lineRule="auto"/>
              <w:rPr>
                <w:sz w:val="24"/>
                <w:szCs w:val="24"/>
              </w:rPr>
            </w:pPr>
            <w:r w:rsidRPr="000A66E2">
              <w:rPr>
                <w:sz w:val="24"/>
                <w:szCs w:val="24"/>
              </w:rPr>
              <w:t>Межпредметный</w:t>
            </w:r>
          </w:p>
        </w:tc>
        <w:tc>
          <w:tcPr>
            <w:tcW w:w="2126" w:type="dxa"/>
          </w:tcPr>
          <w:p w:rsidR="00014E3A" w:rsidRPr="000A66E2" w:rsidRDefault="00014E3A" w:rsidP="000A66E2">
            <w:pPr>
              <w:spacing w:line="276" w:lineRule="auto"/>
              <w:rPr>
                <w:sz w:val="24"/>
                <w:szCs w:val="24"/>
              </w:rPr>
            </w:pPr>
            <w:r w:rsidRPr="000A66E2">
              <w:rPr>
                <w:sz w:val="24"/>
                <w:szCs w:val="24"/>
              </w:rPr>
              <w:t>Фактор роста</w:t>
            </w:r>
          </w:p>
          <w:p w:rsidR="00014E3A" w:rsidRPr="000A66E2" w:rsidRDefault="00014E3A" w:rsidP="000A66E2">
            <w:pPr>
              <w:spacing w:line="276" w:lineRule="auto"/>
              <w:rPr>
                <w:sz w:val="24"/>
                <w:szCs w:val="24"/>
              </w:rPr>
            </w:pPr>
            <w:r w:rsidRPr="000A66E2">
              <w:rPr>
                <w:sz w:val="24"/>
                <w:szCs w:val="24"/>
              </w:rPr>
              <w:t>Крестики-нолики</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15</w:t>
            </w:r>
          </w:p>
        </w:tc>
        <w:tc>
          <w:tcPr>
            <w:tcW w:w="1701" w:type="dxa"/>
          </w:tcPr>
          <w:p w:rsidR="00014E3A" w:rsidRPr="000A66E2" w:rsidRDefault="00014E3A" w:rsidP="000A66E2">
            <w:pPr>
              <w:spacing w:line="276" w:lineRule="auto"/>
              <w:rPr>
                <w:sz w:val="24"/>
                <w:szCs w:val="24"/>
              </w:rPr>
            </w:pPr>
            <w:r w:rsidRPr="000A66E2">
              <w:rPr>
                <w:sz w:val="24"/>
                <w:szCs w:val="24"/>
              </w:rPr>
              <w:t>1 место – 3 чел</w:t>
            </w:r>
          </w:p>
          <w:p w:rsidR="00014E3A" w:rsidRPr="000A66E2" w:rsidRDefault="00014E3A" w:rsidP="000A66E2">
            <w:pPr>
              <w:spacing w:line="276" w:lineRule="auto"/>
              <w:rPr>
                <w:sz w:val="24"/>
                <w:szCs w:val="24"/>
              </w:rPr>
            </w:pPr>
            <w:r w:rsidRPr="000A66E2">
              <w:rPr>
                <w:sz w:val="24"/>
                <w:szCs w:val="24"/>
              </w:rPr>
              <w:t>2 место – 4 чел.</w:t>
            </w:r>
          </w:p>
          <w:p w:rsidR="00014E3A" w:rsidRPr="000A66E2" w:rsidRDefault="00014E3A" w:rsidP="000A66E2">
            <w:pPr>
              <w:spacing w:line="276" w:lineRule="auto"/>
              <w:rPr>
                <w:sz w:val="24"/>
                <w:szCs w:val="24"/>
              </w:rPr>
            </w:pPr>
            <w:r w:rsidRPr="000A66E2">
              <w:rPr>
                <w:sz w:val="24"/>
                <w:szCs w:val="24"/>
              </w:rPr>
              <w:t>3 место –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Уркунова В. П.</w:t>
            </w:r>
          </w:p>
        </w:tc>
        <w:tc>
          <w:tcPr>
            <w:tcW w:w="1594" w:type="dxa"/>
          </w:tcPr>
          <w:p w:rsidR="00014E3A" w:rsidRPr="000A66E2" w:rsidRDefault="00014E3A" w:rsidP="000A66E2">
            <w:pPr>
              <w:spacing w:line="276" w:lineRule="auto"/>
              <w:rPr>
                <w:sz w:val="24"/>
                <w:szCs w:val="24"/>
              </w:rPr>
            </w:pPr>
            <w:r w:rsidRPr="000A66E2">
              <w:rPr>
                <w:sz w:val="24"/>
                <w:szCs w:val="24"/>
              </w:rPr>
              <w:t>Русский язык</w:t>
            </w:r>
          </w:p>
        </w:tc>
        <w:tc>
          <w:tcPr>
            <w:tcW w:w="2126" w:type="dxa"/>
          </w:tcPr>
          <w:p w:rsidR="00014E3A" w:rsidRPr="000A66E2" w:rsidRDefault="00014E3A" w:rsidP="000A66E2">
            <w:pPr>
              <w:spacing w:line="276" w:lineRule="auto"/>
              <w:rPr>
                <w:sz w:val="24"/>
                <w:szCs w:val="24"/>
              </w:rPr>
            </w:pPr>
            <w:r w:rsidRPr="000A66E2">
              <w:rPr>
                <w:sz w:val="24"/>
                <w:szCs w:val="24"/>
              </w:rPr>
              <w:t>Открытая российская интернет олимпиада</w:t>
            </w:r>
          </w:p>
        </w:tc>
        <w:tc>
          <w:tcPr>
            <w:tcW w:w="1701" w:type="dxa"/>
          </w:tcPr>
          <w:p w:rsidR="00014E3A" w:rsidRPr="000A66E2" w:rsidRDefault="00014E3A" w:rsidP="000A66E2">
            <w:pPr>
              <w:spacing w:line="276" w:lineRule="auto"/>
              <w:rPr>
                <w:sz w:val="24"/>
                <w:szCs w:val="24"/>
              </w:rPr>
            </w:pPr>
            <w:r w:rsidRPr="000A66E2">
              <w:rPr>
                <w:sz w:val="24"/>
                <w:szCs w:val="24"/>
              </w:rPr>
              <w:t>Всероссийский</w:t>
            </w:r>
          </w:p>
        </w:tc>
        <w:tc>
          <w:tcPr>
            <w:tcW w:w="1134" w:type="dxa"/>
          </w:tcPr>
          <w:p w:rsidR="00014E3A" w:rsidRPr="000A66E2" w:rsidRDefault="00014E3A" w:rsidP="000A66E2">
            <w:pPr>
              <w:spacing w:line="276" w:lineRule="auto"/>
              <w:rPr>
                <w:sz w:val="24"/>
                <w:szCs w:val="24"/>
              </w:rPr>
            </w:pPr>
            <w:r w:rsidRPr="000A66E2">
              <w:rPr>
                <w:sz w:val="24"/>
                <w:szCs w:val="24"/>
              </w:rPr>
              <w:t>1</w:t>
            </w:r>
          </w:p>
        </w:tc>
        <w:tc>
          <w:tcPr>
            <w:tcW w:w="1701" w:type="dxa"/>
          </w:tcPr>
          <w:p w:rsidR="00014E3A" w:rsidRPr="000A66E2" w:rsidRDefault="00014E3A" w:rsidP="000A66E2">
            <w:pPr>
              <w:spacing w:line="276" w:lineRule="auto"/>
              <w:rPr>
                <w:sz w:val="24"/>
                <w:szCs w:val="24"/>
              </w:rPr>
            </w:pPr>
            <w:r w:rsidRPr="000A66E2">
              <w:rPr>
                <w:sz w:val="24"/>
                <w:szCs w:val="24"/>
              </w:rPr>
              <w:t>2 место – 1 чел</w:t>
            </w:r>
          </w:p>
        </w:tc>
      </w:tr>
      <w:tr w:rsidR="00014E3A" w:rsidRPr="000A66E2" w:rsidTr="00014E3A">
        <w:tc>
          <w:tcPr>
            <w:tcW w:w="1951" w:type="dxa"/>
          </w:tcPr>
          <w:p w:rsidR="00014E3A" w:rsidRPr="000A66E2" w:rsidRDefault="00014E3A" w:rsidP="000A66E2">
            <w:pPr>
              <w:spacing w:line="276" w:lineRule="auto"/>
              <w:rPr>
                <w:sz w:val="24"/>
                <w:szCs w:val="24"/>
              </w:rPr>
            </w:pPr>
          </w:p>
        </w:tc>
        <w:tc>
          <w:tcPr>
            <w:tcW w:w="1594" w:type="dxa"/>
          </w:tcPr>
          <w:p w:rsidR="00014E3A" w:rsidRPr="000A66E2" w:rsidRDefault="00014E3A" w:rsidP="000A66E2">
            <w:pPr>
              <w:spacing w:line="276" w:lineRule="auto"/>
              <w:rPr>
                <w:sz w:val="24"/>
                <w:szCs w:val="24"/>
              </w:rPr>
            </w:pPr>
          </w:p>
        </w:tc>
        <w:tc>
          <w:tcPr>
            <w:tcW w:w="2126" w:type="dxa"/>
          </w:tcPr>
          <w:p w:rsidR="00014E3A" w:rsidRPr="000A66E2" w:rsidRDefault="00014E3A" w:rsidP="000A66E2">
            <w:pPr>
              <w:spacing w:line="276" w:lineRule="auto"/>
              <w:rPr>
                <w:sz w:val="24"/>
                <w:szCs w:val="24"/>
              </w:rPr>
            </w:pPr>
          </w:p>
        </w:tc>
        <w:tc>
          <w:tcPr>
            <w:tcW w:w="1701" w:type="dxa"/>
          </w:tcPr>
          <w:p w:rsidR="00014E3A" w:rsidRPr="000A66E2" w:rsidRDefault="00014E3A" w:rsidP="000A66E2">
            <w:pPr>
              <w:spacing w:line="276" w:lineRule="auto"/>
              <w:rPr>
                <w:sz w:val="24"/>
                <w:szCs w:val="24"/>
              </w:rPr>
            </w:pPr>
          </w:p>
        </w:tc>
        <w:tc>
          <w:tcPr>
            <w:tcW w:w="1134" w:type="dxa"/>
          </w:tcPr>
          <w:p w:rsidR="00014E3A" w:rsidRPr="000A66E2" w:rsidRDefault="00014E3A" w:rsidP="000A66E2">
            <w:pPr>
              <w:spacing w:line="276" w:lineRule="auto"/>
              <w:rPr>
                <w:sz w:val="24"/>
                <w:szCs w:val="24"/>
              </w:rPr>
            </w:pPr>
          </w:p>
        </w:tc>
        <w:tc>
          <w:tcPr>
            <w:tcW w:w="1701" w:type="dxa"/>
          </w:tcPr>
          <w:p w:rsidR="00014E3A" w:rsidRPr="000A66E2" w:rsidRDefault="00014E3A" w:rsidP="000A66E2">
            <w:pPr>
              <w:spacing w:line="276" w:lineRule="auto"/>
              <w:rPr>
                <w:sz w:val="24"/>
                <w:szCs w:val="24"/>
              </w:rPr>
            </w:pP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Цыбизова С. А.</w:t>
            </w:r>
          </w:p>
        </w:tc>
        <w:tc>
          <w:tcPr>
            <w:tcW w:w="1594" w:type="dxa"/>
          </w:tcPr>
          <w:p w:rsidR="00014E3A" w:rsidRPr="000A66E2" w:rsidRDefault="00014E3A" w:rsidP="000A66E2">
            <w:pPr>
              <w:spacing w:line="276" w:lineRule="auto"/>
              <w:rPr>
                <w:sz w:val="24"/>
                <w:szCs w:val="24"/>
              </w:rPr>
            </w:pPr>
            <w:r w:rsidRPr="000A66E2">
              <w:rPr>
                <w:sz w:val="24"/>
                <w:szCs w:val="24"/>
              </w:rPr>
              <w:t>Межпредметный</w:t>
            </w:r>
          </w:p>
        </w:tc>
        <w:tc>
          <w:tcPr>
            <w:tcW w:w="2126" w:type="dxa"/>
          </w:tcPr>
          <w:p w:rsidR="00014E3A" w:rsidRPr="000A66E2" w:rsidRDefault="00014E3A" w:rsidP="000A66E2">
            <w:pPr>
              <w:spacing w:line="276" w:lineRule="auto"/>
              <w:rPr>
                <w:sz w:val="24"/>
                <w:szCs w:val="24"/>
              </w:rPr>
            </w:pPr>
            <w:r w:rsidRPr="000A66E2">
              <w:rPr>
                <w:sz w:val="24"/>
                <w:szCs w:val="24"/>
              </w:rPr>
              <w:t>Фактор роста</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2</w:t>
            </w:r>
          </w:p>
        </w:tc>
        <w:tc>
          <w:tcPr>
            <w:tcW w:w="1701" w:type="dxa"/>
          </w:tcPr>
          <w:p w:rsidR="00014E3A" w:rsidRPr="000A66E2" w:rsidRDefault="00014E3A" w:rsidP="000A66E2">
            <w:pPr>
              <w:spacing w:line="276" w:lineRule="auto"/>
              <w:rPr>
                <w:sz w:val="24"/>
                <w:szCs w:val="24"/>
              </w:rPr>
            </w:pPr>
            <w:r w:rsidRPr="000A66E2">
              <w:rPr>
                <w:sz w:val="24"/>
                <w:szCs w:val="24"/>
              </w:rPr>
              <w:t>участие</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Нормайкина И. Н.</w:t>
            </w:r>
          </w:p>
        </w:tc>
        <w:tc>
          <w:tcPr>
            <w:tcW w:w="1594" w:type="dxa"/>
          </w:tcPr>
          <w:p w:rsidR="00014E3A" w:rsidRPr="000A66E2" w:rsidRDefault="00014E3A" w:rsidP="000A66E2">
            <w:pPr>
              <w:spacing w:line="276" w:lineRule="auto"/>
              <w:rPr>
                <w:sz w:val="24"/>
                <w:szCs w:val="24"/>
              </w:rPr>
            </w:pPr>
            <w:r w:rsidRPr="000A66E2">
              <w:rPr>
                <w:sz w:val="24"/>
                <w:szCs w:val="24"/>
              </w:rPr>
              <w:t>Химия</w:t>
            </w:r>
          </w:p>
        </w:tc>
        <w:tc>
          <w:tcPr>
            <w:tcW w:w="2126" w:type="dxa"/>
          </w:tcPr>
          <w:p w:rsidR="00014E3A" w:rsidRPr="000A66E2" w:rsidRDefault="00014E3A" w:rsidP="000A66E2">
            <w:pPr>
              <w:spacing w:line="276" w:lineRule="auto"/>
              <w:rPr>
                <w:sz w:val="24"/>
                <w:szCs w:val="24"/>
              </w:rPr>
            </w:pPr>
            <w:r w:rsidRPr="000A66E2">
              <w:rPr>
                <w:sz w:val="24"/>
                <w:szCs w:val="24"/>
              </w:rPr>
              <w:t>Видеоурок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16</w:t>
            </w:r>
          </w:p>
        </w:tc>
        <w:tc>
          <w:tcPr>
            <w:tcW w:w="1701" w:type="dxa"/>
          </w:tcPr>
          <w:p w:rsidR="00014E3A" w:rsidRPr="000A66E2" w:rsidRDefault="00014E3A" w:rsidP="000A66E2">
            <w:pPr>
              <w:spacing w:line="276" w:lineRule="auto"/>
              <w:rPr>
                <w:sz w:val="24"/>
                <w:szCs w:val="24"/>
              </w:rPr>
            </w:pPr>
            <w:r w:rsidRPr="000A66E2">
              <w:rPr>
                <w:sz w:val="24"/>
                <w:szCs w:val="24"/>
              </w:rPr>
              <w:t>1 место -7 чел</w:t>
            </w:r>
          </w:p>
          <w:p w:rsidR="00014E3A" w:rsidRPr="000A66E2" w:rsidRDefault="00014E3A" w:rsidP="000A66E2">
            <w:pPr>
              <w:spacing w:line="276" w:lineRule="auto"/>
              <w:rPr>
                <w:sz w:val="24"/>
                <w:szCs w:val="24"/>
              </w:rPr>
            </w:pPr>
            <w:r w:rsidRPr="000A66E2">
              <w:rPr>
                <w:sz w:val="24"/>
                <w:szCs w:val="24"/>
              </w:rPr>
              <w:t>2 место- 2 место</w:t>
            </w:r>
          </w:p>
          <w:p w:rsidR="00014E3A" w:rsidRPr="000A66E2" w:rsidRDefault="00014E3A" w:rsidP="000A66E2">
            <w:pPr>
              <w:spacing w:line="276" w:lineRule="auto"/>
              <w:rPr>
                <w:sz w:val="24"/>
                <w:szCs w:val="24"/>
              </w:rPr>
            </w:pPr>
            <w:r w:rsidRPr="000A66E2">
              <w:rPr>
                <w:sz w:val="24"/>
                <w:szCs w:val="24"/>
              </w:rPr>
              <w:t>3 место – 4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Железнякова М. В.</w:t>
            </w:r>
          </w:p>
        </w:tc>
        <w:tc>
          <w:tcPr>
            <w:tcW w:w="1594" w:type="dxa"/>
          </w:tcPr>
          <w:p w:rsidR="00014E3A" w:rsidRPr="000A66E2" w:rsidRDefault="00014E3A" w:rsidP="000A66E2">
            <w:pPr>
              <w:spacing w:line="276" w:lineRule="auto"/>
              <w:rPr>
                <w:sz w:val="24"/>
                <w:szCs w:val="24"/>
              </w:rPr>
            </w:pPr>
            <w:r w:rsidRPr="000A66E2">
              <w:rPr>
                <w:sz w:val="24"/>
                <w:szCs w:val="24"/>
              </w:rPr>
              <w:t>Математика</w:t>
            </w:r>
          </w:p>
        </w:tc>
        <w:tc>
          <w:tcPr>
            <w:tcW w:w="2126" w:type="dxa"/>
          </w:tcPr>
          <w:p w:rsidR="00014E3A" w:rsidRPr="000A66E2" w:rsidRDefault="00014E3A" w:rsidP="000A66E2">
            <w:pPr>
              <w:spacing w:line="276" w:lineRule="auto"/>
              <w:rPr>
                <w:sz w:val="24"/>
                <w:szCs w:val="24"/>
              </w:rPr>
            </w:pPr>
            <w:r w:rsidRPr="000A66E2">
              <w:rPr>
                <w:sz w:val="24"/>
                <w:szCs w:val="24"/>
              </w:rPr>
              <w:t>Новый 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13</w:t>
            </w:r>
          </w:p>
        </w:tc>
        <w:tc>
          <w:tcPr>
            <w:tcW w:w="1701" w:type="dxa"/>
          </w:tcPr>
          <w:p w:rsidR="00014E3A" w:rsidRPr="000A66E2" w:rsidRDefault="00014E3A" w:rsidP="000A66E2">
            <w:pPr>
              <w:spacing w:line="276" w:lineRule="auto"/>
              <w:rPr>
                <w:sz w:val="24"/>
                <w:szCs w:val="24"/>
              </w:rPr>
            </w:pPr>
            <w:r w:rsidRPr="000A66E2">
              <w:rPr>
                <w:sz w:val="24"/>
                <w:szCs w:val="24"/>
              </w:rPr>
              <w:t>1 место – 2 чел</w:t>
            </w:r>
          </w:p>
          <w:p w:rsidR="00014E3A" w:rsidRPr="000A66E2" w:rsidRDefault="00014E3A" w:rsidP="000A66E2">
            <w:pPr>
              <w:spacing w:line="276" w:lineRule="auto"/>
              <w:rPr>
                <w:sz w:val="24"/>
                <w:szCs w:val="24"/>
              </w:rPr>
            </w:pPr>
            <w:r w:rsidRPr="000A66E2">
              <w:rPr>
                <w:sz w:val="24"/>
                <w:szCs w:val="24"/>
              </w:rPr>
              <w:t>2 место – 4 чел</w:t>
            </w:r>
          </w:p>
          <w:p w:rsidR="00014E3A" w:rsidRPr="000A66E2" w:rsidRDefault="00014E3A" w:rsidP="000A66E2">
            <w:pPr>
              <w:spacing w:line="276" w:lineRule="auto"/>
              <w:rPr>
                <w:sz w:val="24"/>
                <w:szCs w:val="24"/>
              </w:rPr>
            </w:pPr>
            <w:r w:rsidRPr="000A66E2">
              <w:rPr>
                <w:sz w:val="24"/>
                <w:szCs w:val="24"/>
              </w:rPr>
              <w:t>3 место -2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Железнякова М. В.</w:t>
            </w:r>
          </w:p>
        </w:tc>
        <w:tc>
          <w:tcPr>
            <w:tcW w:w="1594" w:type="dxa"/>
          </w:tcPr>
          <w:p w:rsidR="00014E3A" w:rsidRPr="000A66E2" w:rsidRDefault="00014E3A" w:rsidP="000A66E2">
            <w:pPr>
              <w:spacing w:line="276" w:lineRule="auto"/>
              <w:rPr>
                <w:sz w:val="24"/>
                <w:szCs w:val="24"/>
              </w:rPr>
            </w:pPr>
            <w:r w:rsidRPr="000A66E2">
              <w:rPr>
                <w:sz w:val="24"/>
                <w:szCs w:val="24"/>
              </w:rPr>
              <w:t>Русский язык</w:t>
            </w:r>
          </w:p>
        </w:tc>
        <w:tc>
          <w:tcPr>
            <w:tcW w:w="2126" w:type="dxa"/>
          </w:tcPr>
          <w:p w:rsidR="00014E3A" w:rsidRPr="000A66E2" w:rsidRDefault="00014E3A" w:rsidP="000A66E2">
            <w:pPr>
              <w:spacing w:line="276" w:lineRule="auto"/>
              <w:rPr>
                <w:sz w:val="24"/>
                <w:szCs w:val="24"/>
              </w:rPr>
            </w:pPr>
            <w:r w:rsidRPr="000A66E2">
              <w:rPr>
                <w:sz w:val="24"/>
                <w:szCs w:val="24"/>
              </w:rPr>
              <w:t>Новый 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5</w:t>
            </w:r>
          </w:p>
        </w:tc>
        <w:tc>
          <w:tcPr>
            <w:tcW w:w="1701" w:type="dxa"/>
          </w:tcPr>
          <w:p w:rsidR="00014E3A" w:rsidRPr="000A66E2" w:rsidRDefault="00014E3A" w:rsidP="000A66E2">
            <w:pPr>
              <w:spacing w:line="276" w:lineRule="auto"/>
              <w:rPr>
                <w:sz w:val="24"/>
                <w:szCs w:val="24"/>
              </w:rPr>
            </w:pPr>
            <w:r w:rsidRPr="000A66E2">
              <w:rPr>
                <w:sz w:val="24"/>
                <w:szCs w:val="24"/>
              </w:rPr>
              <w:t>1 место – 1чел</w:t>
            </w:r>
          </w:p>
          <w:p w:rsidR="00014E3A" w:rsidRPr="000A66E2" w:rsidRDefault="00014E3A" w:rsidP="000A66E2">
            <w:pPr>
              <w:spacing w:line="276" w:lineRule="auto"/>
              <w:rPr>
                <w:sz w:val="24"/>
                <w:szCs w:val="24"/>
              </w:rPr>
            </w:pPr>
            <w:r w:rsidRPr="000A66E2">
              <w:rPr>
                <w:sz w:val="24"/>
                <w:szCs w:val="24"/>
              </w:rPr>
              <w:t>2 место – 1 чел</w:t>
            </w:r>
          </w:p>
          <w:p w:rsidR="00014E3A" w:rsidRPr="000A66E2" w:rsidRDefault="00014E3A" w:rsidP="000A66E2">
            <w:pPr>
              <w:spacing w:line="276" w:lineRule="auto"/>
              <w:rPr>
                <w:sz w:val="24"/>
                <w:szCs w:val="24"/>
              </w:rPr>
            </w:pPr>
            <w:r w:rsidRPr="000A66E2">
              <w:rPr>
                <w:sz w:val="24"/>
                <w:szCs w:val="24"/>
              </w:rPr>
              <w:t>3 место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Карпова М. В.</w:t>
            </w:r>
          </w:p>
        </w:tc>
        <w:tc>
          <w:tcPr>
            <w:tcW w:w="1594" w:type="dxa"/>
          </w:tcPr>
          <w:p w:rsidR="00014E3A" w:rsidRPr="000A66E2" w:rsidRDefault="00014E3A" w:rsidP="000A66E2">
            <w:pPr>
              <w:spacing w:line="276" w:lineRule="auto"/>
              <w:rPr>
                <w:sz w:val="24"/>
                <w:szCs w:val="24"/>
              </w:rPr>
            </w:pPr>
            <w:r w:rsidRPr="000A66E2">
              <w:rPr>
                <w:sz w:val="24"/>
                <w:szCs w:val="24"/>
              </w:rPr>
              <w:t>Английский язык</w:t>
            </w:r>
          </w:p>
        </w:tc>
        <w:tc>
          <w:tcPr>
            <w:tcW w:w="2126" w:type="dxa"/>
          </w:tcPr>
          <w:p w:rsidR="00014E3A" w:rsidRPr="000A66E2" w:rsidRDefault="00014E3A" w:rsidP="000A66E2">
            <w:pPr>
              <w:spacing w:line="276" w:lineRule="auto"/>
              <w:rPr>
                <w:sz w:val="24"/>
                <w:szCs w:val="24"/>
              </w:rPr>
            </w:pPr>
            <w:r w:rsidRPr="000A66E2">
              <w:rPr>
                <w:sz w:val="24"/>
                <w:szCs w:val="24"/>
              </w:rPr>
              <w:t>Покори Воробьевы горы</w:t>
            </w:r>
          </w:p>
        </w:tc>
        <w:tc>
          <w:tcPr>
            <w:tcW w:w="1701" w:type="dxa"/>
          </w:tcPr>
          <w:p w:rsidR="00014E3A" w:rsidRPr="000A66E2" w:rsidRDefault="00014E3A" w:rsidP="000A66E2">
            <w:pPr>
              <w:spacing w:line="276" w:lineRule="auto"/>
              <w:rPr>
                <w:sz w:val="24"/>
                <w:szCs w:val="24"/>
              </w:rPr>
            </w:pPr>
            <w:r w:rsidRPr="000A66E2">
              <w:rPr>
                <w:sz w:val="24"/>
                <w:szCs w:val="24"/>
              </w:rPr>
              <w:t>Всероссийский</w:t>
            </w:r>
          </w:p>
        </w:tc>
        <w:tc>
          <w:tcPr>
            <w:tcW w:w="1134" w:type="dxa"/>
          </w:tcPr>
          <w:p w:rsidR="00014E3A" w:rsidRPr="000A66E2" w:rsidRDefault="00014E3A" w:rsidP="000A66E2">
            <w:pPr>
              <w:spacing w:line="276" w:lineRule="auto"/>
              <w:rPr>
                <w:sz w:val="24"/>
                <w:szCs w:val="24"/>
              </w:rPr>
            </w:pPr>
            <w:r w:rsidRPr="000A66E2">
              <w:rPr>
                <w:sz w:val="24"/>
                <w:szCs w:val="24"/>
              </w:rPr>
              <w:t>1</w:t>
            </w:r>
          </w:p>
        </w:tc>
        <w:tc>
          <w:tcPr>
            <w:tcW w:w="1701" w:type="dxa"/>
          </w:tcPr>
          <w:p w:rsidR="00014E3A" w:rsidRPr="000A66E2" w:rsidRDefault="00014E3A" w:rsidP="000A66E2">
            <w:pPr>
              <w:spacing w:line="276" w:lineRule="auto"/>
              <w:rPr>
                <w:sz w:val="24"/>
                <w:szCs w:val="24"/>
              </w:rPr>
            </w:pPr>
            <w:r w:rsidRPr="000A66E2">
              <w:rPr>
                <w:sz w:val="24"/>
                <w:szCs w:val="24"/>
              </w:rPr>
              <w:t>участие</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Назаркина Ю. Е.</w:t>
            </w:r>
          </w:p>
        </w:tc>
        <w:tc>
          <w:tcPr>
            <w:tcW w:w="1594" w:type="dxa"/>
          </w:tcPr>
          <w:p w:rsidR="00014E3A" w:rsidRPr="000A66E2" w:rsidRDefault="00014E3A" w:rsidP="000A66E2">
            <w:pPr>
              <w:spacing w:line="276" w:lineRule="auto"/>
              <w:rPr>
                <w:sz w:val="24"/>
                <w:szCs w:val="24"/>
              </w:rPr>
            </w:pPr>
            <w:r w:rsidRPr="000A66E2">
              <w:rPr>
                <w:sz w:val="24"/>
                <w:szCs w:val="24"/>
              </w:rPr>
              <w:t>Русский язык</w:t>
            </w:r>
          </w:p>
        </w:tc>
        <w:tc>
          <w:tcPr>
            <w:tcW w:w="2126" w:type="dxa"/>
          </w:tcPr>
          <w:p w:rsidR="00014E3A" w:rsidRPr="000A66E2" w:rsidRDefault="00014E3A" w:rsidP="000A66E2">
            <w:pPr>
              <w:spacing w:line="276" w:lineRule="auto"/>
              <w:rPr>
                <w:sz w:val="24"/>
                <w:szCs w:val="24"/>
              </w:rPr>
            </w:pPr>
            <w:r w:rsidRPr="000A66E2">
              <w:rPr>
                <w:sz w:val="24"/>
                <w:szCs w:val="24"/>
              </w:rPr>
              <w:t>МИОП Лидер</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w:t>
            </w:r>
          </w:p>
        </w:tc>
        <w:tc>
          <w:tcPr>
            <w:tcW w:w="1701" w:type="dxa"/>
          </w:tcPr>
          <w:p w:rsidR="00014E3A" w:rsidRPr="000A66E2" w:rsidRDefault="00014E3A" w:rsidP="000A66E2">
            <w:pPr>
              <w:spacing w:line="276" w:lineRule="auto"/>
              <w:rPr>
                <w:sz w:val="24"/>
                <w:szCs w:val="24"/>
              </w:rPr>
            </w:pPr>
            <w:r w:rsidRPr="000A66E2">
              <w:rPr>
                <w:sz w:val="24"/>
                <w:szCs w:val="24"/>
              </w:rPr>
              <w:t>1 место – 1</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Ялыгина Н. В.</w:t>
            </w:r>
          </w:p>
        </w:tc>
        <w:tc>
          <w:tcPr>
            <w:tcW w:w="1594" w:type="dxa"/>
          </w:tcPr>
          <w:p w:rsidR="00014E3A" w:rsidRPr="000A66E2" w:rsidRDefault="00014E3A" w:rsidP="000A66E2">
            <w:pPr>
              <w:spacing w:line="276" w:lineRule="auto"/>
              <w:rPr>
                <w:sz w:val="24"/>
                <w:szCs w:val="24"/>
              </w:rPr>
            </w:pPr>
            <w:r w:rsidRPr="000A66E2">
              <w:rPr>
                <w:sz w:val="24"/>
                <w:szCs w:val="24"/>
              </w:rPr>
              <w:t>Физика</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w:t>
            </w:r>
            <w:r w:rsidRPr="000A66E2">
              <w:rPr>
                <w:sz w:val="24"/>
                <w:szCs w:val="24"/>
              </w:rPr>
              <w:lastRenderedPageBreak/>
              <w:t>ый</w:t>
            </w:r>
          </w:p>
        </w:tc>
        <w:tc>
          <w:tcPr>
            <w:tcW w:w="1134" w:type="dxa"/>
          </w:tcPr>
          <w:p w:rsidR="00014E3A" w:rsidRPr="000A66E2" w:rsidRDefault="00014E3A" w:rsidP="000A66E2">
            <w:pPr>
              <w:spacing w:line="276" w:lineRule="auto"/>
              <w:rPr>
                <w:sz w:val="24"/>
                <w:szCs w:val="24"/>
              </w:rPr>
            </w:pPr>
            <w:r w:rsidRPr="000A66E2">
              <w:rPr>
                <w:sz w:val="24"/>
                <w:szCs w:val="24"/>
              </w:rPr>
              <w:lastRenderedPageBreak/>
              <w:t>21</w:t>
            </w:r>
          </w:p>
        </w:tc>
        <w:tc>
          <w:tcPr>
            <w:tcW w:w="1701" w:type="dxa"/>
          </w:tcPr>
          <w:p w:rsidR="00014E3A" w:rsidRPr="000A66E2" w:rsidRDefault="00014E3A" w:rsidP="000A66E2">
            <w:pPr>
              <w:spacing w:line="276" w:lineRule="auto"/>
              <w:rPr>
                <w:sz w:val="24"/>
                <w:szCs w:val="24"/>
              </w:rPr>
            </w:pPr>
            <w:r w:rsidRPr="000A66E2">
              <w:rPr>
                <w:sz w:val="24"/>
                <w:szCs w:val="24"/>
              </w:rPr>
              <w:t xml:space="preserve">1 место – 9 </w:t>
            </w:r>
            <w:r w:rsidRPr="000A66E2">
              <w:rPr>
                <w:sz w:val="24"/>
                <w:szCs w:val="24"/>
              </w:rPr>
              <w:lastRenderedPageBreak/>
              <w:t>чел</w:t>
            </w:r>
          </w:p>
          <w:p w:rsidR="00014E3A" w:rsidRPr="000A66E2" w:rsidRDefault="00014E3A" w:rsidP="000A66E2">
            <w:pPr>
              <w:spacing w:line="276" w:lineRule="auto"/>
              <w:rPr>
                <w:sz w:val="24"/>
                <w:szCs w:val="24"/>
              </w:rPr>
            </w:pPr>
            <w:r w:rsidRPr="000A66E2">
              <w:rPr>
                <w:sz w:val="24"/>
                <w:szCs w:val="24"/>
              </w:rPr>
              <w:t>2 место – 5 чел</w:t>
            </w:r>
          </w:p>
          <w:p w:rsidR="00014E3A" w:rsidRPr="000A66E2" w:rsidRDefault="00014E3A" w:rsidP="000A66E2">
            <w:pPr>
              <w:spacing w:line="276" w:lineRule="auto"/>
              <w:rPr>
                <w:sz w:val="24"/>
                <w:szCs w:val="24"/>
              </w:rPr>
            </w:pPr>
            <w:r w:rsidRPr="000A66E2">
              <w:rPr>
                <w:sz w:val="24"/>
                <w:szCs w:val="24"/>
              </w:rPr>
              <w:t>3 место –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lastRenderedPageBreak/>
              <w:t>Цыбизова С. А.</w:t>
            </w:r>
          </w:p>
        </w:tc>
        <w:tc>
          <w:tcPr>
            <w:tcW w:w="1594" w:type="dxa"/>
          </w:tcPr>
          <w:p w:rsidR="00014E3A" w:rsidRPr="000A66E2" w:rsidRDefault="00014E3A" w:rsidP="000A66E2">
            <w:pPr>
              <w:spacing w:line="276" w:lineRule="auto"/>
              <w:rPr>
                <w:sz w:val="24"/>
                <w:szCs w:val="24"/>
              </w:rPr>
            </w:pPr>
            <w:r w:rsidRPr="000A66E2">
              <w:rPr>
                <w:sz w:val="24"/>
                <w:szCs w:val="24"/>
              </w:rPr>
              <w:t>Межпредметный</w:t>
            </w:r>
          </w:p>
        </w:tc>
        <w:tc>
          <w:tcPr>
            <w:tcW w:w="2126" w:type="dxa"/>
          </w:tcPr>
          <w:p w:rsidR="00014E3A" w:rsidRPr="000A66E2" w:rsidRDefault="00014E3A" w:rsidP="000A66E2">
            <w:pPr>
              <w:spacing w:line="276" w:lineRule="auto"/>
              <w:rPr>
                <w:sz w:val="24"/>
                <w:szCs w:val="24"/>
              </w:rPr>
            </w:pPr>
            <w:r w:rsidRPr="000A66E2">
              <w:rPr>
                <w:sz w:val="24"/>
                <w:szCs w:val="24"/>
              </w:rPr>
              <w:t>Фактор роста</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4</w:t>
            </w:r>
          </w:p>
        </w:tc>
        <w:tc>
          <w:tcPr>
            <w:tcW w:w="1701" w:type="dxa"/>
          </w:tcPr>
          <w:p w:rsidR="00014E3A" w:rsidRPr="000A66E2" w:rsidRDefault="00014E3A" w:rsidP="000A66E2">
            <w:pPr>
              <w:spacing w:line="276" w:lineRule="auto"/>
              <w:rPr>
                <w:sz w:val="24"/>
                <w:szCs w:val="24"/>
              </w:rPr>
            </w:pPr>
            <w:r w:rsidRPr="000A66E2">
              <w:rPr>
                <w:sz w:val="24"/>
                <w:szCs w:val="24"/>
              </w:rPr>
              <w:t>2 место – 1 чел.</w:t>
            </w:r>
          </w:p>
          <w:p w:rsidR="00014E3A" w:rsidRPr="000A66E2" w:rsidRDefault="00014E3A" w:rsidP="000A66E2">
            <w:pPr>
              <w:spacing w:line="276" w:lineRule="auto"/>
              <w:rPr>
                <w:sz w:val="24"/>
                <w:szCs w:val="24"/>
              </w:rPr>
            </w:pPr>
            <w:r w:rsidRPr="000A66E2">
              <w:rPr>
                <w:sz w:val="24"/>
                <w:szCs w:val="24"/>
              </w:rPr>
              <w:t>3 место –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Жигорева А. А.</w:t>
            </w:r>
          </w:p>
        </w:tc>
        <w:tc>
          <w:tcPr>
            <w:tcW w:w="1594" w:type="dxa"/>
          </w:tcPr>
          <w:p w:rsidR="00014E3A" w:rsidRPr="000A66E2" w:rsidRDefault="00014E3A" w:rsidP="000A66E2">
            <w:pPr>
              <w:spacing w:line="276" w:lineRule="auto"/>
              <w:rPr>
                <w:sz w:val="24"/>
                <w:szCs w:val="24"/>
              </w:rPr>
            </w:pPr>
            <w:r w:rsidRPr="000A66E2">
              <w:rPr>
                <w:sz w:val="24"/>
                <w:szCs w:val="24"/>
              </w:rPr>
              <w:t>Математика</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3</w:t>
            </w:r>
          </w:p>
        </w:tc>
        <w:tc>
          <w:tcPr>
            <w:tcW w:w="1701" w:type="dxa"/>
          </w:tcPr>
          <w:p w:rsidR="00014E3A" w:rsidRPr="000A66E2" w:rsidRDefault="00014E3A" w:rsidP="000A66E2">
            <w:pPr>
              <w:spacing w:line="276" w:lineRule="auto"/>
              <w:rPr>
                <w:sz w:val="24"/>
                <w:szCs w:val="24"/>
              </w:rPr>
            </w:pPr>
            <w:r w:rsidRPr="000A66E2">
              <w:rPr>
                <w:sz w:val="24"/>
                <w:szCs w:val="24"/>
              </w:rPr>
              <w:t>2 место – 3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Жигорева А. А.</w:t>
            </w:r>
          </w:p>
        </w:tc>
        <w:tc>
          <w:tcPr>
            <w:tcW w:w="1594" w:type="dxa"/>
          </w:tcPr>
          <w:p w:rsidR="00014E3A" w:rsidRPr="000A66E2" w:rsidRDefault="00014E3A" w:rsidP="000A66E2">
            <w:pPr>
              <w:spacing w:line="276" w:lineRule="auto"/>
              <w:rPr>
                <w:sz w:val="24"/>
                <w:szCs w:val="24"/>
              </w:rPr>
            </w:pPr>
            <w:r w:rsidRPr="000A66E2">
              <w:rPr>
                <w:sz w:val="24"/>
                <w:szCs w:val="24"/>
              </w:rPr>
              <w:t>Окружающий мир</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w:t>
            </w:r>
          </w:p>
        </w:tc>
        <w:tc>
          <w:tcPr>
            <w:tcW w:w="1701" w:type="dxa"/>
          </w:tcPr>
          <w:p w:rsidR="00014E3A" w:rsidRPr="000A66E2" w:rsidRDefault="00014E3A" w:rsidP="000A66E2">
            <w:pPr>
              <w:spacing w:line="276" w:lineRule="auto"/>
              <w:rPr>
                <w:sz w:val="24"/>
                <w:szCs w:val="24"/>
              </w:rPr>
            </w:pPr>
            <w:r w:rsidRPr="000A66E2">
              <w:rPr>
                <w:sz w:val="24"/>
                <w:szCs w:val="24"/>
              </w:rPr>
              <w:t>3 место –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Жигорева А. А.</w:t>
            </w:r>
          </w:p>
        </w:tc>
        <w:tc>
          <w:tcPr>
            <w:tcW w:w="1594" w:type="dxa"/>
          </w:tcPr>
          <w:p w:rsidR="00014E3A" w:rsidRPr="000A66E2" w:rsidRDefault="00014E3A" w:rsidP="000A66E2">
            <w:pPr>
              <w:spacing w:line="276" w:lineRule="auto"/>
              <w:rPr>
                <w:sz w:val="24"/>
                <w:szCs w:val="24"/>
              </w:rPr>
            </w:pPr>
            <w:r w:rsidRPr="000A66E2">
              <w:rPr>
                <w:sz w:val="24"/>
                <w:szCs w:val="24"/>
              </w:rPr>
              <w:t xml:space="preserve">Чтение </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2</w:t>
            </w:r>
          </w:p>
        </w:tc>
        <w:tc>
          <w:tcPr>
            <w:tcW w:w="1701" w:type="dxa"/>
          </w:tcPr>
          <w:p w:rsidR="00014E3A" w:rsidRPr="000A66E2" w:rsidRDefault="00014E3A" w:rsidP="000A66E2">
            <w:pPr>
              <w:spacing w:line="276" w:lineRule="auto"/>
              <w:rPr>
                <w:sz w:val="24"/>
                <w:szCs w:val="24"/>
              </w:rPr>
            </w:pPr>
            <w:r w:rsidRPr="000A66E2">
              <w:rPr>
                <w:sz w:val="24"/>
                <w:szCs w:val="24"/>
              </w:rPr>
              <w:t>участие</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Жигорева А. А.</w:t>
            </w:r>
          </w:p>
        </w:tc>
        <w:tc>
          <w:tcPr>
            <w:tcW w:w="1594" w:type="dxa"/>
          </w:tcPr>
          <w:p w:rsidR="00014E3A" w:rsidRPr="000A66E2" w:rsidRDefault="00014E3A" w:rsidP="000A66E2">
            <w:pPr>
              <w:spacing w:line="276" w:lineRule="auto"/>
              <w:rPr>
                <w:sz w:val="24"/>
                <w:szCs w:val="24"/>
              </w:rPr>
            </w:pPr>
            <w:r w:rsidRPr="000A66E2">
              <w:rPr>
                <w:sz w:val="24"/>
                <w:szCs w:val="24"/>
              </w:rPr>
              <w:t>Русский язык</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w:t>
            </w:r>
          </w:p>
        </w:tc>
        <w:tc>
          <w:tcPr>
            <w:tcW w:w="1701" w:type="dxa"/>
          </w:tcPr>
          <w:p w:rsidR="00014E3A" w:rsidRPr="000A66E2" w:rsidRDefault="00014E3A" w:rsidP="000A66E2">
            <w:pPr>
              <w:spacing w:line="276" w:lineRule="auto"/>
              <w:rPr>
                <w:sz w:val="24"/>
                <w:szCs w:val="24"/>
              </w:rPr>
            </w:pPr>
            <w:r w:rsidRPr="000A66E2">
              <w:rPr>
                <w:sz w:val="24"/>
                <w:szCs w:val="24"/>
              </w:rPr>
              <w:t>1 место –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Алькаева Н. К.</w:t>
            </w:r>
          </w:p>
        </w:tc>
        <w:tc>
          <w:tcPr>
            <w:tcW w:w="1594" w:type="dxa"/>
          </w:tcPr>
          <w:p w:rsidR="00014E3A" w:rsidRPr="000A66E2" w:rsidRDefault="00014E3A" w:rsidP="000A66E2">
            <w:pPr>
              <w:spacing w:line="276" w:lineRule="auto"/>
              <w:rPr>
                <w:sz w:val="24"/>
                <w:szCs w:val="24"/>
              </w:rPr>
            </w:pPr>
            <w:r w:rsidRPr="000A66E2">
              <w:rPr>
                <w:sz w:val="24"/>
                <w:szCs w:val="24"/>
              </w:rPr>
              <w:t>Английский язык</w:t>
            </w:r>
          </w:p>
        </w:tc>
        <w:tc>
          <w:tcPr>
            <w:tcW w:w="2126" w:type="dxa"/>
          </w:tcPr>
          <w:p w:rsidR="00014E3A" w:rsidRPr="000A66E2" w:rsidRDefault="00014E3A" w:rsidP="000A66E2">
            <w:pPr>
              <w:spacing w:line="276" w:lineRule="auto"/>
              <w:rPr>
                <w:sz w:val="24"/>
                <w:szCs w:val="24"/>
              </w:rPr>
            </w:pPr>
            <w:r w:rsidRPr="000A66E2">
              <w:rPr>
                <w:sz w:val="24"/>
                <w:szCs w:val="24"/>
              </w:rPr>
              <w:t>Новый 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w:t>
            </w:r>
          </w:p>
        </w:tc>
        <w:tc>
          <w:tcPr>
            <w:tcW w:w="1701" w:type="dxa"/>
          </w:tcPr>
          <w:p w:rsidR="00014E3A" w:rsidRPr="000A66E2" w:rsidRDefault="00014E3A" w:rsidP="000A66E2">
            <w:pPr>
              <w:spacing w:line="276" w:lineRule="auto"/>
              <w:rPr>
                <w:sz w:val="24"/>
                <w:szCs w:val="24"/>
              </w:rPr>
            </w:pPr>
            <w:r w:rsidRPr="000A66E2">
              <w:rPr>
                <w:sz w:val="24"/>
                <w:szCs w:val="24"/>
              </w:rPr>
              <w:t>1 место –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Гришина Е. М.</w:t>
            </w:r>
          </w:p>
        </w:tc>
        <w:tc>
          <w:tcPr>
            <w:tcW w:w="1594" w:type="dxa"/>
          </w:tcPr>
          <w:p w:rsidR="00014E3A" w:rsidRPr="000A66E2" w:rsidRDefault="00014E3A" w:rsidP="000A66E2">
            <w:pPr>
              <w:spacing w:line="276" w:lineRule="auto"/>
              <w:rPr>
                <w:sz w:val="24"/>
                <w:szCs w:val="24"/>
              </w:rPr>
            </w:pPr>
            <w:r w:rsidRPr="000A66E2">
              <w:rPr>
                <w:sz w:val="24"/>
                <w:szCs w:val="24"/>
              </w:rPr>
              <w:t>литература</w:t>
            </w:r>
          </w:p>
        </w:tc>
        <w:tc>
          <w:tcPr>
            <w:tcW w:w="2126" w:type="dxa"/>
          </w:tcPr>
          <w:p w:rsidR="00014E3A" w:rsidRPr="000A66E2" w:rsidRDefault="00014E3A" w:rsidP="000A66E2">
            <w:pPr>
              <w:spacing w:line="276" w:lineRule="auto"/>
              <w:rPr>
                <w:sz w:val="24"/>
                <w:szCs w:val="24"/>
              </w:rPr>
            </w:pPr>
            <w:r w:rsidRPr="000A66E2">
              <w:rPr>
                <w:sz w:val="24"/>
                <w:szCs w:val="24"/>
              </w:rPr>
              <w:t>«Русский слог» проекта «Новый урок»</w:t>
            </w:r>
          </w:p>
          <w:p w:rsidR="00014E3A" w:rsidRPr="000A66E2" w:rsidRDefault="00014E3A" w:rsidP="000A66E2">
            <w:pPr>
              <w:spacing w:line="276" w:lineRule="auto"/>
              <w:rPr>
                <w:sz w:val="24"/>
                <w:szCs w:val="24"/>
              </w:rPr>
            </w:pP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p>
          <w:p w:rsidR="00014E3A" w:rsidRPr="000A66E2" w:rsidRDefault="00014E3A" w:rsidP="000A66E2">
            <w:pPr>
              <w:spacing w:line="276" w:lineRule="auto"/>
              <w:rPr>
                <w:sz w:val="24"/>
                <w:szCs w:val="24"/>
              </w:rPr>
            </w:pPr>
            <w:r w:rsidRPr="000A66E2">
              <w:rPr>
                <w:sz w:val="24"/>
                <w:szCs w:val="24"/>
              </w:rPr>
              <w:t>11</w:t>
            </w:r>
          </w:p>
        </w:tc>
        <w:tc>
          <w:tcPr>
            <w:tcW w:w="1701" w:type="dxa"/>
          </w:tcPr>
          <w:p w:rsidR="00014E3A" w:rsidRPr="000A66E2" w:rsidRDefault="00014E3A" w:rsidP="000A66E2">
            <w:pPr>
              <w:spacing w:line="276" w:lineRule="auto"/>
              <w:rPr>
                <w:sz w:val="24"/>
                <w:szCs w:val="24"/>
              </w:rPr>
            </w:pPr>
            <w:r w:rsidRPr="000A66E2">
              <w:rPr>
                <w:sz w:val="24"/>
                <w:szCs w:val="24"/>
              </w:rPr>
              <w:t xml:space="preserve">Диплом победителя </w:t>
            </w:r>
            <w:r w:rsidRPr="000A66E2">
              <w:rPr>
                <w:sz w:val="24"/>
                <w:szCs w:val="24"/>
                <w:lang w:val="en-US"/>
              </w:rPr>
              <w:t>I</w:t>
            </w:r>
            <w:r w:rsidRPr="000A66E2">
              <w:rPr>
                <w:sz w:val="24"/>
                <w:szCs w:val="24"/>
              </w:rPr>
              <w:t xml:space="preserve"> степени – 1 чел</w:t>
            </w:r>
          </w:p>
          <w:p w:rsidR="00014E3A" w:rsidRPr="000A66E2" w:rsidRDefault="00014E3A" w:rsidP="000A66E2">
            <w:pPr>
              <w:spacing w:line="276" w:lineRule="auto"/>
              <w:rPr>
                <w:sz w:val="24"/>
                <w:szCs w:val="24"/>
              </w:rPr>
            </w:pPr>
            <w:r w:rsidRPr="000A66E2">
              <w:rPr>
                <w:sz w:val="24"/>
                <w:szCs w:val="24"/>
              </w:rPr>
              <w:t xml:space="preserve">Диплом победителя </w:t>
            </w:r>
            <w:r w:rsidRPr="000A66E2">
              <w:rPr>
                <w:sz w:val="24"/>
                <w:szCs w:val="24"/>
                <w:lang w:val="en-US"/>
              </w:rPr>
              <w:t>II</w:t>
            </w:r>
            <w:r w:rsidRPr="000A66E2">
              <w:rPr>
                <w:sz w:val="24"/>
                <w:szCs w:val="24"/>
              </w:rPr>
              <w:t xml:space="preserve"> степени – 3 чел</w:t>
            </w:r>
          </w:p>
          <w:p w:rsidR="00014E3A" w:rsidRPr="000A66E2" w:rsidRDefault="00014E3A" w:rsidP="000A66E2">
            <w:pPr>
              <w:spacing w:line="276" w:lineRule="auto"/>
              <w:rPr>
                <w:sz w:val="24"/>
                <w:szCs w:val="24"/>
              </w:rPr>
            </w:pP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Гришина Е. М.</w:t>
            </w:r>
          </w:p>
        </w:tc>
        <w:tc>
          <w:tcPr>
            <w:tcW w:w="1594" w:type="dxa"/>
          </w:tcPr>
          <w:p w:rsidR="00014E3A" w:rsidRPr="000A66E2" w:rsidRDefault="00014E3A" w:rsidP="000A66E2">
            <w:pPr>
              <w:spacing w:line="276" w:lineRule="auto"/>
              <w:rPr>
                <w:sz w:val="24"/>
                <w:szCs w:val="24"/>
              </w:rPr>
            </w:pPr>
            <w:r w:rsidRPr="000A66E2">
              <w:rPr>
                <w:sz w:val="24"/>
                <w:szCs w:val="24"/>
              </w:rPr>
              <w:t>Русский язык</w:t>
            </w:r>
          </w:p>
        </w:tc>
        <w:tc>
          <w:tcPr>
            <w:tcW w:w="2126" w:type="dxa"/>
          </w:tcPr>
          <w:p w:rsidR="00014E3A" w:rsidRPr="000A66E2" w:rsidRDefault="00014E3A" w:rsidP="000A66E2">
            <w:pPr>
              <w:spacing w:line="276" w:lineRule="auto"/>
              <w:rPr>
                <w:sz w:val="24"/>
                <w:szCs w:val="24"/>
              </w:rPr>
            </w:pPr>
            <w:r w:rsidRPr="000A66E2">
              <w:rPr>
                <w:sz w:val="24"/>
                <w:szCs w:val="24"/>
              </w:rPr>
              <w:t>«Красота родного языка» проекта «Новый урок»</w:t>
            </w:r>
          </w:p>
          <w:p w:rsidR="00014E3A" w:rsidRPr="000A66E2" w:rsidRDefault="00014E3A" w:rsidP="000A66E2">
            <w:pPr>
              <w:spacing w:line="276" w:lineRule="auto"/>
              <w:rPr>
                <w:sz w:val="24"/>
                <w:szCs w:val="24"/>
              </w:rPr>
            </w:pP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11</w:t>
            </w:r>
          </w:p>
        </w:tc>
        <w:tc>
          <w:tcPr>
            <w:tcW w:w="1701" w:type="dxa"/>
          </w:tcPr>
          <w:p w:rsidR="00014E3A" w:rsidRPr="000A66E2" w:rsidRDefault="00014E3A" w:rsidP="000A66E2">
            <w:pPr>
              <w:spacing w:line="276" w:lineRule="auto"/>
              <w:rPr>
                <w:sz w:val="24"/>
                <w:szCs w:val="24"/>
              </w:rPr>
            </w:pPr>
            <w:r w:rsidRPr="000A66E2">
              <w:rPr>
                <w:sz w:val="24"/>
                <w:szCs w:val="24"/>
              </w:rPr>
              <w:t xml:space="preserve">Диплом победителя </w:t>
            </w:r>
            <w:r w:rsidRPr="000A66E2">
              <w:rPr>
                <w:sz w:val="24"/>
                <w:szCs w:val="24"/>
                <w:lang w:val="en-US"/>
              </w:rPr>
              <w:t>II</w:t>
            </w:r>
            <w:r w:rsidRPr="000A66E2">
              <w:rPr>
                <w:sz w:val="24"/>
                <w:szCs w:val="24"/>
              </w:rPr>
              <w:t xml:space="preserve"> степени – 3 чел</w:t>
            </w:r>
          </w:p>
          <w:p w:rsidR="00014E3A" w:rsidRPr="000A66E2" w:rsidRDefault="00014E3A" w:rsidP="000A66E2">
            <w:pPr>
              <w:spacing w:line="276" w:lineRule="auto"/>
              <w:rPr>
                <w:sz w:val="24"/>
                <w:szCs w:val="24"/>
              </w:rPr>
            </w:pPr>
            <w:r w:rsidRPr="000A66E2">
              <w:rPr>
                <w:sz w:val="24"/>
                <w:szCs w:val="24"/>
              </w:rPr>
              <w:t xml:space="preserve">Диплом победителя </w:t>
            </w:r>
            <w:r w:rsidRPr="000A66E2">
              <w:rPr>
                <w:sz w:val="24"/>
                <w:szCs w:val="24"/>
                <w:lang w:val="en-US"/>
              </w:rPr>
              <w:t>III</w:t>
            </w:r>
            <w:r w:rsidRPr="000A66E2">
              <w:rPr>
                <w:sz w:val="24"/>
                <w:szCs w:val="24"/>
              </w:rPr>
              <w:t xml:space="preserve"> степени – 1 чел</w:t>
            </w:r>
          </w:p>
          <w:p w:rsidR="00014E3A" w:rsidRPr="000A66E2" w:rsidRDefault="00014E3A" w:rsidP="000A66E2">
            <w:pPr>
              <w:spacing w:line="276" w:lineRule="auto"/>
              <w:rPr>
                <w:sz w:val="24"/>
                <w:szCs w:val="24"/>
              </w:rPr>
            </w:pP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Шарикова А. С.</w:t>
            </w:r>
          </w:p>
          <w:p w:rsidR="00014E3A" w:rsidRPr="000A66E2" w:rsidRDefault="00014E3A" w:rsidP="000A66E2">
            <w:pPr>
              <w:spacing w:line="276" w:lineRule="auto"/>
              <w:rPr>
                <w:sz w:val="24"/>
                <w:szCs w:val="24"/>
              </w:rPr>
            </w:pPr>
            <w:r w:rsidRPr="000A66E2">
              <w:rPr>
                <w:sz w:val="24"/>
                <w:szCs w:val="24"/>
              </w:rPr>
              <w:t>Лузина Е. С.</w:t>
            </w:r>
          </w:p>
          <w:p w:rsidR="00014E3A" w:rsidRPr="000A66E2" w:rsidRDefault="00014E3A" w:rsidP="000A66E2">
            <w:pPr>
              <w:spacing w:line="276" w:lineRule="auto"/>
              <w:rPr>
                <w:sz w:val="24"/>
                <w:szCs w:val="24"/>
              </w:rPr>
            </w:pPr>
            <w:r w:rsidRPr="000A66E2">
              <w:rPr>
                <w:sz w:val="24"/>
                <w:szCs w:val="24"/>
              </w:rPr>
              <w:t>Карпова М. В.</w:t>
            </w:r>
          </w:p>
          <w:p w:rsidR="00014E3A" w:rsidRPr="000A66E2" w:rsidRDefault="00014E3A" w:rsidP="000A66E2">
            <w:pPr>
              <w:spacing w:line="276" w:lineRule="auto"/>
              <w:rPr>
                <w:sz w:val="24"/>
                <w:szCs w:val="24"/>
              </w:rPr>
            </w:pPr>
            <w:r w:rsidRPr="000A66E2">
              <w:rPr>
                <w:sz w:val="24"/>
                <w:szCs w:val="24"/>
              </w:rPr>
              <w:t>Алькаева Н. Н.</w:t>
            </w:r>
          </w:p>
          <w:p w:rsidR="00014E3A" w:rsidRPr="000A66E2" w:rsidRDefault="00014E3A" w:rsidP="000A66E2">
            <w:pPr>
              <w:spacing w:line="276" w:lineRule="auto"/>
              <w:rPr>
                <w:sz w:val="24"/>
                <w:szCs w:val="24"/>
              </w:rPr>
            </w:pPr>
            <w:r w:rsidRPr="000A66E2">
              <w:rPr>
                <w:sz w:val="24"/>
                <w:szCs w:val="24"/>
              </w:rPr>
              <w:t>Стукалова Е. А</w:t>
            </w:r>
          </w:p>
        </w:tc>
        <w:tc>
          <w:tcPr>
            <w:tcW w:w="1594" w:type="dxa"/>
          </w:tcPr>
          <w:p w:rsidR="00014E3A" w:rsidRPr="000A66E2" w:rsidRDefault="00014E3A" w:rsidP="000A66E2">
            <w:pPr>
              <w:spacing w:line="276" w:lineRule="auto"/>
              <w:rPr>
                <w:sz w:val="24"/>
                <w:szCs w:val="24"/>
              </w:rPr>
            </w:pPr>
            <w:r w:rsidRPr="000A66E2">
              <w:rPr>
                <w:sz w:val="24"/>
                <w:szCs w:val="24"/>
              </w:rPr>
              <w:t>Иностранный язык</w:t>
            </w:r>
          </w:p>
        </w:tc>
        <w:tc>
          <w:tcPr>
            <w:tcW w:w="2126" w:type="dxa"/>
          </w:tcPr>
          <w:p w:rsidR="00014E3A" w:rsidRPr="000A66E2" w:rsidRDefault="00014E3A" w:rsidP="000A66E2">
            <w:pPr>
              <w:spacing w:line="276" w:lineRule="auto"/>
              <w:rPr>
                <w:sz w:val="24"/>
                <w:szCs w:val="24"/>
                <w:lang w:val="en-US"/>
              </w:rPr>
            </w:pPr>
            <w:r w:rsidRPr="000A66E2">
              <w:rPr>
                <w:sz w:val="24"/>
                <w:szCs w:val="24"/>
                <w:lang w:val="en-US"/>
              </w:rPr>
              <w:t>Go West</w:t>
            </w:r>
          </w:p>
        </w:tc>
        <w:tc>
          <w:tcPr>
            <w:tcW w:w="1701" w:type="dxa"/>
          </w:tcPr>
          <w:p w:rsidR="00014E3A" w:rsidRPr="000A66E2" w:rsidRDefault="00014E3A" w:rsidP="000A66E2">
            <w:pPr>
              <w:spacing w:line="276" w:lineRule="auto"/>
              <w:rPr>
                <w:sz w:val="24"/>
                <w:szCs w:val="24"/>
              </w:rPr>
            </w:pPr>
            <w:r w:rsidRPr="000A66E2">
              <w:rPr>
                <w:sz w:val="24"/>
                <w:szCs w:val="24"/>
              </w:rPr>
              <w:t xml:space="preserve">Международный </w:t>
            </w:r>
          </w:p>
        </w:tc>
        <w:tc>
          <w:tcPr>
            <w:tcW w:w="1134" w:type="dxa"/>
          </w:tcPr>
          <w:p w:rsidR="00014E3A" w:rsidRPr="000A66E2" w:rsidRDefault="00014E3A" w:rsidP="000A66E2">
            <w:pPr>
              <w:spacing w:line="276" w:lineRule="auto"/>
              <w:rPr>
                <w:sz w:val="24"/>
                <w:szCs w:val="24"/>
              </w:rPr>
            </w:pPr>
            <w:r w:rsidRPr="000A66E2">
              <w:rPr>
                <w:sz w:val="24"/>
                <w:szCs w:val="24"/>
              </w:rPr>
              <w:t>97</w:t>
            </w:r>
          </w:p>
        </w:tc>
        <w:tc>
          <w:tcPr>
            <w:tcW w:w="1701" w:type="dxa"/>
          </w:tcPr>
          <w:p w:rsidR="00014E3A" w:rsidRPr="000A66E2" w:rsidRDefault="00014E3A" w:rsidP="000A66E2">
            <w:pPr>
              <w:spacing w:line="276" w:lineRule="auto"/>
              <w:rPr>
                <w:sz w:val="24"/>
                <w:szCs w:val="24"/>
              </w:rPr>
            </w:pPr>
            <w:r w:rsidRPr="000A66E2">
              <w:rPr>
                <w:sz w:val="24"/>
                <w:szCs w:val="24"/>
              </w:rPr>
              <w:t>Победители, призеры - 58</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Королева М. С.</w:t>
            </w:r>
          </w:p>
          <w:p w:rsidR="00014E3A" w:rsidRPr="000A66E2" w:rsidRDefault="00014E3A" w:rsidP="000A66E2">
            <w:pPr>
              <w:spacing w:line="276" w:lineRule="auto"/>
              <w:rPr>
                <w:sz w:val="24"/>
                <w:szCs w:val="24"/>
              </w:rPr>
            </w:pPr>
            <w:r w:rsidRPr="000A66E2">
              <w:rPr>
                <w:sz w:val="24"/>
                <w:szCs w:val="24"/>
              </w:rPr>
              <w:t>Зангиров М. Р.</w:t>
            </w:r>
          </w:p>
        </w:tc>
        <w:tc>
          <w:tcPr>
            <w:tcW w:w="1594" w:type="dxa"/>
          </w:tcPr>
          <w:p w:rsidR="00014E3A" w:rsidRPr="000A66E2" w:rsidRDefault="00014E3A" w:rsidP="000A66E2">
            <w:pPr>
              <w:spacing w:line="276" w:lineRule="auto"/>
              <w:rPr>
                <w:sz w:val="24"/>
                <w:szCs w:val="24"/>
              </w:rPr>
            </w:pPr>
            <w:r w:rsidRPr="000A66E2">
              <w:rPr>
                <w:sz w:val="24"/>
                <w:szCs w:val="24"/>
              </w:rPr>
              <w:t>история</w:t>
            </w:r>
          </w:p>
        </w:tc>
        <w:tc>
          <w:tcPr>
            <w:tcW w:w="2126" w:type="dxa"/>
          </w:tcPr>
          <w:p w:rsidR="00014E3A" w:rsidRPr="000A66E2" w:rsidRDefault="00014E3A" w:rsidP="000A66E2">
            <w:pPr>
              <w:spacing w:line="276" w:lineRule="auto"/>
              <w:rPr>
                <w:sz w:val="24"/>
                <w:szCs w:val="24"/>
              </w:rPr>
            </w:pPr>
            <w:r w:rsidRPr="000A66E2">
              <w:rPr>
                <w:sz w:val="24"/>
                <w:szCs w:val="24"/>
              </w:rPr>
              <w:t>«Кодекс знаний»</w:t>
            </w:r>
          </w:p>
        </w:tc>
        <w:tc>
          <w:tcPr>
            <w:tcW w:w="1701" w:type="dxa"/>
          </w:tcPr>
          <w:p w:rsidR="00014E3A" w:rsidRPr="000A66E2" w:rsidRDefault="00014E3A" w:rsidP="000A66E2">
            <w:pPr>
              <w:spacing w:line="276" w:lineRule="auto"/>
              <w:rPr>
                <w:sz w:val="24"/>
                <w:szCs w:val="24"/>
              </w:rPr>
            </w:pPr>
            <w:r w:rsidRPr="000A66E2">
              <w:rPr>
                <w:sz w:val="24"/>
                <w:szCs w:val="24"/>
              </w:rPr>
              <w:t xml:space="preserve">Межрегиональный </w:t>
            </w:r>
          </w:p>
        </w:tc>
        <w:tc>
          <w:tcPr>
            <w:tcW w:w="1134" w:type="dxa"/>
          </w:tcPr>
          <w:p w:rsidR="00014E3A" w:rsidRPr="000A66E2" w:rsidRDefault="00014E3A" w:rsidP="000A66E2">
            <w:pPr>
              <w:spacing w:line="276" w:lineRule="auto"/>
              <w:rPr>
                <w:sz w:val="24"/>
                <w:szCs w:val="24"/>
              </w:rPr>
            </w:pPr>
            <w:r w:rsidRPr="000A66E2">
              <w:rPr>
                <w:sz w:val="24"/>
                <w:szCs w:val="24"/>
              </w:rPr>
              <w:t>8</w:t>
            </w:r>
          </w:p>
        </w:tc>
        <w:tc>
          <w:tcPr>
            <w:tcW w:w="1701" w:type="dxa"/>
          </w:tcPr>
          <w:p w:rsidR="00014E3A" w:rsidRPr="000A66E2" w:rsidRDefault="00014E3A" w:rsidP="000A66E2">
            <w:pPr>
              <w:spacing w:line="276" w:lineRule="auto"/>
              <w:rPr>
                <w:sz w:val="24"/>
                <w:szCs w:val="24"/>
              </w:rPr>
            </w:pPr>
            <w:r w:rsidRPr="000A66E2">
              <w:rPr>
                <w:sz w:val="24"/>
                <w:szCs w:val="24"/>
              </w:rPr>
              <w:t>Призер 1 (Лошакова Валерия)</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lastRenderedPageBreak/>
              <w:t>Стукалова Е. А.</w:t>
            </w:r>
          </w:p>
        </w:tc>
        <w:tc>
          <w:tcPr>
            <w:tcW w:w="1594" w:type="dxa"/>
          </w:tcPr>
          <w:p w:rsidR="00014E3A" w:rsidRPr="000A66E2" w:rsidRDefault="00014E3A" w:rsidP="000A66E2">
            <w:pPr>
              <w:spacing w:line="276" w:lineRule="auto"/>
              <w:rPr>
                <w:sz w:val="24"/>
                <w:szCs w:val="24"/>
              </w:rPr>
            </w:pPr>
            <w:r w:rsidRPr="000A66E2">
              <w:rPr>
                <w:sz w:val="24"/>
                <w:szCs w:val="24"/>
              </w:rPr>
              <w:t>Немецкий язык</w:t>
            </w:r>
          </w:p>
        </w:tc>
        <w:tc>
          <w:tcPr>
            <w:tcW w:w="2126" w:type="dxa"/>
          </w:tcPr>
          <w:p w:rsidR="00014E3A" w:rsidRPr="000A66E2" w:rsidRDefault="00014E3A" w:rsidP="000A66E2">
            <w:pPr>
              <w:spacing w:line="276" w:lineRule="auto"/>
              <w:rPr>
                <w:sz w:val="24"/>
                <w:szCs w:val="24"/>
              </w:rPr>
            </w:pPr>
            <w:r w:rsidRPr="000A66E2">
              <w:rPr>
                <w:sz w:val="24"/>
                <w:szCs w:val="24"/>
              </w:rPr>
              <w:t>«Немецкий в школе»</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7</w:t>
            </w:r>
          </w:p>
        </w:tc>
        <w:tc>
          <w:tcPr>
            <w:tcW w:w="1701" w:type="dxa"/>
          </w:tcPr>
          <w:p w:rsidR="00014E3A" w:rsidRPr="000A66E2" w:rsidRDefault="00014E3A" w:rsidP="000A66E2">
            <w:pPr>
              <w:spacing w:line="276" w:lineRule="auto"/>
              <w:rPr>
                <w:sz w:val="24"/>
                <w:szCs w:val="24"/>
              </w:rPr>
            </w:pPr>
            <w:r w:rsidRPr="000A66E2">
              <w:rPr>
                <w:sz w:val="24"/>
                <w:szCs w:val="24"/>
              </w:rPr>
              <w:t>1 место -2 чел.</w:t>
            </w:r>
          </w:p>
          <w:p w:rsidR="00014E3A" w:rsidRPr="000A66E2" w:rsidRDefault="00014E3A" w:rsidP="000A66E2">
            <w:pPr>
              <w:spacing w:line="276" w:lineRule="auto"/>
              <w:rPr>
                <w:sz w:val="24"/>
                <w:szCs w:val="24"/>
              </w:rPr>
            </w:pPr>
            <w:r w:rsidRPr="000A66E2">
              <w:rPr>
                <w:sz w:val="24"/>
                <w:szCs w:val="24"/>
              </w:rPr>
              <w:t>2 место – 4 чел.</w:t>
            </w:r>
          </w:p>
          <w:p w:rsidR="00014E3A" w:rsidRPr="000A66E2" w:rsidRDefault="00014E3A" w:rsidP="000A66E2">
            <w:pPr>
              <w:spacing w:line="276" w:lineRule="auto"/>
              <w:rPr>
                <w:sz w:val="24"/>
                <w:szCs w:val="24"/>
              </w:rPr>
            </w:pPr>
            <w:r w:rsidRPr="000A66E2">
              <w:rPr>
                <w:sz w:val="24"/>
                <w:szCs w:val="24"/>
              </w:rPr>
              <w:t>3 место –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Алькаева Н. Н.</w:t>
            </w:r>
          </w:p>
        </w:tc>
        <w:tc>
          <w:tcPr>
            <w:tcW w:w="1594" w:type="dxa"/>
          </w:tcPr>
          <w:p w:rsidR="00014E3A" w:rsidRPr="000A66E2" w:rsidRDefault="00014E3A" w:rsidP="000A66E2">
            <w:pPr>
              <w:spacing w:line="276" w:lineRule="auto"/>
              <w:rPr>
                <w:sz w:val="24"/>
                <w:szCs w:val="24"/>
              </w:rPr>
            </w:pPr>
            <w:r w:rsidRPr="000A66E2">
              <w:rPr>
                <w:sz w:val="24"/>
                <w:szCs w:val="24"/>
              </w:rPr>
              <w:t>Анг. язык</w:t>
            </w:r>
          </w:p>
        </w:tc>
        <w:tc>
          <w:tcPr>
            <w:tcW w:w="2126" w:type="dxa"/>
          </w:tcPr>
          <w:p w:rsidR="00014E3A" w:rsidRPr="000A66E2" w:rsidRDefault="00014E3A" w:rsidP="000A66E2">
            <w:pPr>
              <w:spacing w:line="276" w:lineRule="auto"/>
              <w:rPr>
                <w:sz w:val="24"/>
                <w:szCs w:val="24"/>
              </w:rPr>
            </w:pPr>
            <w:r w:rsidRPr="000A66E2">
              <w:rPr>
                <w:sz w:val="24"/>
                <w:szCs w:val="24"/>
              </w:rPr>
              <w:t>Мега Талант</w:t>
            </w:r>
          </w:p>
        </w:tc>
        <w:tc>
          <w:tcPr>
            <w:tcW w:w="1701" w:type="dxa"/>
          </w:tcPr>
          <w:p w:rsidR="00014E3A" w:rsidRPr="000A66E2" w:rsidRDefault="00014E3A" w:rsidP="000A66E2">
            <w:pPr>
              <w:spacing w:line="276" w:lineRule="auto"/>
              <w:rPr>
                <w:sz w:val="24"/>
                <w:szCs w:val="24"/>
              </w:rPr>
            </w:pPr>
            <w:r w:rsidRPr="000A66E2">
              <w:rPr>
                <w:sz w:val="24"/>
                <w:szCs w:val="24"/>
              </w:rPr>
              <w:t>Всероссийский</w:t>
            </w:r>
          </w:p>
        </w:tc>
        <w:tc>
          <w:tcPr>
            <w:tcW w:w="1134" w:type="dxa"/>
          </w:tcPr>
          <w:p w:rsidR="00014E3A" w:rsidRPr="000A66E2" w:rsidRDefault="00014E3A" w:rsidP="000A66E2">
            <w:pPr>
              <w:spacing w:line="276" w:lineRule="auto"/>
              <w:rPr>
                <w:sz w:val="24"/>
                <w:szCs w:val="24"/>
              </w:rPr>
            </w:pPr>
            <w:r w:rsidRPr="000A66E2">
              <w:rPr>
                <w:sz w:val="24"/>
                <w:szCs w:val="24"/>
              </w:rPr>
              <w:t>1</w:t>
            </w:r>
          </w:p>
        </w:tc>
        <w:tc>
          <w:tcPr>
            <w:tcW w:w="1701" w:type="dxa"/>
          </w:tcPr>
          <w:p w:rsidR="00014E3A" w:rsidRPr="000A66E2" w:rsidRDefault="00014E3A" w:rsidP="000A66E2">
            <w:pPr>
              <w:spacing w:line="276" w:lineRule="auto"/>
              <w:rPr>
                <w:sz w:val="24"/>
                <w:szCs w:val="24"/>
              </w:rPr>
            </w:pPr>
            <w:r w:rsidRPr="000A66E2">
              <w:rPr>
                <w:sz w:val="24"/>
                <w:szCs w:val="24"/>
              </w:rPr>
              <w:t>Участие</w:t>
            </w:r>
          </w:p>
          <w:p w:rsidR="00014E3A" w:rsidRPr="000A66E2" w:rsidRDefault="00014E3A" w:rsidP="000A66E2">
            <w:pPr>
              <w:spacing w:line="276" w:lineRule="auto"/>
              <w:rPr>
                <w:sz w:val="24"/>
                <w:szCs w:val="24"/>
              </w:rPr>
            </w:pP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Кемаева Н. В.</w:t>
            </w:r>
          </w:p>
        </w:tc>
        <w:tc>
          <w:tcPr>
            <w:tcW w:w="1594" w:type="dxa"/>
          </w:tcPr>
          <w:p w:rsidR="00014E3A" w:rsidRPr="000A66E2" w:rsidRDefault="00014E3A" w:rsidP="000A66E2">
            <w:pPr>
              <w:spacing w:line="276" w:lineRule="auto"/>
              <w:rPr>
                <w:sz w:val="24"/>
                <w:szCs w:val="24"/>
              </w:rPr>
            </w:pPr>
            <w:r w:rsidRPr="000A66E2">
              <w:rPr>
                <w:sz w:val="24"/>
                <w:szCs w:val="24"/>
              </w:rPr>
              <w:t>Математика</w:t>
            </w:r>
          </w:p>
        </w:tc>
        <w:tc>
          <w:tcPr>
            <w:tcW w:w="2126" w:type="dxa"/>
          </w:tcPr>
          <w:p w:rsidR="00014E3A" w:rsidRPr="000A66E2" w:rsidRDefault="00014E3A" w:rsidP="000A66E2">
            <w:pPr>
              <w:spacing w:line="276" w:lineRule="auto"/>
              <w:rPr>
                <w:sz w:val="24"/>
                <w:szCs w:val="24"/>
              </w:rPr>
            </w:pPr>
            <w:r w:rsidRPr="000A66E2">
              <w:rPr>
                <w:sz w:val="24"/>
                <w:szCs w:val="24"/>
              </w:rPr>
              <w:t>Новый 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19</w:t>
            </w:r>
          </w:p>
        </w:tc>
        <w:tc>
          <w:tcPr>
            <w:tcW w:w="1701" w:type="dxa"/>
          </w:tcPr>
          <w:p w:rsidR="00014E3A" w:rsidRPr="000A66E2" w:rsidRDefault="00014E3A" w:rsidP="000A66E2">
            <w:pPr>
              <w:spacing w:line="276" w:lineRule="auto"/>
              <w:rPr>
                <w:sz w:val="24"/>
                <w:szCs w:val="24"/>
              </w:rPr>
            </w:pPr>
            <w:r w:rsidRPr="000A66E2">
              <w:rPr>
                <w:sz w:val="24"/>
                <w:szCs w:val="24"/>
              </w:rPr>
              <w:t>1 место – 13 чел.</w:t>
            </w:r>
          </w:p>
          <w:p w:rsidR="00014E3A" w:rsidRPr="000A66E2" w:rsidRDefault="00014E3A" w:rsidP="000A66E2">
            <w:pPr>
              <w:spacing w:line="276" w:lineRule="auto"/>
              <w:rPr>
                <w:sz w:val="24"/>
                <w:szCs w:val="24"/>
              </w:rPr>
            </w:pPr>
            <w:r w:rsidRPr="000A66E2">
              <w:rPr>
                <w:sz w:val="24"/>
                <w:szCs w:val="24"/>
              </w:rPr>
              <w:t>2 место – 5 чел</w:t>
            </w:r>
          </w:p>
          <w:p w:rsidR="00014E3A" w:rsidRPr="000A66E2" w:rsidRDefault="00014E3A" w:rsidP="000A66E2">
            <w:pPr>
              <w:spacing w:line="276" w:lineRule="auto"/>
              <w:rPr>
                <w:sz w:val="24"/>
                <w:szCs w:val="24"/>
              </w:rPr>
            </w:pPr>
            <w:r w:rsidRPr="000A66E2">
              <w:rPr>
                <w:sz w:val="24"/>
                <w:szCs w:val="24"/>
              </w:rPr>
              <w:t>3 место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Кильдяева Е. В.</w:t>
            </w:r>
          </w:p>
        </w:tc>
        <w:tc>
          <w:tcPr>
            <w:tcW w:w="1594" w:type="dxa"/>
          </w:tcPr>
          <w:p w:rsidR="00014E3A" w:rsidRPr="000A66E2" w:rsidRDefault="00014E3A" w:rsidP="000A66E2">
            <w:pPr>
              <w:spacing w:line="276" w:lineRule="auto"/>
              <w:rPr>
                <w:sz w:val="24"/>
                <w:szCs w:val="24"/>
              </w:rPr>
            </w:pPr>
            <w:r w:rsidRPr="000A66E2">
              <w:rPr>
                <w:sz w:val="24"/>
                <w:szCs w:val="24"/>
              </w:rPr>
              <w:t>Межпредметная</w:t>
            </w:r>
          </w:p>
        </w:tc>
        <w:tc>
          <w:tcPr>
            <w:tcW w:w="2126" w:type="dxa"/>
          </w:tcPr>
          <w:p w:rsidR="00014E3A" w:rsidRPr="000A66E2" w:rsidRDefault="00014E3A" w:rsidP="000A66E2">
            <w:pPr>
              <w:spacing w:line="276" w:lineRule="auto"/>
              <w:rPr>
                <w:sz w:val="24"/>
                <w:szCs w:val="24"/>
              </w:rPr>
            </w:pPr>
            <w:r w:rsidRPr="000A66E2">
              <w:rPr>
                <w:sz w:val="24"/>
                <w:szCs w:val="24"/>
              </w:rPr>
              <w:t>Первоклашки в стане знаний</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3</w:t>
            </w:r>
          </w:p>
        </w:tc>
        <w:tc>
          <w:tcPr>
            <w:tcW w:w="1701" w:type="dxa"/>
          </w:tcPr>
          <w:p w:rsidR="00014E3A" w:rsidRPr="000A66E2" w:rsidRDefault="00014E3A" w:rsidP="000A66E2">
            <w:pPr>
              <w:spacing w:line="276" w:lineRule="auto"/>
              <w:rPr>
                <w:sz w:val="24"/>
                <w:szCs w:val="24"/>
              </w:rPr>
            </w:pPr>
            <w:r w:rsidRPr="000A66E2">
              <w:rPr>
                <w:sz w:val="24"/>
                <w:szCs w:val="24"/>
              </w:rPr>
              <w:t>1 место – 1</w:t>
            </w:r>
          </w:p>
          <w:p w:rsidR="00014E3A" w:rsidRPr="000A66E2" w:rsidRDefault="00014E3A" w:rsidP="000A66E2">
            <w:pPr>
              <w:spacing w:line="276" w:lineRule="auto"/>
              <w:rPr>
                <w:sz w:val="24"/>
                <w:szCs w:val="24"/>
              </w:rPr>
            </w:pPr>
            <w:r w:rsidRPr="000A66E2">
              <w:rPr>
                <w:sz w:val="24"/>
                <w:szCs w:val="24"/>
              </w:rPr>
              <w:t>2 место – 2</w:t>
            </w:r>
          </w:p>
          <w:p w:rsidR="00014E3A" w:rsidRPr="000A66E2" w:rsidRDefault="00014E3A" w:rsidP="000A66E2">
            <w:pPr>
              <w:spacing w:line="276" w:lineRule="auto"/>
              <w:rPr>
                <w:sz w:val="24"/>
                <w:szCs w:val="24"/>
              </w:rPr>
            </w:pPr>
            <w:r w:rsidRPr="000A66E2">
              <w:rPr>
                <w:sz w:val="24"/>
                <w:szCs w:val="24"/>
              </w:rPr>
              <w:t>3 место - 3</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Долгова Л. Н.</w:t>
            </w:r>
          </w:p>
        </w:tc>
        <w:tc>
          <w:tcPr>
            <w:tcW w:w="1594" w:type="dxa"/>
          </w:tcPr>
          <w:p w:rsidR="00014E3A" w:rsidRPr="000A66E2" w:rsidRDefault="00014E3A" w:rsidP="000A66E2">
            <w:pPr>
              <w:spacing w:line="276" w:lineRule="auto"/>
              <w:rPr>
                <w:sz w:val="24"/>
                <w:szCs w:val="24"/>
              </w:rPr>
            </w:pPr>
            <w:r w:rsidRPr="000A66E2">
              <w:rPr>
                <w:sz w:val="24"/>
                <w:szCs w:val="24"/>
              </w:rPr>
              <w:t>Межпредметная</w:t>
            </w:r>
          </w:p>
        </w:tc>
        <w:tc>
          <w:tcPr>
            <w:tcW w:w="2126" w:type="dxa"/>
          </w:tcPr>
          <w:p w:rsidR="00014E3A" w:rsidRPr="000A66E2" w:rsidRDefault="00014E3A" w:rsidP="000A66E2">
            <w:pPr>
              <w:spacing w:line="276" w:lineRule="auto"/>
              <w:rPr>
                <w:sz w:val="24"/>
                <w:szCs w:val="24"/>
              </w:rPr>
            </w:pPr>
            <w:r w:rsidRPr="000A66E2">
              <w:rPr>
                <w:sz w:val="24"/>
                <w:szCs w:val="24"/>
              </w:rPr>
              <w:t>Второклассники в стане знаний</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5</w:t>
            </w:r>
          </w:p>
        </w:tc>
        <w:tc>
          <w:tcPr>
            <w:tcW w:w="1701" w:type="dxa"/>
          </w:tcPr>
          <w:p w:rsidR="00014E3A" w:rsidRPr="000A66E2" w:rsidRDefault="00014E3A" w:rsidP="000A66E2">
            <w:pPr>
              <w:spacing w:line="276" w:lineRule="auto"/>
              <w:rPr>
                <w:sz w:val="24"/>
                <w:szCs w:val="24"/>
              </w:rPr>
            </w:pPr>
            <w:r w:rsidRPr="000A66E2">
              <w:rPr>
                <w:sz w:val="24"/>
                <w:szCs w:val="24"/>
              </w:rPr>
              <w:t>1 место- 1</w:t>
            </w:r>
          </w:p>
          <w:p w:rsidR="00014E3A" w:rsidRPr="000A66E2" w:rsidRDefault="00014E3A" w:rsidP="000A66E2">
            <w:pPr>
              <w:spacing w:line="276" w:lineRule="auto"/>
              <w:rPr>
                <w:sz w:val="24"/>
                <w:szCs w:val="24"/>
              </w:rPr>
            </w:pPr>
            <w:r w:rsidRPr="000A66E2">
              <w:rPr>
                <w:sz w:val="24"/>
                <w:szCs w:val="24"/>
              </w:rPr>
              <w:t>2 место- 1</w:t>
            </w:r>
          </w:p>
          <w:p w:rsidR="00014E3A" w:rsidRPr="000A66E2" w:rsidRDefault="00014E3A" w:rsidP="000A66E2">
            <w:pPr>
              <w:spacing w:line="276" w:lineRule="auto"/>
              <w:rPr>
                <w:sz w:val="24"/>
                <w:szCs w:val="24"/>
              </w:rPr>
            </w:pPr>
            <w:r w:rsidRPr="000A66E2">
              <w:rPr>
                <w:sz w:val="24"/>
                <w:szCs w:val="24"/>
              </w:rPr>
              <w:t>3 место-1</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Кудюмова М. А.</w:t>
            </w:r>
          </w:p>
          <w:p w:rsidR="00014E3A" w:rsidRPr="000A66E2" w:rsidRDefault="00014E3A" w:rsidP="000A66E2">
            <w:pPr>
              <w:spacing w:line="276" w:lineRule="auto"/>
              <w:rPr>
                <w:sz w:val="24"/>
                <w:szCs w:val="24"/>
              </w:rPr>
            </w:pPr>
            <w:r w:rsidRPr="000A66E2">
              <w:rPr>
                <w:sz w:val="24"/>
                <w:szCs w:val="24"/>
              </w:rPr>
              <w:t xml:space="preserve"> Уркунова В. П.</w:t>
            </w:r>
          </w:p>
          <w:p w:rsidR="00014E3A" w:rsidRPr="000A66E2" w:rsidRDefault="00014E3A" w:rsidP="000A66E2">
            <w:pPr>
              <w:spacing w:line="276" w:lineRule="auto"/>
              <w:rPr>
                <w:sz w:val="24"/>
                <w:szCs w:val="24"/>
              </w:rPr>
            </w:pPr>
            <w:r w:rsidRPr="000A66E2">
              <w:rPr>
                <w:sz w:val="24"/>
                <w:szCs w:val="24"/>
              </w:rPr>
              <w:t>Игонина И. В.</w:t>
            </w:r>
          </w:p>
        </w:tc>
        <w:tc>
          <w:tcPr>
            <w:tcW w:w="1594" w:type="dxa"/>
          </w:tcPr>
          <w:p w:rsidR="00014E3A" w:rsidRPr="000A66E2" w:rsidRDefault="00014E3A" w:rsidP="000A66E2">
            <w:pPr>
              <w:spacing w:line="276" w:lineRule="auto"/>
              <w:rPr>
                <w:sz w:val="24"/>
                <w:szCs w:val="24"/>
              </w:rPr>
            </w:pPr>
            <w:r w:rsidRPr="000A66E2">
              <w:rPr>
                <w:sz w:val="24"/>
                <w:szCs w:val="24"/>
              </w:rPr>
              <w:t>Математика</w:t>
            </w:r>
          </w:p>
        </w:tc>
        <w:tc>
          <w:tcPr>
            <w:tcW w:w="2126" w:type="dxa"/>
          </w:tcPr>
          <w:p w:rsidR="00014E3A" w:rsidRPr="000A66E2" w:rsidRDefault="00014E3A" w:rsidP="000A66E2">
            <w:pPr>
              <w:spacing w:line="276" w:lineRule="auto"/>
              <w:rPr>
                <w:sz w:val="24"/>
                <w:szCs w:val="24"/>
              </w:rPr>
            </w:pPr>
            <w:r w:rsidRPr="000A66E2">
              <w:rPr>
                <w:sz w:val="24"/>
                <w:szCs w:val="24"/>
              </w:rPr>
              <w:t>Учи.</w:t>
            </w:r>
            <w:r w:rsidRPr="000A66E2">
              <w:rPr>
                <w:sz w:val="24"/>
                <w:szCs w:val="24"/>
                <w:lang w:val="en-US"/>
              </w:rPr>
              <w:t>ru</w:t>
            </w:r>
          </w:p>
        </w:tc>
        <w:tc>
          <w:tcPr>
            <w:tcW w:w="1701" w:type="dxa"/>
          </w:tcPr>
          <w:p w:rsidR="00014E3A" w:rsidRPr="000A66E2" w:rsidRDefault="00014E3A" w:rsidP="000A66E2">
            <w:pPr>
              <w:spacing w:line="276" w:lineRule="auto"/>
              <w:rPr>
                <w:sz w:val="24"/>
                <w:szCs w:val="24"/>
              </w:rPr>
            </w:pPr>
            <w:r w:rsidRPr="000A66E2">
              <w:rPr>
                <w:sz w:val="24"/>
                <w:szCs w:val="24"/>
              </w:rPr>
              <w:t>Всероссийский</w:t>
            </w:r>
          </w:p>
        </w:tc>
        <w:tc>
          <w:tcPr>
            <w:tcW w:w="1134" w:type="dxa"/>
          </w:tcPr>
          <w:p w:rsidR="00014E3A" w:rsidRPr="000A66E2" w:rsidRDefault="00014E3A" w:rsidP="000A66E2">
            <w:pPr>
              <w:spacing w:line="276" w:lineRule="auto"/>
              <w:rPr>
                <w:sz w:val="24"/>
                <w:szCs w:val="24"/>
              </w:rPr>
            </w:pPr>
            <w:r w:rsidRPr="000A66E2">
              <w:rPr>
                <w:sz w:val="24"/>
                <w:szCs w:val="24"/>
              </w:rPr>
              <w:t>15</w:t>
            </w:r>
          </w:p>
        </w:tc>
        <w:tc>
          <w:tcPr>
            <w:tcW w:w="1701" w:type="dxa"/>
          </w:tcPr>
          <w:p w:rsidR="00014E3A" w:rsidRPr="000A66E2" w:rsidRDefault="00014E3A" w:rsidP="000A66E2">
            <w:pPr>
              <w:spacing w:line="276" w:lineRule="auto"/>
              <w:rPr>
                <w:sz w:val="24"/>
                <w:szCs w:val="24"/>
              </w:rPr>
            </w:pPr>
            <w:r w:rsidRPr="000A66E2">
              <w:rPr>
                <w:sz w:val="24"/>
                <w:szCs w:val="24"/>
              </w:rPr>
              <w:t>1 место - 6</w:t>
            </w:r>
          </w:p>
          <w:p w:rsidR="00014E3A" w:rsidRPr="000A66E2" w:rsidRDefault="00014E3A" w:rsidP="000A66E2">
            <w:pPr>
              <w:spacing w:line="276" w:lineRule="auto"/>
              <w:rPr>
                <w:sz w:val="24"/>
                <w:szCs w:val="24"/>
              </w:rPr>
            </w:pPr>
            <w:r w:rsidRPr="000A66E2">
              <w:rPr>
                <w:sz w:val="24"/>
                <w:szCs w:val="24"/>
              </w:rPr>
              <w:t>2 место- 4</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Нормайкина И. Н.</w:t>
            </w:r>
          </w:p>
        </w:tc>
        <w:tc>
          <w:tcPr>
            <w:tcW w:w="1594" w:type="dxa"/>
          </w:tcPr>
          <w:p w:rsidR="00014E3A" w:rsidRPr="000A66E2" w:rsidRDefault="00014E3A" w:rsidP="000A66E2">
            <w:pPr>
              <w:spacing w:line="276" w:lineRule="auto"/>
              <w:rPr>
                <w:sz w:val="24"/>
                <w:szCs w:val="24"/>
              </w:rPr>
            </w:pPr>
            <w:r w:rsidRPr="000A66E2">
              <w:rPr>
                <w:sz w:val="24"/>
                <w:szCs w:val="24"/>
              </w:rPr>
              <w:t>Биология</w:t>
            </w:r>
          </w:p>
        </w:tc>
        <w:tc>
          <w:tcPr>
            <w:tcW w:w="2126" w:type="dxa"/>
          </w:tcPr>
          <w:p w:rsidR="00014E3A" w:rsidRPr="000A66E2" w:rsidRDefault="00014E3A" w:rsidP="000A66E2">
            <w:pPr>
              <w:spacing w:line="276" w:lineRule="auto"/>
              <w:rPr>
                <w:sz w:val="24"/>
                <w:szCs w:val="24"/>
              </w:rPr>
            </w:pPr>
            <w:r w:rsidRPr="000A66E2">
              <w:rPr>
                <w:sz w:val="24"/>
                <w:szCs w:val="24"/>
              </w:rPr>
              <w:t>Новый урок «В основе – природа»</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16</w:t>
            </w:r>
          </w:p>
        </w:tc>
        <w:tc>
          <w:tcPr>
            <w:tcW w:w="1701" w:type="dxa"/>
          </w:tcPr>
          <w:p w:rsidR="00014E3A" w:rsidRPr="000A66E2" w:rsidRDefault="00014E3A" w:rsidP="000A66E2">
            <w:pPr>
              <w:spacing w:line="276" w:lineRule="auto"/>
              <w:rPr>
                <w:sz w:val="24"/>
                <w:szCs w:val="24"/>
              </w:rPr>
            </w:pPr>
            <w:r w:rsidRPr="000A66E2">
              <w:rPr>
                <w:sz w:val="24"/>
                <w:szCs w:val="24"/>
              </w:rPr>
              <w:t>1 место -5 чел</w:t>
            </w:r>
          </w:p>
          <w:p w:rsidR="00014E3A" w:rsidRPr="000A66E2" w:rsidRDefault="00014E3A" w:rsidP="000A66E2">
            <w:pPr>
              <w:spacing w:line="276" w:lineRule="auto"/>
              <w:rPr>
                <w:sz w:val="24"/>
                <w:szCs w:val="24"/>
              </w:rPr>
            </w:pPr>
            <w:r w:rsidRPr="000A66E2">
              <w:rPr>
                <w:sz w:val="24"/>
                <w:szCs w:val="24"/>
              </w:rPr>
              <w:t>2 место – 10 чел</w:t>
            </w:r>
          </w:p>
          <w:p w:rsidR="00014E3A" w:rsidRPr="000A66E2" w:rsidRDefault="00014E3A" w:rsidP="000A66E2">
            <w:pPr>
              <w:spacing w:line="276" w:lineRule="auto"/>
              <w:rPr>
                <w:sz w:val="24"/>
                <w:szCs w:val="24"/>
              </w:rPr>
            </w:pP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Нормайкина И. Н.</w:t>
            </w:r>
          </w:p>
        </w:tc>
        <w:tc>
          <w:tcPr>
            <w:tcW w:w="1594" w:type="dxa"/>
          </w:tcPr>
          <w:p w:rsidR="00014E3A" w:rsidRPr="000A66E2" w:rsidRDefault="00014E3A" w:rsidP="000A66E2">
            <w:pPr>
              <w:spacing w:line="276" w:lineRule="auto"/>
              <w:rPr>
                <w:sz w:val="24"/>
                <w:szCs w:val="24"/>
              </w:rPr>
            </w:pPr>
            <w:r w:rsidRPr="000A66E2">
              <w:rPr>
                <w:sz w:val="24"/>
                <w:szCs w:val="24"/>
              </w:rPr>
              <w:t>Химия</w:t>
            </w:r>
          </w:p>
        </w:tc>
        <w:tc>
          <w:tcPr>
            <w:tcW w:w="2126" w:type="dxa"/>
          </w:tcPr>
          <w:p w:rsidR="00014E3A" w:rsidRPr="000A66E2" w:rsidRDefault="00014E3A" w:rsidP="000A66E2">
            <w:pPr>
              <w:spacing w:line="276" w:lineRule="auto"/>
              <w:rPr>
                <w:sz w:val="24"/>
                <w:szCs w:val="24"/>
              </w:rPr>
            </w:pPr>
            <w:r w:rsidRPr="000A66E2">
              <w:rPr>
                <w:sz w:val="24"/>
                <w:szCs w:val="24"/>
              </w:rPr>
              <w:t>Новый урок «Законы микромира»</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15</w:t>
            </w:r>
          </w:p>
        </w:tc>
        <w:tc>
          <w:tcPr>
            <w:tcW w:w="1701" w:type="dxa"/>
          </w:tcPr>
          <w:p w:rsidR="00014E3A" w:rsidRPr="000A66E2" w:rsidRDefault="00014E3A" w:rsidP="000A66E2">
            <w:pPr>
              <w:spacing w:line="276" w:lineRule="auto"/>
              <w:rPr>
                <w:sz w:val="24"/>
                <w:szCs w:val="24"/>
              </w:rPr>
            </w:pPr>
            <w:r w:rsidRPr="000A66E2">
              <w:rPr>
                <w:sz w:val="24"/>
                <w:szCs w:val="24"/>
              </w:rPr>
              <w:t>1 место – 5 чел</w:t>
            </w:r>
          </w:p>
          <w:p w:rsidR="00014E3A" w:rsidRPr="000A66E2" w:rsidRDefault="00014E3A" w:rsidP="000A66E2">
            <w:pPr>
              <w:spacing w:line="276" w:lineRule="auto"/>
              <w:rPr>
                <w:sz w:val="24"/>
                <w:szCs w:val="24"/>
              </w:rPr>
            </w:pPr>
            <w:r w:rsidRPr="000A66E2">
              <w:rPr>
                <w:sz w:val="24"/>
                <w:szCs w:val="24"/>
              </w:rPr>
              <w:t>2 место –7 чел.</w:t>
            </w:r>
          </w:p>
          <w:p w:rsidR="00014E3A" w:rsidRPr="000A66E2" w:rsidRDefault="00014E3A" w:rsidP="000A66E2">
            <w:pPr>
              <w:spacing w:line="276" w:lineRule="auto"/>
              <w:rPr>
                <w:sz w:val="24"/>
                <w:szCs w:val="24"/>
              </w:rPr>
            </w:pPr>
            <w:r w:rsidRPr="000A66E2">
              <w:rPr>
                <w:sz w:val="24"/>
                <w:szCs w:val="24"/>
              </w:rPr>
              <w:t>3 место – 3 че.</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Дорожинская Т. В.</w:t>
            </w:r>
          </w:p>
        </w:tc>
        <w:tc>
          <w:tcPr>
            <w:tcW w:w="1594" w:type="dxa"/>
          </w:tcPr>
          <w:p w:rsidR="00014E3A" w:rsidRPr="000A66E2" w:rsidRDefault="00014E3A" w:rsidP="000A66E2">
            <w:pPr>
              <w:spacing w:line="276" w:lineRule="auto"/>
              <w:rPr>
                <w:sz w:val="24"/>
                <w:szCs w:val="24"/>
              </w:rPr>
            </w:pPr>
            <w:r w:rsidRPr="000A66E2">
              <w:rPr>
                <w:sz w:val="24"/>
                <w:szCs w:val="24"/>
              </w:rPr>
              <w:t>Информатика</w:t>
            </w:r>
          </w:p>
        </w:tc>
        <w:tc>
          <w:tcPr>
            <w:tcW w:w="2126" w:type="dxa"/>
          </w:tcPr>
          <w:p w:rsidR="00014E3A" w:rsidRPr="000A66E2" w:rsidRDefault="00014E3A" w:rsidP="000A66E2">
            <w:pPr>
              <w:spacing w:line="276" w:lineRule="auto"/>
              <w:rPr>
                <w:sz w:val="24"/>
                <w:szCs w:val="24"/>
              </w:rPr>
            </w:pPr>
            <w:r w:rsidRPr="000A66E2">
              <w:rPr>
                <w:sz w:val="24"/>
                <w:szCs w:val="24"/>
              </w:rPr>
              <w:t xml:space="preserve">«Найди свой ответ в </w:t>
            </w:r>
            <w:r w:rsidRPr="000A66E2">
              <w:rPr>
                <w:sz w:val="24"/>
                <w:szCs w:val="24"/>
                <w:lang w:val="en-US"/>
              </w:rPr>
              <w:t>WWW</w:t>
            </w:r>
            <w:r w:rsidRPr="000A66E2">
              <w:rPr>
                <w:sz w:val="24"/>
                <w:szCs w:val="24"/>
              </w:rPr>
              <w:t>»</w:t>
            </w:r>
          </w:p>
        </w:tc>
        <w:tc>
          <w:tcPr>
            <w:tcW w:w="1701" w:type="dxa"/>
          </w:tcPr>
          <w:p w:rsidR="00014E3A" w:rsidRPr="000A66E2" w:rsidRDefault="00014E3A" w:rsidP="000A66E2">
            <w:pPr>
              <w:spacing w:line="276" w:lineRule="auto"/>
              <w:rPr>
                <w:sz w:val="24"/>
                <w:szCs w:val="24"/>
              </w:rPr>
            </w:pPr>
            <w:r w:rsidRPr="000A66E2">
              <w:rPr>
                <w:sz w:val="24"/>
                <w:szCs w:val="24"/>
              </w:rPr>
              <w:t>Всероссийский</w:t>
            </w:r>
          </w:p>
        </w:tc>
        <w:tc>
          <w:tcPr>
            <w:tcW w:w="1134" w:type="dxa"/>
          </w:tcPr>
          <w:p w:rsidR="00014E3A" w:rsidRPr="000A66E2" w:rsidRDefault="00014E3A" w:rsidP="000A66E2">
            <w:pPr>
              <w:spacing w:line="276" w:lineRule="auto"/>
              <w:rPr>
                <w:sz w:val="24"/>
                <w:szCs w:val="24"/>
              </w:rPr>
            </w:pPr>
            <w:r w:rsidRPr="000A66E2">
              <w:rPr>
                <w:sz w:val="24"/>
                <w:szCs w:val="24"/>
              </w:rPr>
              <w:t>5</w:t>
            </w:r>
          </w:p>
        </w:tc>
        <w:tc>
          <w:tcPr>
            <w:tcW w:w="1701" w:type="dxa"/>
          </w:tcPr>
          <w:p w:rsidR="00014E3A" w:rsidRPr="000A66E2" w:rsidRDefault="00014E3A" w:rsidP="000A66E2">
            <w:pPr>
              <w:spacing w:line="276" w:lineRule="auto"/>
              <w:rPr>
                <w:sz w:val="24"/>
                <w:szCs w:val="24"/>
              </w:rPr>
            </w:pPr>
            <w:r w:rsidRPr="000A66E2">
              <w:rPr>
                <w:sz w:val="24"/>
                <w:szCs w:val="24"/>
              </w:rPr>
              <w:t>участие</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Алькаева Н. Н.</w:t>
            </w:r>
          </w:p>
        </w:tc>
        <w:tc>
          <w:tcPr>
            <w:tcW w:w="1594" w:type="dxa"/>
          </w:tcPr>
          <w:p w:rsidR="00014E3A" w:rsidRPr="000A66E2" w:rsidRDefault="00014E3A" w:rsidP="000A66E2">
            <w:pPr>
              <w:spacing w:line="276" w:lineRule="auto"/>
              <w:rPr>
                <w:sz w:val="24"/>
                <w:szCs w:val="24"/>
              </w:rPr>
            </w:pPr>
            <w:r w:rsidRPr="000A66E2">
              <w:rPr>
                <w:sz w:val="24"/>
                <w:szCs w:val="24"/>
              </w:rPr>
              <w:t>Анг. Язык</w:t>
            </w:r>
          </w:p>
        </w:tc>
        <w:tc>
          <w:tcPr>
            <w:tcW w:w="2126" w:type="dxa"/>
          </w:tcPr>
          <w:p w:rsidR="00014E3A" w:rsidRPr="000A66E2" w:rsidRDefault="00014E3A" w:rsidP="000A66E2">
            <w:pPr>
              <w:spacing w:line="276" w:lineRule="auto"/>
              <w:rPr>
                <w:sz w:val="24"/>
                <w:szCs w:val="24"/>
              </w:rPr>
            </w:pPr>
            <w:r w:rsidRPr="000A66E2">
              <w:rPr>
                <w:sz w:val="24"/>
                <w:szCs w:val="24"/>
              </w:rPr>
              <w:t>Котофей</w:t>
            </w:r>
          </w:p>
        </w:tc>
        <w:tc>
          <w:tcPr>
            <w:tcW w:w="1701" w:type="dxa"/>
          </w:tcPr>
          <w:p w:rsidR="00014E3A" w:rsidRPr="000A66E2" w:rsidRDefault="00014E3A" w:rsidP="000A66E2">
            <w:pPr>
              <w:spacing w:line="276" w:lineRule="auto"/>
              <w:rPr>
                <w:sz w:val="24"/>
                <w:szCs w:val="24"/>
              </w:rPr>
            </w:pPr>
            <w:r w:rsidRPr="000A66E2">
              <w:rPr>
                <w:sz w:val="24"/>
                <w:szCs w:val="24"/>
              </w:rPr>
              <w:t>Всероссийский</w:t>
            </w:r>
          </w:p>
        </w:tc>
        <w:tc>
          <w:tcPr>
            <w:tcW w:w="1134" w:type="dxa"/>
          </w:tcPr>
          <w:p w:rsidR="00014E3A" w:rsidRPr="000A66E2" w:rsidRDefault="00014E3A" w:rsidP="000A66E2">
            <w:pPr>
              <w:spacing w:line="276" w:lineRule="auto"/>
              <w:rPr>
                <w:sz w:val="24"/>
                <w:szCs w:val="24"/>
              </w:rPr>
            </w:pPr>
            <w:r w:rsidRPr="000A66E2">
              <w:rPr>
                <w:sz w:val="24"/>
                <w:szCs w:val="24"/>
              </w:rPr>
              <w:t>2</w:t>
            </w:r>
          </w:p>
        </w:tc>
        <w:tc>
          <w:tcPr>
            <w:tcW w:w="1701" w:type="dxa"/>
          </w:tcPr>
          <w:p w:rsidR="00014E3A" w:rsidRPr="000A66E2" w:rsidRDefault="00014E3A" w:rsidP="000A66E2">
            <w:pPr>
              <w:spacing w:line="276" w:lineRule="auto"/>
              <w:rPr>
                <w:sz w:val="24"/>
                <w:szCs w:val="24"/>
              </w:rPr>
            </w:pPr>
            <w:r w:rsidRPr="000A66E2">
              <w:rPr>
                <w:sz w:val="24"/>
                <w:szCs w:val="24"/>
              </w:rPr>
              <w:t>1 место -2 чел.</w:t>
            </w:r>
          </w:p>
          <w:p w:rsidR="00014E3A" w:rsidRPr="000A66E2" w:rsidRDefault="00014E3A" w:rsidP="000A66E2">
            <w:pPr>
              <w:spacing w:line="276" w:lineRule="auto"/>
              <w:rPr>
                <w:sz w:val="24"/>
                <w:szCs w:val="24"/>
              </w:rPr>
            </w:pP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Цыбизова С. А.</w:t>
            </w:r>
          </w:p>
        </w:tc>
        <w:tc>
          <w:tcPr>
            <w:tcW w:w="1594" w:type="dxa"/>
          </w:tcPr>
          <w:p w:rsidR="00014E3A" w:rsidRPr="000A66E2" w:rsidRDefault="00014E3A" w:rsidP="000A66E2">
            <w:pPr>
              <w:spacing w:line="276" w:lineRule="auto"/>
              <w:rPr>
                <w:sz w:val="24"/>
                <w:szCs w:val="24"/>
              </w:rPr>
            </w:pPr>
            <w:r w:rsidRPr="000A66E2">
              <w:rPr>
                <w:sz w:val="24"/>
                <w:szCs w:val="24"/>
              </w:rPr>
              <w:t>Межпредметный</w:t>
            </w:r>
          </w:p>
        </w:tc>
        <w:tc>
          <w:tcPr>
            <w:tcW w:w="2126" w:type="dxa"/>
          </w:tcPr>
          <w:p w:rsidR="00014E3A" w:rsidRPr="000A66E2" w:rsidRDefault="00014E3A" w:rsidP="000A66E2">
            <w:pPr>
              <w:spacing w:line="276" w:lineRule="auto"/>
              <w:rPr>
                <w:sz w:val="24"/>
                <w:szCs w:val="24"/>
              </w:rPr>
            </w:pPr>
            <w:r w:rsidRPr="000A66E2">
              <w:rPr>
                <w:sz w:val="24"/>
                <w:szCs w:val="24"/>
              </w:rPr>
              <w:t>Фактор роста</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16</w:t>
            </w:r>
          </w:p>
        </w:tc>
        <w:tc>
          <w:tcPr>
            <w:tcW w:w="1701" w:type="dxa"/>
          </w:tcPr>
          <w:p w:rsidR="00014E3A" w:rsidRPr="000A66E2" w:rsidRDefault="00014E3A" w:rsidP="000A66E2">
            <w:pPr>
              <w:spacing w:line="276" w:lineRule="auto"/>
              <w:rPr>
                <w:sz w:val="24"/>
                <w:szCs w:val="24"/>
              </w:rPr>
            </w:pPr>
            <w:r w:rsidRPr="000A66E2">
              <w:rPr>
                <w:sz w:val="24"/>
                <w:szCs w:val="24"/>
              </w:rPr>
              <w:t>1 место – 2 чел.</w:t>
            </w:r>
          </w:p>
          <w:p w:rsidR="00014E3A" w:rsidRPr="000A66E2" w:rsidRDefault="00014E3A" w:rsidP="000A66E2">
            <w:pPr>
              <w:spacing w:line="276" w:lineRule="auto"/>
              <w:rPr>
                <w:sz w:val="24"/>
                <w:szCs w:val="24"/>
              </w:rPr>
            </w:pPr>
            <w:r w:rsidRPr="000A66E2">
              <w:rPr>
                <w:sz w:val="24"/>
                <w:szCs w:val="24"/>
              </w:rPr>
              <w:t>3 место – 6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Игонина И. В.</w:t>
            </w:r>
          </w:p>
        </w:tc>
        <w:tc>
          <w:tcPr>
            <w:tcW w:w="1594" w:type="dxa"/>
          </w:tcPr>
          <w:p w:rsidR="00014E3A" w:rsidRPr="000A66E2" w:rsidRDefault="00014E3A" w:rsidP="000A66E2">
            <w:pPr>
              <w:spacing w:line="276" w:lineRule="auto"/>
              <w:rPr>
                <w:sz w:val="24"/>
                <w:szCs w:val="24"/>
              </w:rPr>
            </w:pPr>
            <w:r w:rsidRPr="000A66E2">
              <w:rPr>
                <w:sz w:val="24"/>
                <w:szCs w:val="24"/>
              </w:rPr>
              <w:t>математика</w:t>
            </w:r>
          </w:p>
        </w:tc>
        <w:tc>
          <w:tcPr>
            <w:tcW w:w="2126" w:type="dxa"/>
          </w:tcPr>
          <w:p w:rsidR="00014E3A" w:rsidRPr="000A66E2" w:rsidRDefault="00014E3A" w:rsidP="000A66E2">
            <w:pPr>
              <w:spacing w:line="276" w:lineRule="auto"/>
              <w:rPr>
                <w:sz w:val="24"/>
                <w:szCs w:val="24"/>
              </w:rPr>
            </w:pPr>
            <w:r w:rsidRPr="000A66E2">
              <w:rPr>
                <w:sz w:val="24"/>
                <w:szCs w:val="24"/>
              </w:rPr>
              <w:t>Интернет-олимпиада</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2</w:t>
            </w:r>
          </w:p>
        </w:tc>
        <w:tc>
          <w:tcPr>
            <w:tcW w:w="1701" w:type="dxa"/>
          </w:tcPr>
          <w:p w:rsidR="00014E3A" w:rsidRPr="000A66E2" w:rsidRDefault="00014E3A" w:rsidP="000A66E2">
            <w:pPr>
              <w:spacing w:line="276" w:lineRule="auto"/>
              <w:rPr>
                <w:sz w:val="24"/>
                <w:szCs w:val="24"/>
              </w:rPr>
            </w:pPr>
            <w:r w:rsidRPr="000A66E2">
              <w:rPr>
                <w:sz w:val="24"/>
                <w:szCs w:val="24"/>
              </w:rPr>
              <w:t>1 место -2 чел.</w:t>
            </w:r>
          </w:p>
          <w:p w:rsidR="00014E3A" w:rsidRPr="000A66E2" w:rsidRDefault="00014E3A" w:rsidP="000A66E2">
            <w:pPr>
              <w:spacing w:line="276" w:lineRule="auto"/>
              <w:rPr>
                <w:sz w:val="24"/>
                <w:szCs w:val="24"/>
              </w:rPr>
            </w:pP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Игонина И. В.</w:t>
            </w:r>
          </w:p>
        </w:tc>
        <w:tc>
          <w:tcPr>
            <w:tcW w:w="1594" w:type="dxa"/>
          </w:tcPr>
          <w:p w:rsidR="00014E3A" w:rsidRPr="000A66E2" w:rsidRDefault="00014E3A" w:rsidP="000A66E2">
            <w:pPr>
              <w:spacing w:line="276" w:lineRule="auto"/>
              <w:rPr>
                <w:sz w:val="24"/>
                <w:szCs w:val="24"/>
              </w:rPr>
            </w:pPr>
            <w:r w:rsidRPr="000A66E2">
              <w:rPr>
                <w:sz w:val="24"/>
                <w:szCs w:val="24"/>
              </w:rPr>
              <w:t xml:space="preserve">Русский </w:t>
            </w:r>
            <w:r w:rsidRPr="000A66E2">
              <w:rPr>
                <w:sz w:val="24"/>
                <w:szCs w:val="24"/>
              </w:rPr>
              <w:lastRenderedPageBreak/>
              <w:t>язык</w:t>
            </w:r>
          </w:p>
        </w:tc>
        <w:tc>
          <w:tcPr>
            <w:tcW w:w="2126" w:type="dxa"/>
          </w:tcPr>
          <w:p w:rsidR="00014E3A" w:rsidRPr="000A66E2" w:rsidRDefault="00014E3A" w:rsidP="000A66E2">
            <w:pPr>
              <w:spacing w:line="276" w:lineRule="auto"/>
              <w:rPr>
                <w:sz w:val="24"/>
                <w:szCs w:val="24"/>
              </w:rPr>
            </w:pPr>
            <w:r w:rsidRPr="000A66E2">
              <w:rPr>
                <w:sz w:val="24"/>
                <w:szCs w:val="24"/>
              </w:rPr>
              <w:lastRenderedPageBreak/>
              <w:t>Интернет-</w:t>
            </w:r>
            <w:r w:rsidRPr="000A66E2">
              <w:rPr>
                <w:sz w:val="24"/>
                <w:szCs w:val="24"/>
              </w:rPr>
              <w:lastRenderedPageBreak/>
              <w:t>олимпиада</w:t>
            </w:r>
          </w:p>
        </w:tc>
        <w:tc>
          <w:tcPr>
            <w:tcW w:w="1701" w:type="dxa"/>
          </w:tcPr>
          <w:p w:rsidR="00014E3A" w:rsidRPr="000A66E2" w:rsidRDefault="00014E3A" w:rsidP="000A66E2">
            <w:pPr>
              <w:spacing w:line="276" w:lineRule="auto"/>
              <w:rPr>
                <w:sz w:val="24"/>
                <w:szCs w:val="24"/>
              </w:rPr>
            </w:pPr>
            <w:r w:rsidRPr="000A66E2">
              <w:rPr>
                <w:sz w:val="24"/>
                <w:szCs w:val="24"/>
              </w:rPr>
              <w:lastRenderedPageBreak/>
              <w:t>Международн</w:t>
            </w:r>
            <w:r w:rsidRPr="000A66E2">
              <w:rPr>
                <w:sz w:val="24"/>
                <w:szCs w:val="24"/>
              </w:rPr>
              <w:lastRenderedPageBreak/>
              <w:t>ый</w:t>
            </w:r>
          </w:p>
        </w:tc>
        <w:tc>
          <w:tcPr>
            <w:tcW w:w="1134" w:type="dxa"/>
          </w:tcPr>
          <w:p w:rsidR="00014E3A" w:rsidRPr="000A66E2" w:rsidRDefault="00014E3A" w:rsidP="000A66E2">
            <w:pPr>
              <w:spacing w:line="276" w:lineRule="auto"/>
              <w:rPr>
                <w:sz w:val="24"/>
                <w:szCs w:val="24"/>
              </w:rPr>
            </w:pPr>
            <w:r w:rsidRPr="000A66E2">
              <w:rPr>
                <w:sz w:val="24"/>
                <w:szCs w:val="24"/>
              </w:rPr>
              <w:lastRenderedPageBreak/>
              <w:t>1</w:t>
            </w:r>
          </w:p>
        </w:tc>
        <w:tc>
          <w:tcPr>
            <w:tcW w:w="1701" w:type="dxa"/>
          </w:tcPr>
          <w:p w:rsidR="00014E3A" w:rsidRPr="000A66E2" w:rsidRDefault="00014E3A" w:rsidP="000A66E2">
            <w:pPr>
              <w:spacing w:line="276" w:lineRule="auto"/>
              <w:rPr>
                <w:sz w:val="24"/>
                <w:szCs w:val="24"/>
              </w:rPr>
            </w:pPr>
            <w:r w:rsidRPr="000A66E2">
              <w:rPr>
                <w:sz w:val="24"/>
                <w:szCs w:val="24"/>
              </w:rPr>
              <w:t>1</w:t>
            </w:r>
          </w:p>
          <w:p w:rsidR="00014E3A" w:rsidRPr="000A66E2" w:rsidRDefault="00014E3A" w:rsidP="000A66E2">
            <w:pPr>
              <w:spacing w:line="276" w:lineRule="auto"/>
              <w:rPr>
                <w:sz w:val="24"/>
                <w:szCs w:val="24"/>
              </w:rPr>
            </w:pPr>
          </w:p>
        </w:tc>
      </w:tr>
      <w:tr w:rsidR="00014E3A" w:rsidRPr="000A66E2" w:rsidTr="00014E3A">
        <w:tc>
          <w:tcPr>
            <w:tcW w:w="1951" w:type="dxa"/>
          </w:tcPr>
          <w:p w:rsidR="00014E3A" w:rsidRPr="000A66E2" w:rsidRDefault="00014E3A" w:rsidP="000A66E2">
            <w:pPr>
              <w:spacing w:line="276" w:lineRule="auto"/>
              <w:rPr>
                <w:sz w:val="24"/>
                <w:szCs w:val="24"/>
              </w:rPr>
            </w:pPr>
          </w:p>
        </w:tc>
        <w:tc>
          <w:tcPr>
            <w:tcW w:w="1594" w:type="dxa"/>
          </w:tcPr>
          <w:p w:rsidR="00014E3A" w:rsidRPr="000A66E2" w:rsidRDefault="00014E3A" w:rsidP="000A66E2">
            <w:pPr>
              <w:spacing w:line="276" w:lineRule="auto"/>
              <w:rPr>
                <w:sz w:val="24"/>
                <w:szCs w:val="24"/>
              </w:rPr>
            </w:pPr>
            <w:r w:rsidRPr="000A66E2">
              <w:rPr>
                <w:sz w:val="24"/>
                <w:szCs w:val="24"/>
              </w:rPr>
              <w:t>Математика</w:t>
            </w:r>
          </w:p>
        </w:tc>
        <w:tc>
          <w:tcPr>
            <w:tcW w:w="2126" w:type="dxa"/>
          </w:tcPr>
          <w:p w:rsidR="00014E3A" w:rsidRPr="000A66E2" w:rsidRDefault="00014E3A" w:rsidP="000A66E2">
            <w:pPr>
              <w:spacing w:line="276" w:lineRule="auto"/>
              <w:rPr>
                <w:sz w:val="24"/>
                <w:szCs w:val="24"/>
              </w:rPr>
            </w:pPr>
            <w:r w:rsidRPr="000A66E2">
              <w:rPr>
                <w:sz w:val="24"/>
                <w:szCs w:val="24"/>
              </w:rPr>
              <w:t>Кенгуру</w:t>
            </w:r>
          </w:p>
        </w:tc>
        <w:tc>
          <w:tcPr>
            <w:tcW w:w="1701" w:type="dxa"/>
          </w:tcPr>
          <w:p w:rsidR="00014E3A" w:rsidRPr="000A66E2" w:rsidRDefault="00014E3A" w:rsidP="000A66E2">
            <w:pPr>
              <w:spacing w:line="276" w:lineRule="auto"/>
              <w:rPr>
                <w:sz w:val="24"/>
                <w:szCs w:val="24"/>
              </w:rPr>
            </w:pPr>
            <w:r w:rsidRPr="000A66E2">
              <w:rPr>
                <w:sz w:val="24"/>
                <w:szCs w:val="24"/>
              </w:rPr>
              <w:t>Всероссийский</w:t>
            </w:r>
          </w:p>
        </w:tc>
        <w:tc>
          <w:tcPr>
            <w:tcW w:w="1134" w:type="dxa"/>
          </w:tcPr>
          <w:p w:rsidR="00014E3A" w:rsidRPr="000A66E2" w:rsidRDefault="00014E3A" w:rsidP="000A66E2">
            <w:pPr>
              <w:spacing w:line="276" w:lineRule="auto"/>
              <w:rPr>
                <w:sz w:val="24"/>
                <w:szCs w:val="24"/>
              </w:rPr>
            </w:pPr>
            <w:r w:rsidRPr="000A66E2">
              <w:rPr>
                <w:sz w:val="24"/>
                <w:szCs w:val="24"/>
              </w:rPr>
              <w:t>91</w:t>
            </w:r>
          </w:p>
        </w:tc>
        <w:tc>
          <w:tcPr>
            <w:tcW w:w="1701" w:type="dxa"/>
          </w:tcPr>
          <w:p w:rsidR="00014E3A" w:rsidRPr="000A66E2" w:rsidRDefault="00014E3A" w:rsidP="000A66E2">
            <w:pPr>
              <w:spacing w:line="276" w:lineRule="auto"/>
              <w:rPr>
                <w:sz w:val="24"/>
                <w:szCs w:val="24"/>
              </w:rPr>
            </w:pP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Цыбизова С. А.</w:t>
            </w:r>
          </w:p>
          <w:p w:rsidR="00014E3A" w:rsidRPr="000A66E2" w:rsidRDefault="00014E3A" w:rsidP="000A66E2">
            <w:pPr>
              <w:spacing w:line="276" w:lineRule="auto"/>
              <w:rPr>
                <w:sz w:val="24"/>
                <w:szCs w:val="24"/>
              </w:rPr>
            </w:pPr>
            <w:r w:rsidRPr="000A66E2">
              <w:rPr>
                <w:sz w:val="24"/>
                <w:szCs w:val="24"/>
              </w:rPr>
              <w:t>Долгова Л. Н.</w:t>
            </w:r>
          </w:p>
        </w:tc>
        <w:tc>
          <w:tcPr>
            <w:tcW w:w="1594" w:type="dxa"/>
          </w:tcPr>
          <w:p w:rsidR="00014E3A" w:rsidRPr="000A66E2" w:rsidRDefault="00014E3A" w:rsidP="000A66E2">
            <w:pPr>
              <w:spacing w:line="276" w:lineRule="auto"/>
              <w:rPr>
                <w:sz w:val="24"/>
                <w:szCs w:val="24"/>
              </w:rPr>
            </w:pPr>
            <w:r w:rsidRPr="000A66E2">
              <w:rPr>
                <w:sz w:val="24"/>
                <w:szCs w:val="24"/>
              </w:rPr>
              <w:t>Русский играючи</w:t>
            </w:r>
          </w:p>
        </w:tc>
        <w:tc>
          <w:tcPr>
            <w:tcW w:w="2126" w:type="dxa"/>
          </w:tcPr>
          <w:p w:rsidR="00014E3A" w:rsidRPr="000A66E2" w:rsidRDefault="00014E3A" w:rsidP="000A66E2">
            <w:pPr>
              <w:spacing w:line="276" w:lineRule="auto"/>
              <w:rPr>
                <w:sz w:val="24"/>
                <w:szCs w:val="24"/>
              </w:rPr>
            </w:pPr>
            <w:r w:rsidRPr="000A66E2">
              <w:rPr>
                <w:sz w:val="24"/>
                <w:szCs w:val="24"/>
              </w:rPr>
              <w:t>Фактор роста</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7</w:t>
            </w:r>
          </w:p>
        </w:tc>
        <w:tc>
          <w:tcPr>
            <w:tcW w:w="1701" w:type="dxa"/>
          </w:tcPr>
          <w:p w:rsidR="00014E3A" w:rsidRPr="000A66E2" w:rsidRDefault="00014E3A" w:rsidP="000A66E2">
            <w:pPr>
              <w:spacing w:line="276" w:lineRule="auto"/>
              <w:rPr>
                <w:sz w:val="24"/>
                <w:szCs w:val="24"/>
              </w:rPr>
            </w:pPr>
            <w:r w:rsidRPr="000A66E2">
              <w:rPr>
                <w:sz w:val="24"/>
                <w:szCs w:val="24"/>
              </w:rPr>
              <w:t>1 место –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Назаркина Ю. Е.</w:t>
            </w:r>
          </w:p>
        </w:tc>
        <w:tc>
          <w:tcPr>
            <w:tcW w:w="1594" w:type="dxa"/>
          </w:tcPr>
          <w:p w:rsidR="00014E3A" w:rsidRPr="000A66E2" w:rsidRDefault="00014E3A" w:rsidP="000A66E2">
            <w:pPr>
              <w:spacing w:line="276" w:lineRule="auto"/>
              <w:rPr>
                <w:sz w:val="24"/>
                <w:szCs w:val="24"/>
              </w:rPr>
            </w:pPr>
            <w:r w:rsidRPr="000A66E2">
              <w:rPr>
                <w:sz w:val="24"/>
                <w:szCs w:val="24"/>
              </w:rPr>
              <w:t>Русский язык</w:t>
            </w:r>
          </w:p>
        </w:tc>
        <w:tc>
          <w:tcPr>
            <w:tcW w:w="2126" w:type="dxa"/>
          </w:tcPr>
          <w:p w:rsidR="00014E3A" w:rsidRPr="000A66E2" w:rsidRDefault="00014E3A" w:rsidP="000A66E2">
            <w:pPr>
              <w:spacing w:line="276" w:lineRule="auto"/>
              <w:rPr>
                <w:sz w:val="24"/>
                <w:szCs w:val="24"/>
              </w:rPr>
            </w:pPr>
            <w:r w:rsidRPr="000A66E2">
              <w:rPr>
                <w:sz w:val="24"/>
                <w:szCs w:val="24"/>
              </w:rPr>
              <w:t>Видеоурок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2</w:t>
            </w:r>
          </w:p>
        </w:tc>
        <w:tc>
          <w:tcPr>
            <w:tcW w:w="1701" w:type="dxa"/>
          </w:tcPr>
          <w:p w:rsidR="00014E3A" w:rsidRPr="000A66E2" w:rsidRDefault="00014E3A" w:rsidP="000A66E2">
            <w:pPr>
              <w:spacing w:line="276" w:lineRule="auto"/>
              <w:rPr>
                <w:sz w:val="24"/>
                <w:szCs w:val="24"/>
              </w:rPr>
            </w:pPr>
            <w:r w:rsidRPr="000A66E2">
              <w:rPr>
                <w:sz w:val="24"/>
                <w:szCs w:val="24"/>
              </w:rPr>
              <w:t>1 место – 2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Железнякова М. В.</w:t>
            </w:r>
          </w:p>
          <w:p w:rsidR="00014E3A" w:rsidRPr="000A66E2" w:rsidRDefault="00014E3A" w:rsidP="000A66E2">
            <w:pPr>
              <w:spacing w:line="276" w:lineRule="auto"/>
              <w:rPr>
                <w:sz w:val="24"/>
                <w:szCs w:val="24"/>
              </w:rPr>
            </w:pPr>
            <w:r w:rsidRPr="000A66E2">
              <w:rPr>
                <w:sz w:val="24"/>
                <w:szCs w:val="24"/>
              </w:rPr>
              <w:t>Жигорева А. А.</w:t>
            </w:r>
          </w:p>
        </w:tc>
        <w:tc>
          <w:tcPr>
            <w:tcW w:w="1594" w:type="dxa"/>
          </w:tcPr>
          <w:p w:rsidR="00014E3A" w:rsidRPr="000A66E2" w:rsidRDefault="00014E3A" w:rsidP="000A66E2">
            <w:pPr>
              <w:spacing w:line="276" w:lineRule="auto"/>
              <w:rPr>
                <w:sz w:val="24"/>
                <w:szCs w:val="24"/>
              </w:rPr>
            </w:pPr>
            <w:r w:rsidRPr="000A66E2">
              <w:rPr>
                <w:sz w:val="24"/>
                <w:szCs w:val="24"/>
              </w:rPr>
              <w:t>Русский язык</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p w:rsidR="00014E3A" w:rsidRPr="000A66E2" w:rsidRDefault="00014E3A" w:rsidP="000A66E2">
            <w:pPr>
              <w:spacing w:line="276" w:lineRule="auto"/>
              <w:rPr>
                <w:sz w:val="24"/>
                <w:szCs w:val="24"/>
              </w:rPr>
            </w:pPr>
            <w:r w:rsidRPr="000A66E2">
              <w:rPr>
                <w:sz w:val="24"/>
                <w:szCs w:val="24"/>
              </w:rPr>
              <w:t>Мириада открытий</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18</w:t>
            </w:r>
          </w:p>
        </w:tc>
        <w:tc>
          <w:tcPr>
            <w:tcW w:w="1701" w:type="dxa"/>
          </w:tcPr>
          <w:p w:rsidR="00014E3A" w:rsidRPr="000A66E2" w:rsidRDefault="00014E3A" w:rsidP="000A66E2">
            <w:pPr>
              <w:spacing w:line="276" w:lineRule="auto"/>
              <w:rPr>
                <w:sz w:val="24"/>
                <w:szCs w:val="24"/>
              </w:rPr>
            </w:pPr>
            <w:r w:rsidRPr="000A66E2">
              <w:rPr>
                <w:sz w:val="24"/>
                <w:szCs w:val="24"/>
              </w:rPr>
              <w:t>1 место – 2 чел</w:t>
            </w:r>
          </w:p>
          <w:p w:rsidR="00014E3A" w:rsidRPr="000A66E2" w:rsidRDefault="00014E3A" w:rsidP="000A66E2">
            <w:pPr>
              <w:spacing w:line="276" w:lineRule="auto"/>
              <w:rPr>
                <w:sz w:val="24"/>
                <w:szCs w:val="24"/>
              </w:rPr>
            </w:pPr>
            <w:r w:rsidRPr="000A66E2">
              <w:rPr>
                <w:sz w:val="24"/>
                <w:szCs w:val="24"/>
              </w:rPr>
              <w:t>2 место  - 1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Железнякова М. В.</w:t>
            </w:r>
          </w:p>
          <w:p w:rsidR="00014E3A" w:rsidRPr="000A66E2" w:rsidRDefault="00014E3A" w:rsidP="000A66E2">
            <w:pPr>
              <w:spacing w:line="276" w:lineRule="auto"/>
              <w:rPr>
                <w:sz w:val="24"/>
                <w:szCs w:val="24"/>
              </w:rPr>
            </w:pPr>
            <w:r w:rsidRPr="000A66E2">
              <w:rPr>
                <w:sz w:val="24"/>
                <w:szCs w:val="24"/>
              </w:rPr>
              <w:t>Жигорева А. А.</w:t>
            </w:r>
          </w:p>
        </w:tc>
        <w:tc>
          <w:tcPr>
            <w:tcW w:w="1594" w:type="dxa"/>
          </w:tcPr>
          <w:p w:rsidR="00014E3A" w:rsidRPr="000A66E2" w:rsidRDefault="00014E3A" w:rsidP="000A66E2">
            <w:pPr>
              <w:spacing w:line="276" w:lineRule="auto"/>
              <w:rPr>
                <w:sz w:val="24"/>
                <w:szCs w:val="24"/>
              </w:rPr>
            </w:pPr>
            <w:r w:rsidRPr="000A66E2">
              <w:rPr>
                <w:sz w:val="24"/>
                <w:szCs w:val="24"/>
              </w:rPr>
              <w:t>Математика</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p w:rsidR="00014E3A" w:rsidRPr="000A66E2" w:rsidRDefault="00014E3A" w:rsidP="000A66E2">
            <w:pPr>
              <w:spacing w:line="276" w:lineRule="auto"/>
              <w:rPr>
                <w:sz w:val="24"/>
                <w:szCs w:val="24"/>
              </w:rPr>
            </w:pPr>
            <w:r w:rsidRPr="000A66E2">
              <w:rPr>
                <w:sz w:val="24"/>
                <w:szCs w:val="24"/>
              </w:rPr>
              <w:t>Мириада открытий</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19</w:t>
            </w:r>
          </w:p>
        </w:tc>
        <w:tc>
          <w:tcPr>
            <w:tcW w:w="1701" w:type="dxa"/>
          </w:tcPr>
          <w:p w:rsidR="00014E3A" w:rsidRPr="000A66E2" w:rsidRDefault="00014E3A" w:rsidP="000A66E2">
            <w:pPr>
              <w:spacing w:line="276" w:lineRule="auto"/>
              <w:rPr>
                <w:sz w:val="24"/>
                <w:szCs w:val="24"/>
              </w:rPr>
            </w:pPr>
            <w:r w:rsidRPr="000A66E2">
              <w:rPr>
                <w:sz w:val="24"/>
                <w:szCs w:val="24"/>
              </w:rPr>
              <w:t>1 место – 9 чел.</w:t>
            </w:r>
          </w:p>
          <w:p w:rsidR="00014E3A" w:rsidRPr="000A66E2" w:rsidRDefault="00014E3A" w:rsidP="000A66E2">
            <w:pPr>
              <w:spacing w:line="276" w:lineRule="auto"/>
              <w:rPr>
                <w:sz w:val="24"/>
                <w:szCs w:val="24"/>
              </w:rPr>
            </w:pPr>
            <w:r w:rsidRPr="000A66E2">
              <w:rPr>
                <w:sz w:val="24"/>
                <w:szCs w:val="24"/>
              </w:rPr>
              <w:t>2 место – 2 чел.</w:t>
            </w:r>
          </w:p>
          <w:p w:rsidR="00014E3A" w:rsidRPr="000A66E2" w:rsidRDefault="00014E3A" w:rsidP="000A66E2">
            <w:pPr>
              <w:spacing w:line="276" w:lineRule="auto"/>
              <w:rPr>
                <w:sz w:val="24"/>
                <w:szCs w:val="24"/>
              </w:rPr>
            </w:pP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Железнякова М. В.</w:t>
            </w:r>
          </w:p>
          <w:p w:rsidR="00014E3A" w:rsidRPr="000A66E2" w:rsidRDefault="00014E3A" w:rsidP="000A66E2">
            <w:pPr>
              <w:spacing w:line="276" w:lineRule="auto"/>
              <w:rPr>
                <w:sz w:val="24"/>
                <w:szCs w:val="24"/>
              </w:rPr>
            </w:pPr>
            <w:r w:rsidRPr="000A66E2">
              <w:rPr>
                <w:sz w:val="24"/>
                <w:szCs w:val="24"/>
              </w:rPr>
              <w:t>Жигорева А. А.</w:t>
            </w:r>
          </w:p>
        </w:tc>
        <w:tc>
          <w:tcPr>
            <w:tcW w:w="1594" w:type="dxa"/>
          </w:tcPr>
          <w:p w:rsidR="00014E3A" w:rsidRPr="000A66E2" w:rsidRDefault="00014E3A" w:rsidP="000A66E2">
            <w:pPr>
              <w:spacing w:line="276" w:lineRule="auto"/>
              <w:rPr>
                <w:sz w:val="24"/>
                <w:szCs w:val="24"/>
              </w:rPr>
            </w:pPr>
            <w:r w:rsidRPr="000A66E2">
              <w:rPr>
                <w:sz w:val="24"/>
                <w:szCs w:val="24"/>
              </w:rPr>
              <w:t>Чтение</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p w:rsidR="00014E3A" w:rsidRPr="000A66E2" w:rsidRDefault="00014E3A" w:rsidP="000A66E2">
            <w:pPr>
              <w:spacing w:line="276" w:lineRule="auto"/>
              <w:rPr>
                <w:sz w:val="24"/>
                <w:szCs w:val="24"/>
              </w:rPr>
            </w:pPr>
            <w:r w:rsidRPr="000A66E2">
              <w:rPr>
                <w:sz w:val="24"/>
                <w:szCs w:val="24"/>
              </w:rPr>
              <w:t>Мириада открытий</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14</w:t>
            </w:r>
          </w:p>
        </w:tc>
        <w:tc>
          <w:tcPr>
            <w:tcW w:w="1701" w:type="dxa"/>
          </w:tcPr>
          <w:p w:rsidR="00014E3A" w:rsidRPr="000A66E2" w:rsidRDefault="00014E3A" w:rsidP="000A66E2">
            <w:pPr>
              <w:spacing w:line="276" w:lineRule="auto"/>
              <w:rPr>
                <w:sz w:val="24"/>
                <w:szCs w:val="24"/>
              </w:rPr>
            </w:pPr>
            <w:r w:rsidRPr="000A66E2">
              <w:rPr>
                <w:sz w:val="24"/>
                <w:szCs w:val="24"/>
              </w:rPr>
              <w:t>1 место – 1 чел.</w:t>
            </w:r>
          </w:p>
          <w:p w:rsidR="00014E3A" w:rsidRPr="000A66E2" w:rsidRDefault="00014E3A" w:rsidP="000A66E2">
            <w:pPr>
              <w:spacing w:line="276" w:lineRule="auto"/>
              <w:rPr>
                <w:sz w:val="24"/>
                <w:szCs w:val="24"/>
              </w:rPr>
            </w:pPr>
            <w:r w:rsidRPr="000A66E2">
              <w:rPr>
                <w:sz w:val="24"/>
                <w:szCs w:val="24"/>
              </w:rPr>
              <w:t>2 место – 1 чел.</w:t>
            </w:r>
          </w:p>
          <w:p w:rsidR="00014E3A" w:rsidRPr="000A66E2" w:rsidRDefault="00014E3A" w:rsidP="000A66E2">
            <w:pPr>
              <w:spacing w:line="276" w:lineRule="auto"/>
              <w:rPr>
                <w:sz w:val="24"/>
                <w:szCs w:val="24"/>
              </w:rPr>
            </w:pPr>
            <w:r w:rsidRPr="000A66E2">
              <w:rPr>
                <w:sz w:val="24"/>
                <w:szCs w:val="24"/>
              </w:rPr>
              <w:t>3 место – 2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Железнякова М. В.</w:t>
            </w:r>
          </w:p>
          <w:p w:rsidR="00014E3A" w:rsidRPr="000A66E2" w:rsidRDefault="00014E3A" w:rsidP="000A66E2">
            <w:pPr>
              <w:spacing w:line="276" w:lineRule="auto"/>
              <w:rPr>
                <w:sz w:val="24"/>
                <w:szCs w:val="24"/>
              </w:rPr>
            </w:pPr>
            <w:r w:rsidRPr="000A66E2">
              <w:rPr>
                <w:sz w:val="24"/>
                <w:szCs w:val="24"/>
              </w:rPr>
              <w:t>Жигорева А. А.</w:t>
            </w:r>
          </w:p>
        </w:tc>
        <w:tc>
          <w:tcPr>
            <w:tcW w:w="1594" w:type="dxa"/>
          </w:tcPr>
          <w:p w:rsidR="00014E3A" w:rsidRPr="000A66E2" w:rsidRDefault="00014E3A" w:rsidP="000A66E2">
            <w:pPr>
              <w:spacing w:line="276" w:lineRule="auto"/>
              <w:rPr>
                <w:sz w:val="24"/>
                <w:szCs w:val="24"/>
              </w:rPr>
            </w:pPr>
            <w:r w:rsidRPr="000A66E2">
              <w:rPr>
                <w:sz w:val="24"/>
                <w:szCs w:val="24"/>
              </w:rPr>
              <w:t>Окружающий мир</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p w:rsidR="00014E3A" w:rsidRPr="000A66E2" w:rsidRDefault="00014E3A" w:rsidP="000A66E2">
            <w:pPr>
              <w:spacing w:line="276" w:lineRule="auto"/>
              <w:rPr>
                <w:sz w:val="24"/>
                <w:szCs w:val="24"/>
              </w:rPr>
            </w:pPr>
            <w:r w:rsidRPr="000A66E2">
              <w:rPr>
                <w:sz w:val="24"/>
                <w:szCs w:val="24"/>
              </w:rPr>
              <w:t>Мириада открытий</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15</w:t>
            </w:r>
          </w:p>
        </w:tc>
        <w:tc>
          <w:tcPr>
            <w:tcW w:w="1701" w:type="dxa"/>
          </w:tcPr>
          <w:p w:rsidR="00014E3A" w:rsidRPr="000A66E2" w:rsidRDefault="00014E3A" w:rsidP="000A66E2">
            <w:pPr>
              <w:spacing w:line="276" w:lineRule="auto"/>
              <w:rPr>
                <w:sz w:val="24"/>
                <w:szCs w:val="24"/>
              </w:rPr>
            </w:pPr>
            <w:r w:rsidRPr="000A66E2">
              <w:rPr>
                <w:sz w:val="24"/>
                <w:szCs w:val="24"/>
              </w:rPr>
              <w:t>1 место – 5 чел.</w:t>
            </w:r>
          </w:p>
          <w:p w:rsidR="00014E3A" w:rsidRPr="000A66E2" w:rsidRDefault="00014E3A" w:rsidP="000A66E2">
            <w:pPr>
              <w:spacing w:line="276" w:lineRule="auto"/>
              <w:rPr>
                <w:sz w:val="24"/>
                <w:szCs w:val="24"/>
              </w:rPr>
            </w:pPr>
            <w:r w:rsidRPr="000A66E2">
              <w:rPr>
                <w:sz w:val="24"/>
                <w:szCs w:val="24"/>
              </w:rPr>
              <w:t>3 место – 3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Железнякова М. В.</w:t>
            </w:r>
          </w:p>
          <w:p w:rsidR="00014E3A" w:rsidRPr="000A66E2" w:rsidRDefault="00014E3A" w:rsidP="000A66E2">
            <w:pPr>
              <w:spacing w:line="276" w:lineRule="auto"/>
              <w:rPr>
                <w:sz w:val="24"/>
                <w:szCs w:val="24"/>
              </w:rPr>
            </w:pPr>
            <w:r w:rsidRPr="000A66E2">
              <w:rPr>
                <w:sz w:val="24"/>
                <w:szCs w:val="24"/>
              </w:rPr>
              <w:t>Жигорева А. А.</w:t>
            </w:r>
          </w:p>
        </w:tc>
        <w:tc>
          <w:tcPr>
            <w:tcW w:w="1594" w:type="dxa"/>
          </w:tcPr>
          <w:p w:rsidR="00014E3A" w:rsidRPr="000A66E2" w:rsidRDefault="00014E3A" w:rsidP="000A66E2">
            <w:pPr>
              <w:spacing w:line="276" w:lineRule="auto"/>
              <w:rPr>
                <w:sz w:val="24"/>
                <w:szCs w:val="24"/>
              </w:rPr>
            </w:pPr>
            <w:r w:rsidRPr="000A66E2">
              <w:rPr>
                <w:sz w:val="24"/>
                <w:szCs w:val="24"/>
              </w:rPr>
              <w:t>Логика</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p w:rsidR="00014E3A" w:rsidRPr="000A66E2" w:rsidRDefault="00014E3A" w:rsidP="000A66E2">
            <w:pPr>
              <w:spacing w:line="276" w:lineRule="auto"/>
              <w:rPr>
                <w:sz w:val="24"/>
                <w:szCs w:val="24"/>
              </w:rPr>
            </w:pPr>
            <w:r w:rsidRPr="000A66E2">
              <w:rPr>
                <w:sz w:val="24"/>
                <w:szCs w:val="24"/>
              </w:rPr>
              <w:t>Мириада открытий</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9</w:t>
            </w:r>
          </w:p>
        </w:tc>
        <w:tc>
          <w:tcPr>
            <w:tcW w:w="1701" w:type="dxa"/>
          </w:tcPr>
          <w:p w:rsidR="00014E3A" w:rsidRPr="000A66E2" w:rsidRDefault="00014E3A" w:rsidP="000A66E2">
            <w:pPr>
              <w:spacing w:line="276" w:lineRule="auto"/>
              <w:rPr>
                <w:sz w:val="24"/>
                <w:szCs w:val="24"/>
              </w:rPr>
            </w:pPr>
            <w:r w:rsidRPr="000A66E2">
              <w:rPr>
                <w:sz w:val="24"/>
                <w:szCs w:val="24"/>
              </w:rPr>
              <w:t>1 место – 1 чел.</w:t>
            </w:r>
          </w:p>
          <w:p w:rsidR="00014E3A" w:rsidRPr="000A66E2" w:rsidRDefault="00014E3A" w:rsidP="000A66E2">
            <w:pPr>
              <w:spacing w:line="276" w:lineRule="auto"/>
              <w:rPr>
                <w:sz w:val="24"/>
                <w:szCs w:val="24"/>
              </w:rPr>
            </w:pPr>
            <w:r w:rsidRPr="000A66E2">
              <w:rPr>
                <w:sz w:val="24"/>
                <w:szCs w:val="24"/>
              </w:rPr>
              <w:t>2 место – 2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Железнякова М. В.</w:t>
            </w:r>
          </w:p>
          <w:p w:rsidR="00014E3A" w:rsidRPr="000A66E2" w:rsidRDefault="00014E3A" w:rsidP="000A66E2">
            <w:pPr>
              <w:spacing w:line="276" w:lineRule="auto"/>
              <w:rPr>
                <w:sz w:val="24"/>
                <w:szCs w:val="24"/>
              </w:rPr>
            </w:pPr>
            <w:r w:rsidRPr="000A66E2">
              <w:rPr>
                <w:sz w:val="24"/>
                <w:szCs w:val="24"/>
              </w:rPr>
              <w:t>Жигорева А. А.</w:t>
            </w:r>
          </w:p>
        </w:tc>
        <w:tc>
          <w:tcPr>
            <w:tcW w:w="1594" w:type="dxa"/>
          </w:tcPr>
          <w:p w:rsidR="00014E3A" w:rsidRPr="000A66E2" w:rsidRDefault="00014E3A" w:rsidP="000A66E2">
            <w:pPr>
              <w:spacing w:line="276" w:lineRule="auto"/>
              <w:rPr>
                <w:sz w:val="24"/>
                <w:szCs w:val="24"/>
              </w:rPr>
            </w:pPr>
            <w:r w:rsidRPr="000A66E2">
              <w:rPr>
                <w:sz w:val="24"/>
                <w:szCs w:val="24"/>
              </w:rPr>
              <w:t>Физическая культура</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p w:rsidR="00014E3A" w:rsidRPr="000A66E2" w:rsidRDefault="00014E3A" w:rsidP="000A66E2">
            <w:pPr>
              <w:spacing w:line="276" w:lineRule="auto"/>
              <w:rPr>
                <w:sz w:val="24"/>
                <w:szCs w:val="24"/>
              </w:rPr>
            </w:pPr>
            <w:r w:rsidRPr="000A66E2">
              <w:rPr>
                <w:sz w:val="24"/>
                <w:szCs w:val="24"/>
              </w:rPr>
              <w:t>Мириада открытий</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7</w:t>
            </w:r>
          </w:p>
        </w:tc>
        <w:tc>
          <w:tcPr>
            <w:tcW w:w="1701" w:type="dxa"/>
          </w:tcPr>
          <w:p w:rsidR="00014E3A" w:rsidRPr="000A66E2" w:rsidRDefault="00014E3A" w:rsidP="000A66E2">
            <w:pPr>
              <w:spacing w:line="276" w:lineRule="auto"/>
              <w:rPr>
                <w:sz w:val="24"/>
                <w:szCs w:val="24"/>
              </w:rPr>
            </w:pPr>
            <w:r w:rsidRPr="000A66E2">
              <w:rPr>
                <w:sz w:val="24"/>
                <w:szCs w:val="24"/>
              </w:rPr>
              <w:t>2 место – 2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Железнякова М. В.</w:t>
            </w:r>
          </w:p>
          <w:p w:rsidR="00014E3A" w:rsidRPr="000A66E2" w:rsidRDefault="00014E3A" w:rsidP="000A66E2">
            <w:pPr>
              <w:spacing w:line="276" w:lineRule="auto"/>
              <w:rPr>
                <w:sz w:val="24"/>
                <w:szCs w:val="24"/>
              </w:rPr>
            </w:pPr>
            <w:r w:rsidRPr="000A66E2">
              <w:rPr>
                <w:sz w:val="24"/>
                <w:szCs w:val="24"/>
              </w:rPr>
              <w:t>Жигорева А. А.</w:t>
            </w:r>
          </w:p>
        </w:tc>
        <w:tc>
          <w:tcPr>
            <w:tcW w:w="1594" w:type="dxa"/>
          </w:tcPr>
          <w:p w:rsidR="00014E3A" w:rsidRPr="000A66E2" w:rsidRDefault="00014E3A" w:rsidP="000A66E2">
            <w:pPr>
              <w:spacing w:line="276" w:lineRule="auto"/>
              <w:rPr>
                <w:sz w:val="24"/>
                <w:szCs w:val="24"/>
              </w:rPr>
            </w:pPr>
            <w:r w:rsidRPr="000A66E2">
              <w:rPr>
                <w:sz w:val="24"/>
                <w:szCs w:val="24"/>
              </w:rPr>
              <w:t>Музыка</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p w:rsidR="00014E3A" w:rsidRPr="000A66E2" w:rsidRDefault="00014E3A" w:rsidP="000A66E2">
            <w:pPr>
              <w:spacing w:line="276" w:lineRule="auto"/>
              <w:rPr>
                <w:sz w:val="24"/>
                <w:szCs w:val="24"/>
              </w:rPr>
            </w:pPr>
            <w:r w:rsidRPr="000A66E2">
              <w:rPr>
                <w:sz w:val="24"/>
                <w:szCs w:val="24"/>
              </w:rPr>
              <w:t>Мириада открытий</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12</w:t>
            </w:r>
          </w:p>
        </w:tc>
        <w:tc>
          <w:tcPr>
            <w:tcW w:w="1701" w:type="dxa"/>
          </w:tcPr>
          <w:p w:rsidR="00014E3A" w:rsidRPr="000A66E2" w:rsidRDefault="00014E3A" w:rsidP="000A66E2">
            <w:pPr>
              <w:spacing w:line="276" w:lineRule="auto"/>
              <w:rPr>
                <w:sz w:val="24"/>
                <w:szCs w:val="24"/>
              </w:rPr>
            </w:pPr>
            <w:r w:rsidRPr="000A66E2">
              <w:rPr>
                <w:sz w:val="24"/>
                <w:szCs w:val="24"/>
              </w:rPr>
              <w:t>1 место – 3 чел.</w:t>
            </w:r>
          </w:p>
          <w:p w:rsidR="00014E3A" w:rsidRPr="000A66E2" w:rsidRDefault="00014E3A" w:rsidP="000A66E2">
            <w:pPr>
              <w:spacing w:line="276" w:lineRule="auto"/>
              <w:rPr>
                <w:sz w:val="24"/>
                <w:szCs w:val="24"/>
              </w:rPr>
            </w:pP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Железнякова М. В.</w:t>
            </w:r>
          </w:p>
          <w:p w:rsidR="00014E3A" w:rsidRPr="000A66E2" w:rsidRDefault="00014E3A" w:rsidP="000A66E2">
            <w:pPr>
              <w:spacing w:line="276" w:lineRule="auto"/>
              <w:rPr>
                <w:sz w:val="24"/>
                <w:szCs w:val="24"/>
              </w:rPr>
            </w:pPr>
            <w:r w:rsidRPr="000A66E2">
              <w:rPr>
                <w:sz w:val="24"/>
                <w:szCs w:val="24"/>
              </w:rPr>
              <w:t>Жигорева А. А.</w:t>
            </w:r>
          </w:p>
        </w:tc>
        <w:tc>
          <w:tcPr>
            <w:tcW w:w="1594" w:type="dxa"/>
          </w:tcPr>
          <w:p w:rsidR="00014E3A" w:rsidRPr="000A66E2" w:rsidRDefault="00014E3A" w:rsidP="000A66E2">
            <w:pPr>
              <w:spacing w:line="276" w:lineRule="auto"/>
              <w:rPr>
                <w:sz w:val="24"/>
                <w:szCs w:val="24"/>
              </w:rPr>
            </w:pPr>
            <w:r w:rsidRPr="000A66E2">
              <w:rPr>
                <w:sz w:val="24"/>
                <w:szCs w:val="24"/>
              </w:rPr>
              <w:t xml:space="preserve">Технология </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p w:rsidR="00014E3A" w:rsidRPr="000A66E2" w:rsidRDefault="00014E3A" w:rsidP="000A66E2">
            <w:pPr>
              <w:spacing w:line="276" w:lineRule="auto"/>
              <w:rPr>
                <w:sz w:val="24"/>
                <w:szCs w:val="24"/>
              </w:rPr>
            </w:pPr>
            <w:r w:rsidRPr="000A66E2">
              <w:rPr>
                <w:sz w:val="24"/>
                <w:szCs w:val="24"/>
              </w:rPr>
              <w:t>Мириада открытий</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7</w:t>
            </w:r>
          </w:p>
        </w:tc>
        <w:tc>
          <w:tcPr>
            <w:tcW w:w="1701" w:type="dxa"/>
          </w:tcPr>
          <w:p w:rsidR="00014E3A" w:rsidRPr="000A66E2" w:rsidRDefault="00014E3A" w:rsidP="000A66E2">
            <w:pPr>
              <w:spacing w:line="276" w:lineRule="auto"/>
              <w:rPr>
                <w:sz w:val="24"/>
                <w:szCs w:val="24"/>
              </w:rPr>
            </w:pPr>
            <w:r w:rsidRPr="000A66E2">
              <w:rPr>
                <w:sz w:val="24"/>
                <w:szCs w:val="24"/>
              </w:rPr>
              <w:t>1 место – 3 чел.</w:t>
            </w:r>
          </w:p>
          <w:p w:rsidR="00014E3A" w:rsidRPr="000A66E2" w:rsidRDefault="00014E3A" w:rsidP="000A66E2">
            <w:pPr>
              <w:spacing w:line="276" w:lineRule="auto"/>
              <w:rPr>
                <w:sz w:val="24"/>
                <w:szCs w:val="24"/>
              </w:rPr>
            </w:pP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Железнякова М. В.</w:t>
            </w:r>
          </w:p>
          <w:p w:rsidR="00014E3A" w:rsidRPr="000A66E2" w:rsidRDefault="00014E3A" w:rsidP="000A66E2">
            <w:pPr>
              <w:spacing w:line="276" w:lineRule="auto"/>
              <w:rPr>
                <w:sz w:val="24"/>
                <w:szCs w:val="24"/>
              </w:rPr>
            </w:pPr>
            <w:r w:rsidRPr="000A66E2">
              <w:rPr>
                <w:sz w:val="24"/>
                <w:szCs w:val="24"/>
              </w:rPr>
              <w:t>Жигорева А. А.</w:t>
            </w:r>
          </w:p>
        </w:tc>
        <w:tc>
          <w:tcPr>
            <w:tcW w:w="1594" w:type="dxa"/>
          </w:tcPr>
          <w:p w:rsidR="00014E3A" w:rsidRPr="000A66E2" w:rsidRDefault="00014E3A" w:rsidP="000A66E2">
            <w:pPr>
              <w:spacing w:line="276" w:lineRule="auto"/>
              <w:rPr>
                <w:sz w:val="24"/>
                <w:szCs w:val="24"/>
              </w:rPr>
            </w:pPr>
            <w:r w:rsidRPr="000A66E2">
              <w:rPr>
                <w:sz w:val="24"/>
                <w:szCs w:val="24"/>
              </w:rPr>
              <w:t>ИЗО</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p w:rsidR="00014E3A" w:rsidRPr="000A66E2" w:rsidRDefault="00014E3A" w:rsidP="000A66E2">
            <w:pPr>
              <w:spacing w:line="276" w:lineRule="auto"/>
              <w:rPr>
                <w:sz w:val="24"/>
                <w:szCs w:val="24"/>
              </w:rPr>
            </w:pPr>
            <w:r w:rsidRPr="000A66E2">
              <w:rPr>
                <w:sz w:val="24"/>
                <w:szCs w:val="24"/>
              </w:rPr>
              <w:t>Мириада открытий</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9</w:t>
            </w:r>
          </w:p>
        </w:tc>
        <w:tc>
          <w:tcPr>
            <w:tcW w:w="1701" w:type="dxa"/>
          </w:tcPr>
          <w:p w:rsidR="00014E3A" w:rsidRPr="000A66E2" w:rsidRDefault="00014E3A" w:rsidP="000A66E2">
            <w:pPr>
              <w:spacing w:line="276" w:lineRule="auto"/>
              <w:rPr>
                <w:sz w:val="24"/>
                <w:szCs w:val="24"/>
              </w:rPr>
            </w:pPr>
            <w:r w:rsidRPr="000A66E2">
              <w:rPr>
                <w:sz w:val="24"/>
                <w:szCs w:val="24"/>
              </w:rPr>
              <w:t>участие</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Железнякова М. В.</w:t>
            </w:r>
          </w:p>
        </w:tc>
        <w:tc>
          <w:tcPr>
            <w:tcW w:w="1594" w:type="dxa"/>
          </w:tcPr>
          <w:p w:rsidR="00014E3A" w:rsidRPr="000A66E2" w:rsidRDefault="00014E3A" w:rsidP="000A66E2">
            <w:pPr>
              <w:spacing w:line="276" w:lineRule="auto"/>
              <w:rPr>
                <w:sz w:val="24"/>
                <w:szCs w:val="24"/>
              </w:rPr>
            </w:pPr>
            <w:r w:rsidRPr="000A66E2">
              <w:rPr>
                <w:sz w:val="24"/>
                <w:szCs w:val="24"/>
              </w:rPr>
              <w:t>Межпредметная</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p w:rsidR="00014E3A" w:rsidRPr="000A66E2" w:rsidRDefault="00014E3A" w:rsidP="000A66E2">
            <w:pPr>
              <w:spacing w:line="276" w:lineRule="auto"/>
              <w:rPr>
                <w:sz w:val="24"/>
                <w:szCs w:val="24"/>
              </w:rPr>
            </w:pPr>
            <w:r w:rsidRPr="000A66E2">
              <w:rPr>
                <w:sz w:val="24"/>
                <w:szCs w:val="24"/>
              </w:rPr>
              <w:t>Мириада открытий</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4</w:t>
            </w:r>
          </w:p>
        </w:tc>
        <w:tc>
          <w:tcPr>
            <w:tcW w:w="1701" w:type="dxa"/>
          </w:tcPr>
          <w:p w:rsidR="00014E3A" w:rsidRPr="000A66E2" w:rsidRDefault="00014E3A" w:rsidP="000A66E2">
            <w:pPr>
              <w:spacing w:line="276" w:lineRule="auto"/>
              <w:rPr>
                <w:sz w:val="24"/>
                <w:szCs w:val="24"/>
              </w:rPr>
            </w:pPr>
            <w:r w:rsidRPr="000A66E2">
              <w:rPr>
                <w:sz w:val="24"/>
                <w:szCs w:val="24"/>
              </w:rPr>
              <w:t>1 место – 1 чел.</w:t>
            </w:r>
          </w:p>
          <w:p w:rsidR="00014E3A" w:rsidRPr="000A66E2" w:rsidRDefault="00014E3A" w:rsidP="000A66E2">
            <w:pPr>
              <w:spacing w:line="276" w:lineRule="auto"/>
              <w:rPr>
                <w:sz w:val="24"/>
                <w:szCs w:val="24"/>
              </w:rPr>
            </w:pPr>
            <w:r w:rsidRPr="000A66E2">
              <w:rPr>
                <w:sz w:val="24"/>
                <w:szCs w:val="24"/>
              </w:rPr>
              <w:t xml:space="preserve">2 место – 1 </w:t>
            </w:r>
            <w:r w:rsidRPr="000A66E2">
              <w:rPr>
                <w:sz w:val="24"/>
                <w:szCs w:val="24"/>
              </w:rPr>
              <w:lastRenderedPageBreak/>
              <w:t>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lastRenderedPageBreak/>
              <w:t>Жигорева А. А.</w:t>
            </w:r>
          </w:p>
        </w:tc>
        <w:tc>
          <w:tcPr>
            <w:tcW w:w="1594" w:type="dxa"/>
          </w:tcPr>
          <w:p w:rsidR="00014E3A" w:rsidRPr="000A66E2" w:rsidRDefault="00014E3A" w:rsidP="000A66E2">
            <w:pPr>
              <w:spacing w:line="276" w:lineRule="auto"/>
              <w:rPr>
                <w:sz w:val="24"/>
                <w:szCs w:val="24"/>
              </w:rPr>
            </w:pPr>
            <w:r w:rsidRPr="000A66E2">
              <w:rPr>
                <w:sz w:val="24"/>
                <w:szCs w:val="24"/>
              </w:rPr>
              <w:t xml:space="preserve">История </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p w:rsidR="00014E3A" w:rsidRPr="000A66E2" w:rsidRDefault="00014E3A" w:rsidP="000A66E2">
            <w:pPr>
              <w:spacing w:line="276" w:lineRule="auto"/>
              <w:rPr>
                <w:sz w:val="24"/>
                <w:szCs w:val="24"/>
              </w:rPr>
            </w:pPr>
            <w:r w:rsidRPr="000A66E2">
              <w:rPr>
                <w:sz w:val="24"/>
                <w:szCs w:val="24"/>
              </w:rPr>
              <w:t>Мириада открытий</w:t>
            </w:r>
          </w:p>
        </w:tc>
        <w:tc>
          <w:tcPr>
            <w:tcW w:w="1701" w:type="dxa"/>
          </w:tcPr>
          <w:p w:rsidR="00014E3A" w:rsidRPr="000A66E2" w:rsidRDefault="00014E3A" w:rsidP="000A66E2">
            <w:pPr>
              <w:spacing w:line="276" w:lineRule="auto"/>
              <w:ind w:hanging="36"/>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w:t>
            </w:r>
          </w:p>
        </w:tc>
        <w:tc>
          <w:tcPr>
            <w:tcW w:w="1701" w:type="dxa"/>
          </w:tcPr>
          <w:p w:rsidR="00014E3A" w:rsidRPr="000A66E2" w:rsidRDefault="00014E3A" w:rsidP="000A66E2">
            <w:pPr>
              <w:spacing w:line="276" w:lineRule="auto"/>
              <w:rPr>
                <w:sz w:val="24"/>
                <w:szCs w:val="24"/>
              </w:rPr>
            </w:pPr>
            <w:r w:rsidRPr="000A66E2">
              <w:rPr>
                <w:sz w:val="24"/>
                <w:szCs w:val="24"/>
              </w:rPr>
              <w:t>участие</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Ялыгина Н. В.</w:t>
            </w:r>
          </w:p>
        </w:tc>
        <w:tc>
          <w:tcPr>
            <w:tcW w:w="1594" w:type="dxa"/>
          </w:tcPr>
          <w:p w:rsidR="00014E3A" w:rsidRPr="000A66E2" w:rsidRDefault="00014E3A" w:rsidP="000A66E2">
            <w:pPr>
              <w:spacing w:line="276" w:lineRule="auto"/>
              <w:rPr>
                <w:sz w:val="24"/>
                <w:szCs w:val="24"/>
              </w:rPr>
            </w:pPr>
            <w:r w:rsidRPr="000A66E2">
              <w:rPr>
                <w:sz w:val="24"/>
                <w:szCs w:val="24"/>
              </w:rPr>
              <w:t>Физика</w:t>
            </w:r>
          </w:p>
        </w:tc>
        <w:tc>
          <w:tcPr>
            <w:tcW w:w="2126" w:type="dxa"/>
          </w:tcPr>
          <w:p w:rsidR="00014E3A" w:rsidRPr="000A66E2" w:rsidRDefault="00014E3A" w:rsidP="000A66E2">
            <w:pPr>
              <w:spacing w:line="276" w:lineRule="auto"/>
              <w:rPr>
                <w:sz w:val="24"/>
                <w:szCs w:val="24"/>
              </w:rPr>
            </w:pPr>
            <w:r w:rsidRPr="000A66E2">
              <w:rPr>
                <w:sz w:val="24"/>
                <w:szCs w:val="24"/>
              </w:rPr>
              <w:t>Инфоурок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12</w:t>
            </w:r>
          </w:p>
        </w:tc>
        <w:tc>
          <w:tcPr>
            <w:tcW w:w="1701" w:type="dxa"/>
          </w:tcPr>
          <w:p w:rsidR="00014E3A" w:rsidRPr="000A66E2" w:rsidRDefault="00014E3A" w:rsidP="000A66E2">
            <w:pPr>
              <w:spacing w:line="276" w:lineRule="auto"/>
              <w:rPr>
                <w:sz w:val="24"/>
                <w:szCs w:val="24"/>
              </w:rPr>
            </w:pPr>
            <w:r w:rsidRPr="000A66E2">
              <w:rPr>
                <w:sz w:val="24"/>
                <w:szCs w:val="24"/>
              </w:rPr>
              <w:t>Участие</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Нормайкина И. Н.</w:t>
            </w:r>
          </w:p>
        </w:tc>
        <w:tc>
          <w:tcPr>
            <w:tcW w:w="1594" w:type="dxa"/>
          </w:tcPr>
          <w:p w:rsidR="00014E3A" w:rsidRPr="000A66E2" w:rsidRDefault="00014E3A" w:rsidP="000A66E2">
            <w:pPr>
              <w:spacing w:line="276" w:lineRule="auto"/>
              <w:rPr>
                <w:sz w:val="24"/>
                <w:szCs w:val="24"/>
              </w:rPr>
            </w:pPr>
            <w:r w:rsidRPr="000A66E2">
              <w:rPr>
                <w:sz w:val="24"/>
                <w:szCs w:val="24"/>
              </w:rPr>
              <w:t>Химия</w:t>
            </w:r>
          </w:p>
        </w:tc>
        <w:tc>
          <w:tcPr>
            <w:tcW w:w="2126" w:type="dxa"/>
          </w:tcPr>
          <w:p w:rsidR="00014E3A" w:rsidRPr="000A66E2" w:rsidRDefault="00014E3A" w:rsidP="000A66E2">
            <w:pPr>
              <w:spacing w:line="276" w:lineRule="auto"/>
              <w:rPr>
                <w:sz w:val="24"/>
                <w:szCs w:val="24"/>
              </w:rPr>
            </w:pPr>
            <w:r w:rsidRPr="000A66E2">
              <w:rPr>
                <w:sz w:val="24"/>
                <w:szCs w:val="24"/>
                <w:lang w:val="en-US"/>
              </w:rPr>
              <w:t>Intolimp</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18</w:t>
            </w:r>
          </w:p>
        </w:tc>
        <w:tc>
          <w:tcPr>
            <w:tcW w:w="1701" w:type="dxa"/>
          </w:tcPr>
          <w:p w:rsidR="00014E3A" w:rsidRPr="000A66E2" w:rsidRDefault="00014E3A" w:rsidP="000A66E2">
            <w:pPr>
              <w:spacing w:line="276" w:lineRule="auto"/>
              <w:rPr>
                <w:sz w:val="24"/>
                <w:szCs w:val="24"/>
              </w:rPr>
            </w:pPr>
            <w:r w:rsidRPr="000A66E2">
              <w:rPr>
                <w:sz w:val="24"/>
                <w:szCs w:val="24"/>
              </w:rPr>
              <w:t>1 место - 4чел.</w:t>
            </w:r>
          </w:p>
          <w:p w:rsidR="00014E3A" w:rsidRPr="000A66E2" w:rsidRDefault="00014E3A" w:rsidP="000A66E2">
            <w:pPr>
              <w:spacing w:line="276" w:lineRule="auto"/>
              <w:rPr>
                <w:sz w:val="24"/>
                <w:szCs w:val="24"/>
              </w:rPr>
            </w:pPr>
            <w:r w:rsidRPr="000A66E2">
              <w:rPr>
                <w:sz w:val="24"/>
                <w:szCs w:val="24"/>
              </w:rPr>
              <w:t>2 место – 10 чел.</w:t>
            </w:r>
          </w:p>
          <w:p w:rsidR="00014E3A" w:rsidRPr="000A66E2" w:rsidRDefault="00014E3A" w:rsidP="000A66E2">
            <w:pPr>
              <w:spacing w:line="276" w:lineRule="auto"/>
              <w:rPr>
                <w:sz w:val="24"/>
                <w:szCs w:val="24"/>
              </w:rPr>
            </w:pPr>
            <w:r w:rsidRPr="000A66E2">
              <w:rPr>
                <w:sz w:val="24"/>
                <w:szCs w:val="24"/>
              </w:rPr>
              <w:t>3 место – 4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Нормайкина И. Н.</w:t>
            </w:r>
          </w:p>
        </w:tc>
        <w:tc>
          <w:tcPr>
            <w:tcW w:w="1594" w:type="dxa"/>
          </w:tcPr>
          <w:p w:rsidR="00014E3A" w:rsidRPr="000A66E2" w:rsidRDefault="00014E3A" w:rsidP="000A66E2">
            <w:pPr>
              <w:spacing w:line="276" w:lineRule="auto"/>
              <w:rPr>
                <w:sz w:val="24"/>
                <w:szCs w:val="24"/>
              </w:rPr>
            </w:pPr>
            <w:r w:rsidRPr="000A66E2">
              <w:rPr>
                <w:sz w:val="24"/>
                <w:szCs w:val="24"/>
              </w:rPr>
              <w:t>Биология</w:t>
            </w:r>
          </w:p>
        </w:tc>
        <w:tc>
          <w:tcPr>
            <w:tcW w:w="2126" w:type="dxa"/>
          </w:tcPr>
          <w:p w:rsidR="00014E3A" w:rsidRPr="000A66E2" w:rsidRDefault="00014E3A" w:rsidP="000A66E2">
            <w:pPr>
              <w:spacing w:line="276" w:lineRule="auto"/>
              <w:rPr>
                <w:sz w:val="24"/>
                <w:szCs w:val="24"/>
                <w:lang w:val="en-US"/>
              </w:rPr>
            </w:pPr>
            <w:r w:rsidRPr="000A66E2">
              <w:rPr>
                <w:sz w:val="24"/>
                <w:szCs w:val="24"/>
                <w:lang w:val="en-US"/>
              </w:rPr>
              <w:t>Intolimp</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12</w:t>
            </w:r>
          </w:p>
        </w:tc>
        <w:tc>
          <w:tcPr>
            <w:tcW w:w="1701" w:type="dxa"/>
          </w:tcPr>
          <w:p w:rsidR="00014E3A" w:rsidRPr="000A66E2" w:rsidRDefault="00014E3A" w:rsidP="000A66E2">
            <w:pPr>
              <w:spacing w:line="276" w:lineRule="auto"/>
              <w:rPr>
                <w:sz w:val="24"/>
                <w:szCs w:val="24"/>
              </w:rPr>
            </w:pPr>
            <w:r w:rsidRPr="000A66E2">
              <w:rPr>
                <w:sz w:val="24"/>
                <w:szCs w:val="24"/>
              </w:rPr>
              <w:t>1 место -2 чел.</w:t>
            </w:r>
          </w:p>
          <w:p w:rsidR="00014E3A" w:rsidRPr="000A66E2" w:rsidRDefault="00014E3A" w:rsidP="000A66E2">
            <w:pPr>
              <w:spacing w:line="276" w:lineRule="auto"/>
              <w:rPr>
                <w:sz w:val="24"/>
                <w:szCs w:val="24"/>
              </w:rPr>
            </w:pPr>
            <w:r w:rsidRPr="000A66E2">
              <w:rPr>
                <w:sz w:val="24"/>
                <w:szCs w:val="24"/>
              </w:rPr>
              <w:t>2 место – 5 чел.</w:t>
            </w:r>
          </w:p>
          <w:p w:rsidR="00014E3A" w:rsidRPr="000A66E2" w:rsidRDefault="00014E3A" w:rsidP="000A66E2">
            <w:pPr>
              <w:spacing w:line="276" w:lineRule="auto"/>
              <w:rPr>
                <w:sz w:val="24"/>
                <w:szCs w:val="24"/>
              </w:rPr>
            </w:pPr>
            <w:r w:rsidRPr="000A66E2">
              <w:rPr>
                <w:sz w:val="24"/>
                <w:szCs w:val="24"/>
              </w:rPr>
              <w:t>3 место – 5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Кемаева Н. В.</w:t>
            </w:r>
          </w:p>
          <w:p w:rsidR="00014E3A" w:rsidRPr="000A66E2" w:rsidRDefault="00014E3A" w:rsidP="000A66E2">
            <w:pPr>
              <w:spacing w:line="276" w:lineRule="auto"/>
              <w:rPr>
                <w:sz w:val="24"/>
                <w:szCs w:val="24"/>
              </w:rPr>
            </w:pPr>
            <w:r w:rsidRPr="000A66E2">
              <w:rPr>
                <w:sz w:val="24"/>
                <w:szCs w:val="24"/>
              </w:rPr>
              <w:t>Жигорева А. А.</w:t>
            </w:r>
          </w:p>
        </w:tc>
        <w:tc>
          <w:tcPr>
            <w:tcW w:w="1594" w:type="dxa"/>
          </w:tcPr>
          <w:p w:rsidR="00014E3A" w:rsidRPr="000A66E2" w:rsidRDefault="00014E3A" w:rsidP="000A66E2">
            <w:pPr>
              <w:spacing w:line="276" w:lineRule="auto"/>
              <w:rPr>
                <w:sz w:val="24"/>
                <w:szCs w:val="24"/>
              </w:rPr>
            </w:pPr>
            <w:r w:rsidRPr="000A66E2">
              <w:rPr>
                <w:sz w:val="24"/>
                <w:szCs w:val="24"/>
              </w:rPr>
              <w:t>Математика</w:t>
            </w:r>
          </w:p>
        </w:tc>
        <w:tc>
          <w:tcPr>
            <w:tcW w:w="2126" w:type="dxa"/>
          </w:tcPr>
          <w:p w:rsidR="00014E3A" w:rsidRPr="000A66E2" w:rsidRDefault="00014E3A" w:rsidP="000A66E2">
            <w:pPr>
              <w:spacing w:line="276" w:lineRule="auto"/>
              <w:rPr>
                <w:sz w:val="24"/>
                <w:szCs w:val="24"/>
              </w:rPr>
            </w:pPr>
            <w:r w:rsidRPr="000A66E2">
              <w:rPr>
                <w:sz w:val="24"/>
                <w:szCs w:val="24"/>
              </w:rPr>
              <w:t>Лисенок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7+3</w:t>
            </w:r>
          </w:p>
        </w:tc>
        <w:tc>
          <w:tcPr>
            <w:tcW w:w="1701" w:type="dxa"/>
          </w:tcPr>
          <w:p w:rsidR="00014E3A" w:rsidRPr="000A66E2" w:rsidRDefault="00014E3A" w:rsidP="000A66E2">
            <w:pPr>
              <w:spacing w:line="276" w:lineRule="auto"/>
              <w:rPr>
                <w:sz w:val="24"/>
                <w:szCs w:val="24"/>
              </w:rPr>
            </w:pPr>
            <w:r w:rsidRPr="000A66E2">
              <w:rPr>
                <w:sz w:val="24"/>
                <w:szCs w:val="24"/>
              </w:rPr>
              <w:t>2 место-7</w:t>
            </w:r>
          </w:p>
          <w:p w:rsidR="00014E3A" w:rsidRPr="000A66E2" w:rsidRDefault="00014E3A" w:rsidP="000A66E2">
            <w:pPr>
              <w:spacing w:line="276" w:lineRule="auto"/>
              <w:rPr>
                <w:sz w:val="24"/>
                <w:szCs w:val="24"/>
              </w:rPr>
            </w:pPr>
            <w:r w:rsidRPr="000A66E2">
              <w:rPr>
                <w:sz w:val="24"/>
                <w:szCs w:val="24"/>
              </w:rPr>
              <w:t>3 место -6 чел+1</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Карпова М. В. Алькаева Н. Н. Лузина Е. С.</w:t>
            </w:r>
          </w:p>
        </w:tc>
        <w:tc>
          <w:tcPr>
            <w:tcW w:w="1594" w:type="dxa"/>
          </w:tcPr>
          <w:p w:rsidR="00014E3A" w:rsidRPr="000A66E2" w:rsidRDefault="00014E3A" w:rsidP="000A66E2">
            <w:pPr>
              <w:spacing w:line="276" w:lineRule="auto"/>
              <w:rPr>
                <w:sz w:val="24"/>
                <w:szCs w:val="24"/>
              </w:rPr>
            </w:pPr>
            <w:r w:rsidRPr="000A66E2">
              <w:rPr>
                <w:sz w:val="24"/>
                <w:szCs w:val="24"/>
              </w:rPr>
              <w:t>Английский язык</w:t>
            </w:r>
          </w:p>
        </w:tc>
        <w:tc>
          <w:tcPr>
            <w:tcW w:w="2126" w:type="dxa"/>
          </w:tcPr>
          <w:p w:rsidR="00014E3A" w:rsidRPr="000A66E2" w:rsidRDefault="00014E3A" w:rsidP="000A66E2">
            <w:pPr>
              <w:spacing w:line="276" w:lineRule="auto"/>
              <w:rPr>
                <w:sz w:val="24"/>
                <w:szCs w:val="24"/>
              </w:rPr>
            </w:pPr>
            <w:r w:rsidRPr="000A66E2">
              <w:rPr>
                <w:sz w:val="24"/>
                <w:szCs w:val="24"/>
              </w:rPr>
              <w:t>Лисенок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18</w:t>
            </w:r>
          </w:p>
        </w:tc>
        <w:tc>
          <w:tcPr>
            <w:tcW w:w="1701" w:type="dxa"/>
          </w:tcPr>
          <w:p w:rsidR="00014E3A" w:rsidRPr="000A66E2" w:rsidRDefault="00014E3A" w:rsidP="000A66E2">
            <w:pPr>
              <w:spacing w:line="276" w:lineRule="auto"/>
              <w:rPr>
                <w:sz w:val="24"/>
                <w:szCs w:val="24"/>
              </w:rPr>
            </w:pPr>
            <w:r w:rsidRPr="000A66E2">
              <w:rPr>
                <w:sz w:val="24"/>
                <w:szCs w:val="24"/>
              </w:rPr>
              <w:t>2 место – 5 чел</w:t>
            </w:r>
          </w:p>
          <w:p w:rsidR="00014E3A" w:rsidRPr="000A66E2" w:rsidRDefault="00014E3A" w:rsidP="000A66E2">
            <w:pPr>
              <w:spacing w:line="276" w:lineRule="auto"/>
              <w:rPr>
                <w:sz w:val="24"/>
                <w:szCs w:val="24"/>
              </w:rPr>
            </w:pPr>
            <w:r w:rsidRPr="000A66E2">
              <w:rPr>
                <w:sz w:val="24"/>
                <w:szCs w:val="24"/>
              </w:rPr>
              <w:t>3 место – 3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Стукалова Е. А., Карпова М. В.</w:t>
            </w:r>
          </w:p>
        </w:tc>
        <w:tc>
          <w:tcPr>
            <w:tcW w:w="1594" w:type="dxa"/>
          </w:tcPr>
          <w:p w:rsidR="00014E3A" w:rsidRPr="000A66E2" w:rsidRDefault="00014E3A" w:rsidP="000A66E2">
            <w:pPr>
              <w:spacing w:line="276" w:lineRule="auto"/>
              <w:rPr>
                <w:sz w:val="24"/>
                <w:szCs w:val="24"/>
              </w:rPr>
            </w:pPr>
            <w:r w:rsidRPr="000A66E2">
              <w:rPr>
                <w:sz w:val="24"/>
                <w:szCs w:val="24"/>
              </w:rPr>
              <w:t>Немецкий язык</w:t>
            </w:r>
          </w:p>
        </w:tc>
        <w:tc>
          <w:tcPr>
            <w:tcW w:w="2126" w:type="dxa"/>
          </w:tcPr>
          <w:p w:rsidR="00014E3A" w:rsidRPr="000A66E2" w:rsidRDefault="00014E3A" w:rsidP="000A66E2">
            <w:pPr>
              <w:spacing w:line="276" w:lineRule="auto"/>
              <w:rPr>
                <w:sz w:val="24"/>
                <w:szCs w:val="24"/>
              </w:rPr>
            </w:pPr>
            <w:r w:rsidRPr="000A66E2">
              <w:rPr>
                <w:sz w:val="24"/>
                <w:szCs w:val="24"/>
              </w:rPr>
              <w:t>Лисенок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 xml:space="preserve">17 </w:t>
            </w:r>
          </w:p>
        </w:tc>
        <w:tc>
          <w:tcPr>
            <w:tcW w:w="1701" w:type="dxa"/>
          </w:tcPr>
          <w:p w:rsidR="00014E3A" w:rsidRPr="000A66E2" w:rsidRDefault="00014E3A" w:rsidP="000A66E2">
            <w:pPr>
              <w:spacing w:line="276" w:lineRule="auto"/>
              <w:rPr>
                <w:sz w:val="24"/>
                <w:szCs w:val="24"/>
              </w:rPr>
            </w:pPr>
            <w:r w:rsidRPr="000A66E2">
              <w:rPr>
                <w:sz w:val="24"/>
                <w:szCs w:val="24"/>
              </w:rPr>
              <w:t>1 место – 2 чел.</w:t>
            </w:r>
          </w:p>
          <w:p w:rsidR="00014E3A" w:rsidRPr="000A66E2" w:rsidRDefault="00014E3A" w:rsidP="000A66E2">
            <w:pPr>
              <w:spacing w:line="276" w:lineRule="auto"/>
              <w:rPr>
                <w:sz w:val="24"/>
                <w:szCs w:val="24"/>
              </w:rPr>
            </w:pPr>
            <w:r w:rsidRPr="000A66E2">
              <w:rPr>
                <w:sz w:val="24"/>
                <w:szCs w:val="24"/>
              </w:rPr>
              <w:t>2 место – 7 чел.</w:t>
            </w:r>
          </w:p>
          <w:p w:rsidR="00014E3A" w:rsidRPr="000A66E2" w:rsidRDefault="00014E3A" w:rsidP="000A66E2">
            <w:pPr>
              <w:spacing w:line="276" w:lineRule="auto"/>
              <w:rPr>
                <w:sz w:val="24"/>
                <w:szCs w:val="24"/>
              </w:rPr>
            </w:pPr>
            <w:r w:rsidRPr="000A66E2">
              <w:rPr>
                <w:sz w:val="24"/>
                <w:szCs w:val="24"/>
              </w:rPr>
              <w:t>3 место –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Жигорева А. А.</w:t>
            </w:r>
          </w:p>
        </w:tc>
        <w:tc>
          <w:tcPr>
            <w:tcW w:w="1594" w:type="dxa"/>
          </w:tcPr>
          <w:p w:rsidR="00014E3A" w:rsidRPr="000A66E2" w:rsidRDefault="00014E3A" w:rsidP="000A66E2">
            <w:pPr>
              <w:spacing w:line="276" w:lineRule="auto"/>
              <w:rPr>
                <w:sz w:val="24"/>
                <w:szCs w:val="24"/>
              </w:rPr>
            </w:pPr>
            <w:r w:rsidRPr="000A66E2">
              <w:rPr>
                <w:sz w:val="24"/>
                <w:szCs w:val="24"/>
              </w:rPr>
              <w:t>Окружающий мир</w:t>
            </w:r>
          </w:p>
        </w:tc>
        <w:tc>
          <w:tcPr>
            <w:tcW w:w="2126" w:type="dxa"/>
          </w:tcPr>
          <w:p w:rsidR="00014E3A" w:rsidRPr="000A66E2" w:rsidRDefault="00014E3A" w:rsidP="000A66E2">
            <w:pPr>
              <w:spacing w:line="276" w:lineRule="auto"/>
              <w:rPr>
                <w:sz w:val="24"/>
                <w:szCs w:val="24"/>
              </w:rPr>
            </w:pPr>
            <w:r w:rsidRPr="000A66E2">
              <w:rPr>
                <w:sz w:val="24"/>
                <w:szCs w:val="24"/>
              </w:rPr>
              <w:t>Лисенок</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1</w:t>
            </w:r>
          </w:p>
        </w:tc>
        <w:tc>
          <w:tcPr>
            <w:tcW w:w="1701" w:type="dxa"/>
          </w:tcPr>
          <w:p w:rsidR="00014E3A" w:rsidRPr="000A66E2" w:rsidRDefault="00014E3A" w:rsidP="000A66E2">
            <w:pPr>
              <w:spacing w:line="276" w:lineRule="auto"/>
              <w:rPr>
                <w:sz w:val="24"/>
                <w:szCs w:val="24"/>
              </w:rPr>
            </w:pPr>
            <w:r w:rsidRPr="000A66E2">
              <w:rPr>
                <w:sz w:val="24"/>
                <w:szCs w:val="24"/>
              </w:rPr>
              <w:t>3 место –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Назаркина Ю.Е.</w:t>
            </w:r>
          </w:p>
        </w:tc>
        <w:tc>
          <w:tcPr>
            <w:tcW w:w="1594" w:type="dxa"/>
          </w:tcPr>
          <w:p w:rsidR="00014E3A" w:rsidRPr="000A66E2" w:rsidRDefault="00014E3A" w:rsidP="000A66E2">
            <w:pPr>
              <w:spacing w:line="276" w:lineRule="auto"/>
              <w:rPr>
                <w:sz w:val="24"/>
                <w:szCs w:val="24"/>
              </w:rPr>
            </w:pPr>
            <w:r w:rsidRPr="000A66E2">
              <w:rPr>
                <w:sz w:val="24"/>
                <w:szCs w:val="24"/>
              </w:rPr>
              <w:t>Русский язык</w:t>
            </w:r>
          </w:p>
        </w:tc>
        <w:tc>
          <w:tcPr>
            <w:tcW w:w="2126" w:type="dxa"/>
          </w:tcPr>
          <w:p w:rsidR="00014E3A" w:rsidRPr="000A66E2" w:rsidRDefault="00014E3A" w:rsidP="000A66E2">
            <w:pPr>
              <w:spacing w:line="276" w:lineRule="auto"/>
              <w:rPr>
                <w:sz w:val="24"/>
                <w:szCs w:val="24"/>
              </w:rPr>
            </w:pPr>
            <w:r w:rsidRPr="000A66E2">
              <w:rPr>
                <w:sz w:val="24"/>
                <w:szCs w:val="24"/>
                <w:lang w:val="en-US"/>
              </w:rPr>
              <w:t>Sapienti Sat</w:t>
            </w:r>
          </w:p>
        </w:tc>
        <w:tc>
          <w:tcPr>
            <w:tcW w:w="1701" w:type="dxa"/>
          </w:tcPr>
          <w:p w:rsidR="00014E3A" w:rsidRPr="000A66E2" w:rsidRDefault="00014E3A" w:rsidP="000A66E2">
            <w:pPr>
              <w:spacing w:line="276" w:lineRule="auto"/>
              <w:rPr>
                <w:sz w:val="24"/>
                <w:szCs w:val="24"/>
              </w:rPr>
            </w:pPr>
            <w:r w:rsidRPr="000A66E2">
              <w:rPr>
                <w:sz w:val="24"/>
                <w:szCs w:val="24"/>
              </w:rPr>
              <w:t>Всероссийский</w:t>
            </w:r>
          </w:p>
        </w:tc>
        <w:tc>
          <w:tcPr>
            <w:tcW w:w="1134" w:type="dxa"/>
          </w:tcPr>
          <w:p w:rsidR="00014E3A" w:rsidRPr="000A66E2" w:rsidRDefault="00014E3A" w:rsidP="000A66E2">
            <w:pPr>
              <w:spacing w:line="276" w:lineRule="auto"/>
              <w:rPr>
                <w:sz w:val="24"/>
                <w:szCs w:val="24"/>
              </w:rPr>
            </w:pPr>
            <w:r w:rsidRPr="000A66E2">
              <w:rPr>
                <w:sz w:val="24"/>
                <w:szCs w:val="24"/>
              </w:rPr>
              <w:t>13</w:t>
            </w:r>
          </w:p>
        </w:tc>
        <w:tc>
          <w:tcPr>
            <w:tcW w:w="1701" w:type="dxa"/>
          </w:tcPr>
          <w:p w:rsidR="00014E3A" w:rsidRPr="000A66E2" w:rsidRDefault="00014E3A" w:rsidP="000A66E2">
            <w:pPr>
              <w:spacing w:line="276" w:lineRule="auto"/>
              <w:rPr>
                <w:sz w:val="24"/>
                <w:szCs w:val="24"/>
              </w:rPr>
            </w:pPr>
            <w:r w:rsidRPr="000A66E2">
              <w:rPr>
                <w:sz w:val="24"/>
                <w:szCs w:val="24"/>
              </w:rPr>
              <w:t>1 место – 1чел</w:t>
            </w:r>
          </w:p>
          <w:p w:rsidR="00014E3A" w:rsidRPr="000A66E2" w:rsidRDefault="00014E3A" w:rsidP="000A66E2">
            <w:pPr>
              <w:spacing w:line="276" w:lineRule="auto"/>
              <w:rPr>
                <w:sz w:val="24"/>
                <w:szCs w:val="24"/>
              </w:rPr>
            </w:pPr>
            <w:r w:rsidRPr="000A66E2">
              <w:rPr>
                <w:sz w:val="24"/>
                <w:szCs w:val="24"/>
              </w:rPr>
              <w:t>2 место – 5 чел</w:t>
            </w:r>
          </w:p>
          <w:p w:rsidR="00014E3A" w:rsidRPr="000A66E2" w:rsidRDefault="00014E3A" w:rsidP="000A66E2">
            <w:pPr>
              <w:spacing w:line="276" w:lineRule="auto"/>
              <w:rPr>
                <w:sz w:val="24"/>
                <w:szCs w:val="24"/>
              </w:rPr>
            </w:pPr>
            <w:r w:rsidRPr="000A66E2">
              <w:rPr>
                <w:sz w:val="24"/>
                <w:szCs w:val="24"/>
              </w:rPr>
              <w:t>3 место – 1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Жигорева А. А.</w:t>
            </w:r>
          </w:p>
          <w:p w:rsidR="00014E3A" w:rsidRPr="000A66E2" w:rsidRDefault="00014E3A" w:rsidP="000A66E2">
            <w:pPr>
              <w:spacing w:line="276" w:lineRule="auto"/>
              <w:rPr>
                <w:sz w:val="24"/>
                <w:szCs w:val="24"/>
              </w:rPr>
            </w:pPr>
            <w:r w:rsidRPr="000A66E2">
              <w:rPr>
                <w:sz w:val="24"/>
                <w:szCs w:val="24"/>
              </w:rPr>
              <w:t>Широкова Е. Н.</w:t>
            </w:r>
          </w:p>
          <w:p w:rsidR="00014E3A" w:rsidRPr="000A66E2" w:rsidRDefault="00014E3A" w:rsidP="000A66E2">
            <w:pPr>
              <w:spacing w:line="276" w:lineRule="auto"/>
              <w:rPr>
                <w:sz w:val="24"/>
                <w:szCs w:val="24"/>
              </w:rPr>
            </w:pPr>
            <w:r w:rsidRPr="000A66E2">
              <w:rPr>
                <w:sz w:val="24"/>
                <w:szCs w:val="24"/>
              </w:rPr>
              <w:t>Игонина И. В.</w:t>
            </w:r>
          </w:p>
          <w:p w:rsidR="00014E3A" w:rsidRPr="000A66E2" w:rsidRDefault="00014E3A" w:rsidP="000A66E2">
            <w:pPr>
              <w:spacing w:line="276" w:lineRule="auto"/>
              <w:rPr>
                <w:sz w:val="24"/>
                <w:szCs w:val="24"/>
              </w:rPr>
            </w:pPr>
            <w:r w:rsidRPr="000A66E2">
              <w:rPr>
                <w:sz w:val="24"/>
                <w:szCs w:val="24"/>
              </w:rPr>
              <w:t>Кудюмова М. А.</w:t>
            </w:r>
          </w:p>
        </w:tc>
        <w:tc>
          <w:tcPr>
            <w:tcW w:w="1594" w:type="dxa"/>
          </w:tcPr>
          <w:p w:rsidR="00014E3A" w:rsidRPr="000A66E2" w:rsidRDefault="00014E3A" w:rsidP="000A66E2">
            <w:pPr>
              <w:spacing w:line="276" w:lineRule="auto"/>
              <w:rPr>
                <w:sz w:val="24"/>
                <w:szCs w:val="24"/>
              </w:rPr>
            </w:pPr>
          </w:p>
        </w:tc>
        <w:tc>
          <w:tcPr>
            <w:tcW w:w="2126" w:type="dxa"/>
          </w:tcPr>
          <w:p w:rsidR="00014E3A" w:rsidRPr="000A66E2" w:rsidRDefault="00014E3A" w:rsidP="000A66E2">
            <w:pPr>
              <w:spacing w:line="276" w:lineRule="auto"/>
              <w:rPr>
                <w:sz w:val="24"/>
                <w:szCs w:val="24"/>
              </w:rPr>
            </w:pPr>
            <w:r w:rsidRPr="000A66E2">
              <w:rPr>
                <w:sz w:val="24"/>
                <w:szCs w:val="24"/>
              </w:rPr>
              <w:t>Юный предприниматель</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 xml:space="preserve">36 </w:t>
            </w:r>
          </w:p>
        </w:tc>
        <w:tc>
          <w:tcPr>
            <w:tcW w:w="1701" w:type="dxa"/>
          </w:tcPr>
          <w:p w:rsidR="00014E3A" w:rsidRPr="000A66E2" w:rsidRDefault="00014E3A" w:rsidP="000A66E2">
            <w:pPr>
              <w:spacing w:line="276" w:lineRule="auto"/>
              <w:rPr>
                <w:sz w:val="24"/>
                <w:szCs w:val="24"/>
              </w:rPr>
            </w:pPr>
            <w:r w:rsidRPr="000A66E2">
              <w:rPr>
                <w:sz w:val="24"/>
                <w:szCs w:val="24"/>
              </w:rPr>
              <w:t>1 место 4чел</w:t>
            </w:r>
          </w:p>
          <w:p w:rsidR="00014E3A" w:rsidRPr="000A66E2" w:rsidRDefault="00014E3A" w:rsidP="000A66E2">
            <w:pPr>
              <w:spacing w:line="276" w:lineRule="auto"/>
              <w:rPr>
                <w:sz w:val="24"/>
                <w:szCs w:val="24"/>
              </w:rPr>
            </w:pPr>
            <w:r w:rsidRPr="000A66E2">
              <w:rPr>
                <w:sz w:val="24"/>
                <w:szCs w:val="24"/>
              </w:rPr>
              <w:t>2 место – 18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Цыбизова С. А.</w:t>
            </w:r>
          </w:p>
        </w:tc>
        <w:tc>
          <w:tcPr>
            <w:tcW w:w="1594" w:type="dxa"/>
          </w:tcPr>
          <w:p w:rsidR="00014E3A" w:rsidRPr="000A66E2" w:rsidRDefault="00014E3A" w:rsidP="000A66E2">
            <w:pPr>
              <w:spacing w:line="276" w:lineRule="auto"/>
              <w:rPr>
                <w:sz w:val="24"/>
                <w:szCs w:val="24"/>
              </w:rPr>
            </w:pPr>
            <w:r w:rsidRPr="000A66E2">
              <w:rPr>
                <w:sz w:val="24"/>
                <w:szCs w:val="24"/>
              </w:rPr>
              <w:t>Русский язык</w:t>
            </w:r>
          </w:p>
        </w:tc>
        <w:tc>
          <w:tcPr>
            <w:tcW w:w="2126" w:type="dxa"/>
          </w:tcPr>
          <w:p w:rsidR="00014E3A" w:rsidRPr="000A66E2" w:rsidRDefault="00014E3A" w:rsidP="000A66E2">
            <w:pPr>
              <w:spacing w:line="276" w:lineRule="auto"/>
              <w:rPr>
                <w:sz w:val="24"/>
                <w:szCs w:val="24"/>
              </w:rPr>
            </w:pPr>
            <w:r w:rsidRPr="000A66E2">
              <w:rPr>
                <w:sz w:val="24"/>
                <w:szCs w:val="24"/>
              </w:rPr>
              <w:t>Путешествие по лингвинии</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 xml:space="preserve">9 </w:t>
            </w:r>
          </w:p>
        </w:tc>
        <w:tc>
          <w:tcPr>
            <w:tcW w:w="1701" w:type="dxa"/>
          </w:tcPr>
          <w:p w:rsidR="00014E3A" w:rsidRPr="000A66E2" w:rsidRDefault="00014E3A" w:rsidP="000A66E2">
            <w:pPr>
              <w:spacing w:line="276" w:lineRule="auto"/>
              <w:rPr>
                <w:sz w:val="24"/>
                <w:szCs w:val="24"/>
              </w:rPr>
            </w:pPr>
            <w:r w:rsidRPr="000A66E2">
              <w:rPr>
                <w:sz w:val="24"/>
                <w:szCs w:val="24"/>
              </w:rPr>
              <w:t>1 место -1 чел</w:t>
            </w:r>
          </w:p>
          <w:p w:rsidR="00014E3A" w:rsidRPr="000A66E2" w:rsidRDefault="00014E3A" w:rsidP="000A66E2">
            <w:pPr>
              <w:spacing w:line="276" w:lineRule="auto"/>
              <w:rPr>
                <w:sz w:val="24"/>
                <w:szCs w:val="24"/>
              </w:rPr>
            </w:pPr>
            <w:r w:rsidRPr="000A66E2">
              <w:rPr>
                <w:sz w:val="24"/>
                <w:szCs w:val="24"/>
              </w:rPr>
              <w:t>2 место 4 чел</w:t>
            </w:r>
          </w:p>
          <w:p w:rsidR="00014E3A" w:rsidRPr="000A66E2" w:rsidRDefault="00014E3A" w:rsidP="000A66E2">
            <w:pPr>
              <w:spacing w:line="276" w:lineRule="auto"/>
              <w:rPr>
                <w:sz w:val="24"/>
                <w:szCs w:val="24"/>
              </w:rPr>
            </w:pPr>
            <w:r w:rsidRPr="000A66E2">
              <w:rPr>
                <w:sz w:val="24"/>
                <w:szCs w:val="24"/>
              </w:rPr>
              <w:t xml:space="preserve">3 место – 1 </w:t>
            </w:r>
            <w:r w:rsidRPr="000A66E2">
              <w:rPr>
                <w:sz w:val="24"/>
                <w:szCs w:val="24"/>
              </w:rPr>
              <w:lastRenderedPageBreak/>
              <w:t>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lastRenderedPageBreak/>
              <w:t>Жигорева А.А.</w:t>
            </w:r>
          </w:p>
        </w:tc>
        <w:tc>
          <w:tcPr>
            <w:tcW w:w="1594" w:type="dxa"/>
          </w:tcPr>
          <w:p w:rsidR="00014E3A" w:rsidRPr="000A66E2" w:rsidRDefault="00014E3A" w:rsidP="000A66E2">
            <w:pPr>
              <w:spacing w:line="276" w:lineRule="auto"/>
              <w:rPr>
                <w:sz w:val="24"/>
                <w:szCs w:val="24"/>
              </w:rPr>
            </w:pPr>
          </w:p>
        </w:tc>
        <w:tc>
          <w:tcPr>
            <w:tcW w:w="2126" w:type="dxa"/>
          </w:tcPr>
          <w:p w:rsidR="00014E3A" w:rsidRPr="000A66E2" w:rsidRDefault="00014E3A" w:rsidP="000A66E2">
            <w:pPr>
              <w:spacing w:line="276" w:lineRule="auto"/>
              <w:rPr>
                <w:sz w:val="24"/>
                <w:szCs w:val="24"/>
              </w:rPr>
            </w:pPr>
            <w:r w:rsidRPr="000A66E2">
              <w:rPr>
                <w:sz w:val="24"/>
                <w:szCs w:val="24"/>
              </w:rPr>
              <w:t>Мир безопасности</w:t>
            </w:r>
          </w:p>
        </w:tc>
        <w:tc>
          <w:tcPr>
            <w:tcW w:w="1701" w:type="dxa"/>
          </w:tcPr>
          <w:p w:rsidR="00014E3A" w:rsidRPr="000A66E2" w:rsidRDefault="00014E3A" w:rsidP="000A66E2">
            <w:pPr>
              <w:tabs>
                <w:tab w:val="left" w:pos="411"/>
              </w:tabs>
              <w:spacing w:line="276" w:lineRule="auto"/>
              <w:rPr>
                <w:sz w:val="24"/>
                <w:szCs w:val="24"/>
              </w:rPr>
            </w:pPr>
            <w:r w:rsidRPr="000A66E2">
              <w:rPr>
                <w:sz w:val="24"/>
                <w:szCs w:val="24"/>
              </w:rPr>
              <w:tab/>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 xml:space="preserve">6 </w:t>
            </w:r>
          </w:p>
        </w:tc>
        <w:tc>
          <w:tcPr>
            <w:tcW w:w="1701" w:type="dxa"/>
          </w:tcPr>
          <w:p w:rsidR="00014E3A" w:rsidRPr="000A66E2" w:rsidRDefault="00014E3A" w:rsidP="000A66E2">
            <w:pPr>
              <w:spacing w:line="276" w:lineRule="auto"/>
              <w:rPr>
                <w:sz w:val="24"/>
                <w:szCs w:val="24"/>
              </w:rPr>
            </w:pPr>
            <w:r w:rsidRPr="000A66E2">
              <w:rPr>
                <w:sz w:val="24"/>
                <w:szCs w:val="24"/>
              </w:rPr>
              <w:t>2 место- 2 чел</w:t>
            </w:r>
          </w:p>
          <w:p w:rsidR="00014E3A" w:rsidRPr="000A66E2" w:rsidRDefault="00014E3A" w:rsidP="000A66E2">
            <w:pPr>
              <w:spacing w:line="276" w:lineRule="auto"/>
              <w:rPr>
                <w:sz w:val="24"/>
                <w:szCs w:val="24"/>
              </w:rPr>
            </w:pPr>
            <w:r w:rsidRPr="000A66E2">
              <w:rPr>
                <w:sz w:val="24"/>
                <w:szCs w:val="24"/>
              </w:rPr>
              <w:t>3 место – 4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Кудюмова М. А.</w:t>
            </w:r>
          </w:p>
          <w:p w:rsidR="00014E3A" w:rsidRPr="000A66E2" w:rsidRDefault="00014E3A" w:rsidP="000A66E2">
            <w:pPr>
              <w:spacing w:line="276" w:lineRule="auto"/>
              <w:rPr>
                <w:sz w:val="24"/>
                <w:szCs w:val="24"/>
              </w:rPr>
            </w:pPr>
            <w:r w:rsidRPr="000A66E2">
              <w:rPr>
                <w:sz w:val="24"/>
                <w:szCs w:val="24"/>
              </w:rPr>
              <w:t xml:space="preserve">Железнякова </w:t>
            </w:r>
          </w:p>
          <w:p w:rsidR="00014E3A" w:rsidRPr="000A66E2" w:rsidRDefault="00014E3A" w:rsidP="000A66E2">
            <w:pPr>
              <w:spacing w:line="276" w:lineRule="auto"/>
              <w:rPr>
                <w:sz w:val="24"/>
                <w:szCs w:val="24"/>
              </w:rPr>
            </w:pPr>
            <w:r w:rsidRPr="000A66E2">
              <w:rPr>
                <w:sz w:val="24"/>
                <w:szCs w:val="24"/>
              </w:rPr>
              <w:t>М. В.</w:t>
            </w:r>
          </w:p>
          <w:p w:rsidR="00014E3A" w:rsidRPr="000A66E2" w:rsidRDefault="00014E3A" w:rsidP="000A66E2">
            <w:pPr>
              <w:spacing w:line="276" w:lineRule="auto"/>
              <w:rPr>
                <w:sz w:val="24"/>
                <w:szCs w:val="24"/>
              </w:rPr>
            </w:pPr>
            <w:r w:rsidRPr="000A66E2">
              <w:rPr>
                <w:sz w:val="24"/>
                <w:szCs w:val="24"/>
              </w:rPr>
              <w:t>Кемаева Н. В.</w:t>
            </w:r>
          </w:p>
        </w:tc>
        <w:tc>
          <w:tcPr>
            <w:tcW w:w="1594" w:type="dxa"/>
          </w:tcPr>
          <w:p w:rsidR="00014E3A" w:rsidRPr="000A66E2" w:rsidRDefault="00014E3A" w:rsidP="000A66E2">
            <w:pPr>
              <w:spacing w:line="276" w:lineRule="auto"/>
              <w:rPr>
                <w:sz w:val="24"/>
                <w:szCs w:val="24"/>
              </w:rPr>
            </w:pPr>
            <w:r w:rsidRPr="000A66E2">
              <w:rPr>
                <w:sz w:val="24"/>
                <w:szCs w:val="24"/>
              </w:rPr>
              <w:t>ОБЖ</w:t>
            </w:r>
          </w:p>
        </w:tc>
        <w:tc>
          <w:tcPr>
            <w:tcW w:w="2126" w:type="dxa"/>
          </w:tcPr>
          <w:p w:rsidR="00014E3A" w:rsidRPr="000A66E2" w:rsidRDefault="00014E3A" w:rsidP="000A66E2">
            <w:pPr>
              <w:spacing w:line="276" w:lineRule="auto"/>
              <w:rPr>
                <w:sz w:val="24"/>
                <w:szCs w:val="24"/>
              </w:rPr>
            </w:pPr>
            <w:r w:rsidRPr="000A66E2">
              <w:rPr>
                <w:sz w:val="24"/>
                <w:szCs w:val="24"/>
              </w:rPr>
              <w:t>Безопасный мир</w:t>
            </w:r>
          </w:p>
        </w:tc>
        <w:tc>
          <w:tcPr>
            <w:tcW w:w="1701" w:type="dxa"/>
          </w:tcPr>
          <w:p w:rsidR="00014E3A" w:rsidRPr="000A66E2" w:rsidRDefault="00014E3A" w:rsidP="000A66E2">
            <w:pPr>
              <w:spacing w:line="276" w:lineRule="auto"/>
              <w:rPr>
                <w:sz w:val="24"/>
                <w:szCs w:val="24"/>
              </w:rPr>
            </w:pPr>
            <w:r w:rsidRPr="000A66E2">
              <w:rPr>
                <w:sz w:val="24"/>
                <w:szCs w:val="24"/>
              </w:rPr>
              <w:t>Международный</w:t>
            </w:r>
          </w:p>
        </w:tc>
        <w:tc>
          <w:tcPr>
            <w:tcW w:w="1134" w:type="dxa"/>
          </w:tcPr>
          <w:p w:rsidR="00014E3A" w:rsidRPr="000A66E2" w:rsidRDefault="00014E3A" w:rsidP="000A66E2">
            <w:pPr>
              <w:spacing w:line="276" w:lineRule="auto"/>
              <w:rPr>
                <w:sz w:val="24"/>
                <w:szCs w:val="24"/>
              </w:rPr>
            </w:pPr>
            <w:r w:rsidRPr="000A66E2">
              <w:rPr>
                <w:sz w:val="24"/>
                <w:szCs w:val="24"/>
              </w:rPr>
              <w:t xml:space="preserve">50 </w:t>
            </w:r>
          </w:p>
        </w:tc>
        <w:tc>
          <w:tcPr>
            <w:tcW w:w="1701" w:type="dxa"/>
          </w:tcPr>
          <w:p w:rsidR="00014E3A" w:rsidRPr="000A66E2" w:rsidRDefault="00014E3A" w:rsidP="000A66E2">
            <w:pPr>
              <w:spacing w:line="276" w:lineRule="auto"/>
              <w:rPr>
                <w:sz w:val="24"/>
                <w:szCs w:val="24"/>
              </w:rPr>
            </w:pPr>
            <w:r w:rsidRPr="000A66E2">
              <w:rPr>
                <w:sz w:val="24"/>
                <w:szCs w:val="24"/>
              </w:rPr>
              <w:t>1 место – 18</w:t>
            </w:r>
          </w:p>
          <w:p w:rsidR="00014E3A" w:rsidRPr="000A66E2" w:rsidRDefault="00014E3A" w:rsidP="000A66E2">
            <w:pPr>
              <w:spacing w:line="276" w:lineRule="auto"/>
              <w:rPr>
                <w:sz w:val="24"/>
                <w:szCs w:val="24"/>
              </w:rPr>
            </w:pPr>
            <w:r w:rsidRPr="000A66E2">
              <w:rPr>
                <w:sz w:val="24"/>
                <w:szCs w:val="24"/>
              </w:rPr>
              <w:t>2 место – 14</w:t>
            </w:r>
          </w:p>
          <w:p w:rsidR="00014E3A" w:rsidRPr="000A66E2" w:rsidRDefault="00014E3A" w:rsidP="000A66E2">
            <w:pPr>
              <w:spacing w:line="276" w:lineRule="auto"/>
              <w:rPr>
                <w:sz w:val="24"/>
                <w:szCs w:val="24"/>
              </w:rPr>
            </w:pPr>
            <w:r w:rsidRPr="000A66E2">
              <w:rPr>
                <w:sz w:val="24"/>
                <w:szCs w:val="24"/>
              </w:rPr>
              <w:t>3 место – 5</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Широкова Е. Н.</w:t>
            </w:r>
          </w:p>
        </w:tc>
        <w:tc>
          <w:tcPr>
            <w:tcW w:w="1594" w:type="dxa"/>
          </w:tcPr>
          <w:p w:rsidR="00014E3A" w:rsidRPr="000A66E2" w:rsidRDefault="00014E3A" w:rsidP="000A66E2">
            <w:pPr>
              <w:spacing w:line="276" w:lineRule="auto"/>
              <w:rPr>
                <w:sz w:val="24"/>
                <w:szCs w:val="24"/>
              </w:rPr>
            </w:pPr>
          </w:p>
        </w:tc>
        <w:tc>
          <w:tcPr>
            <w:tcW w:w="2126" w:type="dxa"/>
          </w:tcPr>
          <w:p w:rsidR="00014E3A" w:rsidRPr="000A66E2" w:rsidRDefault="00014E3A" w:rsidP="000A66E2">
            <w:pPr>
              <w:spacing w:line="276" w:lineRule="auto"/>
              <w:rPr>
                <w:sz w:val="24"/>
                <w:szCs w:val="24"/>
              </w:rPr>
            </w:pPr>
            <w:r w:rsidRPr="000A66E2">
              <w:rPr>
                <w:sz w:val="24"/>
                <w:szCs w:val="24"/>
              </w:rPr>
              <w:t>Олимпиада плюс</w:t>
            </w:r>
          </w:p>
        </w:tc>
        <w:tc>
          <w:tcPr>
            <w:tcW w:w="1701" w:type="dxa"/>
          </w:tcPr>
          <w:p w:rsidR="00014E3A" w:rsidRPr="000A66E2" w:rsidRDefault="00014E3A" w:rsidP="000A66E2">
            <w:pPr>
              <w:spacing w:line="276" w:lineRule="auto"/>
              <w:rPr>
                <w:sz w:val="24"/>
                <w:szCs w:val="24"/>
              </w:rPr>
            </w:pPr>
            <w:r w:rsidRPr="000A66E2">
              <w:rPr>
                <w:sz w:val="24"/>
                <w:szCs w:val="24"/>
              </w:rPr>
              <w:t>Российский</w:t>
            </w:r>
          </w:p>
        </w:tc>
        <w:tc>
          <w:tcPr>
            <w:tcW w:w="1134" w:type="dxa"/>
          </w:tcPr>
          <w:p w:rsidR="00014E3A" w:rsidRPr="000A66E2" w:rsidRDefault="00014E3A" w:rsidP="000A66E2">
            <w:pPr>
              <w:spacing w:line="276" w:lineRule="auto"/>
              <w:rPr>
                <w:sz w:val="24"/>
                <w:szCs w:val="24"/>
              </w:rPr>
            </w:pPr>
            <w:r w:rsidRPr="000A66E2">
              <w:rPr>
                <w:sz w:val="24"/>
                <w:szCs w:val="24"/>
              </w:rPr>
              <w:t xml:space="preserve">11 </w:t>
            </w:r>
          </w:p>
        </w:tc>
        <w:tc>
          <w:tcPr>
            <w:tcW w:w="1701" w:type="dxa"/>
          </w:tcPr>
          <w:p w:rsidR="00014E3A" w:rsidRPr="000A66E2" w:rsidRDefault="00014E3A" w:rsidP="000A66E2">
            <w:pPr>
              <w:spacing w:line="276" w:lineRule="auto"/>
              <w:rPr>
                <w:sz w:val="24"/>
                <w:szCs w:val="24"/>
              </w:rPr>
            </w:pPr>
            <w:r w:rsidRPr="000A66E2">
              <w:rPr>
                <w:sz w:val="24"/>
                <w:szCs w:val="24"/>
              </w:rPr>
              <w:t>1 место – 2 чел</w:t>
            </w:r>
          </w:p>
          <w:p w:rsidR="00014E3A" w:rsidRPr="000A66E2" w:rsidRDefault="00014E3A" w:rsidP="000A66E2">
            <w:pPr>
              <w:spacing w:line="276" w:lineRule="auto"/>
              <w:rPr>
                <w:sz w:val="24"/>
                <w:szCs w:val="24"/>
              </w:rPr>
            </w:pPr>
            <w:r w:rsidRPr="000A66E2">
              <w:rPr>
                <w:sz w:val="24"/>
                <w:szCs w:val="24"/>
              </w:rPr>
              <w:t>2 место – 4 чел</w:t>
            </w:r>
          </w:p>
        </w:tc>
      </w:tr>
      <w:tr w:rsidR="00014E3A" w:rsidRPr="000A66E2" w:rsidTr="00014E3A">
        <w:tc>
          <w:tcPr>
            <w:tcW w:w="1951" w:type="dxa"/>
          </w:tcPr>
          <w:p w:rsidR="00014E3A" w:rsidRPr="000A66E2" w:rsidRDefault="00014E3A" w:rsidP="000A66E2">
            <w:pPr>
              <w:spacing w:line="276" w:lineRule="auto"/>
              <w:rPr>
                <w:sz w:val="24"/>
                <w:szCs w:val="24"/>
              </w:rPr>
            </w:pPr>
            <w:r w:rsidRPr="000A66E2">
              <w:rPr>
                <w:sz w:val="24"/>
                <w:szCs w:val="24"/>
              </w:rPr>
              <w:t>Цыбизова С.А.</w:t>
            </w:r>
          </w:p>
        </w:tc>
        <w:tc>
          <w:tcPr>
            <w:tcW w:w="1594" w:type="dxa"/>
          </w:tcPr>
          <w:p w:rsidR="00014E3A" w:rsidRPr="000A66E2" w:rsidRDefault="00014E3A" w:rsidP="000A66E2">
            <w:pPr>
              <w:spacing w:line="276" w:lineRule="auto"/>
              <w:rPr>
                <w:sz w:val="24"/>
                <w:szCs w:val="24"/>
              </w:rPr>
            </w:pPr>
          </w:p>
        </w:tc>
        <w:tc>
          <w:tcPr>
            <w:tcW w:w="2126" w:type="dxa"/>
          </w:tcPr>
          <w:p w:rsidR="00014E3A" w:rsidRPr="000A66E2" w:rsidRDefault="00014E3A" w:rsidP="000A66E2">
            <w:pPr>
              <w:spacing w:line="276" w:lineRule="auto"/>
              <w:rPr>
                <w:sz w:val="24"/>
                <w:szCs w:val="24"/>
              </w:rPr>
            </w:pPr>
            <w:r w:rsidRPr="000A66E2">
              <w:rPr>
                <w:sz w:val="24"/>
                <w:szCs w:val="24"/>
              </w:rPr>
              <w:t>Фактор роста Таинственный мир растений</w:t>
            </w:r>
          </w:p>
        </w:tc>
        <w:tc>
          <w:tcPr>
            <w:tcW w:w="1701" w:type="dxa"/>
          </w:tcPr>
          <w:p w:rsidR="00014E3A" w:rsidRPr="000A66E2" w:rsidRDefault="00014E3A" w:rsidP="000A66E2">
            <w:pPr>
              <w:spacing w:line="276" w:lineRule="auto"/>
              <w:rPr>
                <w:sz w:val="24"/>
                <w:szCs w:val="24"/>
              </w:rPr>
            </w:pPr>
            <w:r w:rsidRPr="000A66E2">
              <w:rPr>
                <w:sz w:val="24"/>
                <w:szCs w:val="24"/>
              </w:rPr>
              <w:t>Всероссийский</w:t>
            </w:r>
          </w:p>
        </w:tc>
        <w:tc>
          <w:tcPr>
            <w:tcW w:w="1134" w:type="dxa"/>
          </w:tcPr>
          <w:p w:rsidR="00014E3A" w:rsidRPr="000A66E2" w:rsidRDefault="00014E3A" w:rsidP="000A66E2">
            <w:pPr>
              <w:spacing w:line="276" w:lineRule="auto"/>
              <w:rPr>
                <w:sz w:val="24"/>
                <w:szCs w:val="24"/>
              </w:rPr>
            </w:pPr>
            <w:r w:rsidRPr="000A66E2">
              <w:rPr>
                <w:sz w:val="24"/>
                <w:szCs w:val="24"/>
              </w:rPr>
              <w:t xml:space="preserve">6 </w:t>
            </w:r>
          </w:p>
        </w:tc>
        <w:tc>
          <w:tcPr>
            <w:tcW w:w="1701" w:type="dxa"/>
          </w:tcPr>
          <w:p w:rsidR="00014E3A" w:rsidRPr="000A66E2" w:rsidRDefault="00014E3A" w:rsidP="000A66E2">
            <w:pPr>
              <w:spacing w:line="276" w:lineRule="auto"/>
              <w:rPr>
                <w:sz w:val="24"/>
                <w:szCs w:val="24"/>
              </w:rPr>
            </w:pPr>
            <w:r w:rsidRPr="000A66E2">
              <w:rPr>
                <w:sz w:val="24"/>
                <w:szCs w:val="24"/>
              </w:rPr>
              <w:t>2 место – 1чел</w:t>
            </w:r>
          </w:p>
          <w:p w:rsidR="00014E3A" w:rsidRPr="000A66E2" w:rsidRDefault="00014E3A" w:rsidP="000A66E2">
            <w:pPr>
              <w:spacing w:line="276" w:lineRule="auto"/>
              <w:rPr>
                <w:sz w:val="24"/>
                <w:szCs w:val="24"/>
              </w:rPr>
            </w:pPr>
            <w:r w:rsidRPr="000A66E2">
              <w:rPr>
                <w:sz w:val="24"/>
                <w:szCs w:val="24"/>
              </w:rPr>
              <w:t>3 место -1 чел</w:t>
            </w:r>
          </w:p>
        </w:tc>
      </w:tr>
    </w:tbl>
    <w:p w:rsidR="00014E3A" w:rsidRPr="000A66E2" w:rsidRDefault="00014E3A" w:rsidP="000A66E2">
      <w:pPr>
        <w:autoSpaceDE w:val="0"/>
        <w:autoSpaceDN w:val="0"/>
        <w:adjustRightInd w:val="0"/>
        <w:spacing w:line="276" w:lineRule="auto"/>
        <w:jc w:val="both"/>
        <w:rPr>
          <w:b/>
          <w:sz w:val="24"/>
          <w:szCs w:val="24"/>
          <w:u w:val="single"/>
        </w:rPr>
      </w:pPr>
    </w:p>
    <w:p w:rsidR="00AF7769" w:rsidRPr="000A66E2" w:rsidRDefault="00AF7769" w:rsidP="000A66E2">
      <w:pPr>
        <w:autoSpaceDE w:val="0"/>
        <w:autoSpaceDN w:val="0"/>
        <w:adjustRightInd w:val="0"/>
        <w:spacing w:line="276" w:lineRule="auto"/>
        <w:jc w:val="both"/>
        <w:rPr>
          <w:b/>
          <w:sz w:val="24"/>
          <w:szCs w:val="24"/>
        </w:rPr>
      </w:pPr>
      <w:r w:rsidRPr="000A66E2">
        <w:rPr>
          <w:b/>
          <w:sz w:val="24"/>
          <w:szCs w:val="24"/>
          <w:u w:val="single"/>
        </w:rPr>
        <w:t>Выводы</w:t>
      </w:r>
      <w:r w:rsidRPr="000A66E2">
        <w:rPr>
          <w:b/>
          <w:sz w:val="24"/>
          <w:szCs w:val="24"/>
        </w:rPr>
        <w:t xml:space="preserve">: </w:t>
      </w:r>
    </w:p>
    <w:p w:rsidR="00AF7769" w:rsidRPr="000A66E2" w:rsidRDefault="00AF7769" w:rsidP="000A66E2">
      <w:pPr>
        <w:numPr>
          <w:ilvl w:val="0"/>
          <w:numId w:val="20"/>
        </w:numPr>
        <w:suppressAutoHyphens/>
        <w:autoSpaceDE w:val="0"/>
        <w:autoSpaceDN w:val="0"/>
        <w:adjustRightInd w:val="0"/>
        <w:spacing w:line="276" w:lineRule="auto"/>
        <w:jc w:val="both"/>
        <w:rPr>
          <w:sz w:val="24"/>
          <w:szCs w:val="24"/>
        </w:rPr>
      </w:pPr>
      <w:r w:rsidRPr="000A66E2">
        <w:rPr>
          <w:sz w:val="24"/>
          <w:szCs w:val="24"/>
        </w:rPr>
        <w:t>Участие школы в муниципальном этапе всероссийской олимпиады по предметам признать неудовлетворительным. Основанием для этого служат полученные результаты – всего 10 призовых мест.</w:t>
      </w:r>
    </w:p>
    <w:p w:rsidR="00AF7769" w:rsidRPr="000A66E2" w:rsidRDefault="00AF7769" w:rsidP="000A66E2">
      <w:pPr>
        <w:numPr>
          <w:ilvl w:val="0"/>
          <w:numId w:val="20"/>
        </w:numPr>
        <w:suppressAutoHyphens/>
        <w:autoSpaceDE w:val="0"/>
        <w:autoSpaceDN w:val="0"/>
        <w:adjustRightInd w:val="0"/>
        <w:spacing w:line="276" w:lineRule="auto"/>
        <w:jc w:val="both"/>
        <w:rPr>
          <w:sz w:val="24"/>
          <w:szCs w:val="24"/>
        </w:rPr>
      </w:pPr>
      <w:r w:rsidRPr="000A66E2">
        <w:rPr>
          <w:sz w:val="24"/>
          <w:szCs w:val="24"/>
        </w:rPr>
        <w:t>Сложилась практика задействования одних и тех же обучающихся на несколько олимпиад, что исключает качественную подготовку школьников. Подтверждением чему служат результаты муниципального этапа всероссийской олимпиады по предметам этого года.</w:t>
      </w:r>
    </w:p>
    <w:p w:rsidR="00AF7769" w:rsidRPr="000A66E2" w:rsidRDefault="00AF7769" w:rsidP="000A66E2">
      <w:pPr>
        <w:numPr>
          <w:ilvl w:val="0"/>
          <w:numId w:val="20"/>
        </w:numPr>
        <w:suppressAutoHyphens/>
        <w:autoSpaceDE w:val="0"/>
        <w:autoSpaceDN w:val="0"/>
        <w:adjustRightInd w:val="0"/>
        <w:spacing w:line="276" w:lineRule="auto"/>
        <w:jc w:val="both"/>
        <w:rPr>
          <w:sz w:val="24"/>
          <w:szCs w:val="24"/>
        </w:rPr>
      </w:pPr>
      <w:r w:rsidRPr="000A66E2">
        <w:rPr>
          <w:sz w:val="24"/>
          <w:szCs w:val="24"/>
        </w:rPr>
        <w:t>Наблюдается недостаточно</w:t>
      </w:r>
      <w:r w:rsidR="002D0104" w:rsidRPr="000A66E2">
        <w:rPr>
          <w:sz w:val="24"/>
          <w:szCs w:val="24"/>
        </w:rPr>
        <w:t>е</w:t>
      </w:r>
      <w:r w:rsidRPr="000A66E2">
        <w:rPr>
          <w:sz w:val="24"/>
          <w:szCs w:val="24"/>
        </w:rPr>
        <w:t xml:space="preserve"> вовлечение в олимпиадное движение обучающихся 5Б,  5В, 9Б классов. </w:t>
      </w:r>
      <w:r w:rsidR="002D0104" w:rsidRPr="000A66E2">
        <w:rPr>
          <w:sz w:val="24"/>
          <w:szCs w:val="24"/>
        </w:rPr>
        <w:t>В</w:t>
      </w:r>
      <w:r w:rsidRPr="000A66E2">
        <w:rPr>
          <w:sz w:val="24"/>
          <w:szCs w:val="24"/>
        </w:rPr>
        <w:t xml:space="preserve"> качестве положительного факта</w:t>
      </w:r>
      <w:r w:rsidR="002D0104" w:rsidRPr="000A66E2">
        <w:rPr>
          <w:sz w:val="24"/>
          <w:szCs w:val="24"/>
        </w:rPr>
        <w:t xml:space="preserve"> следует отметить </w:t>
      </w:r>
      <w:r w:rsidRPr="000A66E2">
        <w:rPr>
          <w:sz w:val="24"/>
          <w:szCs w:val="24"/>
        </w:rPr>
        <w:t xml:space="preserve"> вовлечение в олимпиадное движение обучающихся 7 и 8 класса. Для данной категории обучающихся не предусмотрено участие в региональном этапе олимпиады по предметам, но важен факт получения опыта участия с точки зрения организации процедуры, уровня и характера заданий и т.п.</w:t>
      </w:r>
    </w:p>
    <w:p w:rsidR="00AF7769" w:rsidRPr="000A66E2" w:rsidRDefault="00AF7769" w:rsidP="000A66E2">
      <w:pPr>
        <w:pStyle w:val="a5"/>
        <w:numPr>
          <w:ilvl w:val="0"/>
          <w:numId w:val="20"/>
        </w:numPr>
        <w:tabs>
          <w:tab w:val="left" w:pos="720"/>
        </w:tabs>
        <w:suppressAutoHyphens/>
        <w:spacing w:line="276" w:lineRule="auto"/>
        <w:jc w:val="both"/>
      </w:pPr>
      <w:r w:rsidRPr="000A66E2">
        <w:t xml:space="preserve">Педагогам школы ответственнее подходить к решению задачи развития потенциала одарённых детей путём подготовки к школьному и муниципальному этапу всероссийской олимпиады школьников по предметам, учитывая, что реализация данной проблемы скажется как на уровне успешности самого педагога, так и на имидже образовательного учреждения; </w:t>
      </w:r>
    </w:p>
    <w:p w:rsidR="00AF7769" w:rsidRPr="000A66E2" w:rsidRDefault="00AF7769" w:rsidP="000A66E2">
      <w:pPr>
        <w:pStyle w:val="a5"/>
        <w:numPr>
          <w:ilvl w:val="0"/>
          <w:numId w:val="20"/>
        </w:numPr>
        <w:tabs>
          <w:tab w:val="left" w:pos="720"/>
        </w:tabs>
        <w:suppressAutoHyphens/>
        <w:spacing w:line="276" w:lineRule="auto"/>
        <w:jc w:val="both"/>
      </w:pPr>
      <w:r w:rsidRPr="000A66E2">
        <w:t>Учителям-предметникам мотивировать школьников на участие в олимпиадах, разнообразить методы и формы работы с детьми, проявляющими интерес к учению.</w:t>
      </w:r>
    </w:p>
    <w:p w:rsidR="00AF7769" w:rsidRPr="000A66E2" w:rsidRDefault="00AF7769" w:rsidP="000A66E2">
      <w:pPr>
        <w:pStyle w:val="a5"/>
        <w:numPr>
          <w:ilvl w:val="0"/>
          <w:numId w:val="20"/>
        </w:numPr>
        <w:suppressAutoHyphens/>
        <w:spacing w:line="276" w:lineRule="auto"/>
        <w:jc w:val="both"/>
      </w:pPr>
      <w:r w:rsidRPr="000A66E2">
        <w:t>Администрации школы продумать меры по стимулированию педагогов, подготовивших победителей и призёров муниципального этапа олимпиады по предметам.</w:t>
      </w:r>
    </w:p>
    <w:p w:rsidR="00AF7769" w:rsidRPr="000A66E2" w:rsidRDefault="00AF7769" w:rsidP="000A66E2">
      <w:pPr>
        <w:spacing w:line="276" w:lineRule="auto"/>
        <w:ind w:right="-1"/>
        <w:jc w:val="center"/>
        <w:rPr>
          <w:rFonts w:eastAsia="Times New Roman"/>
          <w:sz w:val="24"/>
          <w:szCs w:val="24"/>
        </w:rPr>
      </w:pPr>
    </w:p>
    <w:p w:rsidR="00674C77" w:rsidRPr="000A66E2" w:rsidRDefault="00674C77" w:rsidP="000A66E2">
      <w:pPr>
        <w:spacing w:line="276" w:lineRule="auto"/>
        <w:ind w:right="-2155"/>
        <w:jc w:val="center"/>
        <w:rPr>
          <w:rFonts w:eastAsia="Times New Roman"/>
          <w:sz w:val="24"/>
          <w:szCs w:val="24"/>
        </w:rPr>
      </w:pPr>
      <w:r w:rsidRPr="000A66E2">
        <w:rPr>
          <w:rFonts w:eastAsia="Times New Roman"/>
          <w:sz w:val="24"/>
          <w:szCs w:val="24"/>
        </w:rPr>
        <w:br w:type="page"/>
      </w:r>
    </w:p>
    <w:p w:rsidR="00066F84" w:rsidRPr="000A66E2" w:rsidRDefault="00066F84" w:rsidP="000A66E2">
      <w:pPr>
        <w:pStyle w:val="1"/>
        <w:spacing w:line="276" w:lineRule="auto"/>
        <w:rPr>
          <w:rFonts w:ascii="Times New Roman" w:hAnsi="Times New Roman" w:cs="Times New Roman"/>
          <w:color w:val="auto"/>
          <w:sz w:val="24"/>
          <w:szCs w:val="24"/>
        </w:rPr>
      </w:pPr>
      <w:bookmarkStart w:id="33" w:name="_Toc488929988"/>
      <w:bookmarkStart w:id="34" w:name="_Toc488930240"/>
      <w:bookmarkStart w:id="35" w:name="_Toc488997715"/>
      <w:r w:rsidRPr="000A66E2">
        <w:rPr>
          <w:rFonts w:ascii="Times New Roman" w:hAnsi="Times New Roman" w:cs="Times New Roman"/>
          <w:color w:val="auto"/>
          <w:sz w:val="24"/>
          <w:szCs w:val="24"/>
        </w:rPr>
        <w:lastRenderedPageBreak/>
        <w:t>Раздел 4. Организация учебного процесса</w:t>
      </w:r>
      <w:bookmarkEnd w:id="33"/>
      <w:bookmarkEnd w:id="34"/>
      <w:bookmarkEnd w:id="35"/>
    </w:p>
    <w:p w:rsidR="00066F84" w:rsidRPr="000A66E2" w:rsidRDefault="00066F84" w:rsidP="000A66E2">
      <w:pPr>
        <w:spacing w:line="276" w:lineRule="auto"/>
        <w:rPr>
          <w:sz w:val="24"/>
          <w:szCs w:val="24"/>
        </w:rPr>
      </w:pPr>
    </w:p>
    <w:p w:rsidR="002B4E6C" w:rsidRPr="000A66E2" w:rsidRDefault="002B4E6C" w:rsidP="000A66E2">
      <w:pPr>
        <w:pStyle w:val="a5"/>
        <w:numPr>
          <w:ilvl w:val="0"/>
          <w:numId w:val="37"/>
        </w:numPr>
        <w:spacing w:after="200" w:line="276" w:lineRule="auto"/>
        <w:rPr>
          <w:b/>
        </w:rPr>
      </w:pPr>
      <w:r w:rsidRPr="000A66E2">
        <w:rPr>
          <w:b/>
        </w:rPr>
        <w:t>Начало учебного года:</w:t>
      </w:r>
    </w:p>
    <w:p w:rsidR="002B4E6C" w:rsidRPr="000A66E2" w:rsidRDefault="002B4E6C" w:rsidP="000A66E2">
      <w:pPr>
        <w:spacing w:line="276" w:lineRule="auto"/>
        <w:rPr>
          <w:sz w:val="24"/>
          <w:szCs w:val="24"/>
        </w:rPr>
      </w:pPr>
      <w:r w:rsidRPr="000A66E2">
        <w:rPr>
          <w:sz w:val="24"/>
          <w:szCs w:val="24"/>
        </w:rPr>
        <w:t>01 сентября 201</w:t>
      </w:r>
      <w:r w:rsidR="00AB1A6C" w:rsidRPr="000A66E2">
        <w:rPr>
          <w:sz w:val="24"/>
          <w:szCs w:val="24"/>
        </w:rPr>
        <w:t>5</w:t>
      </w:r>
      <w:r w:rsidRPr="000A66E2">
        <w:rPr>
          <w:sz w:val="24"/>
          <w:szCs w:val="24"/>
        </w:rPr>
        <w:t xml:space="preserve"> г.</w:t>
      </w:r>
    </w:p>
    <w:p w:rsidR="002B4E6C" w:rsidRPr="000A66E2" w:rsidRDefault="002B4E6C" w:rsidP="000A66E2">
      <w:pPr>
        <w:pStyle w:val="a5"/>
        <w:numPr>
          <w:ilvl w:val="0"/>
          <w:numId w:val="37"/>
        </w:numPr>
        <w:spacing w:after="200" w:line="276" w:lineRule="auto"/>
        <w:rPr>
          <w:b/>
        </w:rPr>
      </w:pPr>
      <w:r w:rsidRPr="000A66E2">
        <w:rPr>
          <w:b/>
        </w:rPr>
        <w:t>Окончание учебного года:</w:t>
      </w:r>
    </w:p>
    <w:p w:rsidR="002B4E6C" w:rsidRPr="000A66E2" w:rsidRDefault="002B4E6C" w:rsidP="000A66E2">
      <w:pPr>
        <w:spacing w:line="276" w:lineRule="auto"/>
        <w:rPr>
          <w:sz w:val="24"/>
          <w:szCs w:val="24"/>
        </w:rPr>
      </w:pPr>
      <w:r w:rsidRPr="000A66E2">
        <w:rPr>
          <w:sz w:val="24"/>
          <w:szCs w:val="24"/>
        </w:rPr>
        <w:t>В 1-8, 10 классах – 3</w:t>
      </w:r>
      <w:r w:rsidR="00AB1A6C" w:rsidRPr="000A66E2">
        <w:rPr>
          <w:sz w:val="24"/>
          <w:szCs w:val="24"/>
        </w:rPr>
        <w:t>0</w:t>
      </w:r>
      <w:r w:rsidRPr="000A66E2">
        <w:rPr>
          <w:sz w:val="24"/>
          <w:szCs w:val="24"/>
        </w:rPr>
        <w:t xml:space="preserve"> мая;</w:t>
      </w:r>
    </w:p>
    <w:p w:rsidR="002B4E6C" w:rsidRPr="000A66E2" w:rsidRDefault="002B4E6C" w:rsidP="000A66E2">
      <w:pPr>
        <w:spacing w:line="276" w:lineRule="auto"/>
        <w:rPr>
          <w:sz w:val="24"/>
          <w:szCs w:val="24"/>
        </w:rPr>
      </w:pPr>
      <w:r w:rsidRPr="000A66E2">
        <w:rPr>
          <w:sz w:val="24"/>
          <w:szCs w:val="24"/>
        </w:rPr>
        <w:t>в 9, 11 классах – 25 мая.</w:t>
      </w:r>
    </w:p>
    <w:p w:rsidR="002B4E6C" w:rsidRPr="000A66E2" w:rsidRDefault="002B4E6C" w:rsidP="000A66E2">
      <w:pPr>
        <w:pStyle w:val="a5"/>
        <w:numPr>
          <w:ilvl w:val="0"/>
          <w:numId w:val="37"/>
        </w:numPr>
        <w:spacing w:after="200" w:line="276" w:lineRule="auto"/>
        <w:rPr>
          <w:b/>
        </w:rPr>
      </w:pPr>
      <w:r w:rsidRPr="000A66E2">
        <w:rPr>
          <w:b/>
        </w:rPr>
        <w:t>Начало учебных занятий:</w:t>
      </w:r>
    </w:p>
    <w:p w:rsidR="002B4E6C" w:rsidRPr="000A66E2" w:rsidRDefault="002B4E6C" w:rsidP="000A66E2">
      <w:pPr>
        <w:spacing w:line="276" w:lineRule="auto"/>
        <w:rPr>
          <w:sz w:val="24"/>
          <w:szCs w:val="24"/>
        </w:rPr>
      </w:pPr>
      <w:r w:rsidRPr="000A66E2">
        <w:rPr>
          <w:sz w:val="24"/>
          <w:szCs w:val="24"/>
        </w:rPr>
        <w:t>1-11 классы – 8 ч.30 мин.</w:t>
      </w:r>
    </w:p>
    <w:p w:rsidR="002B4E6C" w:rsidRPr="000A66E2" w:rsidRDefault="002B4E6C" w:rsidP="000A66E2">
      <w:pPr>
        <w:pStyle w:val="a5"/>
        <w:numPr>
          <w:ilvl w:val="0"/>
          <w:numId w:val="37"/>
        </w:numPr>
        <w:spacing w:after="200" w:line="276" w:lineRule="auto"/>
        <w:rPr>
          <w:b/>
        </w:rPr>
      </w:pPr>
      <w:r w:rsidRPr="000A66E2">
        <w:rPr>
          <w:b/>
        </w:rPr>
        <w:t>Сменность занятий:</w:t>
      </w:r>
    </w:p>
    <w:p w:rsidR="002B4E6C" w:rsidRPr="000A66E2" w:rsidRDefault="002B4E6C" w:rsidP="000A66E2">
      <w:pPr>
        <w:spacing w:line="276" w:lineRule="auto"/>
        <w:rPr>
          <w:sz w:val="24"/>
          <w:szCs w:val="24"/>
        </w:rPr>
      </w:pPr>
      <w:r w:rsidRPr="000A66E2">
        <w:rPr>
          <w:sz w:val="24"/>
          <w:szCs w:val="24"/>
        </w:rPr>
        <w:t>Занятия проводятся в одну смену.</w:t>
      </w:r>
    </w:p>
    <w:p w:rsidR="002B4E6C" w:rsidRPr="000A66E2" w:rsidRDefault="002B4E6C" w:rsidP="000A66E2">
      <w:pPr>
        <w:pStyle w:val="a5"/>
        <w:numPr>
          <w:ilvl w:val="0"/>
          <w:numId w:val="37"/>
        </w:numPr>
        <w:spacing w:after="200" w:line="276" w:lineRule="auto"/>
        <w:rPr>
          <w:b/>
        </w:rPr>
      </w:pPr>
      <w:r w:rsidRPr="000A66E2">
        <w:rPr>
          <w:b/>
        </w:rPr>
        <w:t>Продолжительность учебного года:</w:t>
      </w:r>
    </w:p>
    <w:p w:rsidR="002B4E6C" w:rsidRPr="000A66E2" w:rsidRDefault="002B4E6C" w:rsidP="000A66E2">
      <w:pPr>
        <w:spacing w:line="276" w:lineRule="auto"/>
        <w:rPr>
          <w:sz w:val="24"/>
          <w:szCs w:val="24"/>
        </w:rPr>
      </w:pPr>
      <w:r w:rsidRPr="000A66E2">
        <w:rPr>
          <w:sz w:val="24"/>
          <w:szCs w:val="24"/>
        </w:rPr>
        <w:t>1 класс – 33 учебные недели;</w:t>
      </w:r>
    </w:p>
    <w:p w:rsidR="002B4E6C" w:rsidRPr="000A66E2" w:rsidRDefault="002B4E6C" w:rsidP="000A66E2">
      <w:pPr>
        <w:spacing w:line="276" w:lineRule="auto"/>
        <w:rPr>
          <w:sz w:val="24"/>
          <w:szCs w:val="24"/>
        </w:rPr>
      </w:pPr>
      <w:r w:rsidRPr="000A66E2">
        <w:rPr>
          <w:sz w:val="24"/>
          <w:szCs w:val="24"/>
        </w:rPr>
        <w:t xml:space="preserve">во </w:t>
      </w:r>
      <w:r w:rsidRPr="000A66E2">
        <w:rPr>
          <w:sz w:val="24"/>
          <w:szCs w:val="24"/>
          <w:lang w:val="en-US"/>
        </w:rPr>
        <w:t>II</w:t>
      </w:r>
      <w:r w:rsidRPr="000A66E2">
        <w:rPr>
          <w:sz w:val="24"/>
          <w:szCs w:val="24"/>
        </w:rPr>
        <w:t>-</w:t>
      </w:r>
      <w:r w:rsidRPr="000A66E2">
        <w:rPr>
          <w:sz w:val="24"/>
          <w:szCs w:val="24"/>
          <w:lang w:val="en-US"/>
        </w:rPr>
        <w:t>IV</w:t>
      </w:r>
      <w:r w:rsidRPr="000A66E2">
        <w:rPr>
          <w:sz w:val="24"/>
          <w:szCs w:val="24"/>
        </w:rPr>
        <w:t xml:space="preserve"> классах – не менее 34 учебных недель,</w:t>
      </w:r>
    </w:p>
    <w:p w:rsidR="002B4E6C" w:rsidRPr="000A66E2" w:rsidRDefault="002B4E6C" w:rsidP="000A66E2">
      <w:pPr>
        <w:spacing w:line="276" w:lineRule="auto"/>
        <w:rPr>
          <w:sz w:val="24"/>
          <w:szCs w:val="24"/>
        </w:rPr>
      </w:pPr>
      <w:r w:rsidRPr="000A66E2">
        <w:rPr>
          <w:sz w:val="24"/>
          <w:szCs w:val="24"/>
        </w:rPr>
        <w:t xml:space="preserve">для </w:t>
      </w:r>
      <w:r w:rsidRPr="000A66E2">
        <w:rPr>
          <w:sz w:val="24"/>
          <w:szCs w:val="24"/>
          <w:lang w:val="en-US"/>
        </w:rPr>
        <w:t>V</w:t>
      </w:r>
      <w:r w:rsidRPr="000A66E2">
        <w:rPr>
          <w:sz w:val="24"/>
          <w:szCs w:val="24"/>
        </w:rPr>
        <w:t>-</w:t>
      </w:r>
      <w:r w:rsidRPr="000A66E2">
        <w:rPr>
          <w:sz w:val="24"/>
          <w:szCs w:val="24"/>
          <w:lang w:val="en-US"/>
        </w:rPr>
        <w:t>IX</w:t>
      </w:r>
      <w:r w:rsidRPr="000A66E2">
        <w:rPr>
          <w:sz w:val="24"/>
          <w:szCs w:val="24"/>
        </w:rPr>
        <w:t xml:space="preserve"> классов – от 34 до 37 недель (с учетом экзаменационного периода);</w:t>
      </w:r>
    </w:p>
    <w:p w:rsidR="002B4E6C" w:rsidRPr="000A66E2" w:rsidRDefault="002B4E6C" w:rsidP="000A66E2">
      <w:pPr>
        <w:spacing w:line="276" w:lineRule="auto"/>
        <w:rPr>
          <w:sz w:val="24"/>
          <w:szCs w:val="24"/>
        </w:rPr>
      </w:pPr>
      <w:r w:rsidRPr="000A66E2">
        <w:rPr>
          <w:sz w:val="24"/>
          <w:szCs w:val="24"/>
        </w:rPr>
        <w:t xml:space="preserve">для </w:t>
      </w:r>
      <w:r w:rsidRPr="000A66E2">
        <w:rPr>
          <w:sz w:val="24"/>
          <w:szCs w:val="24"/>
          <w:lang w:val="en-US"/>
        </w:rPr>
        <w:t>X</w:t>
      </w:r>
      <w:r w:rsidRPr="000A66E2">
        <w:rPr>
          <w:sz w:val="24"/>
          <w:szCs w:val="24"/>
        </w:rPr>
        <w:t>-</w:t>
      </w:r>
      <w:r w:rsidRPr="000A66E2">
        <w:rPr>
          <w:sz w:val="24"/>
          <w:szCs w:val="24"/>
          <w:lang w:val="en-US"/>
        </w:rPr>
        <w:t>XI</w:t>
      </w:r>
      <w:r w:rsidRPr="000A66E2">
        <w:rPr>
          <w:sz w:val="24"/>
          <w:szCs w:val="24"/>
        </w:rPr>
        <w:t xml:space="preserve"> классов – 35 учебных недель.</w:t>
      </w:r>
    </w:p>
    <w:p w:rsidR="002B4E6C" w:rsidRPr="000A66E2" w:rsidRDefault="002B4E6C" w:rsidP="000A66E2">
      <w:pPr>
        <w:pStyle w:val="a5"/>
        <w:numPr>
          <w:ilvl w:val="0"/>
          <w:numId w:val="37"/>
        </w:numPr>
        <w:spacing w:after="200" w:line="276" w:lineRule="auto"/>
        <w:rPr>
          <w:b/>
        </w:rPr>
      </w:pPr>
      <w:r w:rsidRPr="000A66E2">
        <w:rPr>
          <w:b/>
        </w:rPr>
        <w:t>Режим работы школы:</w:t>
      </w:r>
    </w:p>
    <w:p w:rsidR="002B4E6C" w:rsidRPr="000A66E2" w:rsidRDefault="00AB1A6C" w:rsidP="000A66E2">
      <w:pPr>
        <w:spacing w:line="276" w:lineRule="auto"/>
        <w:rPr>
          <w:sz w:val="24"/>
          <w:szCs w:val="24"/>
        </w:rPr>
      </w:pPr>
      <w:r w:rsidRPr="000A66E2">
        <w:rPr>
          <w:sz w:val="24"/>
          <w:szCs w:val="24"/>
        </w:rPr>
        <w:t>2</w:t>
      </w:r>
      <w:r w:rsidR="002B4E6C" w:rsidRPr="000A66E2">
        <w:rPr>
          <w:sz w:val="24"/>
          <w:szCs w:val="24"/>
        </w:rPr>
        <w:t>-11 классы – 6-дневная рабочая неделя.</w:t>
      </w:r>
    </w:p>
    <w:p w:rsidR="002B4E6C" w:rsidRPr="000A66E2" w:rsidRDefault="002B4E6C" w:rsidP="000A66E2">
      <w:pPr>
        <w:pStyle w:val="a5"/>
        <w:numPr>
          <w:ilvl w:val="0"/>
          <w:numId w:val="37"/>
        </w:numPr>
        <w:spacing w:after="200" w:line="276" w:lineRule="auto"/>
      </w:pPr>
      <w:r w:rsidRPr="000A66E2">
        <w:rPr>
          <w:b/>
        </w:rPr>
        <w:t>Продолжительность каникул в 2016-2017 учебном году</w:t>
      </w:r>
      <w:r w:rsidR="002D0104" w:rsidRPr="000A66E2">
        <w:rPr>
          <w:b/>
        </w:rPr>
        <w:t xml:space="preserve"> </w:t>
      </w:r>
      <w:r w:rsidR="002D0104" w:rsidRPr="000A66E2">
        <w:t>составляет 30 календарных дней</w:t>
      </w:r>
    </w:p>
    <w:p w:rsidR="002B4E6C" w:rsidRPr="000A66E2" w:rsidRDefault="002B4E6C" w:rsidP="000A66E2">
      <w:pPr>
        <w:widowControl w:val="0"/>
        <w:overflowPunct w:val="0"/>
        <w:autoSpaceDE w:val="0"/>
        <w:autoSpaceDN w:val="0"/>
        <w:adjustRightInd w:val="0"/>
        <w:spacing w:line="276" w:lineRule="auto"/>
        <w:ind w:right="-1" w:firstLine="284"/>
        <w:jc w:val="both"/>
        <w:rPr>
          <w:sz w:val="24"/>
          <w:szCs w:val="24"/>
        </w:rPr>
      </w:pPr>
      <w:r w:rsidRPr="000A66E2">
        <w:rPr>
          <w:sz w:val="24"/>
          <w:szCs w:val="24"/>
        </w:rPr>
        <w:t>Для обучающихся первых классов дополнительные каникулы с 2</w:t>
      </w:r>
      <w:r w:rsidR="002D0104" w:rsidRPr="000A66E2">
        <w:rPr>
          <w:sz w:val="24"/>
          <w:szCs w:val="24"/>
        </w:rPr>
        <w:t>2</w:t>
      </w:r>
      <w:r w:rsidRPr="000A66E2">
        <w:rPr>
          <w:sz w:val="24"/>
          <w:szCs w:val="24"/>
        </w:rPr>
        <w:t>.02.201</w:t>
      </w:r>
      <w:r w:rsidR="002D0104" w:rsidRPr="000A66E2">
        <w:rPr>
          <w:sz w:val="24"/>
          <w:szCs w:val="24"/>
        </w:rPr>
        <w:t>6</w:t>
      </w:r>
      <w:r w:rsidRPr="000A66E2">
        <w:rPr>
          <w:sz w:val="24"/>
          <w:szCs w:val="24"/>
        </w:rPr>
        <w:t xml:space="preserve"> г. по 2</w:t>
      </w:r>
      <w:r w:rsidR="002D0104" w:rsidRPr="000A66E2">
        <w:rPr>
          <w:sz w:val="24"/>
          <w:szCs w:val="24"/>
        </w:rPr>
        <w:t>8</w:t>
      </w:r>
      <w:r w:rsidRPr="000A66E2">
        <w:rPr>
          <w:sz w:val="24"/>
          <w:szCs w:val="24"/>
        </w:rPr>
        <w:t>.02.201</w:t>
      </w:r>
      <w:r w:rsidR="002D0104" w:rsidRPr="000A66E2">
        <w:rPr>
          <w:sz w:val="24"/>
          <w:szCs w:val="24"/>
        </w:rPr>
        <w:t>6</w:t>
      </w:r>
      <w:r w:rsidRPr="000A66E2">
        <w:rPr>
          <w:sz w:val="24"/>
          <w:szCs w:val="24"/>
        </w:rPr>
        <w:t xml:space="preserve"> г.</w:t>
      </w:r>
    </w:p>
    <w:p w:rsidR="002B4E6C" w:rsidRPr="000A66E2" w:rsidRDefault="002B4E6C" w:rsidP="000A66E2">
      <w:pPr>
        <w:pStyle w:val="a5"/>
        <w:numPr>
          <w:ilvl w:val="0"/>
          <w:numId w:val="37"/>
        </w:numPr>
        <w:spacing w:after="200" w:line="276" w:lineRule="auto"/>
        <w:rPr>
          <w:b/>
        </w:rPr>
      </w:pPr>
      <w:r w:rsidRPr="000A66E2">
        <w:rPr>
          <w:b/>
        </w:rPr>
        <w:t>Продолжительность уроков:</w:t>
      </w:r>
    </w:p>
    <w:p w:rsidR="002B4E6C" w:rsidRPr="000A66E2" w:rsidRDefault="002B4E6C" w:rsidP="000A66E2">
      <w:pPr>
        <w:widowControl w:val="0"/>
        <w:overflowPunct w:val="0"/>
        <w:autoSpaceDE w:val="0"/>
        <w:autoSpaceDN w:val="0"/>
        <w:adjustRightInd w:val="0"/>
        <w:spacing w:line="276" w:lineRule="auto"/>
        <w:ind w:right="-1" w:firstLine="284"/>
        <w:jc w:val="both"/>
        <w:rPr>
          <w:sz w:val="24"/>
          <w:szCs w:val="24"/>
        </w:rPr>
      </w:pPr>
      <w:r w:rsidRPr="000A66E2">
        <w:rPr>
          <w:sz w:val="24"/>
          <w:szCs w:val="24"/>
        </w:rPr>
        <w:t>Продолжительность уроков во всех классах составляет 45 минут, за исключением 1 класса, в котором используется «ступенчатый» режим обучения в первом полугодии (сентябрь-октябрь: 3 урока по 35 минут каждый, ноябрь-декабрь - 4 урока по 35 минут каждый,  январь-май- 4 урока по 40 минут каждый 4 дня в неделю и 5 уроков за счет урока физической культуры 1 день в неделю).</w:t>
      </w:r>
    </w:p>
    <w:p w:rsidR="002B4E6C" w:rsidRPr="000A66E2" w:rsidRDefault="002B4E6C" w:rsidP="000A66E2">
      <w:pPr>
        <w:widowControl w:val="0"/>
        <w:overflowPunct w:val="0"/>
        <w:autoSpaceDE w:val="0"/>
        <w:autoSpaceDN w:val="0"/>
        <w:adjustRightInd w:val="0"/>
        <w:spacing w:line="276" w:lineRule="auto"/>
        <w:ind w:right="-1" w:firstLine="284"/>
        <w:jc w:val="both"/>
        <w:rPr>
          <w:sz w:val="24"/>
          <w:szCs w:val="24"/>
        </w:rPr>
      </w:pPr>
    </w:p>
    <w:p w:rsidR="002B4E6C" w:rsidRPr="000A66E2" w:rsidRDefault="002B4E6C" w:rsidP="000A66E2">
      <w:pPr>
        <w:pStyle w:val="a5"/>
        <w:numPr>
          <w:ilvl w:val="0"/>
          <w:numId w:val="37"/>
        </w:numPr>
        <w:spacing w:after="200" w:line="276" w:lineRule="auto"/>
        <w:rPr>
          <w:b/>
        </w:rPr>
      </w:pPr>
      <w:r w:rsidRPr="000A66E2">
        <w:rPr>
          <w:b/>
        </w:rPr>
        <w:t>Расписание звонков.</w:t>
      </w:r>
    </w:p>
    <w:tbl>
      <w:tblPr>
        <w:tblStyle w:val="a6"/>
        <w:tblW w:w="0" w:type="auto"/>
        <w:tblLook w:val="04A0"/>
      </w:tblPr>
      <w:tblGrid>
        <w:gridCol w:w="3189"/>
        <w:gridCol w:w="3190"/>
        <w:gridCol w:w="3191"/>
      </w:tblGrid>
      <w:tr w:rsidR="002B4E6C" w:rsidRPr="000A66E2" w:rsidTr="002B4E6C">
        <w:tc>
          <w:tcPr>
            <w:tcW w:w="9571" w:type="dxa"/>
            <w:gridSpan w:val="3"/>
          </w:tcPr>
          <w:p w:rsidR="002B4E6C" w:rsidRPr="000A66E2" w:rsidRDefault="002B4E6C" w:rsidP="000A66E2">
            <w:pPr>
              <w:spacing w:line="276" w:lineRule="auto"/>
              <w:rPr>
                <w:b/>
                <w:sz w:val="24"/>
                <w:szCs w:val="24"/>
              </w:rPr>
            </w:pPr>
            <w:r w:rsidRPr="000A66E2">
              <w:rPr>
                <w:b/>
                <w:sz w:val="24"/>
                <w:szCs w:val="24"/>
              </w:rPr>
              <w:t>Расписание звонков для 1 классов</w:t>
            </w:r>
          </w:p>
        </w:tc>
      </w:tr>
      <w:tr w:rsidR="002B4E6C" w:rsidRPr="000A66E2" w:rsidTr="002B4E6C">
        <w:tc>
          <w:tcPr>
            <w:tcW w:w="3190" w:type="dxa"/>
          </w:tcPr>
          <w:p w:rsidR="002B4E6C" w:rsidRPr="000A66E2" w:rsidRDefault="002B4E6C" w:rsidP="000A66E2">
            <w:pPr>
              <w:spacing w:line="276" w:lineRule="auto"/>
              <w:rPr>
                <w:b/>
                <w:sz w:val="24"/>
                <w:szCs w:val="24"/>
              </w:rPr>
            </w:pPr>
            <w:r w:rsidRPr="000A66E2">
              <w:rPr>
                <w:b/>
                <w:sz w:val="24"/>
                <w:szCs w:val="24"/>
              </w:rPr>
              <w:t>Уроки</w:t>
            </w:r>
          </w:p>
        </w:tc>
        <w:tc>
          <w:tcPr>
            <w:tcW w:w="3190" w:type="dxa"/>
          </w:tcPr>
          <w:p w:rsidR="002B4E6C" w:rsidRPr="000A66E2" w:rsidRDefault="002B4E6C" w:rsidP="000A66E2">
            <w:pPr>
              <w:spacing w:line="276" w:lineRule="auto"/>
              <w:rPr>
                <w:b/>
                <w:sz w:val="24"/>
                <w:szCs w:val="24"/>
              </w:rPr>
            </w:pPr>
            <w:r w:rsidRPr="000A66E2">
              <w:rPr>
                <w:b/>
                <w:sz w:val="24"/>
                <w:szCs w:val="24"/>
              </w:rPr>
              <w:t>Время (1 полугодие)</w:t>
            </w:r>
          </w:p>
        </w:tc>
        <w:tc>
          <w:tcPr>
            <w:tcW w:w="3191" w:type="dxa"/>
          </w:tcPr>
          <w:p w:rsidR="002B4E6C" w:rsidRPr="000A66E2" w:rsidRDefault="002B4E6C" w:rsidP="000A66E2">
            <w:pPr>
              <w:spacing w:line="276" w:lineRule="auto"/>
              <w:rPr>
                <w:b/>
                <w:sz w:val="24"/>
                <w:szCs w:val="24"/>
              </w:rPr>
            </w:pPr>
            <w:r w:rsidRPr="000A66E2">
              <w:rPr>
                <w:b/>
                <w:sz w:val="24"/>
                <w:szCs w:val="24"/>
              </w:rPr>
              <w:t>Время (2 полугодие)</w:t>
            </w:r>
          </w:p>
        </w:tc>
      </w:tr>
      <w:tr w:rsidR="002B4E6C" w:rsidRPr="000A66E2" w:rsidTr="002B4E6C">
        <w:tc>
          <w:tcPr>
            <w:tcW w:w="3190" w:type="dxa"/>
          </w:tcPr>
          <w:p w:rsidR="002B4E6C" w:rsidRPr="000A66E2" w:rsidRDefault="002B4E6C" w:rsidP="000A66E2">
            <w:pPr>
              <w:spacing w:line="276" w:lineRule="auto"/>
              <w:rPr>
                <w:sz w:val="24"/>
                <w:szCs w:val="24"/>
              </w:rPr>
            </w:pPr>
            <w:r w:rsidRPr="000A66E2">
              <w:rPr>
                <w:sz w:val="24"/>
                <w:szCs w:val="24"/>
              </w:rPr>
              <w:t>1</w:t>
            </w:r>
          </w:p>
        </w:tc>
        <w:tc>
          <w:tcPr>
            <w:tcW w:w="3190" w:type="dxa"/>
          </w:tcPr>
          <w:p w:rsidR="002B4E6C" w:rsidRPr="000A66E2" w:rsidRDefault="002B4E6C" w:rsidP="000A66E2">
            <w:pPr>
              <w:spacing w:line="276" w:lineRule="auto"/>
              <w:rPr>
                <w:sz w:val="24"/>
                <w:szCs w:val="24"/>
              </w:rPr>
            </w:pPr>
            <w:r w:rsidRPr="000A66E2">
              <w:rPr>
                <w:sz w:val="24"/>
                <w:szCs w:val="24"/>
              </w:rPr>
              <w:t>8.30-9.05</w:t>
            </w:r>
          </w:p>
        </w:tc>
        <w:tc>
          <w:tcPr>
            <w:tcW w:w="3191" w:type="dxa"/>
          </w:tcPr>
          <w:p w:rsidR="002B4E6C" w:rsidRPr="000A66E2" w:rsidRDefault="002B4E6C" w:rsidP="000A66E2">
            <w:pPr>
              <w:spacing w:line="276" w:lineRule="auto"/>
              <w:rPr>
                <w:sz w:val="24"/>
                <w:szCs w:val="24"/>
              </w:rPr>
            </w:pPr>
            <w:r w:rsidRPr="000A66E2">
              <w:rPr>
                <w:sz w:val="24"/>
                <w:szCs w:val="24"/>
              </w:rPr>
              <w:t>8.30-9.10</w:t>
            </w:r>
          </w:p>
        </w:tc>
      </w:tr>
      <w:tr w:rsidR="002B4E6C" w:rsidRPr="000A66E2" w:rsidTr="002B4E6C">
        <w:tc>
          <w:tcPr>
            <w:tcW w:w="3190" w:type="dxa"/>
          </w:tcPr>
          <w:p w:rsidR="002B4E6C" w:rsidRPr="000A66E2" w:rsidRDefault="002B4E6C" w:rsidP="000A66E2">
            <w:pPr>
              <w:spacing w:line="276" w:lineRule="auto"/>
              <w:rPr>
                <w:sz w:val="24"/>
                <w:szCs w:val="24"/>
              </w:rPr>
            </w:pPr>
            <w:r w:rsidRPr="000A66E2">
              <w:rPr>
                <w:sz w:val="24"/>
                <w:szCs w:val="24"/>
              </w:rPr>
              <w:t>2</w:t>
            </w:r>
          </w:p>
        </w:tc>
        <w:tc>
          <w:tcPr>
            <w:tcW w:w="3190" w:type="dxa"/>
          </w:tcPr>
          <w:p w:rsidR="002B4E6C" w:rsidRPr="000A66E2" w:rsidRDefault="002B4E6C" w:rsidP="000A66E2">
            <w:pPr>
              <w:spacing w:line="276" w:lineRule="auto"/>
              <w:rPr>
                <w:sz w:val="24"/>
                <w:szCs w:val="24"/>
              </w:rPr>
            </w:pPr>
            <w:r w:rsidRPr="000A66E2">
              <w:rPr>
                <w:sz w:val="24"/>
                <w:szCs w:val="24"/>
              </w:rPr>
              <w:t>9.30-10.05</w:t>
            </w:r>
          </w:p>
        </w:tc>
        <w:tc>
          <w:tcPr>
            <w:tcW w:w="3191" w:type="dxa"/>
          </w:tcPr>
          <w:p w:rsidR="002B4E6C" w:rsidRPr="000A66E2" w:rsidRDefault="002B4E6C" w:rsidP="000A66E2">
            <w:pPr>
              <w:spacing w:line="276" w:lineRule="auto"/>
              <w:rPr>
                <w:sz w:val="24"/>
                <w:szCs w:val="24"/>
              </w:rPr>
            </w:pPr>
            <w:r w:rsidRPr="000A66E2">
              <w:rPr>
                <w:sz w:val="24"/>
                <w:szCs w:val="24"/>
              </w:rPr>
              <w:t>9.30-10.10</w:t>
            </w:r>
          </w:p>
        </w:tc>
      </w:tr>
      <w:tr w:rsidR="002B4E6C" w:rsidRPr="000A66E2" w:rsidTr="002B4E6C">
        <w:tc>
          <w:tcPr>
            <w:tcW w:w="3190" w:type="dxa"/>
          </w:tcPr>
          <w:p w:rsidR="002B4E6C" w:rsidRPr="000A66E2" w:rsidRDefault="002B4E6C" w:rsidP="000A66E2">
            <w:pPr>
              <w:spacing w:line="276" w:lineRule="auto"/>
              <w:rPr>
                <w:sz w:val="24"/>
                <w:szCs w:val="24"/>
              </w:rPr>
            </w:pPr>
            <w:r w:rsidRPr="000A66E2">
              <w:rPr>
                <w:sz w:val="24"/>
                <w:szCs w:val="24"/>
              </w:rPr>
              <w:t>3</w:t>
            </w:r>
          </w:p>
        </w:tc>
        <w:tc>
          <w:tcPr>
            <w:tcW w:w="3190" w:type="dxa"/>
          </w:tcPr>
          <w:p w:rsidR="002B4E6C" w:rsidRPr="000A66E2" w:rsidRDefault="002B4E6C" w:rsidP="000A66E2">
            <w:pPr>
              <w:spacing w:line="276" w:lineRule="auto"/>
              <w:rPr>
                <w:sz w:val="24"/>
                <w:szCs w:val="24"/>
              </w:rPr>
            </w:pPr>
            <w:r w:rsidRPr="000A66E2">
              <w:rPr>
                <w:sz w:val="24"/>
                <w:szCs w:val="24"/>
              </w:rPr>
              <w:t>10.30-11.05</w:t>
            </w:r>
          </w:p>
        </w:tc>
        <w:tc>
          <w:tcPr>
            <w:tcW w:w="3191" w:type="dxa"/>
          </w:tcPr>
          <w:p w:rsidR="002B4E6C" w:rsidRPr="000A66E2" w:rsidRDefault="002B4E6C" w:rsidP="000A66E2">
            <w:pPr>
              <w:spacing w:line="276" w:lineRule="auto"/>
              <w:rPr>
                <w:sz w:val="24"/>
                <w:szCs w:val="24"/>
              </w:rPr>
            </w:pPr>
            <w:r w:rsidRPr="000A66E2">
              <w:rPr>
                <w:sz w:val="24"/>
                <w:szCs w:val="24"/>
              </w:rPr>
              <w:t>10.30-11.10</w:t>
            </w:r>
          </w:p>
        </w:tc>
      </w:tr>
      <w:tr w:rsidR="002B4E6C" w:rsidRPr="000A66E2" w:rsidTr="002B4E6C">
        <w:tc>
          <w:tcPr>
            <w:tcW w:w="3190" w:type="dxa"/>
          </w:tcPr>
          <w:p w:rsidR="002B4E6C" w:rsidRPr="000A66E2" w:rsidRDefault="002B4E6C" w:rsidP="000A66E2">
            <w:pPr>
              <w:spacing w:line="276" w:lineRule="auto"/>
              <w:rPr>
                <w:sz w:val="24"/>
                <w:szCs w:val="24"/>
              </w:rPr>
            </w:pPr>
            <w:r w:rsidRPr="000A66E2">
              <w:rPr>
                <w:sz w:val="24"/>
                <w:szCs w:val="24"/>
              </w:rPr>
              <w:t>4</w:t>
            </w:r>
          </w:p>
        </w:tc>
        <w:tc>
          <w:tcPr>
            <w:tcW w:w="3190" w:type="dxa"/>
          </w:tcPr>
          <w:p w:rsidR="002B4E6C" w:rsidRPr="000A66E2" w:rsidRDefault="002B4E6C" w:rsidP="000A66E2">
            <w:pPr>
              <w:spacing w:line="276" w:lineRule="auto"/>
              <w:rPr>
                <w:sz w:val="24"/>
                <w:szCs w:val="24"/>
              </w:rPr>
            </w:pPr>
            <w:r w:rsidRPr="000A66E2">
              <w:rPr>
                <w:sz w:val="24"/>
                <w:szCs w:val="24"/>
              </w:rPr>
              <w:t>11.30-12.05</w:t>
            </w:r>
          </w:p>
        </w:tc>
        <w:tc>
          <w:tcPr>
            <w:tcW w:w="3191" w:type="dxa"/>
          </w:tcPr>
          <w:p w:rsidR="002B4E6C" w:rsidRPr="000A66E2" w:rsidRDefault="002B4E6C" w:rsidP="000A66E2">
            <w:pPr>
              <w:spacing w:line="276" w:lineRule="auto"/>
              <w:rPr>
                <w:sz w:val="24"/>
                <w:szCs w:val="24"/>
              </w:rPr>
            </w:pPr>
            <w:r w:rsidRPr="000A66E2">
              <w:rPr>
                <w:sz w:val="24"/>
                <w:szCs w:val="24"/>
              </w:rPr>
              <w:t>11.30-12.10</w:t>
            </w:r>
          </w:p>
        </w:tc>
      </w:tr>
      <w:tr w:rsidR="002B4E6C" w:rsidRPr="000A66E2" w:rsidTr="002B4E6C">
        <w:tc>
          <w:tcPr>
            <w:tcW w:w="3190" w:type="dxa"/>
          </w:tcPr>
          <w:p w:rsidR="002B4E6C" w:rsidRPr="000A66E2" w:rsidRDefault="002B4E6C" w:rsidP="000A66E2">
            <w:pPr>
              <w:spacing w:line="276" w:lineRule="auto"/>
              <w:rPr>
                <w:sz w:val="24"/>
                <w:szCs w:val="24"/>
              </w:rPr>
            </w:pPr>
            <w:r w:rsidRPr="000A66E2">
              <w:rPr>
                <w:sz w:val="24"/>
                <w:szCs w:val="24"/>
              </w:rPr>
              <w:t>5</w:t>
            </w:r>
          </w:p>
        </w:tc>
        <w:tc>
          <w:tcPr>
            <w:tcW w:w="3190" w:type="dxa"/>
          </w:tcPr>
          <w:p w:rsidR="002B4E6C" w:rsidRPr="000A66E2" w:rsidRDefault="002B4E6C" w:rsidP="000A66E2">
            <w:pPr>
              <w:spacing w:line="276" w:lineRule="auto"/>
              <w:rPr>
                <w:sz w:val="24"/>
                <w:szCs w:val="24"/>
              </w:rPr>
            </w:pPr>
          </w:p>
        </w:tc>
        <w:tc>
          <w:tcPr>
            <w:tcW w:w="3191" w:type="dxa"/>
          </w:tcPr>
          <w:p w:rsidR="002B4E6C" w:rsidRPr="000A66E2" w:rsidRDefault="002B4E6C" w:rsidP="000A66E2">
            <w:pPr>
              <w:spacing w:line="276" w:lineRule="auto"/>
              <w:rPr>
                <w:sz w:val="24"/>
                <w:szCs w:val="24"/>
              </w:rPr>
            </w:pPr>
            <w:r w:rsidRPr="000A66E2">
              <w:rPr>
                <w:sz w:val="24"/>
                <w:szCs w:val="24"/>
              </w:rPr>
              <w:t>12.30-13.10</w:t>
            </w:r>
          </w:p>
        </w:tc>
      </w:tr>
      <w:tr w:rsidR="002B4E6C" w:rsidRPr="000A66E2" w:rsidTr="002B4E6C">
        <w:tc>
          <w:tcPr>
            <w:tcW w:w="9571" w:type="dxa"/>
            <w:gridSpan w:val="3"/>
          </w:tcPr>
          <w:p w:rsidR="002B4E6C" w:rsidRPr="000A66E2" w:rsidRDefault="002B4E6C" w:rsidP="000A66E2">
            <w:pPr>
              <w:spacing w:line="276" w:lineRule="auto"/>
              <w:rPr>
                <w:b/>
                <w:sz w:val="24"/>
                <w:szCs w:val="24"/>
              </w:rPr>
            </w:pPr>
            <w:r w:rsidRPr="000A66E2">
              <w:rPr>
                <w:b/>
                <w:sz w:val="24"/>
                <w:szCs w:val="24"/>
              </w:rPr>
              <w:t>Расписание звонков для 2 -- 11 классов</w:t>
            </w:r>
          </w:p>
        </w:tc>
      </w:tr>
      <w:tr w:rsidR="002B4E6C" w:rsidRPr="000A66E2" w:rsidTr="002B4E6C">
        <w:tc>
          <w:tcPr>
            <w:tcW w:w="3190" w:type="dxa"/>
          </w:tcPr>
          <w:p w:rsidR="002B4E6C" w:rsidRPr="000A66E2" w:rsidRDefault="002B4E6C" w:rsidP="000A66E2">
            <w:pPr>
              <w:spacing w:line="276" w:lineRule="auto"/>
              <w:rPr>
                <w:b/>
                <w:sz w:val="24"/>
                <w:szCs w:val="24"/>
              </w:rPr>
            </w:pPr>
            <w:r w:rsidRPr="000A66E2">
              <w:rPr>
                <w:b/>
                <w:sz w:val="24"/>
                <w:szCs w:val="24"/>
              </w:rPr>
              <w:t>Уроки</w:t>
            </w:r>
          </w:p>
        </w:tc>
        <w:tc>
          <w:tcPr>
            <w:tcW w:w="3190" w:type="dxa"/>
          </w:tcPr>
          <w:p w:rsidR="002B4E6C" w:rsidRPr="000A66E2" w:rsidRDefault="002B4E6C" w:rsidP="000A66E2">
            <w:pPr>
              <w:spacing w:line="276" w:lineRule="auto"/>
              <w:rPr>
                <w:b/>
                <w:sz w:val="24"/>
                <w:szCs w:val="24"/>
              </w:rPr>
            </w:pPr>
            <w:r w:rsidRPr="000A66E2">
              <w:rPr>
                <w:b/>
                <w:sz w:val="24"/>
                <w:szCs w:val="24"/>
              </w:rPr>
              <w:t>Понедельник-пятница</w:t>
            </w:r>
          </w:p>
        </w:tc>
        <w:tc>
          <w:tcPr>
            <w:tcW w:w="3191" w:type="dxa"/>
          </w:tcPr>
          <w:p w:rsidR="002B4E6C" w:rsidRPr="000A66E2" w:rsidRDefault="002B4E6C" w:rsidP="000A66E2">
            <w:pPr>
              <w:spacing w:line="276" w:lineRule="auto"/>
              <w:rPr>
                <w:b/>
                <w:sz w:val="24"/>
                <w:szCs w:val="24"/>
              </w:rPr>
            </w:pPr>
            <w:r w:rsidRPr="000A66E2">
              <w:rPr>
                <w:b/>
                <w:sz w:val="24"/>
                <w:szCs w:val="24"/>
              </w:rPr>
              <w:t>Суббота</w:t>
            </w:r>
          </w:p>
        </w:tc>
      </w:tr>
      <w:tr w:rsidR="002B4E6C" w:rsidRPr="000A66E2" w:rsidTr="002B4E6C">
        <w:tc>
          <w:tcPr>
            <w:tcW w:w="3190" w:type="dxa"/>
          </w:tcPr>
          <w:p w:rsidR="002B4E6C" w:rsidRPr="000A66E2" w:rsidRDefault="002B4E6C" w:rsidP="000A66E2">
            <w:pPr>
              <w:spacing w:line="276" w:lineRule="auto"/>
              <w:rPr>
                <w:sz w:val="24"/>
                <w:szCs w:val="24"/>
              </w:rPr>
            </w:pPr>
            <w:r w:rsidRPr="000A66E2">
              <w:rPr>
                <w:sz w:val="24"/>
                <w:szCs w:val="24"/>
              </w:rPr>
              <w:lastRenderedPageBreak/>
              <w:t>1</w:t>
            </w:r>
          </w:p>
        </w:tc>
        <w:tc>
          <w:tcPr>
            <w:tcW w:w="3190" w:type="dxa"/>
          </w:tcPr>
          <w:p w:rsidR="002B4E6C" w:rsidRPr="000A66E2" w:rsidRDefault="002B4E6C" w:rsidP="000A66E2">
            <w:pPr>
              <w:spacing w:line="276" w:lineRule="auto"/>
              <w:rPr>
                <w:sz w:val="24"/>
                <w:szCs w:val="24"/>
              </w:rPr>
            </w:pPr>
            <w:r w:rsidRPr="000A66E2">
              <w:rPr>
                <w:sz w:val="24"/>
                <w:szCs w:val="24"/>
              </w:rPr>
              <w:t>8.30-9.15</w:t>
            </w:r>
          </w:p>
        </w:tc>
        <w:tc>
          <w:tcPr>
            <w:tcW w:w="3191" w:type="dxa"/>
          </w:tcPr>
          <w:p w:rsidR="002B4E6C" w:rsidRPr="000A66E2" w:rsidRDefault="002B4E6C" w:rsidP="000A66E2">
            <w:pPr>
              <w:spacing w:line="276" w:lineRule="auto"/>
              <w:rPr>
                <w:sz w:val="24"/>
                <w:szCs w:val="24"/>
              </w:rPr>
            </w:pPr>
            <w:r w:rsidRPr="000A66E2">
              <w:rPr>
                <w:sz w:val="24"/>
                <w:szCs w:val="24"/>
              </w:rPr>
              <w:t>8.30-9.15</w:t>
            </w:r>
          </w:p>
        </w:tc>
      </w:tr>
      <w:tr w:rsidR="002B4E6C" w:rsidRPr="000A66E2" w:rsidTr="002B4E6C">
        <w:tc>
          <w:tcPr>
            <w:tcW w:w="3190" w:type="dxa"/>
          </w:tcPr>
          <w:p w:rsidR="002B4E6C" w:rsidRPr="000A66E2" w:rsidRDefault="002B4E6C" w:rsidP="000A66E2">
            <w:pPr>
              <w:spacing w:line="276" w:lineRule="auto"/>
              <w:rPr>
                <w:sz w:val="24"/>
                <w:szCs w:val="24"/>
              </w:rPr>
            </w:pPr>
            <w:r w:rsidRPr="000A66E2">
              <w:rPr>
                <w:sz w:val="24"/>
                <w:szCs w:val="24"/>
              </w:rPr>
              <w:t>2</w:t>
            </w:r>
          </w:p>
        </w:tc>
        <w:tc>
          <w:tcPr>
            <w:tcW w:w="3190" w:type="dxa"/>
          </w:tcPr>
          <w:p w:rsidR="002B4E6C" w:rsidRPr="000A66E2" w:rsidRDefault="002B4E6C" w:rsidP="000A66E2">
            <w:pPr>
              <w:spacing w:line="276" w:lineRule="auto"/>
              <w:rPr>
                <w:sz w:val="24"/>
                <w:szCs w:val="24"/>
              </w:rPr>
            </w:pPr>
            <w:r w:rsidRPr="000A66E2">
              <w:rPr>
                <w:sz w:val="24"/>
                <w:szCs w:val="24"/>
              </w:rPr>
              <w:t>9.30-10.15</w:t>
            </w:r>
          </w:p>
        </w:tc>
        <w:tc>
          <w:tcPr>
            <w:tcW w:w="3191" w:type="dxa"/>
          </w:tcPr>
          <w:p w:rsidR="002B4E6C" w:rsidRPr="000A66E2" w:rsidRDefault="002B4E6C" w:rsidP="000A66E2">
            <w:pPr>
              <w:spacing w:line="276" w:lineRule="auto"/>
              <w:rPr>
                <w:sz w:val="24"/>
                <w:szCs w:val="24"/>
              </w:rPr>
            </w:pPr>
            <w:r w:rsidRPr="000A66E2">
              <w:rPr>
                <w:sz w:val="24"/>
                <w:szCs w:val="24"/>
              </w:rPr>
              <w:t>9.30-10.15</w:t>
            </w:r>
          </w:p>
        </w:tc>
      </w:tr>
      <w:tr w:rsidR="002B4E6C" w:rsidRPr="000A66E2" w:rsidTr="002B4E6C">
        <w:tc>
          <w:tcPr>
            <w:tcW w:w="3190" w:type="dxa"/>
          </w:tcPr>
          <w:p w:rsidR="002B4E6C" w:rsidRPr="000A66E2" w:rsidRDefault="002B4E6C" w:rsidP="000A66E2">
            <w:pPr>
              <w:spacing w:line="276" w:lineRule="auto"/>
              <w:rPr>
                <w:sz w:val="24"/>
                <w:szCs w:val="24"/>
              </w:rPr>
            </w:pPr>
            <w:r w:rsidRPr="000A66E2">
              <w:rPr>
                <w:sz w:val="24"/>
                <w:szCs w:val="24"/>
              </w:rPr>
              <w:t>3</w:t>
            </w:r>
          </w:p>
        </w:tc>
        <w:tc>
          <w:tcPr>
            <w:tcW w:w="3190" w:type="dxa"/>
          </w:tcPr>
          <w:p w:rsidR="002B4E6C" w:rsidRPr="000A66E2" w:rsidRDefault="002B4E6C" w:rsidP="000A66E2">
            <w:pPr>
              <w:spacing w:line="276" w:lineRule="auto"/>
              <w:rPr>
                <w:sz w:val="24"/>
                <w:szCs w:val="24"/>
              </w:rPr>
            </w:pPr>
            <w:r w:rsidRPr="000A66E2">
              <w:rPr>
                <w:sz w:val="24"/>
                <w:szCs w:val="24"/>
              </w:rPr>
              <w:t>10.30-11.15</w:t>
            </w:r>
          </w:p>
        </w:tc>
        <w:tc>
          <w:tcPr>
            <w:tcW w:w="3191" w:type="dxa"/>
          </w:tcPr>
          <w:p w:rsidR="002B4E6C" w:rsidRPr="000A66E2" w:rsidRDefault="002B4E6C" w:rsidP="000A66E2">
            <w:pPr>
              <w:spacing w:line="276" w:lineRule="auto"/>
              <w:rPr>
                <w:sz w:val="24"/>
                <w:szCs w:val="24"/>
              </w:rPr>
            </w:pPr>
            <w:r w:rsidRPr="000A66E2">
              <w:rPr>
                <w:sz w:val="24"/>
                <w:szCs w:val="24"/>
              </w:rPr>
              <w:t>10.30-11.15</w:t>
            </w:r>
          </w:p>
        </w:tc>
      </w:tr>
      <w:tr w:rsidR="002B4E6C" w:rsidRPr="000A66E2" w:rsidTr="002B4E6C">
        <w:tc>
          <w:tcPr>
            <w:tcW w:w="3190" w:type="dxa"/>
          </w:tcPr>
          <w:p w:rsidR="002B4E6C" w:rsidRPr="000A66E2" w:rsidRDefault="002B4E6C" w:rsidP="000A66E2">
            <w:pPr>
              <w:spacing w:line="276" w:lineRule="auto"/>
              <w:rPr>
                <w:sz w:val="24"/>
                <w:szCs w:val="24"/>
              </w:rPr>
            </w:pPr>
            <w:r w:rsidRPr="000A66E2">
              <w:rPr>
                <w:sz w:val="24"/>
                <w:szCs w:val="24"/>
              </w:rPr>
              <w:t>4</w:t>
            </w:r>
          </w:p>
        </w:tc>
        <w:tc>
          <w:tcPr>
            <w:tcW w:w="3190" w:type="dxa"/>
          </w:tcPr>
          <w:p w:rsidR="002B4E6C" w:rsidRPr="000A66E2" w:rsidRDefault="002B4E6C" w:rsidP="000A66E2">
            <w:pPr>
              <w:spacing w:line="276" w:lineRule="auto"/>
              <w:rPr>
                <w:sz w:val="24"/>
                <w:szCs w:val="24"/>
              </w:rPr>
            </w:pPr>
            <w:r w:rsidRPr="000A66E2">
              <w:rPr>
                <w:sz w:val="24"/>
                <w:szCs w:val="24"/>
              </w:rPr>
              <w:t>11.30-12.15</w:t>
            </w:r>
          </w:p>
        </w:tc>
        <w:tc>
          <w:tcPr>
            <w:tcW w:w="3191" w:type="dxa"/>
          </w:tcPr>
          <w:p w:rsidR="002B4E6C" w:rsidRPr="000A66E2" w:rsidRDefault="002B4E6C" w:rsidP="000A66E2">
            <w:pPr>
              <w:spacing w:line="276" w:lineRule="auto"/>
              <w:rPr>
                <w:sz w:val="24"/>
                <w:szCs w:val="24"/>
              </w:rPr>
            </w:pPr>
            <w:r w:rsidRPr="000A66E2">
              <w:rPr>
                <w:sz w:val="24"/>
                <w:szCs w:val="24"/>
              </w:rPr>
              <w:t>11.25-12.10</w:t>
            </w:r>
          </w:p>
        </w:tc>
      </w:tr>
      <w:tr w:rsidR="002B4E6C" w:rsidRPr="000A66E2" w:rsidTr="002B4E6C">
        <w:tc>
          <w:tcPr>
            <w:tcW w:w="3190" w:type="dxa"/>
          </w:tcPr>
          <w:p w:rsidR="002B4E6C" w:rsidRPr="000A66E2" w:rsidRDefault="002B4E6C" w:rsidP="000A66E2">
            <w:pPr>
              <w:spacing w:line="276" w:lineRule="auto"/>
              <w:rPr>
                <w:sz w:val="24"/>
                <w:szCs w:val="24"/>
              </w:rPr>
            </w:pPr>
            <w:r w:rsidRPr="000A66E2">
              <w:rPr>
                <w:sz w:val="24"/>
                <w:szCs w:val="24"/>
              </w:rPr>
              <w:t>5</w:t>
            </w:r>
          </w:p>
        </w:tc>
        <w:tc>
          <w:tcPr>
            <w:tcW w:w="3190" w:type="dxa"/>
          </w:tcPr>
          <w:p w:rsidR="002B4E6C" w:rsidRPr="000A66E2" w:rsidRDefault="002B4E6C" w:rsidP="000A66E2">
            <w:pPr>
              <w:spacing w:line="276" w:lineRule="auto"/>
              <w:rPr>
                <w:sz w:val="24"/>
                <w:szCs w:val="24"/>
              </w:rPr>
            </w:pPr>
            <w:r w:rsidRPr="000A66E2">
              <w:rPr>
                <w:sz w:val="24"/>
                <w:szCs w:val="24"/>
              </w:rPr>
              <w:t>12.30-13.15</w:t>
            </w:r>
          </w:p>
        </w:tc>
        <w:tc>
          <w:tcPr>
            <w:tcW w:w="3191" w:type="dxa"/>
          </w:tcPr>
          <w:p w:rsidR="002B4E6C" w:rsidRPr="000A66E2" w:rsidRDefault="002B4E6C" w:rsidP="000A66E2">
            <w:pPr>
              <w:spacing w:line="276" w:lineRule="auto"/>
              <w:rPr>
                <w:sz w:val="24"/>
                <w:szCs w:val="24"/>
              </w:rPr>
            </w:pPr>
            <w:r w:rsidRPr="000A66E2">
              <w:rPr>
                <w:sz w:val="24"/>
                <w:szCs w:val="24"/>
              </w:rPr>
              <w:t>12.20-13.00</w:t>
            </w:r>
          </w:p>
        </w:tc>
      </w:tr>
      <w:tr w:rsidR="002B4E6C" w:rsidRPr="000A66E2" w:rsidTr="002B4E6C">
        <w:tc>
          <w:tcPr>
            <w:tcW w:w="3190" w:type="dxa"/>
          </w:tcPr>
          <w:p w:rsidR="002B4E6C" w:rsidRPr="000A66E2" w:rsidRDefault="002B4E6C" w:rsidP="000A66E2">
            <w:pPr>
              <w:spacing w:line="276" w:lineRule="auto"/>
              <w:rPr>
                <w:sz w:val="24"/>
                <w:szCs w:val="24"/>
              </w:rPr>
            </w:pPr>
            <w:r w:rsidRPr="000A66E2">
              <w:rPr>
                <w:sz w:val="24"/>
                <w:szCs w:val="24"/>
              </w:rPr>
              <w:t>6</w:t>
            </w:r>
          </w:p>
        </w:tc>
        <w:tc>
          <w:tcPr>
            <w:tcW w:w="3190" w:type="dxa"/>
          </w:tcPr>
          <w:p w:rsidR="002B4E6C" w:rsidRPr="000A66E2" w:rsidRDefault="002B4E6C" w:rsidP="000A66E2">
            <w:pPr>
              <w:spacing w:line="276" w:lineRule="auto"/>
              <w:rPr>
                <w:sz w:val="24"/>
                <w:szCs w:val="24"/>
              </w:rPr>
            </w:pPr>
            <w:r w:rsidRPr="000A66E2">
              <w:rPr>
                <w:sz w:val="24"/>
                <w:szCs w:val="24"/>
              </w:rPr>
              <w:t>13.25-14.10</w:t>
            </w:r>
          </w:p>
        </w:tc>
        <w:tc>
          <w:tcPr>
            <w:tcW w:w="3191" w:type="dxa"/>
          </w:tcPr>
          <w:p w:rsidR="002B4E6C" w:rsidRPr="000A66E2" w:rsidRDefault="002B4E6C" w:rsidP="000A66E2">
            <w:pPr>
              <w:spacing w:line="276" w:lineRule="auto"/>
              <w:rPr>
                <w:sz w:val="24"/>
                <w:szCs w:val="24"/>
              </w:rPr>
            </w:pPr>
            <w:r w:rsidRPr="000A66E2">
              <w:rPr>
                <w:sz w:val="24"/>
                <w:szCs w:val="24"/>
              </w:rPr>
              <w:t>13.10-13.50</w:t>
            </w:r>
          </w:p>
        </w:tc>
      </w:tr>
    </w:tbl>
    <w:p w:rsidR="002B4E6C" w:rsidRPr="000A66E2" w:rsidRDefault="002B4E6C" w:rsidP="000A66E2">
      <w:pPr>
        <w:spacing w:line="276" w:lineRule="auto"/>
        <w:rPr>
          <w:b/>
          <w:sz w:val="24"/>
          <w:szCs w:val="24"/>
        </w:rPr>
      </w:pPr>
    </w:p>
    <w:p w:rsidR="002B4E6C" w:rsidRPr="000A66E2" w:rsidRDefault="002B4E6C" w:rsidP="000A66E2">
      <w:pPr>
        <w:pStyle w:val="a5"/>
        <w:numPr>
          <w:ilvl w:val="0"/>
          <w:numId w:val="37"/>
        </w:numPr>
        <w:spacing w:after="200" w:line="276" w:lineRule="auto"/>
        <w:rPr>
          <w:b/>
        </w:rPr>
      </w:pPr>
      <w:r w:rsidRPr="000A66E2">
        <w:rPr>
          <w:b/>
        </w:rPr>
        <w:t>Режим работы ГПД.</w:t>
      </w:r>
    </w:p>
    <w:p w:rsidR="002B4E6C" w:rsidRPr="000A66E2" w:rsidRDefault="002B4E6C" w:rsidP="000A66E2">
      <w:pPr>
        <w:spacing w:line="276" w:lineRule="auto"/>
        <w:jc w:val="center"/>
        <w:rPr>
          <w:b/>
          <w:sz w:val="24"/>
          <w:szCs w:val="24"/>
        </w:rPr>
      </w:pPr>
      <w:r w:rsidRPr="000A66E2">
        <w:rPr>
          <w:b/>
          <w:sz w:val="24"/>
          <w:szCs w:val="24"/>
        </w:rPr>
        <w:t>Режим работы ГПД учащихся 1 классов</w:t>
      </w:r>
    </w:p>
    <w:tbl>
      <w:tblPr>
        <w:tblStyle w:val="a6"/>
        <w:tblW w:w="0" w:type="auto"/>
        <w:tblLook w:val="04A0"/>
      </w:tblPr>
      <w:tblGrid>
        <w:gridCol w:w="4785"/>
        <w:gridCol w:w="4785"/>
      </w:tblGrid>
      <w:tr w:rsidR="002B4E6C" w:rsidRPr="000A66E2" w:rsidTr="002B4E6C">
        <w:tc>
          <w:tcPr>
            <w:tcW w:w="4785" w:type="dxa"/>
          </w:tcPr>
          <w:p w:rsidR="002B4E6C" w:rsidRPr="000A66E2" w:rsidRDefault="002B4E6C" w:rsidP="000A66E2">
            <w:pPr>
              <w:spacing w:line="276" w:lineRule="auto"/>
              <w:rPr>
                <w:b/>
                <w:sz w:val="24"/>
                <w:szCs w:val="24"/>
              </w:rPr>
            </w:pPr>
            <w:r w:rsidRPr="000A66E2">
              <w:rPr>
                <w:b/>
                <w:sz w:val="24"/>
                <w:szCs w:val="24"/>
              </w:rPr>
              <w:t>4 урока</w:t>
            </w:r>
          </w:p>
        </w:tc>
        <w:tc>
          <w:tcPr>
            <w:tcW w:w="4786" w:type="dxa"/>
          </w:tcPr>
          <w:p w:rsidR="002B4E6C" w:rsidRPr="000A66E2" w:rsidRDefault="002B4E6C" w:rsidP="000A66E2">
            <w:pPr>
              <w:spacing w:line="276" w:lineRule="auto"/>
              <w:rPr>
                <w:b/>
                <w:sz w:val="24"/>
                <w:szCs w:val="24"/>
              </w:rPr>
            </w:pPr>
            <w:r w:rsidRPr="000A66E2">
              <w:rPr>
                <w:b/>
                <w:sz w:val="24"/>
                <w:szCs w:val="24"/>
              </w:rPr>
              <w:t>5 уроков</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12.15-12.20 – Прием детей в группу.</w:t>
            </w:r>
          </w:p>
        </w:tc>
        <w:tc>
          <w:tcPr>
            <w:tcW w:w="4786" w:type="dxa"/>
          </w:tcPr>
          <w:p w:rsidR="002B4E6C" w:rsidRPr="000A66E2" w:rsidRDefault="002B4E6C" w:rsidP="000A66E2">
            <w:pPr>
              <w:spacing w:line="276" w:lineRule="auto"/>
              <w:rPr>
                <w:sz w:val="24"/>
                <w:szCs w:val="24"/>
              </w:rPr>
            </w:pPr>
            <w:r w:rsidRPr="000A66E2">
              <w:rPr>
                <w:sz w:val="24"/>
                <w:szCs w:val="24"/>
              </w:rPr>
              <w:t>13.15 – 13.20 – Прием детей в группу.</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12.20 – 12.50 – Подготовка к обеду. Обед.</w:t>
            </w:r>
          </w:p>
        </w:tc>
        <w:tc>
          <w:tcPr>
            <w:tcW w:w="4786" w:type="dxa"/>
          </w:tcPr>
          <w:p w:rsidR="002B4E6C" w:rsidRPr="000A66E2" w:rsidRDefault="002B4E6C" w:rsidP="000A66E2">
            <w:pPr>
              <w:spacing w:line="276" w:lineRule="auto"/>
              <w:rPr>
                <w:sz w:val="24"/>
                <w:szCs w:val="24"/>
              </w:rPr>
            </w:pPr>
            <w:r w:rsidRPr="000A66E2">
              <w:rPr>
                <w:sz w:val="24"/>
                <w:szCs w:val="24"/>
              </w:rPr>
              <w:t>13.20 – 13.50 – Подготовка к обеду. Обед.</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12.50-13.30 – Прогулка, спортивный час.</w:t>
            </w:r>
          </w:p>
        </w:tc>
        <w:tc>
          <w:tcPr>
            <w:tcW w:w="4786" w:type="dxa"/>
          </w:tcPr>
          <w:p w:rsidR="002B4E6C" w:rsidRPr="000A66E2" w:rsidRDefault="002B4E6C" w:rsidP="000A66E2">
            <w:pPr>
              <w:spacing w:line="276" w:lineRule="auto"/>
              <w:rPr>
                <w:sz w:val="24"/>
                <w:szCs w:val="24"/>
              </w:rPr>
            </w:pPr>
            <w:r w:rsidRPr="000A66E2">
              <w:rPr>
                <w:sz w:val="24"/>
                <w:szCs w:val="24"/>
              </w:rPr>
              <w:t>13.50-14.30 – Прогулка, спортивный час.</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13.30-14.05 – Внеурочная деятельность.</w:t>
            </w:r>
          </w:p>
        </w:tc>
        <w:tc>
          <w:tcPr>
            <w:tcW w:w="4786" w:type="dxa"/>
          </w:tcPr>
          <w:p w:rsidR="002B4E6C" w:rsidRPr="000A66E2" w:rsidRDefault="002B4E6C" w:rsidP="000A66E2">
            <w:pPr>
              <w:spacing w:line="276" w:lineRule="auto"/>
              <w:rPr>
                <w:sz w:val="24"/>
                <w:szCs w:val="24"/>
              </w:rPr>
            </w:pPr>
            <w:r w:rsidRPr="000A66E2">
              <w:rPr>
                <w:sz w:val="24"/>
                <w:szCs w:val="24"/>
              </w:rPr>
              <w:t>14.30-15.05 – Внеурочная деятельность.</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14.05-14.15 – Уход детей домой.</w:t>
            </w:r>
          </w:p>
        </w:tc>
        <w:tc>
          <w:tcPr>
            <w:tcW w:w="4786" w:type="dxa"/>
          </w:tcPr>
          <w:p w:rsidR="002B4E6C" w:rsidRPr="000A66E2" w:rsidRDefault="002B4E6C" w:rsidP="000A66E2">
            <w:pPr>
              <w:spacing w:line="276" w:lineRule="auto"/>
              <w:rPr>
                <w:sz w:val="24"/>
                <w:szCs w:val="24"/>
              </w:rPr>
            </w:pPr>
            <w:r w:rsidRPr="000A66E2">
              <w:rPr>
                <w:sz w:val="24"/>
                <w:szCs w:val="24"/>
              </w:rPr>
              <w:t>15.05-15.15 – Уход детей домой.</w:t>
            </w:r>
          </w:p>
        </w:tc>
      </w:tr>
      <w:tr w:rsidR="002B4E6C" w:rsidRPr="000A66E2" w:rsidTr="002B4E6C">
        <w:tc>
          <w:tcPr>
            <w:tcW w:w="9571" w:type="dxa"/>
            <w:gridSpan w:val="2"/>
          </w:tcPr>
          <w:p w:rsidR="002B4E6C" w:rsidRPr="000A66E2" w:rsidRDefault="002B4E6C" w:rsidP="000A66E2">
            <w:pPr>
              <w:spacing w:line="276" w:lineRule="auto"/>
              <w:rPr>
                <w:b/>
                <w:sz w:val="24"/>
                <w:szCs w:val="24"/>
              </w:rPr>
            </w:pPr>
            <w:r w:rsidRPr="000A66E2">
              <w:rPr>
                <w:b/>
                <w:sz w:val="24"/>
                <w:szCs w:val="24"/>
              </w:rPr>
              <w:t>Режим работы ГПД учащихся 2 классов</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12.15-12.20 – Прием детей в группу.</w:t>
            </w:r>
          </w:p>
        </w:tc>
        <w:tc>
          <w:tcPr>
            <w:tcW w:w="4786" w:type="dxa"/>
          </w:tcPr>
          <w:p w:rsidR="002B4E6C" w:rsidRPr="000A66E2" w:rsidRDefault="002B4E6C" w:rsidP="000A66E2">
            <w:pPr>
              <w:spacing w:line="276" w:lineRule="auto"/>
              <w:rPr>
                <w:sz w:val="24"/>
                <w:szCs w:val="24"/>
              </w:rPr>
            </w:pPr>
            <w:r w:rsidRPr="000A66E2">
              <w:rPr>
                <w:sz w:val="24"/>
                <w:szCs w:val="24"/>
              </w:rPr>
              <w:t>13.15-13.20 – Прием детей в группу.</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12.20-13.00 – Прогулка, спортивный час.</w:t>
            </w:r>
          </w:p>
        </w:tc>
        <w:tc>
          <w:tcPr>
            <w:tcW w:w="4786" w:type="dxa"/>
          </w:tcPr>
          <w:p w:rsidR="002B4E6C" w:rsidRPr="000A66E2" w:rsidRDefault="002B4E6C" w:rsidP="000A66E2">
            <w:pPr>
              <w:spacing w:line="276" w:lineRule="auto"/>
              <w:rPr>
                <w:sz w:val="24"/>
                <w:szCs w:val="24"/>
              </w:rPr>
            </w:pPr>
            <w:r w:rsidRPr="000A66E2">
              <w:rPr>
                <w:sz w:val="24"/>
                <w:szCs w:val="24"/>
              </w:rPr>
              <w:t>13.20-13.50 –. Подготовка к обеду. Обед.</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13.00-13.30 – Подготовка к обеду. Обед.</w:t>
            </w:r>
          </w:p>
        </w:tc>
        <w:tc>
          <w:tcPr>
            <w:tcW w:w="4786" w:type="dxa"/>
          </w:tcPr>
          <w:p w:rsidR="002B4E6C" w:rsidRPr="000A66E2" w:rsidRDefault="002B4E6C" w:rsidP="000A66E2">
            <w:pPr>
              <w:spacing w:line="276" w:lineRule="auto"/>
              <w:rPr>
                <w:sz w:val="24"/>
                <w:szCs w:val="24"/>
              </w:rPr>
            </w:pPr>
            <w:r w:rsidRPr="000A66E2">
              <w:rPr>
                <w:sz w:val="24"/>
                <w:szCs w:val="24"/>
              </w:rPr>
              <w:t>13.50-14.30 –.Прогулка, спортивный час.</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13.30-14.15 – Внеурочная деятельность.</w:t>
            </w:r>
          </w:p>
        </w:tc>
        <w:tc>
          <w:tcPr>
            <w:tcW w:w="4786" w:type="dxa"/>
          </w:tcPr>
          <w:p w:rsidR="002B4E6C" w:rsidRPr="000A66E2" w:rsidRDefault="002B4E6C" w:rsidP="000A66E2">
            <w:pPr>
              <w:spacing w:line="276" w:lineRule="auto"/>
              <w:rPr>
                <w:sz w:val="24"/>
                <w:szCs w:val="24"/>
              </w:rPr>
            </w:pPr>
            <w:r w:rsidRPr="000A66E2">
              <w:rPr>
                <w:sz w:val="24"/>
                <w:szCs w:val="24"/>
              </w:rPr>
              <w:t>14.30-15.15 – Внеурочная деятельность.</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14.15- Уход детей домой.</w:t>
            </w:r>
          </w:p>
        </w:tc>
        <w:tc>
          <w:tcPr>
            <w:tcW w:w="4786" w:type="dxa"/>
          </w:tcPr>
          <w:p w:rsidR="002B4E6C" w:rsidRPr="000A66E2" w:rsidRDefault="002B4E6C" w:rsidP="000A66E2">
            <w:pPr>
              <w:spacing w:line="276" w:lineRule="auto"/>
              <w:rPr>
                <w:sz w:val="24"/>
                <w:szCs w:val="24"/>
              </w:rPr>
            </w:pPr>
            <w:r w:rsidRPr="000A66E2">
              <w:rPr>
                <w:sz w:val="24"/>
                <w:szCs w:val="24"/>
              </w:rPr>
              <w:t>15.15- Уход детей домой.</w:t>
            </w:r>
          </w:p>
        </w:tc>
      </w:tr>
      <w:tr w:rsidR="002B4E6C" w:rsidRPr="000A66E2" w:rsidTr="002B4E6C">
        <w:tc>
          <w:tcPr>
            <w:tcW w:w="9571" w:type="dxa"/>
            <w:gridSpan w:val="2"/>
          </w:tcPr>
          <w:p w:rsidR="002B4E6C" w:rsidRPr="000A66E2" w:rsidRDefault="002B4E6C" w:rsidP="000A66E2">
            <w:pPr>
              <w:spacing w:line="276" w:lineRule="auto"/>
              <w:rPr>
                <w:b/>
                <w:sz w:val="24"/>
                <w:szCs w:val="24"/>
              </w:rPr>
            </w:pPr>
            <w:r w:rsidRPr="000A66E2">
              <w:rPr>
                <w:b/>
                <w:sz w:val="24"/>
                <w:szCs w:val="24"/>
              </w:rPr>
              <w:t>Режим работы ГПД сменного состава</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14.15-14.25 – Прием детей в группу.</w:t>
            </w:r>
          </w:p>
        </w:tc>
        <w:tc>
          <w:tcPr>
            <w:tcW w:w="4786" w:type="dxa"/>
          </w:tcPr>
          <w:p w:rsidR="002B4E6C" w:rsidRPr="000A66E2" w:rsidRDefault="002B4E6C" w:rsidP="000A66E2">
            <w:pPr>
              <w:spacing w:line="276" w:lineRule="auto"/>
              <w:rPr>
                <w:sz w:val="24"/>
                <w:szCs w:val="24"/>
              </w:rPr>
            </w:pPr>
            <w:r w:rsidRPr="000A66E2">
              <w:rPr>
                <w:sz w:val="24"/>
                <w:szCs w:val="24"/>
              </w:rPr>
              <w:t>15.15-15.25 – Прием детей в группу.</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14.25-15.25 - Прогулка, спортивный час.</w:t>
            </w:r>
          </w:p>
        </w:tc>
        <w:tc>
          <w:tcPr>
            <w:tcW w:w="4786" w:type="dxa"/>
          </w:tcPr>
          <w:p w:rsidR="002B4E6C" w:rsidRPr="000A66E2" w:rsidRDefault="002B4E6C" w:rsidP="000A66E2">
            <w:pPr>
              <w:spacing w:line="276" w:lineRule="auto"/>
              <w:rPr>
                <w:sz w:val="24"/>
                <w:szCs w:val="24"/>
              </w:rPr>
            </w:pPr>
            <w:r w:rsidRPr="000A66E2">
              <w:rPr>
                <w:sz w:val="24"/>
                <w:szCs w:val="24"/>
              </w:rPr>
              <w:t>15.25-16.25 - Прогулка, спортивный час.</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15.25-16.55 – Коррекционно-развивающие занятия.</w:t>
            </w:r>
          </w:p>
        </w:tc>
        <w:tc>
          <w:tcPr>
            <w:tcW w:w="4786" w:type="dxa"/>
          </w:tcPr>
          <w:p w:rsidR="002B4E6C" w:rsidRPr="000A66E2" w:rsidRDefault="002B4E6C" w:rsidP="000A66E2">
            <w:pPr>
              <w:spacing w:line="276" w:lineRule="auto"/>
              <w:rPr>
                <w:sz w:val="24"/>
                <w:szCs w:val="24"/>
              </w:rPr>
            </w:pPr>
            <w:r w:rsidRPr="000A66E2">
              <w:rPr>
                <w:sz w:val="24"/>
                <w:szCs w:val="24"/>
              </w:rPr>
              <w:t>16.25-17.55 – Коррекционно-развивающие занятия.</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16.55-17.30 – Клубный час.</w:t>
            </w:r>
          </w:p>
        </w:tc>
        <w:tc>
          <w:tcPr>
            <w:tcW w:w="4786" w:type="dxa"/>
          </w:tcPr>
          <w:p w:rsidR="002B4E6C" w:rsidRPr="000A66E2" w:rsidRDefault="002B4E6C" w:rsidP="000A66E2">
            <w:pPr>
              <w:spacing w:line="276" w:lineRule="auto"/>
              <w:rPr>
                <w:sz w:val="24"/>
                <w:szCs w:val="24"/>
              </w:rPr>
            </w:pPr>
            <w:r w:rsidRPr="000A66E2">
              <w:rPr>
                <w:sz w:val="24"/>
                <w:szCs w:val="24"/>
              </w:rPr>
              <w:t>17.55-18.30 – Клубный час.</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17.30-18.05 – Занятия по интересам.</w:t>
            </w:r>
          </w:p>
        </w:tc>
        <w:tc>
          <w:tcPr>
            <w:tcW w:w="4786" w:type="dxa"/>
          </w:tcPr>
          <w:p w:rsidR="002B4E6C" w:rsidRPr="000A66E2" w:rsidRDefault="002B4E6C" w:rsidP="000A66E2">
            <w:pPr>
              <w:spacing w:line="276" w:lineRule="auto"/>
              <w:rPr>
                <w:sz w:val="24"/>
                <w:szCs w:val="24"/>
              </w:rPr>
            </w:pPr>
            <w:r w:rsidRPr="000A66E2">
              <w:rPr>
                <w:sz w:val="24"/>
                <w:szCs w:val="24"/>
              </w:rPr>
              <w:t>18.30-19.05 – Занятия по интересам.</w:t>
            </w:r>
          </w:p>
        </w:tc>
      </w:tr>
      <w:tr w:rsidR="002B4E6C" w:rsidRPr="000A66E2" w:rsidTr="002B4E6C">
        <w:tc>
          <w:tcPr>
            <w:tcW w:w="4785" w:type="dxa"/>
          </w:tcPr>
          <w:p w:rsidR="002B4E6C" w:rsidRPr="000A66E2" w:rsidRDefault="002B4E6C" w:rsidP="000A66E2">
            <w:pPr>
              <w:spacing w:line="276" w:lineRule="auto"/>
              <w:rPr>
                <w:sz w:val="24"/>
                <w:szCs w:val="24"/>
              </w:rPr>
            </w:pPr>
            <w:r w:rsidRPr="000A66E2">
              <w:rPr>
                <w:sz w:val="24"/>
                <w:szCs w:val="24"/>
              </w:rPr>
              <w:t>18.05-18.15 – Уход детей домой.</w:t>
            </w:r>
          </w:p>
        </w:tc>
        <w:tc>
          <w:tcPr>
            <w:tcW w:w="4786" w:type="dxa"/>
          </w:tcPr>
          <w:p w:rsidR="002B4E6C" w:rsidRPr="000A66E2" w:rsidRDefault="002B4E6C" w:rsidP="000A66E2">
            <w:pPr>
              <w:spacing w:line="276" w:lineRule="auto"/>
              <w:rPr>
                <w:sz w:val="24"/>
                <w:szCs w:val="24"/>
              </w:rPr>
            </w:pPr>
            <w:r w:rsidRPr="000A66E2">
              <w:rPr>
                <w:sz w:val="24"/>
                <w:szCs w:val="24"/>
              </w:rPr>
              <w:t>19.05-19.15 – Уход детей домой.</w:t>
            </w:r>
          </w:p>
        </w:tc>
      </w:tr>
    </w:tbl>
    <w:p w:rsidR="002B4E6C" w:rsidRPr="000A66E2" w:rsidRDefault="002B4E6C" w:rsidP="000A66E2">
      <w:pPr>
        <w:spacing w:line="276" w:lineRule="auto"/>
        <w:rPr>
          <w:sz w:val="24"/>
          <w:szCs w:val="24"/>
        </w:rPr>
      </w:pPr>
    </w:p>
    <w:p w:rsidR="002B4E6C" w:rsidRPr="000A66E2" w:rsidRDefault="002B4E6C" w:rsidP="000A66E2">
      <w:pPr>
        <w:pStyle w:val="a5"/>
        <w:numPr>
          <w:ilvl w:val="0"/>
          <w:numId w:val="37"/>
        </w:numPr>
        <w:spacing w:after="200" w:line="276" w:lineRule="auto"/>
        <w:rPr>
          <w:b/>
        </w:rPr>
      </w:pPr>
      <w:r w:rsidRPr="000A66E2">
        <w:rPr>
          <w:b/>
        </w:rPr>
        <w:t>Количество классов - комплектов в каждой параллели (всего 2</w:t>
      </w:r>
      <w:r w:rsidR="00AB1A6C" w:rsidRPr="000A66E2">
        <w:rPr>
          <w:b/>
        </w:rPr>
        <w:t>7</w:t>
      </w:r>
      <w:r w:rsidRPr="000A66E2">
        <w:rPr>
          <w:b/>
        </w:rPr>
        <w:t xml:space="preserve"> классов)</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40"/>
        <w:gridCol w:w="1960"/>
        <w:gridCol w:w="1800"/>
        <w:gridCol w:w="1580"/>
      </w:tblGrid>
      <w:tr w:rsidR="002B4E6C" w:rsidRPr="000A66E2" w:rsidTr="002B4E6C">
        <w:trPr>
          <w:trHeight w:val="253"/>
        </w:trPr>
        <w:tc>
          <w:tcPr>
            <w:tcW w:w="1640" w:type="dxa"/>
            <w:vAlign w:val="bottom"/>
          </w:tcPr>
          <w:p w:rsidR="002B4E6C" w:rsidRPr="000A66E2" w:rsidRDefault="002B4E6C" w:rsidP="000A66E2">
            <w:pPr>
              <w:widowControl w:val="0"/>
              <w:autoSpaceDE w:val="0"/>
              <w:autoSpaceDN w:val="0"/>
              <w:adjustRightInd w:val="0"/>
              <w:spacing w:line="276" w:lineRule="auto"/>
              <w:rPr>
                <w:sz w:val="24"/>
                <w:szCs w:val="24"/>
              </w:rPr>
            </w:pPr>
            <w:r w:rsidRPr="000A66E2">
              <w:rPr>
                <w:sz w:val="24"/>
                <w:szCs w:val="24"/>
              </w:rPr>
              <w:t>1-ый класс –4</w:t>
            </w:r>
          </w:p>
        </w:tc>
        <w:tc>
          <w:tcPr>
            <w:tcW w:w="1960" w:type="dxa"/>
            <w:vAlign w:val="bottom"/>
          </w:tcPr>
          <w:p w:rsidR="002B4E6C" w:rsidRPr="000A66E2" w:rsidRDefault="002B4E6C" w:rsidP="000A66E2">
            <w:pPr>
              <w:widowControl w:val="0"/>
              <w:autoSpaceDE w:val="0"/>
              <w:autoSpaceDN w:val="0"/>
              <w:adjustRightInd w:val="0"/>
              <w:spacing w:line="276" w:lineRule="auto"/>
              <w:ind w:left="293"/>
              <w:rPr>
                <w:sz w:val="24"/>
                <w:szCs w:val="24"/>
              </w:rPr>
            </w:pPr>
            <w:r w:rsidRPr="000A66E2">
              <w:rPr>
                <w:sz w:val="24"/>
                <w:szCs w:val="24"/>
              </w:rPr>
              <w:t>2-ой класс – 4</w:t>
            </w:r>
          </w:p>
        </w:tc>
        <w:tc>
          <w:tcPr>
            <w:tcW w:w="1800" w:type="dxa"/>
            <w:vAlign w:val="bottom"/>
          </w:tcPr>
          <w:p w:rsidR="002B4E6C" w:rsidRPr="000A66E2" w:rsidRDefault="002B4E6C" w:rsidP="000A66E2">
            <w:pPr>
              <w:widowControl w:val="0"/>
              <w:autoSpaceDE w:val="0"/>
              <w:autoSpaceDN w:val="0"/>
              <w:adjustRightInd w:val="0"/>
              <w:spacing w:line="276" w:lineRule="auto"/>
              <w:ind w:left="260"/>
              <w:rPr>
                <w:sz w:val="24"/>
                <w:szCs w:val="24"/>
              </w:rPr>
            </w:pPr>
            <w:r w:rsidRPr="000A66E2">
              <w:rPr>
                <w:sz w:val="24"/>
                <w:szCs w:val="24"/>
              </w:rPr>
              <w:t>3-ий класс – 4</w:t>
            </w:r>
          </w:p>
        </w:tc>
        <w:tc>
          <w:tcPr>
            <w:tcW w:w="1580" w:type="dxa"/>
            <w:vAlign w:val="bottom"/>
          </w:tcPr>
          <w:p w:rsidR="002B4E6C" w:rsidRPr="000A66E2" w:rsidRDefault="002B4E6C" w:rsidP="000A66E2">
            <w:pPr>
              <w:widowControl w:val="0"/>
              <w:autoSpaceDE w:val="0"/>
              <w:autoSpaceDN w:val="0"/>
              <w:adjustRightInd w:val="0"/>
              <w:spacing w:line="276" w:lineRule="auto"/>
              <w:jc w:val="right"/>
              <w:rPr>
                <w:sz w:val="24"/>
                <w:szCs w:val="24"/>
              </w:rPr>
            </w:pPr>
            <w:r w:rsidRPr="000A66E2">
              <w:rPr>
                <w:sz w:val="24"/>
                <w:szCs w:val="24"/>
              </w:rPr>
              <w:t>4-ый класс  - 3</w:t>
            </w:r>
          </w:p>
        </w:tc>
      </w:tr>
      <w:tr w:rsidR="002B4E6C" w:rsidRPr="000A66E2" w:rsidTr="002B4E6C">
        <w:trPr>
          <w:trHeight w:val="254"/>
        </w:trPr>
        <w:tc>
          <w:tcPr>
            <w:tcW w:w="1640" w:type="dxa"/>
            <w:vAlign w:val="bottom"/>
          </w:tcPr>
          <w:p w:rsidR="002B4E6C" w:rsidRPr="000A66E2" w:rsidRDefault="002B4E6C" w:rsidP="000A66E2">
            <w:pPr>
              <w:widowControl w:val="0"/>
              <w:autoSpaceDE w:val="0"/>
              <w:autoSpaceDN w:val="0"/>
              <w:adjustRightInd w:val="0"/>
              <w:spacing w:line="276" w:lineRule="auto"/>
              <w:rPr>
                <w:sz w:val="24"/>
                <w:szCs w:val="24"/>
              </w:rPr>
            </w:pPr>
            <w:r w:rsidRPr="000A66E2">
              <w:rPr>
                <w:sz w:val="24"/>
                <w:szCs w:val="24"/>
              </w:rPr>
              <w:t>5-ый класс – 2</w:t>
            </w:r>
          </w:p>
        </w:tc>
        <w:tc>
          <w:tcPr>
            <w:tcW w:w="1960" w:type="dxa"/>
            <w:vAlign w:val="bottom"/>
          </w:tcPr>
          <w:p w:rsidR="002B4E6C" w:rsidRPr="000A66E2" w:rsidRDefault="002B4E6C" w:rsidP="000A66E2">
            <w:pPr>
              <w:widowControl w:val="0"/>
              <w:autoSpaceDE w:val="0"/>
              <w:autoSpaceDN w:val="0"/>
              <w:adjustRightInd w:val="0"/>
              <w:spacing w:line="276" w:lineRule="auto"/>
              <w:ind w:left="293"/>
              <w:rPr>
                <w:sz w:val="24"/>
                <w:szCs w:val="24"/>
              </w:rPr>
            </w:pPr>
            <w:r w:rsidRPr="000A66E2">
              <w:rPr>
                <w:sz w:val="24"/>
                <w:szCs w:val="24"/>
              </w:rPr>
              <w:t>6-ой класс – 3</w:t>
            </w:r>
          </w:p>
        </w:tc>
        <w:tc>
          <w:tcPr>
            <w:tcW w:w="1800" w:type="dxa"/>
            <w:vAlign w:val="bottom"/>
          </w:tcPr>
          <w:p w:rsidR="002B4E6C" w:rsidRPr="000A66E2" w:rsidRDefault="002B4E6C" w:rsidP="000A66E2">
            <w:pPr>
              <w:widowControl w:val="0"/>
              <w:autoSpaceDE w:val="0"/>
              <w:autoSpaceDN w:val="0"/>
              <w:adjustRightInd w:val="0"/>
              <w:spacing w:line="276" w:lineRule="auto"/>
              <w:ind w:left="260"/>
              <w:rPr>
                <w:sz w:val="24"/>
                <w:szCs w:val="24"/>
              </w:rPr>
            </w:pPr>
            <w:r w:rsidRPr="000A66E2">
              <w:rPr>
                <w:sz w:val="24"/>
                <w:szCs w:val="24"/>
              </w:rPr>
              <w:t>7-ой класс – 2</w:t>
            </w:r>
          </w:p>
        </w:tc>
        <w:tc>
          <w:tcPr>
            <w:tcW w:w="1580" w:type="dxa"/>
            <w:vAlign w:val="bottom"/>
          </w:tcPr>
          <w:p w:rsidR="002B4E6C" w:rsidRPr="000A66E2" w:rsidRDefault="002B4E6C" w:rsidP="000A66E2">
            <w:pPr>
              <w:widowControl w:val="0"/>
              <w:autoSpaceDE w:val="0"/>
              <w:autoSpaceDN w:val="0"/>
              <w:adjustRightInd w:val="0"/>
              <w:spacing w:line="276" w:lineRule="auto"/>
              <w:jc w:val="right"/>
              <w:rPr>
                <w:sz w:val="24"/>
                <w:szCs w:val="24"/>
              </w:rPr>
            </w:pPr>
            <w:r w:rsidRPr="000A66E2">
              <w:rPr>
                <w:sz w:val="24"/>
                <w:szCs w:val="24"/>
              </w:rPr>
              <w:t>8-ой класс  - 2</w:t>
            </w:r>
          </w:p>
        </w:tc>
      </w:tr>
      <w:tr w:rsidR="002B4E6C" w:rsidRPr="000A66E2" w:rsidTr="002B4E6C">
        <w:trPr>
          <w:trHeight w:val="252"/>
        </w:trPr>
        <w:tc>
          <w:tcPr>
            <w:tcW w:w="1640" w:type="dxa"/>
            <w:vAlign w:val="bottom"/>
          </w:tcPr>
          <w:p w:rsidR="002B4E6C" w:rsidRPr="000A66E2" w:rsidRDefault="002B4E6C" w:rsidP="000A66E2">
            <w:pPr>
              <w:widowControl w:val="0"/>
              <w:autoSpaceDE w:val="0"/>
              <w:autoSpaceDN w:val="0"/>
              <w:adjustRightInd w:val="0"/>
              <w:spacing w:line="276" w:lineRule="auto"/>
              <w:rPr>
                <w:sz w:val="24"/>
                <w:szCs w:val="24"/>
              </w:rPr>
            </w:pPr>
            <w:r w:rsidRPr="000A66E2">
              <w:rPr>
                <w:sz w:val="24"/>
                <w:szCs w:val="24"/>
              </w:rPr>
              <w:t>9-ый класс – 2</w:t>
            </w:r>
          </w:p>
        </w:tc>
        <w:tc>
          <w:tcPr>
            <w:tcW w:w="1960" w:type="dxa"/>
            <w:vAlign w:val="bottom"/>
          </w:tcPr>
          <w:p w:rsidR="002B4E6C" w:rsidRPr="000A66E2" w:rsidRDefault="002B4E6C" w:rsidP="000A66E2">
            <w:pPr>
              <w:widowControl w:val="0"/>
              <w:autoSpaceDE w:val="0"/>
              <w:autoSpaceDN w:val="0"/>
              <w:adjustRightInd w:val="0"/>
              <w:spacing w:line="276" w:lineRule="auto"/>
              <w:rPr>
                <w:sz w:val="24"/>
                <w:szCs w:val="24"/>
              </w:rPr>
            </w:pPr>
            <w:r w:rsidRPr="000A66E2">
              <w:rPr>
                <w:sz w:val="24"/>
                <w:szCs w:val="24"/>
              </w:rPr>
              <w:t>10-ый класс – 1</w:t>
            </w:r>
          </w:p>
        </w:tc>
        <w:tc>
          <w:tcPr>
            <w:tcW w:w="1800" w:type="dxa"/>
            <w:vAlign w:val="bottom"/>
          </w:tcPr>
          <w:p w:rsidR="002B4E6C" w:rsidRPr="000A66E2" w:rsidRDefault="002B4E6C" w:rsidP="000A66E2">
            <w:pPr>
              <w:widowControl w:val="0"/>
              <w:autoSpaceDE w:val="0"/>
              <w:autoSpaceDN w:val="0"/>
              <w:adjustRightInd w:val="0"/>
              <w:spacing w:line="276" w:lineRule="auto"/>
              <w:ind w:left="180"/>
              <w:rPr>
                <w:sz w:val="24"/>
                <w:szCs w:val="24"/>
              </w:rPr>
            </w:pPr>
            <w:r w:rsidRPr="000A66E2">
              <w:rPr>
                <w:sz w:val="24"/>
                <w:szCs w:val="24"/>
              </w:rPr>
              <w:t>11-ый класс –1</w:t>
            </w:r>
          </w:p>
        </w:tc>
        <w:tc>
          <w:tcPr>
            <w:tcW w:w="1580" w:type="dxa"/>
            <w:vAlign w:val="bottom"/>
          </w:tcPr>
          <w:p w:rsidR="002B4E6C" w:rsidRPr="000A66E2" w:rsidRDefault="002B4E6C" w:rsidP="000A66E2">
            <w:pPr>
              <w:widowControl w:val="0"/>
              <w:autoSpaceDE w:val="0"/>
              <w:autoSpaceDN w:val="0"/>
              <w:adjustRightInd w:val="0"/>
              <w:spacing w:line="276" w:lineRule="auto"/>
              <w:rPr>
                <w:sz w:val="24"/>
                <w:szCs w:val="24"/>
              </w:rPr>
            </w:pPr>
          </w:p>
        </w:tc>
      </w:tr>
    </w:tbl>
    <w:p w:rsidR="002B4E6C" w:rsidRPr="000A66E2" w:rsidRDefault="002B4E6C" w:rsidP="000A66E2">
      <w:pPr>
        <w:spacing w:line="276" w:lineRule="auto"/>
        <w:rPr>
          <w:sz w:val="24"/>
          <w:szCs w:val="24"/>
        </w:rPr>
      </w:pPr>
    </w:p>
    <w:p w:rsidR="002B4E6C" w:rsidRPr="000A66E2" w:rsidRDefault="002B4E6C" w:rsidP="000A66E2">
      <w:pPr>
        <w:pStyle w:val="a5"/>
        <w:numPr>
          <w:ilvl w:val="0"/>
          <w:numId w:val="37"/>
        </w:numPr>
        <w:spacing w:after="200" w:line="276" w:lineRule="auto"/>
        <w:rPr>
          <w:b/>
        </w:rPr>
      </w:pPr>
      <w:r w:rsidRPr="000A66E2">
        <w:rPr>
          <w:b/>
        </w:rPr>
        <w:t>Проведение промежуточной аттестации.</w:t>
      </w:r>
    </w:p>
    <w:p w:rsidR="002B4E6C" w:rsidRPr="000A66E2" w:rsidRDefault="002B4E6C" w:rsidP="000A66E2">
      <w:pPr>
        <w:widowControl w:val="0"/>
        <w:overflowPunct w:val="0"/>
        <w:autoSpaceDE w:val="0"/>
        <w:autoSpaceDN w:val="0"/>
        <w:adjustRightInd w:val="0"/>
        <w:spacing w:line="276" w:lineRule="auto"/>
        <w:ind w:right="-1" w:firstLine="284"/>
        <w:jc w:val="both"/>
        <w:rPr>
          <w:sz w:val="24"/>
          <w:szCs w:val="24"/>
        </w:rPr>
      </w:pPr>
      <w:r w:rsidRPr="000A66E2">
        <w:rPr>
          <w:sz w:val="24"/>
          <w:szCs w:val="24"/>
        </w:rPr>
        <w:t>Промежуточная аттестация в переводных классах (2-8,10 классах) в форме итоговых контрольных работ, экзаменов, зачетов, тестирования, сдачи норм ГТО проводится с 16 по 21 мая 201</w:t>
      </w:r>
      <w:r w:rsidR="002D0104" w:rsidRPr="000A66E2">
        <w:rPr>
          <w:sz w:val="24"/>
          <w:szCs w:val="24"/>
        </w:rPr>
        <w:t>6</w:t>
      </w:r>
      <w:r w:rsidRPr="000A66E2">
        <w:rPr>
          <w:sz w:val="24"/>
          <w:szCs w:val="24"/>
        </w:rPr>
        <w:t xml:space="preserve"> года без прекращения общеобразовательного процесса.</w:t>
      </w:r>
    </w:p>
    <w:p w:rsidR="002B4E6C" w:rsidRPr="000A66E2" w:rsidRDefault="002B4E6C" w:rsidP="000A66E2">
      <w:pPr>
        <w:pStyle w:val="a5"/>
        <w:widowControl w:val="0"/>
        <w:numPr>
          <w:ilvl w:val="0"/>
          <w:numId w:val="37"/>
        </w:numPr>
        <w:overflowPunct w:val="0"/>
        <w:autoSpaceDE w:val="0"/>
        <w:autoSpaceDN w:val="0"/>
        <w:adjustRightInd w:val="0"/>
        <w:spacing w:line="276" w:lineRule="auto"/>
        <w:ind w:right="920"/>
        <w:jc w:val="both"/>
        <w:rPr>
          <w:b/>
        </w:rPr>
      </w:pPr>
      <w:r w:rsidRPr="000A66E2">
        <w:rPr>
          <w:b/>
        </w:rPr>
        <w:t>Проведение государственной (итоговой) аттестации в 9, 11 классах:</w:t>
      </w:r>
    </w:p>
    <w:p w:rsidR="002B4E6C" w:rsidRPr="000A66E2" w:rsidRDefault="002B4E6C" w:rsidP="000A66E2">
      <w:pPr>
        <w:widowControl w:val="0"/>
        <w:overflowPunct w:val="0"/>
        <w:autoSpaceDE w:val="0"/>
        <w:autoSpaceDN w:val="0"/>
        <w:adjustRightInd w:val="0"/>
        <w:spacing w:line="276" w:lineRule="auto"/>
        <w:ind w:right="-1" w:firstLine="284"/>
        <w:jc w:val="both"/>
        <w:rPr>
          <w:sz w:val="24"/>
          <w:szCs w:val="24"/>
        </w:rPr>
      </w:pPr>
      <w:r w:rsidRPr="000A66E2">
        <w:rPr>
          <w:sz w:val="24"/>
          <w:szCs w:val="24"/>
        </w:rPr>
        <w:t>Срок проведения государственной итоговой аттестации обучающихся устанавливается в 9, 11 классах Министерством образования и науки Российской Федерации.</w:t>
      </w:r>
    </w:p>
    <w:p w:rsidR="002B4E6C" w:rsidRPr="000A66E2" w:rsidRDefault="002B4E6C" w:rsidP="000A66E2">
      <w:pPr>
        <w:widowControl w:val="0"/>
        <w:overflowPunct w:val="0"/>
        <w:autoSpaceDE w:val="0"/>
        <w:autoSpaceDN w:val="0"/>
        <w:adjustRightInd w:val="0"/>
        <w:spacing w:line="276" w:lineRule="auto"/>
        <w:ind w:left="280" w:right="500"/>
        <w:rPr>
          <w:sz w:val="24"/>
          <w:szCs w:val="24"/>
        </w:rPr>
      </w:pPr>
    </w:p>
    <w:p w:rsidR="002B4E6C" w:rsidRPr="000A66E2" w:rsidRDefault="002B4E6C" w:rsidP="000A66E2">
      <w:pPr>
        <w:pStyle w:val="a5"/>
        <w:numPr>
          <w:ilvl w:val="0"/>
          <w:numId w:val="37"/>
        </w:numPr>
        <w:spacing w:after="200" w:line="276" w:lineRule="auto"/>
        <w:rPr>
          <w:b/>
        </w:rPr>
      </w:pPr>
      <w:r w:rsidRPr="000A66E2">
        <w:rPr>
          <w:b/>
        </w:rPr>
        <w:t>Режим питания.</w:t>
      </w:r>
    </w:p>
    <w:tbl>
      <w:tblPr>
        <w:tblStyle w:val="a6"/>
        <w:tblW w:w="0" w:type="auto"/>
        <w:tblLook w:val="04A0"/>
      </w:tblPr>
      <w:tblGrid>
        <w:gridCol w:w="1951"/>
        <w:gridCol w:w="7619"/>
      </w:tblGrid>
      <w:tr w:rsidR="002B4E6C" w:rsidRPr="000A66E2" w:rsidTr="002B4E6C">
        <w:tc>
          <w:tcPr>
            <w:tcW w:w="1951" w:type="dxa"/>
          </w:tcPr>
          <w:p w:rsidR="002B4E6C" w:rsidRPr="000A66E2" w:rsidRDefault="002B4E6C" w:rsidP="000A66E2">
            <w:pPr>
              <w:widowControl w:val="0"/>
              <w:autoSpaceDE w:val="0"/>
              <w:autoSpaceDN w:val="0"/>
              <w:adjustRightInd w:val="0"/>
              <w:spacing w:line="276" w:lineRule="auto"/>
              <w:ind w:left="20"/>
              <w:rPr>
                <w:b/>
                <w:sz w:val="24"/>
                <w:szCs w:val="24"/>
              </w:rPr>
            </w:pPr>
            <w:r w:rsidRPr="000A66E2">
              <w:rPr>
                <w:b/>
                <w:sz w:val="24"/>
                <w:szCs w:val="24"/>
              </w:rPr>
              <w:t>Завтрак</w:t>
            </w:r>
          </w:p>
        </w:tc>
        <w:tc>
          <w:tcPr>
            <w:tcW w:w="7620" w:type="dxa"/>
          </w:tcPr>
          <w:p w:rsidR="002B4E6C" w:rsidRPr="000A66E2" w:rsidRDefault="002B4E6C" w:rsidP="000A66E2">
            <w:pPr>
              <w:spacing w:line="276" w:lineRule="auto"/>
              <w:rPr>
                <w:sz w:val="24"/>
                <w:szCs w:val="24"/>
              </w:rPr>
            </w:pPr>
            <w:r w:rsidRPr="000A66E2">
              <w:rPr>
                <w:sz w:val="24"/>
                <w:szCs w:val="24"/>
              </w:rPr>
              <w:t>Перемена после 1 урока: 1А, 1Б, 1В, 1Г, 2А, 2Б, 2В, 2Г.</w:t>
            </w:r>
          </w:p>
        </w:tc>
      </w:tr>
      <w:tr w:rsidR="002B4E6C" w:rsidRPr="000A66E2" w:rsidTr="002B4E6C">
        <w:tc>
          <w:tcPr>
            <w:tcW w:w="1951" w:type="dxa"/>
          </w:tcPr>
          <w:p w:rsidR="002B4E6C" w:rsidRPr="000A66E2" w:rsidRDefault="002B4E6C" w:rsidP="000A66E2">
            <w:pPr>
              <w:spacing w:line="276" w:lineRule="auto"/>
              <w:rPr>
                <w:b/>
                <w:sz w:val="24"/>
                <w:szCs w:val="24"/>
              </w:rPr>
            </w:pPr>
          </w:p>
        </w:tc>
        <w:tc>
          <w:tcPr>
            <w:tcW w:w="7620" w:type="dxa"/>
          </w:tcPr>
          <w:p w:rsidR="002B4E6C" w:rsidRPr="000A66E2" w:rsidRDefault="002B4E6C" w:rsidP="000A66E2">
            <w:pPr>
              <w:spacing w:line="276" w:lineRule="auto"/>
              <w:rPr>
                <w:sz w:val="24"/>
                <w:szCs w:val="24"/>
              </w:rPr>
            </w:pPr>
            <w:r w:rsidRPr="000A66E2">
              <w:rPr>
                <w:sz w:val="24"/>
                <w:szCs w:val="24"/>
              </w:rPr>
              <w:t xml:space="preserve">Перемена после 2 урока: 3А, 3Б, 3В,  4А, 4Б, </w:t>
            </w:r>
            <w:r w:rsidR="00AB1A6C" w:rsidRPr="000A66E2">
              <w:rPr>
                <w:sz w:val="24"/>
                <w:szCs w:val="24"/>
              </w:rPr>
              <w:t>5</w:t>
            </w:r>
            <w:r w:rsidRPr="000A66E2">
              <w:rPr>
                <w:sz w:val="24"/>
                <w:szCs w:val="24"/>
              </w:rPr>
              <w:t>А.</w:t>
            </w:r>
          </w:p>
        </w:tc>
      </w:tr>
      <w:tr w:rsidR="002B4E6C" w:rsidRPr="000A66E2" w:rsidTr="002B4E6C">
        <w:tc>
          <w:tcPr>
            <w:tcW w:w="1951" w:type="dxa"/>
          </w:tcPr>
          <w:p w:rsidR="002B4E6C" w:rsidRPr="000A66E2" w:rsidRDefault="002B4E6C" w:rsidP="000A66E2">
            <w:pPr>
              <w:spacing w:line="276" w:lineRule="auto"/>
              <w:rPr>
                <w:b/>
                <w:sz w:val="24"/>
                <w:szCs w:val="24"/>
              </w:rPr>
            </w:pPr>
          </w:p>
        </w:tc>
        <w:tc>
          <w:tcPr>
            <w:tcW w:w="7620" w:type="dxa"/>
          </w:tcPr>
          <w:p w:rsidR="002B4E6C" w:rsidRPr="000A66E2" w:rsidRDefault="002B4E6C" w:rsidP="000A66E2">
            <w:pPr>
              <w:spacing w:line="276" w:lineRule="auto"/>
              <w:rPr>
                <w:sz w:val="24"/>
                <w:szCs w:val="24"/>
              </w:rPr>
            </w:pPr>
            <w:r w:rsidRPr="000A66E2">
              <w:rPr>
                <w:sz w:val="24"/>
                <w:szCs w:val="24"/>
              </w:rPr>
              <w:t xml:space="preserve">Перемена после 3 урока: 5Б, 5В, </w:t>
            </w:r>
            <w:r w:rsidR="00AB1A6C" w:rsidRPr="000A66E2">
              <w:rPr>
                <w:sz w:val="24"/>
                <w:szCs w:val="24"/>
              </w:rPr>
              <w:t xml:space="preserve">6А, </w:t>
            </w:r>
            <w:r w:rsidRPr="000A66E2">
              <w:rPr>
                <w:sz w:val="24"/>
                <w:szCs w:val="24"/>
              </w:rPr>
              <w:t>6Б, 7А, 8А, 9А, 11А</w:t>
            </w:r>
          </w:p>
        </w:tc>
      </w:tr>
      <w:tr w:rsidR="002B4E6C" w:rsidRPr="000A66E2" w:rsidTr="002B4E6C">
        <w:tc>
          <w:tcPr>
            <w:tcW w:w="1951" w:type="dxa"/>
          </w:tcPr>
          <w:p w:rsidR="002B4E6C" w:rsidRPr="000A66E2" w:rsidRDefault="002B4E6C" w:rsidP="000A66E2">
            <w:pPr>
              <w:spacing w:line="276" w:lineRule="auto"/>
              <w:rPr>
                <w:b/>
                <w:sz w:val="24"/>
                <w:szCs w:val="24"/>
              </w:rPr>
            </w:pPr>
            <w:r w:rsidRPr="000A66E2">
              <w:rPr>
                <w:b/>
                <w:sz w:val="24"/>
                <w:szCs w:val="24"/>
              </w:rPr>
              <w:t>Обеды</w:t>
            </w:r>
          </w:p>
        </w:tc>
        <w:tc>
          <w:tcPr>
            <w:tcW w:w="7620" w:type="dxa"/>
          </w:tcPr>
          <w:p w:rsidR="002B4E6C" w:rsidRPr="000A66E2" w:rsidRDefault="002B4E6C" w:rsidP="000A66E2">
            <w:pPr>
              <w:spacing w:line="276" w:lineRule="auto"/>
              <w:rPr>
                <w:sz w:val="24"/>
                <w:szCs w:val="24"/>
              </w:rPr>
            </w:pPr>
            <w:r w:rsidRPr="000A66E2">
              <w:rPr>
                <w:sz w:val="24"/>
                <w:szCs w:val="24"/>
              </w:rPr>
              <w:t>Перемена после 4 урока: 7Б, 8Б, 9Б, 10А</w:t>
            </w:r>
            <w:r w:rsidR="00AB1A6C" w:rsidRPr="000A66E2">
              <w:rPr>
                <w:sz w:val="24"/>
                <w:szCs w:val="24"/>
              </w:rPr>
              <w:t>, 11Б</w:t>
            </w:r>
          </w:p>
        </w:tc>
      </w:tr>
      <w:tr w:rsidR="002B4E6C" w:rsidRPr="000A66E2" w:rsidTr="002B4E6C">
        <w:tc>
          <w:tcPr>
            <w:tcW w:w="1951" w:type="dxa"/>
          </w:tcPr>
          <w:p w:rsidR="002B4E6C" w:rsidRPr="000A66E2" w:rsidRDefault="002B4E6C" w:rsidP="000A66E2">
            <w:pPr>
              <w:spacing w:line="276" w:lineRule="auto"/>
              <w:rPr>
                <w:b/>
                <w:sz w:val="24"/>
                <w:szCs w:val="24"/>
              </w:rPr>
            </w:pPr>
          </w:p>
        </w:tc>
        <w:tc>
          <w:tcPr>
            <w:tcW w:w="7620" w:type="dxa"/>
          </w:tcPr>
          <w:p w:rsidR="002B4E6C" w:rsidRPr="000A66E2" w:rsidRDefault="002B4E6C" w:rsidP="000A66E2">
            <w:pPr>
              <w:spacing w:line="276" w:lineRule="auto"/>
              <w:rPr>
                <w:sz w:val="24"/>
                <w:szCs w:val="24"/>
              </w:rPr>
            </w:pPr>
            <w:r w:rsidRPr="000A66E2">
              <w:rPr>
                <w:sz w:val="24"/>
                <w:szCs w:val="24"/>
              </w:rPr>
              <w:t>После 5 урока: ГПД</w:t>
            </w:r>
          </w:p>
        </w:tc>
      </w:tr>
    </w:tbl>
    <w:p w:rsidR="002B4E6C" w:rsidRPr="000A66E2" w:rsidRDefault="002B4E6C" w:rsidP="000A66E2">
      <w:pPr>
        <w:pStyle w:val="a5"/>
        <w:spacing w:line="276" w:lineRule="auto"/>
        <w:rPr>
          <w:b/>
        </w:rPr>
      </w:pPr>
    </w:p>
    <w:p w:rsidR="002B4E6C" w:rsidRPr="000A66E2" w:rsidRDefault="002B4E6C" w:rsidP="000A66E2">
      <w:pPr>
        <w:pStyle w:val="a5"/>
        <w:numPr>
          <w:ilvl w:val="0"/>
          <w:numId w:val="37"/>
        </w:numPr>
        <w:spacing w:after="200" w:line="276" w:lineRule="auto"/>
        <w:rPr>
          <w:b/>
        </w:rPr>
      </w:pPr>
      <w:r w:rsidRPr="000A66E2">
        <w:rPr>
          <w:b/>
        </w:rPr>
        <w:t>Режим работы школы в период школьных каникул.</w:t>
      </w:r>
    </w:p>
    <w:p w:rsidR="002B4E6C" w:rsidRPr="000A66E2" w:rsidRDefault="002B4E6C" w:rsidP="000A66E2">
      <w:pPr>
        <w:widowControl w:val="0"/>
        <w:overflowPunct w:val="0"/>
        <w:autoSpaceDE w:val="0"/>
        <w:autoSpaceDN w:val="0"/>
        <w:adjustRightInd w:val="0"/>
        <w:spacing w:line="276" w:lineRule="auto"/>
        <w:ind w:right="-1" w:firstLine="284"/>
        <w:jc w:val="both"/>
        <w:rPr>
          <w:sz w:val="24"/>
          <w:szCs w:val="24"/>
        </w:rPr>
      </w:pPr>
      <w:r w:rsidRPr="000A66E2">
        <w:rPr>
          <w:sz w:val="24"/>
          <w:szCs w:val="24"/>
        </w:rPr>
        <w:t>Занятия детей в учебных группах и объединениях проводятся по временному утвержденному расписанию, составленному на период каникул, в форме экскурсий, походов, соревнований, работы сборных творческих групп, учебно-тренировочных сборов и др.</w:t>
      </w:r>
    </w:p>
    <w:p w:rsidR="002B4E6C" w:rsidRPr="000A66E2" w:rsidRDefault="002B4E6C" w:rsidP="000A66E2">
      <w:pPr>
        <w:widowControl w:val="0"/>
        <w:overflowPunct w:val="0"/>
        <w:autoSpaceDE w:val="0"/>
        <w:autoSpaceDN w:val="0"/>
        <w:adjustRightInd w:val="0"/>
        <w:spacing w:line="276" w:lineRule="auto"/>
        <w:ind w:left="20" w:right="480"/>
        <w:jc w:val="both"/>
        <w:rPr>
          <w:sz w:val="24"/>
          <w:szCs w:val="24"/>
        </w:rPr>
      </w:pPr>
    </w:p>
    <w:p w:rsidR="002B4E6C" w:rsidRPr="000A66E2" w:rsidRDefault="002B4E6C" w:rsidP="000A66E2">
      <w:pPr>
        <w:pStyle w:val="a5"/>
        <w:widowControl w:val="0"/>
        <w:numPr>
          <w:ilvl w:val="0"/>
          <w:numId w:val="37"/>
        </w:numPr>
        <w:overflowPunct w:val="0"/>
        <w:autoSpaceDE w:val="0"/>
        <w:autoSpaceDN w:val="0"/>
        <w:adjustRightInd w:val="0"/>
        <w:spacing w:line="276" w:lineRule="auto"/>
        <w:ind w:right="480"/>
        <w:jc w:val="both"/>
        <w:rPr>
          <w:b/>
        </w:rPr>
      </w:pPr>
      <w:r w:rsidRPr="000A66E2">
        <w:rPr>
          <w:b/>
        </w:rPr>
        <w:t>Родительские собрания:</w:t>
      </w:r>
    </w:p>
    <w:p w:rsidR="002B4E6C" w:rsidRPr="000A66E2" w:rsidRDefault="002B4E6C" w:rsidP="000A66E2">
      <w:pPr>
        <w:widowControl w:val="0"/>
        <w:overflowPunct w:val="0"/>
        <w:autoSpaceDE w:val="0"/>
        <w:autoSpaceDN w:val="0"/>
        <w:adjustRightInd w:val="0"/>
        <w:spacing w:line="276" w:lineRule="auto"/>
        <w:ind w:left="20" w:right="480"/>
        <w:jc w:val="both"/>
        <w:rPr>
          <w:sz w:val="24"/>
          <w:szCs w:val="24"/>
        </w:rPr>
      </w:pPr>
      <w:r w:rsidRPr="000A66E2">
        <w:rPr>
          <w:sz w:val="24"/>
          <w:szCs w:val="24"/>
        </w:rPr>
        <w:t>Проводятся по плану не реже четырех раз в год.</w:t>
      </w:r>
    </w:p>
    <w:p w:rsidR="003070C1" w:rsidRPr="000A66E2" w:rsidRDefault="003070C1" w:rsidP="000A66E2">
      <w:pPr>
        <w:spacing w:line="276" w:lineRule="auto"/>
        <w:ind w:right="-2155"/>
        <w:jc w:val="center"/>
        <w:rPr>
          <w:sz w:val="24"/>
          <w:szCs w:val="24"/>
        </w:rPr>
      </w:pPr>
      <w:r w:rsidRPr="000A66E2">
        <w:rPr>
          <w:sz w:val="24"/>
          <w:szCs w:val="24"/>
        </w:rPr>
        <w:br w:type="page"/>
      </w:r>
    </w:p>
    <w:p w:rsidR="00573406" w:rsidRPr="000A66E2" w:rsidRDefault="00573406" w:rsidP="000A66E2">
      <w:pPr>
        <w:pStyle w:val="1"/>
        <w:spacing w:line="276" w:lineRule="auto"/>
        <w:rPr>
          <w:rFonts w:ascii="Times New Roman" w:hAnsi="Times New Roman" w:cs="Times New Roman"/>
          <w:color w:val="auto"/>
          <w:sz w:val="24"/>
          <w:szCs w:val="24"/>
        </w:rPr>
      </w:pPr>
      <w:bookmarkStart w:id="36" w:name="_Toc488929989"/>
      <w:bookmarkStart w:id="37" w:name="_Toc488930241"/>
      <w:bookmarkStart w:id="38" w:name="_Toc488997716"/>
      <w:r w:rsidRPr="000A66E2">
        <w:rPr>
          <w:rFonts w:ascii="Times New Roman" w:eastAsia="Times New Roman" w:hAnsi="Times New Roman" w:cs="Times New Roman"/>
          <w:color w:val="auto"/>
          <w:sz w:val="24"/>
          <w:szCs w:val="24"/>
        </w:rPr>
        <w:lastRenderedPageBreak/>
        <w:t xml:space="preserve">Раздел 5. </w:t>
      </w:r>
      <w:r w:rsidR="00367A83" w:rsidRPr="000A66E2">
        <w:rPr>
          <w:rFonts w:ascii="Times New Roman" w:eastAsia="Times New Roman" w:hAnsi="Times New Roman" w:cs="Times New Roman"/>
          <w:color w:val="auto"/>
          <w:sz w:val="24"/>
          <w:szCs w:val="24"/>
        </w:rPr>
        <w:t>Оценка в</w:t>
      </w:r>
      <w:r w:rsidRPr="000A66E2">
        <w:rPr>
          <w:rFonts w:ascii="Times New Roman" w:eastAsia="Times New Roman" w:hAnsi="Times New Roman" w:cs="Times New Roman"/>
          <w:color w:val="auto"/>
          <w:sz w:val="24"/>
          <w:szCs w:val="24"/>
        </w:rPr>
        <w:t>остребованност</w:t>
      </w:r>
      <w:r w:rsidR="00367A83" w:rsidRPr="000A66E2">
        <w:rPr>
          <w:rFonts w:ascii="Times New Roman" w:eastAsia="Times New Roman" w:hAnsi="Times New Roman" w:cs="Times New Roman"/>
          <w:color w:val="auto"/>
          <w:sz w:val="24"/>
          <w:szCs w:val="24"/>
        </w:rPr>
        <w:t>и</w:t>
      </w:r>
      <w:r w:rsidRPr="000A66E2">
        <w:rPr>
          <w:rFonts w:ascii="Times New Roman" w:eastAsia="Times New Roman" w:hAnsi="Times New Roman" w:cs="Times New Roman"/>
          <w:color w:val="auto"/>
          <w:sz w:val="24"/>
          <w:szCs w:val="24"/>
        </w:rPr>
        <w:t xml:space="preserve"> выпускников</w:t>
      </w:r>
      <w:bookmarkEnd w:id="36"/>
      <w:bookmarkEnd w:id="37"/>
      <w:bookmarkEnd w:id="38"/>
    </w:p>
    <w:p w:rsidR="00573406" w:rsidRPr="000A66E2" w:rsidRDefault="00573406" w:rsidP="000A66E2">
      <w:pPr>
        <w:spacing w:line="276" w:lineRule="auto"/>
        <w:ind w:firstLine="567"/>
        <w:jc w:val="both"/>
        <w:rPr>
          <w:sz w:val="24"/>
          <w:szCs w:val="24"/>
        </w:rPr>
      </w:pPr>
    </w:p>
    <w:p w:rsidR="00875E2E" w:rsidRPr="000A66E2" w:rsidRDefault="00875E2E" w:rsidP="000A66E2">
      <w:pPr>
        <w:spacing w:line="276" w:lineRule="auto"/>
        <w:ind w:firstLine="567"/>
        <w:jc w:val="both"/>
        <w:rPr>
          <w:sz w:val="24"/>
          <w:szCs w:val="24"/>
        </w:rPr>
      </w:pPr>
      <w:r w:rsidRPr="000A66E2">
        <w:rPr>
          <w:sz w:val="24"/>
          <w:szCs w:val="24"/>
        </w:rPr>
        <w:t>Показателем качественной подготовки школьнико</w:t>
      </w:r>
      <w:r w:rsidR="00F660DC" w:rsidRPr="000A66E2">
        <w:rPr>
          <w:sz w:val="24"/>
          <w:szCs w:val="24"/>
        </w:rPr>
        <w:t>в</w:t>
      </w:r>
      <w:r w:rsidRPr="000A66E2">
        <w:rPr>
          <w:sz w:val="24"/>
          <w:szCs w:val="24"/>
        </w:rPr>
        <w:t xml:space="preserve"> является поступление выпускников в учебные заведения.</w:t>
      </w:r>
    </w:p>
    <w:p w:rsidR="00467E4F" w:rsidRPr="000A66E2" w:rsidRDefault="00467E4F" w:rsidP="000A66E2">
      <w:pPr>
        <w:spacing w:line="276" w:lineRule="auto"/>
        <w:ind w:firstLine="567"/>
        <w:jc w:val="both"/>
        <w:rPr>
          <w:sz w:val="24"/>
          <w:szCs w:val="24"/>
        </w:rPr>
      </w:pPr>
      <w:r w:rsidRPr="000A66E2">
        <w:rPr>
          <w:sz w:val="24"/>
          <w:szCs w:val="24"/>
        </w:rPr>
        <w:t>После окончания школы выпускники распределились следующим образом:</w:t>
      </w:r>
    </w:p>
    <w:p w:rsidR="00467E4F" w:rsidRPr="000A66E2" w:rsidRDefault="00467E4F" w:rsidP="000A66E2">
      <w:pPr>
        <w:spacing w:line="276" w:lineRule="auto"/>
        <w:rPr>
          <w:b/>
          <w:sz w:val="24"/>
          <w:szCs w:val="24"/>
        </w:rPr>
      </w:pPr>
      <w:r w:rsidRPr="000A66E2">
        <w:rPr>
          <w:b/>
          <w:sz w:val="24"/>
          <w:szCs w:val="24"/>
        </w:rPr>
        <w:t>9-е классы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0"/>
        <w:gridCol w:w="1327"/>
        <w:gridCol w:w="1339"/>
        <w:gridCol w:w="785"/>
        <w:gridCol w:w="2060"/>
        <w:gridCol w:w="1055"/>
        <w:gridCol w:w="1576"/>
      </w:tblGrid>
      <w:tr w:rsidR="00467E4F" w:rsidRPr="000A66E2" w:rsidTr="001843C3">
        <w:tc>
          <w:tcPr>
            <w:tcW w:w="1380" w:type="dxa"/>
          </w:tcPr>
          <w:p w:rsidR="00467E4F" w:rsidRPr="000A66E2" w:rsidRDefault="00467E4F" w:rsidP="000A66E2">
            <w:pPr>
              <w:spacing w:line="276" w:lineRule="auto"/>
              <w:jc w:val="both"/>
              <w:rPr>
                <w:i/>
                <w:sz w:val="24"/>
                <w:szCs w:val="24"/>
              </w:rPr>
            </w:pPr>
            <w:r w:rsidRPr="000A66E2">
              <w:rPr>
                <w:i/>
                <w:sz w:val="24"/>
                <w:szCs w:val="24"/>
              </w:rPr>
              <w:t>Кол-во</w:t>
            </w:r>
          </w:p>
          <w:p w:rsidR="00467E4F" w:rsidRPr="000A66E2" w:rsidRDefault="00467E4F" w:rsidP="000A66E2">
            <w:pPr>
              <w:spacing w:line="276" w:lineRule="auto"/>
              <w:jc w:val="both"/>
              <w:rPr>
                <w:i/>
                <w:sz w:val="24"/>
                <w:szCs w:val="24"/>
              </w:rPr>
            </w:pPr>
            <w:r w:rsidRPr="000A66E2">
              <w:rPr>
                <w:i/>
                <w:sz w:val="24"/>
                <w:szCs w:val="24"/>
              </w:rPr>
              <w:t>выпускн.</w:t>
            </w:r>
          </w:p>
        </w:tc>
        <w:tc>
          <w:tcPr>
            <w:tcW w:w="1488" w:type="dxa"/>
          </w:tcPr>
          <w:p w:rsidR="00467E4F" w:rsidRPr="000A66E2" w:rsidRDefault="00467E4F" w:rsidP="000A66E2">
            <w:pPr>
              <w:spacing w:line="276" w:lineRule="auto"/>
              <w:jc w:val="both"/>
              <w:rPr>
                <w:i/>
                <w:sz w:val="24"/>
                <w:szCs w:val="24"/>
              </w:rPr>
            </w:pPr>
            <w:r w:rsidRPr="000A66E2">
              <w:rPr>
                <w:i/>
                <w:sz w:val="24"/>
                <w:szCs w:val="24"/>
              </w:rPr>
              <w:t>В 10 класс</w:t>
            </w:r>
          </w:p>
        </w:tc>
        <w:tc>
          <w:tcPr>
            <w:tcW w:w="1488" w:type="dxa"/>
          </w:tcPr>
          <w:p w:rsidR="00467E4F" w:rsidRPr="000A66E2" w:rsidRDefault="00467E4F" w:rsidP="000A66E2">
            <w:pPr>
              <w:spacing w:line="276" w:lineRule="auto"/>
              <w:jc w:val="both"/>
              <w:rPr>
                <w:i/>
                <w:sz w:val="24"/>
                <w:szCs w:val="24"/>
              </w:rPr>
            </w:pPr>
            <w:r w:rsidRPr="000A66E2">
              <w:rPr>
                <w:i/>
                <w:sz w:val="24"/>
                <w:szCs w:val="24"/>
              </w:rPr>
              <w:t>СУЗы</w:t>
            </w:r>
          </w:p>
        </w:tc>
        <w:tc>
          <w:tcPr>
            <w:tcW w:w="864" w:type="dxa"/>
          </w:tcPr>
          <w:p w:rsidR="00467E4F" w:rsidRPr="000A66E2" w:rsidRDefault="00467E4F" w:rsidP="000A66E2">
            <w:pPr>
              <w:spacing w:line="276" w:lineRule="auto"/>
              <w:jc w:val="both"/>
              <w:rPr>
                <w:i/>
                <w:sz w:val="24"/>
                <w:szCs w:val="24"/>
              </w:rPr>
            </w:pPr>
            <w:r w:rsidRPr="000A66E2">
              <w:rPr>
                <w:i/>
                <w:sz w:val="24"/>
                <w:szCs w:val="24"/>
              </w:rPr>
              <w:t>ТУ</w:t>
            </w:r>
          </w:p>
        </w:tc>
        <w:tc>
          <w:tcPr>
            <w:tcW w:w="2114" w:type="dxa"/>
          </w:tcPr>
          <w:p w:rsidR="00467E4F" w:rsidRPr="000A66E2" w:rsidRDefault="00467E4F" w:rsidP="000A66E2">
            <w:pPr>
              <w:spacing w:line="276" w:lineRule="auto"/>
              <w:jc w:val="both"/>
              <w:rPr>
                <w:i/>
                <w:sz w:val="24"/>
                <w:szCs w:val="24"/>
              </w:rPr>
            </w:pPr>
            <w:r w:rsidRPr="000A66E2">
              <w:rPr>
                <w:i/>
                <w:sz w:val="24"/>
                <w:szCs w:val="24"/>
              </w:rPr>
              <w:t>трудоустроены</w:t>
            </w:r>
          </w:p>
        </w:tc>
        <w:tc>
          <w:tcPr>
            <w:tcW w:w="1126" w:type="dxa"/>
          </w:tcPr>
          <w:p w:rsidR="00467E4F" w:rsidRPr="000A66E2" w:rsidRDefault="00467E4F" w:rsidP="000A66E2">
            <w:pPr>
              <w:spacing w:line="276" w:lineRule="auto"/>
              <w:jc w:val="both"/>
              <w:rPr>
                <w:i/>
                <w:sz w:val="24"/>
                <w:szCs w:val="24"/>
              </w:rPr>
            </w:pPr>
            <w:r w:rsidRPr="000A66E2">
              <w:rPr>
                <w:i/>
                <w:sz w:val="24"/>
                <w:szCs w:val="24"/>
              </w:rPr>
              <w:t>выезд</w:t>
            </w:r>
          </w:p>
        </w:tc>
        <w:tc>
          <w:tcPr>
            <w:tcW w:w="1620" w:type="dxa"/>
          </w:tcPr>
          <w:p w:rsidR="00467E4F" w:rsidRPr="000A66E2" w:rsidRDefault="00467E4F" w:rsidP="000A66E2">
            <w:pPr>
              <w:spacing w:line="276" w:lineRule="auto"/>
              <w:jc w:val="both"/>
              <w:rPr>
                <w:i/>
                <w:sz w:val="24"/>
                <w:szCs w:val="24"/>
              </w:rPr>
            </w:pPr>
            <w:r w:rsidRPr="000A66E2">
              <w:rPr>
                <w:i/>
                <w:sz w:val="24"/>
                <w:szCs w:val="24"/>
              </w:rPr>
              <w:t>не трудоустр.</w:t>
            </w:r>
          </w:p>
        </w:tc>
      </w:tr>
      <w:tr w:rsidR="00467E4F" w:rsidRPr="000A66E2" w:rsidTr="001843C3">
        <w:tc>
          <w:tcPr>
            <w:tcW w:w="1380" w:type="dxa"/>
          </w:tcPr>
          <w:p w:rsidR="00467E4F" w:rsidRPr="000A66E2" w:rsidRDefault="003F7920" w:rsidP="000A66E2">
            <w:pPr>
              <w:spacing w:line="276" w:lineRule="auto"/>
              <w:jc w:val="both"/>
              <w:rPr>
                <w:i/>
                <w:sz w:val="24"/>
                <w:szCs w:val="24"/>
              </w:rPr>
            </w:pPr>
            <w:r w:rsidRPr="000A66E2">
              <w:rPr>
                <w:i/>
                <w:sz w:val="24"/>
                <w:szCs w:val="24"/>
              </w:rPr>
              <w:t>42</w:t>
            </w:r>
          </w:p>
        </w:tc>
        <w:tc>
          <w:tcPr>
            <w:tcW w:w="1488" w:type="dxa"/>
          </w:tcPr>
          <w:p w:rsidR="00467E4F" w:rsidRPr="000A66E2" w:rsidRDefault="003F7920" w:rsidP="000A66E2">
            <w:pPr>
              <w:spacing w:line="276" w:lineRule="auto"/>
              <w:jc w:val="both"/>
              <w:rPr>
                <w:i/>
                <w:sz w:val="24"/>
                <w:szCs w:val="24"/>
              </w:rPr>
            </w:pPr>
            <w:r w:rsidRPr="000A66E2">
              <w:rPr>
                <w:i/>
                <w:sz w:val="24"/>
                <w:szCs w:val="24"/>
              </w:rPr>
              <w:t>18</w:t>
            </w:r>
          </w:p>
        </w:tc>
        <w:tc>
          <w:tcPr>
            <w:tcW w:w="1488" w:type="dxa"/>
          </w:tcPr>
          <w:p w:rsidR="00467E4F" w:rsidRPr="000A66E2" w:rsidRDefault="003F7920" w:rsidP="000A66E2">
            <w:pPr>
              <w:spacing w:line="276" w:lineRule="auto"/>
              <w:jc w:val="both"/>
              <w:rPr>
                <w:i/>
                <w:sz w:val="24"/>
                <w:szCs w:val="24"/>
              </w:rPr>
            </w:pPr>
            <w:r w:rsidRPr="000A66E2">
              <w:rPr>
                <w:i/>
                <w:sz w:val="24"/>
                <w:szCs w:val="24"/>
              </w:rPr>
              <w:t>23</w:t>
            </w:r>
          </w:p>
        </w:tc>
        <w:tc>
          <w:tcPr>
            <w:tcW w:w="864" w:type="dxa"/>
          </w:tcPr>
          <w:p w:rsidR="00467E4F" w:rsidRPr="000A66E2" w:rsidRDefault="00467E4F" w:rsidP="000A66E2">
            <w:pPr>
              <w:spacing w:line="276" w:lineRule="auto"/>
              <w:jc w:val="both"/>
              <w:rPr>
                <w:i/>
                <w:sz w:val="24"/>
                <w:szCs w:val="24"/>
              </w:rPr>
            </w:pPr>
            <w:r w:rsidRPr="000A66E2">
              <w:rPr>
                <w:i/>
                <w:sz w:val="24"/>
                <w:szCs w:val="24"/>
              </w:rPr>
              <w:t>-</w:t>
            </w:r>
          </w:p>
        </w:tc>
        <w:tc>
          <w:tcPr>
            <w:tcW w:w="2114" w:type="dxa"/>
          </w:tcPr>
          <w:p w:rsidR="00467E4F" w:rsidRPr="000A66E2" w:rsidRDefault="00467E4F" w:rsidP="000A66E2">
            <w:pPr>
              <w:spacing w:line="276" w:lineRule="auto"/>
              <w:jc w:val="both"/>
              <w:rPr>
                <w:i/>
                <w:sz w:val="24"/>
                <w:szCs w:val="24"/>
              </w:rPr>
            </w:pPr>
            <w:r w:rsidRPr="000A66E2">
              <w:rPr>
                <w:i/>
                <w:sz w:val="24"/>
                <w:szCs w:val="24"/>
              </w:rPr>
              <w:t>-</w:t>
            </w:r>
          </w:p>
        </w:tc>
        <w:tc>
          <w:tcPr>
            <w:tcW w:w="1126" w:type="dxa"/>
          </w:tcPr>
          <w:p w:rsidR="00467E4F" w:rsidRPr="000A66E2" w:rsidRDefault="00467E4F" w:rsidP="000A66E2">
            <w:pPr>
              <w:spacing w:line="276" w:lineRule="auto"/>
              <w:jc w:val="both"/>
              <w:rPr>
                <w:i/>
                <w:sz w:val="24"/>
                <w:szCs w:val="24"/>
              </w:rPr>
            </w:pPr>
            <w:r w:rsidRPr="000A66E2">
              <w:rPr>
                <w:i/>
                <w:sz w:val="24"/>
                <w:szCs w:val="24"/>
              </w:rPr>
              <w:t>-</w:t>
            </w:r>
          </w:p>
        </w:tc>
        <w:tc>
          <w:tcPr>
            <w:tcW w:w="1620" w:type="dxa"/>
          </w:tcPr>
          <w:p w:rsidR="00467E4F" w:rsidRPr="000A66E2" w:rsidRDefault="00467E4F" w:rsidP="000A66E2">
            <w:pPr>
              <w:spacing w:line="276" w:lineRule="auto"/>
              <w:jc w:val="both"/>
              <w:rPr>
                <w:i/>
                <w:sz w:val="24"/>
                <w:szCs w:val="24"/>
              </w:rPr>
            </w:pPr>
            <w:r w:rsidRPr="000A66E2">
              <w:rPr>
                <w:i/>
                <w:sz w:val="24"/>
                <w:szCs w:val="24"/>
              </w:rPr>
              <w:t>1</w:t>
            </w:r>
          </w:p>
        </w:tc>
      </w:tr>
    </w:tbl>
    <w:p w:rsidR="00467E4F" w:rsidRPr="000A66E2" w:rsidRDefault="00467E4F" w:rsidP="000A66E2">
      <w:pPr>
        <w:spacing w:line="276" w:lineRule="auto"/>
        <w:jc w:val="both"/>
        <w:rPr>
          <w:i/>
          <w:sz w:val="24"/>
          <w:szCs w:val="24"/>
        </w:rPr>
      </w:pPr>
    </w:p>
    <w:tbl>
      <w:tblPr>
        <w:tblW w:w="9515" w:type="dxa"/>
        <w:tblInd w:w="91" w:type="dxa"/>
        <w:tblLayout w:type="fixed"/>
        <w:tblLook w:val="04A0"/>
      </w:tblPr>
      <w:tblGrid>
        <w:gridCol w:w="4128"/>
        <w:gridCol w:w="5387"/>
      </w:tblGrid>
      <w:tr w:rsidR="006A1566" w:rsidRPr="00FC6E9F" w:rsidTr="006A1566">
        <w:trPr>
          <w:trHeight w:val="645"/>
        </w:trPr>
        <w:tc>
          <w:tcPr>
            <w:tcW w:w="4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566" w:rsidRPr="00FC6E9F" w:rsidRDefault="006A1566" w:rsidP="000A66E2">
            <w:pPr>
              <w:spacing w:line="276" w:lineRule="auto"/>
              <w:rPr>
                <w:rFonts w:eastAsia="Times New Roman"/>
                <w:b/>
                <w:bCs/>
                <w:color w:val="000000"/>
              </w:rPr>
            </w:pPr>
            <w:r w:rsidRPr="00FC6E9F">
              <w:rPr>
                <w:rFonts w:eastAsia="Times New Roman"/>
                <w:b/>
                <w:bCs/>
                <w:color w:val="000000"/>
              </w:rPr>
              <w:t>Наименование образовательной организации</w:t>
            </w:r>
          </w:p>
        </w:tc>
        <w:tc>
          <w:tcPr>
            <w:tcW w:w="5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566" w:rsidRPr="00FC6E9F" w:rsidRDefault="006A1566" w:rsidP="000A66E2">
            <w:pPr>
              <w:spacing w:line="276" w:lineRule="auto"/>
              <w:rPr>
                <w:rFonts w:eastAsia="Times New Roman"/>
                <w:b/>
                <w:bCs/>
                <w:color w:val="000000"/>
              </w:rPr>
            </w:pPr>
            <w:r w:rsidRPr="00FC6E9F">
              <w:rPr>
                <w:rFonts w:eastAsia="Times New Roman"/>
                <w:b/>
                <w:bCs/>
                <w:color w:val="000000"/>
              </w:rPr>
              <w:t>направление подготовки/</w:t>
            </w:r>
            <w:r w:rsidRPr="00FC6E9F">
              <w:rPr>
                <w:rFonts w:eastAsia="Times New Roman"/>
                <w:b/>
                <w:bCs/>
                <w:color w:val="000000"/>
              </w:rPr>
              <w:br/>
              <w:t>специальность</w:t>
            </w:r>
          </w:p>
        </w:tc>
      </w:tr>
      <w:tr w:rsidR="006A1566" w:rsidRPr="00FC6E9F" w:rsidTr="006A1566">
        <w:trPr>
          <w:trHeight w:val="754"/>
        </w:trPr>
        <w:tc>
          <w:tcPr>
            <w:tcW w:w="4128" w:type="dxa"/>
            <w:vMerge/>
            <w:tcBorders>
              <w:top w:val="single" w:sz="4" w:space="0" w:color="auto"/>
              <w:left w:val="single" w:sz="4" w:space="0" w:color="auto"/>
              <w:bottom w:val="single" w:sz="4" w:space="0" w:color="000000"/>
              <w:right w:val="single" w:sz="4" w:space="0" w:color="auto"/>
            </w:tcBorders>
            <w:vAlign w:val="center"/>
            <w:hideMark/>
          </w:tcPr>
          <w:p w:rsidR="006A1566" w:rsidRPr="00FC6E9F" w:rsidRDefault="006A1566" w:rsidP="000A66E2">
            <w:pPr>
              <w:spacing w:line="276" w:lineRule="auto"/>
              <w:rPr>
                <w:rFonts w:eastAsia="Times New Roman"/>
                <w:b/>
                <w:bCs/>
                <w:color w:val="000000"/>
              </w:rPr>
            </w:pPr>
          </w:p>
        </w:tc>
        <w:tc>
          <w:tcPr>
            <w:tcW w:w="5387" w:type="dxa"/>
            <w:vMerge/>
            <w:tcBorders>
              <w:top w:val="single" w:sz="4" w:space="0" w:color="auto"/>
              <w:left w:val="single" w:sz="4" w:space="0" w:color="auto"/>
              <w:bottom w:val="single" w:sz="4" w:space="0" w:color="000000"/>
              <w:right w:val="single" w:sz="4" w:space="0" w:color="auto"/>
            </w:tcBorders>
            <w:vAlign w:val="center"/>
            <w:hideMark/>
          </w:tcPr>
          <w:p w:rsidR="006A1566" w:rsidRPr="00FC6E9F" w:rsidRDefault="006A1566" w:rsidP="000A66E2">
            <w:pPr>
              <w:spacing w:line="276" w:lineRule="auto"/>
              <w:rPr>
                <w:rFonts w:eastAsia="Times New Roman"/>
                <w:b/>
                <w:bCs/>
                <w:color w:val="000000"/>
              </w:rPr>
            </w:pPr>
          </w:p>
        </w:tc>
      </w:tr>
      <w:tr w:rsidR="006A1566" w:rsidRPr="00FC6E9F" w:rsidTr="006A1566">
        <w:trPr>
          <w:trHeight w:val="837"/>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ФГБОУ ВО "Мордовский педагогический институт им М. Е. Евсевьева"</w:t>
            </w:r>
          </w:p>
        </w:tc>
        <w:tc>
          <w:tcPr>
            <w:tcW w:w="5387" w:type="dxa"/>
            <w:tcBorders>
              <w:top w:val="single" w:sz="4" w:space="0" w:color="auto"/>
              <w:left w:val="nil"/>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Факультет СПО. Преподавание в начальных классах</w:t>
            </w:r>
          </w:p>
        </w:tc>
      </w:tr>
      <w:tr w:rsidR="006A1566" w:rsidRPr="00FC6E9F" w:rsidTr="006A1566">
        <w:trPr>
          <w:trHeight w:val="706"/>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ГБПОУ РМ "Саранский государственный промышленно- экономический колледж"</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Сварочное производство</w:t>
            </w:r>
          </w:p>
        </w:tc>
      </w:tr>
      <w:tr w:rsidR="006A1566" w:rsidRPr="00FC6E9F" w:rsidTr="006A1566">
        <w:trPr>
          <w:trHeight w:val="1125"/>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 Саранский кооперативный институт (филиал)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w:t>
            </w:r>
          </w:p>
        </w:tc>
        <w:tc>
          <w:tcPr>
            <w:tcW w:w="5387" w:type="dxa"/>
            <w:tcBorders>
              <w:top w:val="single" w:sz="4" w:space="0" w:color="auto"/>
              <w:left w:val="nil"/>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 Факультет СПО. Право и организация социального оеспечения</w:t>
            </w:r>
          </w:p>
        </w:tc>
      </w:tr>
      <w:tr w:rsidR="006A1566" w:rsidRPr="00FC6E9F" w:rsidTr="006A1566">
        <w:trPr>
          <w:trHeight w:val="612"/>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ГБПОУ РМ «Саранский политехнический техникум»</w:t>
            </w:r>
          </w:p>
        </w:tc>
        <w:tc>
          <w:tcPr>
            <w:tcW w:w="5387" w:type="dxa"/>
            <w:tcBorders>
              <w:top w:val="nil"/>
              <w:left w:val="nil"/>
              <w:bottom w:val="single" w:sz="4" w:space="0" w:color="auto"/>
              <w:right w:val="single" w:sz="4" w:space="0" w:color="auto"/>
            </w:tcBorders>
            <w:shd w:val="clear" w:color="auto" w:fill="auto"/>
            <w:vAlign w:val="bottom"/>
            <w:hideMark/>
          </w:tcPr>
          <w:p w:rsidR="006A1566" w:rsidRPr="00FC6E9F" w:rsidRDefault="006A1566" w:rsidP="000A66E2">
            <w:pPr>
              <w:spacing w:line="276" w:lineRule="auto"/>
              <w:rPr>
                <w:rFonts w:eastAsia="Times New Roman"/>
                <w:color w:val="000000"/>
              </w:rPr>
            </w:pPr>
            <w:r w:rsidRPr="00FC6E9F">
              <w:rPr>
                <w:rFonts w:eastAsia="Times New Roman"/>
                <w:color w:val="000000"/>
              </w:rPr>
              <w:t>Организация обслуживания в общественном питании</w:t>
            </w:r>
          </w:p>
        </w:tc>
      </w:tr>
      <w:tr w:rsidR="006A1566" w:rsidRPr="00FC6E9F" w:rsidTr="006A1566">
        <w:trPr>
          <w:trHeight w:val="835"/>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ФГБОУ ВО "Мордовский педагогический институт им М. Е. Евсевьева</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Факультет СПО. Преподавание в начальных классах</w:t>
            </w:r>
          </w:p>
        </w:tc>
      </w:tr>
      <w:tr w:rsidR="006A1566" w:rsidRPr="00FC6E9F" w:rsidTr="006A1566">
        <w:trPr>
          <w:trHeight w:val="563"/>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ГБПОУ "Саранский строительный техникум"</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Эксплуатация дорог и мостов</w:t>
            </w:r>
          </w:p>
        </w:tc>
      </w:tr>
      <w:tr w:rsidR="006A1566" w:rsidRPr="00FC6E9F" w:rsidTr="006A1566">
        <w:trPr>
          <w:trHeight w:val="968"/>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ГБПОУ РМ "Саранский государственный промышленно- экономический колледж"</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Право и организация социального обеспечения</w:t>
            </w:r>
          </w:p>
        </w:tc>
      </w:tr>
      <w:tr w:rsidR="006A1566" w:rsidRPr="00FC6E9F" w:rsidTr="006A1566">
        <w:trPr>
          <w:trHeight w:val="699"/>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ГБПОУ РМ «Саранский политехнический техникум»</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Прикладная информатика</w:t>
            </w:r>
          </w:p>
        </w:tc>
      </w:tr>
      <w:tr w:rsidR="006A1566" w:rsidRPr="00FC6E9F" w:rsidTr="006A1566">
        <w:trPr>
          <w:trHeight w:val="709"/>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ГБПОУ РМ «Саранский политехнический техникум»</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Парикмахерское искусство</w:t>
            </w:r>
          </w:p>
        </w:tc>
      </w:tr>
      <w:tr w:rsidR="006A1566" w:rsidRPr="00FC6E9F" w:rsidTr="006A1566">
        <w:trPr>
          <w:trHeight w:val="982"/>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ГБПОУ РМ «Саранский техникум пищевой и перерабатывающей промышленности»</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Пекарь</w:t>
            </w:r>
          </w:p>
        </w:tc>
      </w:tr>
      <w:tr w:rsidR="006A1566" w:rsidRPr="00FC6E9F" w:rsidTr="006A1566">
        <w:trPr>
          <w:trHeight w:val="1549"/>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lastRenderedPageBreak/>
              <w:t>Саранский кооперативный институт (филиал)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0A66E2">
            <w:pPr>
              <w:spacing w:line="276" w:lineRule="auto"/>
              <w:rPr>
                <w:rFonts w:eastAsia="Times New Roman"/>
                <w:color w:val="000000"/>
              </w:rPr>
            </w:pPr>
            <w:r w:rsidRPr="00FC6E9F">
              <w:rPr>
                <w:rFonts w:eastAsia="Times New Roman"/>
                <w:color w:val="000000"/>
              </w:rPr>
              <w:t>Факультет СПО. Право и организация социального обеспечения</w:t>
            </w:r>
          </w:p>
        </w:tc>
      </w:tr>
      <w:tr w:rsidR="006A1566" w:rsidRPr="00FC6E9F" w:rsidTr="006A1566">
        <w:trPr>
          <w:trHeight w:val="567"/>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ГБПОУ РМ «Саранский электромеханический колледж»</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Гостиничный сервис</w:t>
            </w:r>
          </w:p>
        </w:tc>
      </w:tr>
      <w:tr w:rsidR="006A1566" w:rsidRPr="00FC6E9F" w:rsidTr="006A1566">
        <w:trPr>
          <w:trHeight w:val="845"/>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ГБПОУ РМ «Саранский техникум пищевой и перерабатывающей промышленности»</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Пекарь</w:t>
            </w:r>
          </w:p>
        </w:tc>
      </w:tr>
      <w:tr w:rsidR="006A1566" w:rsidRPr="00FC6E9F" w:rsidTr="006A1566">
        <w:trPr>
          <w:trHeight w:val="828"/>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ГБПОУ РМ «Саранский техникум пищевой и перерабатывающей промышленности»</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Пекарь</w:t>
            </w:r>
          </w:p>
        </w:tc>
      </w:tr>
      <w:tr w:rsidR="006A1566" w:rsidRPr="00FC6E9F" w:rsidTr="006A1566">
        <w:trPr>
          <w:trHeight w:val="571"/>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 xml:space="preserve">ФГБОУ ВПО НИ им. Н. П. Огарёва, ФДП и СПО </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Программирование в компьютерных системах</w:t>
            </w:r>
          </w:p>
        </w:tc>
      </w:tr>
      <w:tr w:rsidR="006A1566" w:rsidRPr="00FC6E9F" w:rsidTr="006A1566">
        <w:trPr>
          <w:trHeight w:val="551"/>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ГБПОУ РМ «Саранский медицинский колледж»</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Сестринское дело</w:t>
            </w:r>
          </w:p>
        </w:tc>
      </w:tr>
      <w:tr w:rsidR="006A1566" w:rsidRPr="00FC6E9F" w:rsidTr="006A1566">
        <w:trPr>
          <w:trHeight w:val="985"/>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ГБОУ РМ СПО  «Саранский техникум энергетики и электронной техники   им. А.И.Полежаева»</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Техническая эксплуатация и обслуживание электрического и электротехнического оборудования</w:t>
            </w:r>
          </w:p>
        </w:tc>
      </w:tr>
      <w:tr w:rsidR="006A1566" w:rsidRPr="00FC6E9F" w:rsidTr="006A1566">
        <w:trPr>
          <w:trHeight w:val="1200"/>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 Саранский кооперативный институт (филиал)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w:t>
            </w:r>
          </w:p>
        </w:tc>
        <w:tc>
          <w:tcPr>
            <w:tcW w:w="5387" w:type="dxa"/>
            <w:tcBorders>
              <w:top w:val="single" w:sz="4" w:space="0" w:color="auto"/>
              <w:left w:val="nil"/>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 Факультет СПО. Экономика и бухгалтерский учет</w:t>
            </w:r>
          </w:p>
        </w:tc>
      </w:tr>
      <w:tr w:rsidR="006A1566" w:rsidRPr="00FC6E9F" w:rsidTr="006A1566">
        <w:trPr>
          <w:trHeight w:val="736"/>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 xml:space="preserve">ГБПОУ   РМ "Саранский техникум пищевой и перерабатывающей промышленности" </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Пекарь</w:t>
            </w:r>
          </w:p>
        </w:tc>
      </w:tr>
      <w:tr w:rsidR="006A1566" w:rsidRPr="00FC6E9F" w:rsidTr="006A1566">
        <w:trPr>
          <w:trHeight w:val="736"/>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ГБПОУ   РМ "Саранский техникум пищевой и перерабатывающей промышленности"</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Технология продукции общественного питания</w:t>
            </w:r>
          </w:p>
        </w:tc>
      </w:tr>
      <w:tr w:rsidR="006A1566" w:rsidRPr="00FC6E9F" w:rsidTr="006A1566">
        <w:trPr>
          <w:trHeight w:val="972"/>
        </w:trPr>
        <w:tc>
          <w:tcPr>
            <w:tcW w:w="4128" w:type="dxa"/>
            <w:tcBorders>
              <w:top w:val="single" w:sz="4" w:space="0" w:color="auto"/>
              <w:left w:val="single" w:sz="4" w:space="0" w:color="auto"/>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ГБПОУ РМ "Саранский государственный промышленно- экономический колледж"</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Компьютерные сети</w:t>
            </w:r>
          </w:p>
        </w:tc>
      </w:tr>
      <w:tr w:rsidR="006A1566" w:rsidRPr="00FC6E9F" w:rsidTr="006A1566">
        <w:trPr>
          <w:trHeight w:val="1256"/>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Средне-Волжский институт (филиал) ГОУ ВО "Всероссийский государственный университет ютиции» в г. Саранске</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Факультет СПО. Юридический факультет.</w:t>
            </w:r>
          </w:p>
        </w:tc>
      </w:tr>
      <w:tr w:rsidR="006A1566" w:rsidRPr="00FC6E9F" w:rsidTr="006A1566">
        <w:trPr>
          <w:trHeight w:val="834"/>
        </w:trPr>
        <w:tc>
          <w:tcPr>
            <w:tcW w:w="4128" w:type="dxa"/>
            <w:tcBorders>
              <w:top w:val="nil"/>
              <w:left w:val="single" w:sz="4" w:space="0" w:color="auto"/>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ГБПО РМ «Саранское музыкальное училище им. Л. П. Кирюкова»</w:t>
            </w:r>
          </w:p>
        </w:tc>
        <w:tc>
          <w:tcPr>
            <w:tcW w:w="5387" w:type="dxa"/>
            <w:tcBorders>
              <w:top w:val="nil"/>
              <w:left w:val="nil"/>
              <w:bottom w:val="single" w:sz="4" w:space="0" w:color="auto"/>
              <w:right w:val="single" w:sz="4" w:space="0" w:color="auto"/>
            </w:tcBorders>
            <w:shd w:val="clear" w:color="auto" w:fill="auto"/>
            <w:hideMark/>
          </w:tcPr>
          <w:p w:rsidR="006A1566" w:rsidRPr="00FC6E9F" w:rsidRDefault="006A1566" w:rsidP="006A1566">
            <w:pPr>
              <w:rPr>
                <w:rFonts w:eastAsia="Times New Roman"/>
                <w:color w:val="000000"/>
              </w:rPr>
            </w:pPr>
            <w:r w:rsidRPr="00FC6E9F">
              <w:rPr>
                <w:rFonts w:eastAsia="Times New Roman"/>
                <w:color w:val="000000"/>
              </w:rPr>
              <w:t>Фортепианное отделение</w:t>
            </w:r>
          </w:p>
        </w:tc>
      </w:tr>
    </w:tbl>
    <w:p w:rsidR="006A1566" w:rsidRPr="0022613B" w:rsidRDefault="006A1566" w:rsidP="00467E4F">
      <w:pPr>
        <w:jc w:val="both"/>
        <w:rPr>
          <w:i/>
          <w:sz w:val="28"/>
          <w:szCs w:val="28"/>
        </w:rPr>
      </w:pPr>
    </w:p>
    <w:p w:rsidR="00467E4F" w:rsidRPr="002B4E6C" w:rsidRDefault="00467E4F" w:rsidP="00467E4F">
      <w:pPr>
        <w:jc w:val="both"/>
        <w:rPr>
          <w:b/>
          <w:sz w:val="28"/>
          <w:szCs w:val="28"/>
        </w:rPr>
      </w:pPr>
      <w:r w:rsidRPr="002B4E6C">
        <w:rPr>
          <w:b/>
          <w:sz w:val="28"/>
          <w:szCs w:val="28"/>
        </w:rPr>
        <w:t>11-е классы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601"/>
        <w:gridCol w:w="1559"/>
        <w:gridCol w:w="1933"/>
        <w:gridCol w:w="2887"/>
      </w:tblGrid>
      <w:tr w:rsidR="00467E4F" w:rsidRPr="0022613B" w:rsidTr="001843C3">
        <w:tc>
          <w:tcPr>
            <w:tcW w:w="1376" w:type="dxa"/>
          </w:tcPr>
          <w:p w:rsidR="00467E4F" w:rsidRPr="0022613B" w:rsidRDefault="00467E4F" w:rsidP="001843C3">
            <w:pPr>
              <w:jc w:val="both"/>
              <w:rPr>
                <w:i/>
                <w:sz w:val="28"/>
                <w:szCs w:val="28"/>
              </w:rPr>
            </w:pPr>
            <w:r w:rsidRPr="0022613B">
              <w:rPr>
                <w:i/>
                <w:sz w:val="28"/>
                <w:szCs w:val="28"/>
              </w:rPr>
              <w:t>Кол-во</w:t>
            </w:r>
          </w:p>
          <w:p w:rsidR="00467E4F" w:rsidRPr="0022613B" w:rsidRDefault="00467E4F" w:rsidP="001843C3">
            <w:pPr>
              <w:jc w:val="both"/>
              <w:rPr>
                <w:i/>
                <w:sz w:val="28"/>
                <w:szCs w:val="28"/>
              </w:rPr>
            </w:pPr>
            <w:r w:rsidRPr="0022613B">
              <w:rPr>
                <w:i/>
                <w:sz w:val="28"/>
                <w:szCs w:val="28"/>
              </w:rPr>
              <w:t>выпускн.</w:t>
            </w:r>
          </w:p>
        </w:tc>
        <w:tc>
          <w:tcPr>
            <w:tcW w:w="1601" w:type="dxa"/>
          </w:tcPr>
          <w:p w:rsidR="00467E4F" w:rsidRPr="0022613B" w:rsidRDefault="00467E4F" w:rsidP="001843C3">
            <w:pPr>
              <w:jc w:val="both"/>
              <w:rPr>
                <w:i/>
                <w:sz w:val="28"/>
                <w:szCs w:val="28"/>
              </w:rPr>
            </w:pPr>
            <w:r w:rsidRPr="0022613B">
              <w:rPr>
                <w:i/>
                <w:sz w:val="28"/>
                <w:szCs w:val="28"/>
              </w:rPr>
              <w:t>ВУЗы</w:t>
            </w:r>
          </w:p>
        </w:tc>
        <w:tc>
          <w:tcPr>
            <w:tcW w:w="1559" w:type="dxa"/>
          </w:tcPr>
          <w:p w:rsidR="00467E4F" w:rsidRPr="0022613B" w:rsidRDefault="00467E4F" w:rsidP="001843C3">
            <w:pPr>
              <w:jc w:val="both"/>
              <w:rPr>
                <w:i/>
                <w:sz w:val="28"/>
                <w:szCs w:val="28"/>
              </w:rPr>
            </w:pPr>
            <w:r w:rsidRPr="0022613B">
              <w:rPr>
                <w:i/>
                <w:sz w:val="28"/>
                <w:szCs w:val="28"/>
              </w:rPr>
              <w:t>СУЗы</w:t>
            </w:r>
          </w:p>
        </w:tc>
        <w:tc>
          <w:tcPr>
            <w:tcW w:w="1933" w:type="dxa"/>
          </w:tcPr>
          <w:p w:rsidR="00467E4F" w:rsidRPr="0022613B" w:rsidRDefault="00467E4F" w:rsidP="001843C3">
            <w:pPr>
              <w:jc w:val="both"/>
              <w:rPr>
                <w:i/>
                <w:sz w:val="28"/>
                <w:szCs w:val="28"/>
              </w:rPr>
            </w:pPr>
            <w:r w:rsidRPr="0022613B">
              <w:rPr>
                <w:i/>
                <w:sz w:val="28"/>
                <w:szCs w:val="28"/>
              </w:rPr>
              <w:t>трудоустроены</w:t>
            </w:r>
          </w:p>
        </w:tc>
        <w:tc>
          <w:tcPr>
            <w:tcW w:w="2887" w:type="dxa"/>
          </w:tcPr>
          <w:p w:rsidR="00467E4F" w:rsidRPr="0022613B" w:rsidRDefault="00467E4F" w:rsidP="001843C3">
            <w:pPr>
              <w:jc w:val="both"/>
              <w:rPr>
                <w:i/>
                <w:sz w:val="28"/>
                <w:szCs w:val="28"/>
              </w:rPr>
            </w:pPr>
            <w:r>
              <w:rPr>
                <w:i/>
                <w:sz w:val="28"/>
                <w:szCs w:val="28"/>
              </w:rPr>
              <w:t>Не устроены</w:t>
            </w:r>
          </w:p>
        </w:tc>
      </w:tr>
      <w:tr w:rsidR="00467E4F" w:rsidRPr="0022613B" w:rsidTr="003F7920">
        <w:trPr>
          <w:trHeight w:val="179"/>
        </w:trPr>
        <w:tc>
          <w:tcPr>
            <w:tcW w:w="1376" w:type="dxa"/>
          </w:tcPr>
          <w:p w:rsidR="00467E4F" w:rsidRPr="0022613B" w:rsidRDefault="003F7920" w:rsidP="001843C3">
            <w:pPr>
              <w:jc w:val="both"/>
              <w:rPr>
                <w:i/>
                <w:sz w:val="28"/>
                <w:szCs w:val="28"/>
              </w:rPr>
            </w:pPr>
            <w:r>
              <w:rPr>
                <w:i/>
                <w:sz w:val="28"/>
                <w:szCs w:val="28"/>
              </w:rPr>
              <w:t>38</w:t>
            </w:r>
          </w:p>
        </w:tc>
        <w:tc>
          <w:tcPr>
            <w:tcW w:w="1601" w:type="dxa"/>
          </w:tcPr>
          <w:p w:rsidR="00467E4F" w:rsidRPr="0022613B" w:rsidRDefault="003F7920" w:rsidP="003F7920">
            <w:pPr>
              <w:jc w:val="both"/>
              <w:rPr>
                <w:i/>
                <w:sz w:val="28"/>
                <w:szCs w:val="28"/>
              </w:rPr>
            </w:pPr>
            <w:r>
              <w:rPr>
                <w:i/>
                <w:sz w:val="28"/>
                <w:szCs w:val="28"/>
              </w:rPr>
              <w:t>27</w:t>
            </w:r>
          </w:p>
        </w:tc>
        <w:tc>
          <w:tcPr>
            <w:tcW w:w="1559" w:type="dxa"/>
          </w:tcPr>
          <w:p w:rsidR="00467E4F" w:rsidRPr="0022613B" w:rsidRDefault="003F7920" w:rsidP="001843C3">
            <w:pPr>
              <w:jc w:val="both"/>
              <w:rPr>
                <w:i/>
                <w:sz w:val="28"/>
                <w:szCs w:val="28"/>
              </w:rPr>
            </w:pPr>
            <w:r>
              <w:rPr>
                <w:i/>
                <w:sz w:val="28"/>
                <w:szCs w:val="28"/>
              </w:rPr>
              <w:t>7</w:t>
            </w:r>
          </w:p>
        </w:tc>
        <w:tc>
          <w:tcPr>
            <w:tcW w:w="1933" w:type="dxa"/>
          </w:tcPr>
          <w:p w:rsidR="00467E4F" w:rsidRPr="0022613B" w:rsidRDefault="003F7920" w:rsidP="001843C3">
            <w:pPr>
              <w:jc w:val="both"/>
              <w:rPr>
                <w:i/>
                <w:sz w:val="28"/>
                <w:szCs w:val="28"/>
              </w:rPr>
            </w:pPr>
            <w:r>
              <w:rPr>
                <w:i/>
                <w:sz w:val="28"/>
                <w:szCs w:val="28"/>
              </w:rPr>
              <w:t>-</w:t>
            </w:r>
          </w:p>
        </w:tc>
        <w:tc>
          <w:tcPr>
            <w:tcW w:w="2887" w:type="dxa"/>
          </w:tcPr>
          <w:p w:rsidR="00467E4F" w:rsidRPr="0022613B" w:rsidRDefault="003F7920" w:rsidP="001843C3">
            <w:pPr>
              <w:jc w:val="both"/>
              <w:rPr>
                <w:i/>
                <w:sz w:val="28"/>
                <w:szCs w:val="28"/>
              </w:rPr>
            </w:pPr>
            <w:r>
              <w:rPr>
                <w:i/>
                <w:sz w:val="28"/>
                <w:szCs w:val="28"/>
              </w:rPr>
              <w:t>4</w:t>
            </w:r>
          </w:p>
        </w:tc>
      </w:tr>
    </w:tbl>
    <w:p w:rsidR="00174976" w:rsidRDefault="00174976" w:rsidP="00174976">
      <w:pPr>
        <w:spacing w:line="360" w:lineRule="auto"/>
        <w:ind w:right="96"/>
        <w:rPr>
          <w:b/>
          <w:i/>
          <w:sz w:val="28"/>
          <w:szCs w:val="28"/>
        </w:rPr>
      </w:pPr>
    </w:p>
    <w:p w:rsidR="003F7920" w:rsidRPr="00174976" w:rsidRDefault="00174976" w:rsidP="00174976">
      <w:pPr>
        <w:spacing w:line="360" w:lineRule="auto"/>
        <w:ind w:right="96"/>
        <w:rPr>
          <w:b/>
          <w:i/>
          <w:sz w:val="28"/>
          <w:szCs w:val="28"/>
        </w:rPr>
      </w:pPr>
      <w:r w:rsidRPr="00174976">
        <w:rPr>
          <w:b/>
          <w:i/>
          <w:sz w:val="28"/>
          <w:szCs w:val="28"/>
        </w:rPr>
        <w:lastRenderedPageBreak/>
        <w:t>11 классы</w:t>
      </w:r>
    </w:p>
    <w:tbl>
      <w:tblPr>
        <w:tblW w:w="9373" w:type="dxa"/>
        <w:tblInd w:w="91" w:type="dxa"/>
        <w:tblLayout w:type="fixed"/>
        <w:tblLook w:val="04A0"/>
      </w:tblPr>
      <w:tblGrid>
        <w:gridCol w:w="3703"/>
        <w:gridCol w:w="2693"/>
        <w:gridCol w:w="2977"/>
      </w:tblGrid>
      <w:tr w:rsidR="006A1566" w:rsidRPr="00FC6E9F" w:rsidTr="00174976">
        <w:trPr>
          <w:trHeight w:val="898"/>
        </w:trPr>
        <w:tc>
          <w:tcPr>
            <w:tcW w:w="3703" w:type="dxa"/>
            <w:tcBorders>
              <w:top w:val="single" w:sz="4" w:space="0" w:color="auto"/>
              <w:left w:val="single" w:sz="4" w:space="0" w:color="auto"/>
              <w:bottom w:val="single" w:sz="4" w:space="0" w:color="auto"/>
              <w:right w:val="single" w:sz="4" w:space="0" w:color="auto"/>
            </w:tcBorders>
            <w:shd w:val="clear" w:color="000000" w:fill="FFFFFF"/>
            <w:hideMark/>
          </w:tcPr>
          <w:p w:rsidR="006A1566" w:rsidRPr="00FC6E9F" w:rsidRDefault="006A1566" w:rsidP="006A1566">
            <w:pPr>
              <w:rPr>
                <w:rFonts w:eastAsia="Times New Roman"/>
                <w:b/>
              </w:rPr>
            </w:pPr>
            <w:r w:rsidRPr="00FC6E9F">
              <w:rPr>
                <w:rFonts w:eastAsia="Times New Roman"/>
                <w:b/>
              </w:rPr>
              <w:t>Название образовательной организации</w:t>
            </w:r>
          </w:p>
        </w:tc>
        <w:tc>
          <w:tcPr>
            <w:tcW w:w="2693" w:type="dxa"/>
            <w:tcBorders>
              <w:top w:val="single" w:sz="4" w:space="0" w:color="auto"/>
              <w:left w:val="nil"/>
              <w:bottom w:val="single" w:sz="4" w:space="0" w:color="auto"/>
              <w:right w:val="single" w:sz="4" w:space="0" w:color="auto"/>
            </w:tcBorders>
            <w:shd w:val="clear" w:color="auto" w:fill="auto"/>
            <w:hideMark/>
          </w:tcPr>
          <w:p w:rsidR="006A1566" w:rsidRPr="00FC6E9F" w:rsidRDefault="006A1566" w:rsidP="006A1566">
            <w:pPr>
              <w:rPr>
                <w:rFonts w:eastAsia="Times New Roman"/>
                <w:b/>
              </w:rPr>
            </w:pPr>
            <w:r w:rsidRPr="00FC6E9F">
              <w:rPr>
                <w:rFonts w:eastAsia="Times New Roman"/>
                <w:b/>
              </w:rPr>
              <w:t>Институт/факультет</w:t>
            </w:r>
          </w:p>
        </w:tc>
        <w:tc>
          <w:tcPr>
            <w:tcW w:w="2977" w:type="dxa"/>
            <w:tcBorders>
              <w:top w:val="single" w:sz="4" w:space="0" w:color="auto"/>
              <w:left w:val="nil"/>
              <w:bottom w:val="single" w:sz="4" w:space="0" w:color="auto"/>
              <w:right w:val="single" w:sz="4" w:space="0" w:color="auto"/>
            </w:tcBorders>
            <w:shd w:val="clear" w:color="auto" w:fill="auto"/>
            <w:hideMark/>
          </w:tcPr>
          <w:p w:rsidR="006A1566" w:rsidRPr="00FC6E9F" w:rsidRDefault="006A1566" w:rsidP="006A1566">
            <w:pPr>
              <w:rPr>
                <w:rFonts w:eastAsia="Times New Roman"/>
                <w:b/>
              </w:rPr>
            </w:pPr>
            <w:r w:rsidRPr="00FC6E9F">
              <w:rPr>
                <w:rFonts w:eastAsia="Times New Roman"/>
                <w:b/>
              </w:rPr>
              <w:t>Направление подготовки</w:t>
            </w:r>
          </w:p>
        </w:tc>
      </w:tr>
      <w:tr w:rsidR="00174976" w:rsidRPr="00FC6E9F" w:rsidTr="00174976">
        <w:trPr>
          <w:trHeight w:val="898"/>
        </w:trPr>
        <w:tc>
          <w:tcPr>
            <w:tcW w:w="3703" w:type="dxa"/>
            <w:tcBorders>
              <w:top w:val="single" w:sz="4" w:space="0" w:color="auto"/>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 xml:space="preserve">ФГБОУ ВПО "Мордовский государственный университет им. Н.П. Огарёва" </w:t>
            </w:r>
          </w:p>
        </w:tc>
        <w:tc>
          <w:tcPr>
            <w:tcW w:w="2693" w:type="dxa"/>
            <w:tcBorders>
              <w:top w:val="single" w:sz="4" w:space="0" w:color="auto"/>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историко-социологический институт</w:t>
            </w:r>
          </w:p>
        </w:tc>
        <w:tc>
          <w:tcPr>
            <w:tcW w:w="2977" w:type="dxa"/>
            <w:tcBorders>
              <w:top w:val="single" w:sz="4" w:space="0" w:color="auto"/>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 xml:space="preserve">политология </w:t>
            </w:r>
          </w:p>
        </w:tc>
      </w:tr>
      <w:tr w:rsidR="00174976" w:rsidRPr="00FC6E9F" w:rsidTr="006A1566">
        <w:trPr>
          <w:trHeight w:val="943"/>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ФГБОУ ВПО "Мордовский государственный университет им. Н.П. Огарёва</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 xml:space="preserve">юридический факультет </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 xml:space="preserve">правоохранительная деятельность </w:t>
            </w:r>
          </w:p>
        </w:tc>
      </w:tr>
      <w:tr w:rsidR="00174976" w:rsidRPr="00FC6E9F" w:rsidTr="00174976">
        <w:trPr>
          <w:trHeight w:val="1241"/>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ФГБОУ ВО «Российский государственный аграрный университет – МСХА имени К.А.Тимирязева»</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факультет природообустройства и водопользования</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Природообустройство и водопользование</w:t>
            </w:r>
          </w:p>
        </w:tc>
      </w:tr>
      <w:tr w:rsidR="00174976" w:rsidRPr="00FC6E9F" w:rsidTr="00174976">
        <w:trPr>
          <w:trHeight w:val="765"/>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ГБПОУ РМ "Темниковский медицинский колледж"</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 </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Лечебное дело</w:t>
            </w:r>
          </w:p>
        </w:tc>
      </w:tr>
      <w:tr w:rsidR="00174976" w:rsidRPr="00FC6E9F" w:rsidTr="00174976">
        <w:trPr>
          <w:trHeight w:val="2206"/>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Саранский кооперативный институт (филиал)</w:t>
            </w:r>
            <w:r w:rsidRPr="00FC6E9F">
              <w:rPr>
                <w:rFonts w:eastAsia="Times New Roman"/>
                <w:color w:val="000000"/>
              </w:rPr>
              <w:br/>
              <w:t>автономной некоммерческой образовательной организации высшего образования</w:t>
            </w:r>
            <w:r w:rsidRPr="00FC6E9F">
              <w:rPr>
                <w:rFonts w:eastAsia="Times New Roman"/>
                <w:color w:val="000000"/>
              </w:rPr>
              <w:br/>
              <w:t>Центросоюза Российской Федерации «Российский университет кооперации»</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факультет среднего профессионального образования</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Право и организация социального обеспечения</w:t>
            </w:r>
          </w:p>
        </w:tc>
      </w:tr>
      <w:tr w:rsidR="00174976" w:rsidRPr="00FC6E9F" w:rsidTr="006A1566">
        <w:trPr>
          <w:trHeight w:val="808"/>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 xml:space="preserve">ФГБОУ ВПО "Мордовский государственный университет им. Н.П. Огарёва" </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Институт электроники и светотехники</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стандартизация и метрология</w:t>
            </w:r>
          </w:p>
        </w:tc>
      </w:tr>
      <w:tr w:rsidR="00174976" w:rsidRPr="00FC6E9F" w:rsidTr="00174976">
        <w:trPr>
          <w:trHeight w:val="1275"/>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ГБПОУ РМ "Саранский техникум пищевой и перерабатывающей промышленности"</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 </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технология продукции общественного питания</w:t>
            </w:r>
          </w:p>
        </w:tc>
      </w:tr>
      <w:tr w:rsidR="00174976" w:rsidRPr="00FC6E9F" w:rsidTr="006A1566">
        <w:trPr>
          <w:trHeight w:val="2206"/>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ФГБВОУ ВО "Академия гражданской защиты Министерства Российской Федерации по делам гражданской обороны, чрезвычайным ситуациям и ликвидации последствий стихийных бедствий»</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инженерный факультет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Техногенная безопасность</w:t>
            </w:r>
          </w:p>
        </w:tc>
      </w:tr>
      <w:tr w:rsidR="00174976" w:rsidRPr="00FC6E9F" w:rsidTr="00174976">
        <w:trPr>
          <w:trHeight w:val="2362"/>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Саранский кооперативный институт (филиал)</w:t>
            </w:r>
            <w:r w:rsidRPr="00FC6E9F">
              <w:rPr>
                <w:rFonts w:eastAsia="Times New Roman"/>
                <w:color w:val="000000"/>
              </w:rPr>
              <w:br w:type="page"/>
              <w:t>автономной некоммерческой образовательной организации высшего образования</w:t>
            </w:r>
            <w:r w:rsidRPr="00FC6E9F">
              <w:rPr>
                <w:rFonts w:eastAsia="Times New Roman"/>
                <w:color w:val="000000"/>
              </w:rPr>
              <w:br w:type="page"/>
              <w:t>Центросоюза Российской Федерации «Российский университет кооперации»</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факультет среднего профессионального образования</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технология продукции общественного питания</w:t>
            </w:r>
          </w:p>
        </w:tc>
      </w:tr>
      <w:tr w:rsidR="00174976" w:rsidRPr="00FC6E9F" w:rsidTr="006A1566">
        <w:trPr>
          <w:trHeight w:val="840"/>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lastRenderedPageBreak/>
              <w:t xml:space="preserve">ФГБОУ ВПО "Мордовский государственный университет им. Н.П. Огарёва" </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географический факультет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туризм</w:t>
            </w:r>
          </w:p>
        </w:tc>
      </w:tr>
      <w:tr w:rsidR="00174976" w:rsidRPr="00FC6E9F" w:rsidTr="00174976">
        <w:trPr>
          <w:trHeight w:val="1275"/>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ФГБОУ ВО «Российский химико-технологический университет имени Д.И. Менделеева»</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Факультет технологии неорганических веществ и высокотемпературных материалов</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химическая технология</w:t>
            </w:r>
          </w:p>
        </w:tc>
      </w:tr>
      <w:tr w:rsidR="00174976" w:rsidRPr="00FC6E9F" w:rsidTr="00174976">
        <w:trPr>
          <w:trHeight w:val="765"/>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ГБПОУ "Саранский строительный техникум"</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 </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Мастер общестроительных работ</w:t>
            </w:r>
          </w:p>
        </w:tc>
      </w:tr>
      <w:tr w:rsidR="00174976" w:rsidRPr="00FC6E9F" w:rsidTr="00174976">
        <w:trPr>
          <w:trHeight w:val="765"/>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ГБПОУ "Саранский строительный техникум"</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 </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Мебельшик</w:t>
            </w:r>
          </w:p>
        </w:tc>
      </w:tr>
      <w:tr w:rsidR="00174976" w:rsidRPr="00FC6E9F" w:rsidTr="00174976">
        <w:trPr>
          <w:trHeight w:val="741"/>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 xml:space="preserve">ФГБОУ ВПО "Мордовский государственный университет им. Н.П. Огарёва" </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Институт электроники и светотехники</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приборостроение</w:t>
            </w:r>
          </w:p>
        </w:tc>
      </w:tr>
      <w:tr w:rsidR="00174976" w:rsidRPr="00FC6E9F" w:rsidTr="006A1566">
        <w:trPr>
          <w:trHeight w:val="607"/>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ГБПОУ РМ "Саранский электромеханический колледж"</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 </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земельно-имущественные отношения</w:t>
            </w:r>
          </w:p>
        </w:tc>
      </w:tr>
      <w:tr w:rsidR="00174976" w:rsidRPr="00FC6E9F" w:rsidTr="00174976">
        <w:trPr>
          <w:trHeight w:val="982"/>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 xml:space="preserve">ФГБОУ ВПО "Мордовский государственный университет им. Н.П. Огарёва" </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факультет довузовской подготовки и СПО</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туризм</w:t>
            </w:r>
          </w:p>
        </w:tc>
      </w:tr>
      <w:tr w:rsidR="00174976" w:rsidRPr="00FC6E9F" w:rsidTr="006A1566">
        <w:trPr>
          <w:trHeight w:val="998"/>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 xml:space="preserve">ФГБОУ ВПО "Мордовский государственный университет им. Н.П. Огарёва" </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историко-социологический институт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 xml:space="preserve">политология </w:t>
            </w:r>
          </w:p>
        </w:tc>
      </w:tr>
      <w:tr w:rsidR="00174976" w:rsidRPr="00FC6E9F" w:rsidTr="00174976">
        <w:trPr>
          <w:trHeight w:val="1268"/>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Средне-Волжский филиал ГОУ ВПО "Российская правовая академия  Министерства юстиции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юридический факультет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юриспруденция</w:t>
            </w:r>
          </w:p>
        </w:tc>
      </w:tr>
      <w:tr w:rsidR="00174976" w:rsidRPr="00FC6E9F" w:rsidTr="00174976">
        <w:trPr>
          <w:trHeight w:val="1020"/>
        </w:trPr>
        <w:tc>
          <w:tcPr>
            <w:tcW w:w="3703" w:type="dxa"/>
            <w:tcBorders>
              <w:top w:val="nil"/>
              <w:left w:val="single" w:sz="4" w:space="0" w:color="auto"/>
              <w:bottom w:val="single" w:sz="4" w:space="0" w:color="auto"/>
              <w:right w:val="single" w:sz="4" w:space="0" w:color="auto"/>
            </w:tcBorders>
            <w:shd w:val="clear" w:color="000000" w:fill="FFFFFF"/>
            <w:vAlign w:val="bottom"/>
            <w:hideMark/>
          </w:tcPr>
          <w:p w:rsidR="00174976" w:rsidRPr="00FC6E9F" w:rsidRDefault="00174976" w:rsidP="00174976">
            <w:pPr>
              <w:rPr>
                <w:rFonts w:eastAsia="Times New Roman"/>
                <w:color w:val="000000"/>
              </w:rPr>
            </w:pPr>
            <w:r w:rsidRPr="00FC6E9F">
              <w:rPr>
                <w:rFonts w:eastAsia="Times New Roman"/>
                <w:color w:val="000000"/>
              </w:rPr>
              <w:t>АОУ ВО "Московский архитектурно-строительньный институт"</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Архитектурно-стоительный факультет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Архитектура</w:t>
            </w:r>
          </w:p>
        </w:tc>
      </w:tr>
      <w:tr w:rsidR="00174976" w:rsidRPr="00FC6E9F" w:rsidTr="006A1566">
        <w:trPr>
          <w:trHeight w:val="662"/>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ФГБОУ ВПО "МГУ им. Н.П. Огарёва"</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Географический факультет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Экология и природопользование</w:t>
            </w:r>
          </w:p>
        </w:tc>
      </w:tr>
      <w:tr w:rsidR="00174976" w:rsidRPr="00FC6E9F" w:rsidTr="006A1566">
        <w:trPr>
          <w:trHeight w:val="971"/>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ФГБОУ ВПО "Мордовский педагогический институт им. М. Е. Евсевьева"</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Физико-математический факультет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Физика. Информатика</w:t>
            </w:r>
          </w:p>
        </w:tc>
      </w:tr>
      <w:tr w:rsidR="00174976" w:rsidRPr="00FC6E9F" w:rsidTr="006A1566">
        <w:trPr>
          <w:trHeight w:val="842"/>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ФГБОУ ВПО "Мордовский педагогический институт им. М. Е. Евсевьева"</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Факультет иностранных языков</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 xml:space="preserve">Иностранный   язык   (английский, </w:t>
            </w:r>
            <w:r w:rsidRPr="00FC6E9F">
              <w:rPr>
                <w:rFonts w:eastAsia="Times New Roman"/>
                <w:color w:val="000000"/>
              </w:rPr>
              <w:br w:type="page"/>
              <w:t>немецкий)</w:t>
            </w:r>
          </w:p>
        </w:tc>
      </w:tr>
      <w:tr w:rsidR="00174976" w:rsidRPr="00FC6E9F" w:rsidTr="006A1566">
        <w:trPr>
          <w:trHeight w:val="982"/>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ФГБОУ ВПО "Мордовский педагогический институт им. М. Е. Евсевьева"</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Факультет психологии и дефектологии</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Психология и педагогика инклюзивного образования</w:t>
            </w:r>
          </w:p>
        </w:tc>
      </w:tr>
      <w:tr w:rsidR="00174976" w:rsidRPr="00FC6E9F" w:rsidTr="00174976">
        <w:trPr>
          <w:trHeight w:val="765"/>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ФГБОУ ВПО "МГУ им. Н.П. Огарёва"</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Географический факультет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Туризм</w:t>
            </w:r>
          </w:p>
        </w:tc>
      </w:tr>
      <w:tr w:rsidR="00174976" w:rsidRPr="00FC6E9F" w:rsidTr="00066F84">
        <w:trPr>
          <w:trHeight w:val="1549"/>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lastRenderedPageBreak/>
              <w:t>ФГАОУ ВО "Национальный исследовательский Нижегородский государственный университет им. Н.И. Лобачевского"</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Факультет СПО юридический факультет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Право и организация социального обеспечения</w:t>
            </w:r>
          </w:p>
        </w:tc>
      </w:tr>
      <w:tr w:rsidR="00174976" w:rsidRPr="00FC6E9F" w:rsidTr="003070C1">
        <w:trPr>
          <w:trHeight w:val="846"/>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ФГБОУ ВПО "Мордовский педагогический институт им. М. Е. Евсевьева"</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Филологический факультет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 xml:space="preserve">русский язык и литература  </w:t>
            </w:r>
          </w:p>
        </w:tc>
      </w:tr>
      <w:tr w:rsidR="00174976" w:rsidRPr="00FC6E9F" w:rsidTr="00066F84">
        <w:trPr>
          <w:trHeight w:val="850"/>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ФГБОУ ВПО "Мордовский педагогический институт им. М. Е. Евсевьева"</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Филологический факультет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 xml:space="preserve">русский язык и литература  </w:t>
            </w:r>
          </w:p>
        </w:tc>
      </w:tr>
      <w:tr w:rsidR="00174976" w:rsidRPr="00FC6E9F" w:rsidTr="00174976">
        <w:trPr>
          <w:trHeight w:val="1258"/>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Средне-Волжский филиал ГОУ ВПО "Российская правовая академия  Министерства юстиции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Юридический факультет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Юриспруденция</w:t>
            </w:r>
          </w:p>
        </w:tc>
      </w:tr>
      <w:tr w:rsidR="00174976" w:rsidRPr="00FC6E9F" w:rsidTr="00174976">
        <w:trPr>
          <w:trHeight w:val="765"/>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ФГБОУ ВПО "МГУ им. Н.П. Огарёва"</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историко-социологический институт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 xml:space="preserve">педагогическое образование  </w:t>
            </w:r>
          </w:p>
        </w:tc>
      </w:tr>
      <w:tr w:rsidR="00174976" w:rsidRPr="00FC6E9F" w:rsidTr="00174976">
        <w:trPr>
          <w:trHeight w:val="765"/>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ФГБОУ ВПО "МГУ им. Н.П. Огарёва"</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Юридический факультет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Юриспруденция</w:t>
            </w:r>
          </w:p>
        </w:tc>
      </w:tr>
      <w:tr w:rsidR="00174976" w:rsidRPr="00FC6E9F" w:rsidTr="00174976">
        <w:trPr>
          <w:trHeight w:val="765"/>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ФГБОУ ВПО "МГУ им. Н.П. Огарёва"</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Экономический факультет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Экономика</w:t>
            </w:r>
          </w:p>
        </w:tc>
      </w:tr>
      <w:tr w:rsidR="00174976" w:rsidRPr="00FC6E9F" w:rsidTr="00174976">
        <w:trPr>
          <w:trHeight w:val="1275"/>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 xml:space="preserve">ФГБОУ ВПО "Мордовский государственный университет им. Н.П. Огарёва" </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Историко-социологический институт</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Социология</w:t>
            </w:r>
          </w:p>
        </w:tc>
      </w:tr>
      <w:tr w:rsidR="00174976" w:rsidRPr="00FC6E9F" w:rsidTr="00174976">
        <w:trPr>
          <w:trHeight w:val="1272"/>
        </w:trPr>
        <w:tc>
          <w:tcPr>
            <w:tcW w:w="3703" w:type="dxa"/>
            <w:tcBorders>
              <w:top w:val="nil"/>
              <w:left w:val="single" w:sz="4" w:space="0" w:color="auto"/>
              <w:bottom w:val="single" w:sz="4" w:space="0" w:color="auto"/>
              <w:right w:val="single" w:sz="4" w:space="0" w:color="auto"/>
            </w:tcBorders>
            <w:shd w:val="clear" w:color="000000" w:fill="FFFFFF"/>
            <w:hideMark/>
          </w:tcPr>
          <w:p w:rsidR="00174976" w:rsidRPr="00FC6E9F" w:rsidRDefault="00174976" w:rsidP="00174976">
            <w:pPr>
              <w:rPr>
                <w:rFonts w:eastAsia="Times New Roman"/>
                <w:color w:val="000000"/>
              </w:rPr>
            </w:pPr>
            <w:r w:rsidRPr="00FC6E9F">
              <w:rPr>
                <w:rFonts w:eastAsia="Times New Roman"/>
                <w:color w:val="000000"/>
              </w:rPr>
              <w:t xml:space="preserve"> ФГБОУ ВО "Московский государственный университет путей сообщения Императора Николая II"</w:t>
            </w:r>
          </w:p>
        </w:tc>
        <w:tc>
          <w:tcPr>
            <w:tcW w:w="2693"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Институт пути, строительства и сооружений</w:t>
            </w:r>
          </w:p>
        </w:tc>
        <w:tc>
          <w:tcPr>
            <w:tcW w:w="2977" w:type="dxa"/>
            <w:tcBorders>
              <w:top w:val="nil"/>
              <w:left w:val="nil"/>
              <w:bottom w:val="single" w:sz="4" w:space="0" w:color="auto"/>
              <w:right w:val="single" w:sz="4" w:space="0" w:color="auto"/>
            </w:tcBorders>
            <w:shd w:val="clear" w:color="auto" w:fill="auto"/>
            <w:hideMark/>
          </w:tcPr>
          <w:p w:rsidR="00174976" w:rsidRPr="00FC6E9F" w:rsidRDefault="00174976" w:rsidP="00174976">
            <w:pPr>
              <w:rPr>
                <w:rFonts w:eastAsia="Times New Roman"/>
                <w:color w:val="000000"/>
              </w:rPr>
            </w:pPr>
            <w:r w:rsidRPr="00FC6E9F">
              <w:rPr>
                <w:rFonts w:eastAsia="Times New Roman"/>
                <w:color w:val="000000"/>
              </w:rPr>
              <w:t>Строительство железных дорог, мостов и транспортных тоннелей</w:t>
            </w:r>
          </w:p>
        </w:tc>
      </w:tr>
    </w:tbl>
    <w:p w:rsidR="006668E4" w:rsidRDefault="003070C1" w:rsidP="00875E2E">
      <w:pPr>
        <w:spacing w:line="360" w:lineRule="auto"/>
        <w:ind w:firstLine="567"/>
        <w:jc w:val="both"/>
        <w:rPr>
          <w:rFonts w:eastAsia="Times New Roman"/>
          <w:sz w:val="28"/>
          <w:szCs w:val="28"/>
        </w:rPr>
      </w:pPr>
      <w:r w:rsidRPr="00B21BC5">
        <w:rPr>
          <w:rFonts w:eastAsia="Times New Roman"/>
          <w:b/>
          <w:bCs/>
          <w:color w:val="000000"/>
          <w:sz w:val="24"/>
          <w:szCs w:val="24"/>
        </w:rPr>
        <w:t>Информация о распределении выпускников в 2005-2016 годах</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
        <w:gridCol w:w="1661"/>
        <w:gridCol w:w="626"/>
        <w:gridCol w:w="16"/>
        <w:gridCol w:w="695"/>
        <w:gridCol w:w="14"/>
        <w:gridCol w:w="697"/>
        <w:gridCol w:w="12"/>
        <w:gridCol w:w="698"/>
        <w:gridCol w:w="10"/>
        <w:gridCol w:w="700"/>
        <w:gridCol w:w="9"/>
        <w:gridCol w:w="701"/>
        <w:gridCol w:w="8"/>
        <w:gridCol w:w="702"/>
        <w:gridCol w:w="7"/>
        <w:gridCol w:w="708"/>
        <w:gridCol w:w="6"/>
        <w:gridCol w:w="709"/>
        <w:gridCol w:w="712"/>
        <w:gridCol w:w="568"/>
        <w:gridCol w:w="142"/>
        <w:gridCol w:w="708"/>
      </w:tblGrid>
      <w:tr w:rsidR="00FA3C3A" w:rsidRPr="00B21BC5" w:rsidTr="00FA3C3A">
        <w:trPr>
          <w:trHeight w:val="675"/>
        </w:trPr>
        <w:tc>
          <w:tcPr>
            <w:tcW w:w="381" w:type="dxa"/>
            <w:shd w:val="clear" w:color="auto" w:fill="auto"/>
            <w:vAlign w:val="center"/>
            <w:hideMark/>
          </w:tcPr>
          <w:p w:rsidR="00B21BC5" w:rsidRPr="00B21BC5" w:rsidRDefault="00B21BC5" w:rsidP="00B21BC5">
            <w:pPr>
              <w:rPr>
                <w:rFonts w:eastAsia="Times New Roman"/>
                <w:b/>
                <w:bCs/>
                <w:color w:val="000000"/>
                <w:sz w:val="20"/>
                <w:szCs w:val="20"/>
              </w:rPr>
            </w:pPr>
            <w:bookmarkStart w:id="39" w:name="RANGE!A1:N20"/>
            <w:bookmarkEnd w:id="39"/>
            <w:r w:rsidRPr="00B21BC5">
              <w:rPr>
                <w:rFonts w:eastAsia="Times New Roman"/>
                <w:b/>
                <w:bCs/>
                <w:color w:val="000000"/>
                <w:sz w:val="20"/>
                <w:szCs w:val="20"/>
              </w:rPr>
              <w:t xml:space="preserve">№ </w:t>
            </w:r>
            <w:r w:rsidRPr="00B21BC5">
              <w:rPr>
                <w:rFonts w:eastAsia="Times New Roman"/>
                <w:b/>
                <w:bCs/>
                <w:color w:val="000000"/>
                <w:sz w:val="20"/>
                <w:szCs w:val="20"/>
              </w:rPr>
              <w:br/>
              <w:t>п/п</w:t>
            </w:r>
          </w:p>
        </w:tc>
        <w:tc>
          <w:tcPr>
            <w:tcW w:w="1661" w:type="dxa"/>
            <w:shd w:val="clear" w:color="auto" w:fill="auto"/>
            <w:vAlign w:val="center"/>
            <w:hideMark/>
          </w:tcPr>
          <w:p w:rsidR="00B21BC5" w:rsidRPr="00B21BC5" w:rsidRDefault="00B21BC5" w:rsidP="00B21BC5">
            <w:pPr>
              <w:rPr>
                <w:rFonts w:eastAsia="Times New Roman"/>
                <w:b/>
                <w:bCs/>
                <w:color w:val="000000"/>
                <w:sz w:val="20"/>
                <w:szCs w:val="20"/>
              </w:rPr>
            </w:pPr>
            <w:r w:rsidRPr="00B21BC5">
              <w:rPr>
                <w:rFonts w:eastAsia="Times New Roman"/>
                <w:b/>
                <w:bCs/>
                <w:color w:val="000000"/>
                <w:sz w:val="20"/>
                <w:szCs w:val="20"/>
              </w:rPr>
              <w:t xml:space="preserve">Наименование </w:t>
            </w:r>
          </w:p>
        </w:tc>
        <w:tc>
          <w:tcPr>
            <w:tcW w:w="626" w:type="dxa"/>
            <w:shd w:val="clear" w:color="auto" w:fill="auto"/>
            <w:vAlign w:val="center"/>
            <w:hideMark/>
          </w:tcPr>
          <w:p w:rsidR="00B21BC5" w:rsidRPr="00B21BC5" w:rsidRDefault="00B21BC5" w:rsidP="00B21BC5">
            <w:pPr>
              <w:rPr>
                <w:rFonts w:eastAsia="Times New Roman"/>
                <w:b/>
                <w:bCs/>
                <w:color w:val="000000"/>
                <w:sz w:val="20"/>
                <w:szCs w:val="20"/>
              </w:rPr>
            </w:pPr>
            <w:r w:rsidRPr="00B21BC5">
              <w:rPr>
                <w:rFonts w:eastAsia="Times New Roman"/>
                <w:b/>
                <w:bCs/>
                <w:color w:val="000000"/>
                <w:sz w:val="20"/>
                <w:szCs w:val="20"/>
              </w:rPr>
              <w:t>2005 год</w:t>
            </w:r>
          </w:p>
        </w:tc>
        <w:tc>
          <w:tcPr>
            <w:tcW w:w="711" w:type="dxa"/>
            <w:gridSpan w:val="2"/>
            <w:shd w:val="clear" w:color="auto" w:fill="auto"/>
            <w:vAlign w:val="center"/>
            <w:hideMark/>
          </w:tcPr>
          <w:p w:rsidR="00B21BC5" w:rsidRPr="00B21BC5" w:rsidRDefault="00B21BC5" w:rsidP="00B21BC5">
            <w:pPr>
              <w:rPr>
                <w:rFonts w:eastAsia="Times New Roman"/>
                <w:b/>
                <w:bCs/>
                <w:color w:val="000000"/>
                <w:sz w:val="20"/>
                <w:szCs w:val="20"/>
              </w:rPr>
            </w:pPr>
            <w:r w:rsidRPr="00B21BC5">
              <w:rPr>
                <w:rFonts w:eastAsia="Times New Roman"/>
                <w:b/>
                <w:bCs/>
                <w:color w:val="000000"/>
                <w:sz w:val="20"/>
                <w:szCs w:val="20"/>
              </w:rPr>
              <w:t>2006 год</w:t>
            </w:r>
          </w:p>
        </w:tc>
        <w:tc>
          <w:tcPr>
            <w:tcW w:w="711" w:type="dxa"/>
            <w:gridSpan w:val="2"/>
            <w:shd w:val="clear" w:color="auto" w:fill="auto"/>
            <w:vAlign w:val="center"/>
            <w:hideMark/>
          </w:tcPr>
          <w:p w:rsidR="00B21BC5" w:rsidRPr="00B21BC5" w:rsidRDefault="00B21BC5" w:rsidP="00B21BC5">
            <w:pPr>
              <w:rPr>
                <w:rFonts w:eastAsia="Times New Roman"/>
                <w:b/>
                <w:bCs/>
                <w:color w:val="000000"/>
                <w:sz w:val="20"/>
                <w:szCs w:val="20"/>
              </w:rPr>
            </w:pPr>
            <w:r w:rsidRPr="00B21BC5">
              <w:rPr>
                <w:rFonts w:eastAsia="Times New Roman"/>
                <w:b/>
                <w:bCs/>
                <w:color w:val="000000"/>
                <w:sz w:val="20"/>
                <w:szCs w:val="20"/>
              </w:rPr>
              <w:t>2007 год</w:t>
            </w:r>
          </w:p>
        </w:tc>
        <w:tc>
          <w:tcPr>
            <w:tcW w:w="710" w:type="dxa"/>
            <w:gridSpan w:val="2"/>
            <w:shd w:val="clear" w:color="auto" w:fill="auto"/>
            <w:vAlign w:val="center"/>
            <w:hideMark/>
          </w:tcPr>
          <w:p w:rsidR="00B21BC5" w:rsidRPr="00B21BC5" w:rsidRDefault="00B21BC5" w:rsidP="00B21BC5">
            <w:pPr>
              <w:rPr>
                <w:rFonts w:eastAsia="Times New Roman"/>
                <w:b/>
                <w:bCs/>
                <w:color w:val="000000"/>
                <w:sz w:val="20"/>
                <w:szCs w:val="20"/>
              </w:rPr>
            </w:pPr>
            <w:r w:rsidRPr="00B21BC5">
              <w:rPr>
                <w:rFonts w:eastAsia="Times New Roman"/>
                <w:b/>
                <w:bCs/>
                <w:color w:val="000000"/>
                <w:sz w:val="20"/>
                <w:szCs w:val="20"/>
              </w:rPr>
              <w:t>2008 год</w:t>
            </w:r>
          </w:p>
        </w:tc>
        <w:tc>
          <w:tcPr>
            <w:tcW w:w="710" w:type="dxa"/>
            <w:gridSpan w:val="2"/>
            <w:shd w:val="clear" w:color="auto" w:fill="auto"/>
            <w:vAlign w:val="center"/>
            <w:hideMark/>
          </w:tcPr>
          <w:p w:rsidR="00B21BC5" w:rsidRPr="00B21BC5" w:rsidRDefault="00B21BC5" w:rsidP="00B21BC5">
            <w:pPr>
              <w:rPr>
                <w:rFonts w:eastAsia="Times New Roman"/>
                <w:b/>
                <w:bCs/>
                <w:color w:val="000000"/>
                <w:sz w:val="20"/>
                <w:szCs w:val="20"/>
              </w:rPr>
            </w:pPr>
            <w:r w:rsidRPr="00B21BC5">
              <w:rPr>
                <w:rFonts w:eastAsia="Times New Roman"/>
                <w:b/>
                <w:bCs/>
                <w:color w:val="000000"/>
                <w:sz w:val="20"/>
                <w:szCs w:val="20"/>
              </w:rPr>
              <w:t>2009 год</w:t>
            </w:r>
          </w:p>
        </w:tc>
        <w:tc>
          <w:tcPr>
            <w:tcW w:w="710" w:type="dxa"/>
            <w:gridSpan w:val="2"/>
            <w:shd w:val="clear" w:color="auto" w:fill="auto"/>
            <w:vAlign w:val="center"/>
            <w:hideMark/>
          </w:tcPr>
          <w:p w:rsidR="00B21BC5" w:rsidRPr="00B21BC5" w:rsidRDefault="00B21BC5" w:rsidP="00B21BC5">
            <w:pPr>
              <w:rPr>
                <w:rFonts w:eastAsia="Times New Roman"/>
                <w:b/>
                <w:bCs/>
                <w:color w:val="000000"/>
                <w:sz w:val="20"/>
                <w:szCs w:val="20"/>
              </w:rPr>
            </w:pPr>
            <w:r w:rsidRPr="00B21BC5">
              <w:rPr>
                <w:rFonts w:eastAsia="Times New Roman"/>
                <w:b/>
                <w:bCs/>
                <w:color w:val="000000"/>
                <w:sz w:val="20"/>
                <w:szCs w:val="20"/>
              </w:rPr>
              <w:t>2010 год</w:t>
            </w:r>
          </w:p>
        </w:tc>
        <w:tc>
          <w:tcPr>
            <w:tcW w:w="710" w:type="dxa"/>
            <w:gridSpan w:val="2"/>
            <w:shd w:val="clear" w:color="auto" w:fill="auto"/>
            <w:vAlign w:val="center"/>
            <w:hideMark/>
          </w:tcPr>
          <w:p w:rsidR="00B21BC5" w:rsidRPr="00B21BC5" w:rsidRDefault="00B21BC5" w:rsidP="00B21BC5">
            <w:pPr>
              <w:rPr>
                <w:rFonts w:eastAsia="Times New Roman"/>
                <w:b/>
                <w:bCs/>
                <w:color w:val="000000"/>
                <w:sz w:val="20"/>
                <w:szCs w:val="20"/>
              </w:rPr>
            </w:pPr>
            <w:r w:rsidRPr="00B21BC5">
              <w:rPr>
                <w:rFonts w:eastAsia="Times New Roman"/>
                <w:b/>
                <w:bCs/>
                <w:color w:val="000000"/>
                <w:sz w:val="20"/>
                <w:szCs w:val="20"/>
              </w:rPr>
              <w:t>2011 год</w:t>
            </w:r>
          </w:p>
        </w:tc>
        <w:tc>
          <w:tcPr>
            <w:tcW w:w="715" w:type="dxa"/>
            <w:gridSpan w:val="2"/>
            <w:shd w:val="clear" w:color="auto" w:fill="auto"/>
            <w:vAlign w:val="center"/>
            <w:hideMark/>
          </w:tcPr>
          <w:p w:rsidR="00B21BC5" w:rsidRPr="00B21BC5" w:rsidRDefault="00B21BC5" w:rsidP="00B21BC5">
            <w:pPr>
              <w:rPr>
                <w:rFonts w:eastAsia="Times New Roman"/>
                <w:b/>
                <w:bCs/>
                <w:color w:val="000000"/>
                <w:sz w:val="20"/>
                <w:szCs w:val="20"/>
              </w:rPr>
            </w:pPr>
            <w:r w:rsidRPr="00B21BC5">
              <w:rPr>
                <w:rFonts w:eastAsia="Times New Roman"/>
                <w:b/>
                <w:bCs/>
                <w:color w:val="000000"/>
                <w:sz w:val="20"/>
                <w:szCs w:val="20"/>
              </w:rPr>
              <w:t>2012 год</w:t>
            </w:r>
          </w:p>
        </w:tc>
        <w:tc>
          <w:tcPr>
            <w:tcW w:w="715" w:type="dxa"/>
            <w:gridSpan w:val="2"/>
            <w:shd w:val="clear" w:color="auto" w:fill="auto"/>
            <w:vAlign w:val="center"/>
            <w:hideMark/>
          </w:tcPr>
          <w:p w:rsidR="00B21BC5" w:rsidRPr="00B21BC5" w:rsidRDefault="00B21BC5" w:rsidP="00B21BC5">
            <w:pPr>
              <w:rPr>
                <w:rFonts w:eastAsia="Times New Roman"/>
                <w:b/>
                <w:bCs/>
                <w:color w:val="000000"/>
                <w:sz w:val="20"/>
                <w:szCs w:val="20"/>
              </w:rPr>
            </w:pPr>
            <w:r w:rsidRPr="00B21BC5">
              <w:rPr>
                <w:rFonts w:eastAsia="Times New Roman"/>
                <w:b/>
                <w:bCs/>
                <w:color w:val="000000"/>
                <w:sz w:val="20"/>
                <w:szCs w:val="20"/>
              </w:rPr>
              <w:t>2013 год</w:t>
            </w:r>
          </w:p>
        </w:tc>
        <w:tc>
          <w:tcPr>
            <w:tcW w:w="712" w:type="dxa"/>
            <w:shd w:val="clear" w:color="auto" w:fill="auto"/>
            <w:vAlign w:val="center"/>
            <w:hideMark/>
          </w:tcPr>
          <w:p w:rsidR="00B21BC5" w:rsidRPr="00B21BC5" w:rsidRDefault="00B21BC5" w:rsidP="00B21BC5">
            <w:pPr>
              <w:rPr>
                <w:rFonts w:eastAsia="Times New Roman"/>
                <w:b/>
                <w:bCs/>
                <w:color w:val="000000"/>
                <w:sz w:val="20"/>
                <w:szCs w:val="20"/>
              </w:rPr>
            </w:pPr>
            <w:r w:rsidRPr="00B21BC5">
              <w:rPr>
                <w:rFonts w:eastAsia="Times New Roman"/>
                <w:b/>
                <w:bCs/>
                <w:color w:val="000000"/>
                <w:sz w:val="20"/>
                <w:szCs w:val="20"/>
              </w:rPr>
              <w:t>2014 год</w:t>
            </w:r>
          </w:p>
        </w:tc>
        <w:tc>
          <w:tcPr>
            <w:tcW w:w="710" w:type="dxa"/>
            <w:gridSpan w:val="2"/>
            <w:shd w:val="clear" w:color="auto" w:fill="auto"/>
            <w:vAlign w:val="center"/>
            <w:hideMark/>
          </w:tcPr>
          <w:p w:rsidR="00B21BC5" w:rsidRPr="00B21BC5" w:rsidRDefault="00B21BC5" w:rsidP="00B21BC5">
            <w:pPr>
              <w:rPr>
                <w:rFonts w:eastAsia="Times New Roman"/>
                <w:b/>
                <w:bCs/>
                <w:color w:val="000000"/>
                <w:sz w:val="20"/>
                <w:szCs w:val="20"/>
              </w:rPr>
            </w:pPr>
            <w:r w:rsidRPr="00B21BC5">
              <w:rPr>
                <w:rFonts w:eastAsia="Times New Roman"/>
                <w:b/>
                <w:bCs/>
                <w:color w:val="000000"/>
                <w:sz w:val="20"/>
                <w:szCs w:val="20"/>
              </w:rPr>
              <w:t>2015 год</w:t>
            </w:r>
          </w:p>
        </w:tc>
        <w:tc>
          <w:tcPr>
            <w:tcW w:w="708" w:type="dxa"/>
            <w:shd w:val="clear" w:color="auto" w:fill="auto"/>
            <w:vAlign w:val="center"/>
            <w:hideMark/>
          </w:tcPr>
          <w:p w:rsidR="00B21BC5" w:rsidRPr="00B21BC5" w:rsidRDefault="00B21BC5" w:rsidP="00B21BC5">
            <w:pPr>
              <w:rPr>
                <w:rFonts w:eastAsia="Times New Roman"/>
                <w:b/>
                <w:bCs/>
                <w:color w:val="000000"/>
                <w:sz w:val="20"/>
                <w:szCs w:val="20"/>
              </w:rPr>
            </w:pPr>
            <w:r w:rsidRPr="00B21BC5">
              <w:rPr>
                <w:rFonts w:eastAsia="Times New Roman"/>
                <w:b/>
                <w:bCs/>
                <w:color w:val="000000"/>
                <w:sz w:val="20"/>
                <w:szCs w:val="20"/>
              </w:rPr>
              <w:t>2016 год</w:t>
            </w:r>
          </w:p>
        </w:tc>
      </w:tr>
      <w:tr w:rsidR="00FA3C3A" w:rsidRPr="00B21BC5" w:rsidTr="003070C1">
        <w:trPr>
          <w:trHeight w:val="990"/>
        </w:trPr>
        <w:tc>
          <w:tcPr>
            <w:tcW w:w="381" w:type="dxa"/>
            <w:vMerge w:val="restart"/>
            <w:shd w:val="clear" w:color="auto" w:fill="auto"/>
            <w:vAlign w:val="center"/>
            <w:hideMark/>
          </w:tcPr>
          <w:p w:rsidR="00B21BC5" w:rsidRPr="00B21BC5" w:rsidRDefault="00B21BC5" w:rsidP="00B21BC5">
            <w:pPr>
              <w:rPr>
                <w:rFonts w:eastAsia="Times New Roman"/>
                <w:color w:val="000000"/>
                <w:sz w:val="24"/>
                <w:szCs w:val="24"/>
              </w:rPr>
            </w:pPr>
            <w:r w:rsidRPr="00B21BC5">
              <w:rPr>
                <w:rFonts w:eastAsia="Times New Roman"/>
                <w:color w:val="000000"/>
                <w:sz w:val="24"/>
                <w:szCs w:val="24"/>
              </w:rPr>
              <w:t>1</w:t>
            </w:r>
          </w:p>
        </w:tc>
        <w:tc>
          <w:tcPr>
            <w:tcW w:w="1661" w:type="dxa"/>
            <w:shd w:val="clear" w:color="auto" w:fill="auto"/>
            <w:hideMark/>
          </w:tcPr>
          <w:p w:rsidR="00B21BC5" w:rsidRPr="00B21BC5" w:rsidRDefault="00B21BC5" w:rsidP="00B21BC5">
            <w:pPr>
              <w:rPr>
                <w:rFonts w:eastAsia="Times New Roman"/>
                <w:color w:val="000000"/>
                <w:sz w:val="24"/>
                <w:szCs w:val="24"/>
              </w:rPr>
            </w:pPr>
            <w:r w:rsidRPr="00B21BC5">
              <w:rPr>
                <w:rFonts w:eastAsia="Times New Roman"/>
                <w:color w:val="000000"/>
              </w:rPr>
              <w:t>Количество выпускников общеобразовательных организаций Республики</w:t>
            </w:r>
            <w:r w:rsidRPr="00B21BC5">
              <w:rPr>
                <w:rFonts w:eastAsia="Times New Roman"/>
                <w:color w:val="000000"/>
                <w:sz w:val="24"/>
                <w:szCs w:val="24"/>
              </w:rPr>
              <w:t xml:space="preserve"> </w:t>
            </w:r>
            <w:r w:rsidRPr="00B21BC5">
              <w:rPr>
                <w:rFonts w:eastAsia="Times New Roman"/>
                <w:color w:val="000000"/>
                <w:sz w:val="20"/>
                <w:szCs w:val="20"/>
              </w:rPr>
              <w:t xml:space="preserve">Мордовия, </w:t>
            </w:r>
            <w:r w:rsidRPr="00B21BC5">
              <w:rPr>
                <w:rFonts w:eastAsia="Times New Roman"/>
                <w:b/>
                <w:bCs/>
                <w:i/>
                <w:iCs/>
                <w:color w:val="000000"/>
                <w:sz w:val="20"/>
                <w:szCs w:val="20"/>
              </w:rPr>
              <w:t>всего чел.</w:t>
            </w:r>
          </w:p>
        </w:tc>
        <w:tc>
          <w:tcPr>
            <w:tcW w:w="626"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80</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75</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55</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66</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41</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36</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42</w:t>
            </w: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47</w:t>
            </w:r>
          </w:p>
        </w:tc>
        <w:tc>
          <w:tcPr>
            <w:tcW w:w="712"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22</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17</w:t>
            </w:r>
          </w:p>
        </w:tc>
        <w:tc>
          <w:tcPr>
            <w:tcW w:w="708"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38</w:t>
            </w:r>
          </w:p>
        </w:tc>
      </w:tr>
      <w:tr w:rsidR="00FA3C3A" w:rsidRPr="00B21BC5" w:rsidTr="00FA3C3A">
        <w:trPr>
          <w:trHeight w:val="315"/>
        </w:trPr>
        <w:tc>
          <w:tcPr>
            <w:tcW w:w="381" w:type="dxa"/>
            <w:vMerge/>
            <w:vAlign w:val="center"/>
            <w:hideMark/>
          </w:tcPr>
          <w:p w:rsidR="00B21BC5" w:rsidRPr="00B21BC5" w:rsidRDefault="00B21BC5" w:rsidP="00B21BC5">
            <w:pPr>
              <w:rPr>
                <w:rFonts w:eastAsia="Times New Roman"/>
                <w:color w:val="000000"/>
                <w:sz w:val="24"/>
                <w:szCs w:val="24"/>
              </w:rPr>
            </w:pPr>
          </w:p>
        </w:tc>
        <w:tc>
          <w:tcPr>
            <w:tcW w:w="1661" w:type="dxa"/>
            <w:shd w:val="clear" w:color="000000" w:fill="E6B9B8"/>
            <w:vAlign w:val="bottom"/>
            <w:hideMark/>
          </w:tcPr>
          <w:p w:rsidR="00B21BC5" w:rsidRPr="00B21BC5" w:rsidRDefault="00B21BC5" w:rsidP="00B21BC5">
            <w:pPr>
              <w:jc w:val="right"/>
              <w:rPr>
                <w:rFonts w:eastAsia="Times New Roman"/>
                <w:color w:val="000000"/>
                <w:sz w:val="24"/>
                <w:szCs w:val="24"/>
              </w:rPr>
            </w:pPr>
            <w:r w:rsidRPr="00B21BC5">
              <w:rPr>
                <w:rFonts w:eastAsia="Times New Roman"/>
                <w:color w:val="000000"/>
                <w:sz w:val="24"/>
                <w:szCs w:val="24"/>
              </w:rPr>
              <w:t>из них:</w:t>
            </w:r>
          </w:p>
        </w:tc>
        <w:tc>
          <w:tcPr>
            <w:tcW w:w="4178" w:type="dxa"/>
            <w:gridSpan w:val="11"/>
            <w:shd w:val="clear" w:color="000000" w:fill="E6B9B8"/>
            <w:vAlign w:val="bottom"/>
            <w:hideMark/>
          </w:tcPr>
          <w:p w:rsidR="00B21BC5" w:rsidRPr="00B21BC5" w:rsidRDefault="00B21BC5" w:rsidP="00B21BC5">
            <w:pPr>
              <w:rPr>
                <w:rFonts w:eastAsia="Times New Roman"/>
                <w:color w:val="000000"/>
                <w:sz w:val="24"/>
                <w:szCs w:val="24"/>
              </w:rPr>
            </w:pPr>
            <w:r w:rsidRPr="00B21BC5">
              <w:rPr>
                <w:rFonts w:eastAsia="Times New Roman"/>
                <w:color w:val="000000"/>
                <w:sz w:val="24"/>
                <w:szCs w:val="24"/>
              </w:rPr>
              <w:t> </w:t>
            </w:r>
          </w:p>
        </w:tc>
        <w:tc>
          <w:tcPr>
            <w:tcW w:w="4270" w:type="dxa"/>
            <w:gridSpan w:val="10"/>
            <w:shd w:val="clear" w:color="000000" w:fill="E6B9B8"/>
            <w:vAlign w:val="bottom"/>
            <w:hideMark/>
          </w:tcPr>
          <w:p w:rsidR="00B21BC5" w:rsidRPr="00B21BC5" w:rsidRDefault="00B21BC5" w:rsidP="00B21BC5">
            <w:pPr>
              <w:rPr>
                <w:rFonts w:eastAsia="Times New Roman"/>
                <w:color w:val="000000"/>
                <w:sz w:val="24"/>
                <w:szCs w:val="24"/>
              </w:rPr>
            </w:pPr>
            <w:r w:rsidRPr="00B21BC5">
              <w:rPr>
                <w:rFonts w:eastAsia="Times New Roman"/>
                <w:color w:val="000000"/>
                <w:sz w:val="24"/>
                <w:szCs w:val="24"/>
              </w:rPr>
              <w:t> </w:t>
            </w:r>
          </w:p>
        </w:tc>
      </w:tr>
      <w:tr w:rsidR="00FA3C3A" w:rsidRPr="00B21BC5" w:rsidTr="003070C1">
        <w:trPr>
          <w:trHeight w:val="945"/>
        </w:trPr>
        <w:tc>
          <w:tcPr>
            <w:tcW w:w="381" w:type="dxa"/>
            <w:vMerge w:val="restart"/>
            <w:shd w:val="clear" w:color="auto" w:fill="auto"/>
            <w:vAlign w:val="center"/>
            <w:hideMark/>
          </w:tcPr>
          <w:p w:rsidR="00B21BC5" w:rsidRPr="00B21BC5" w:rsidRDefault="00B21BC5" w:rsidP="00B21BC5">
            <w:pPr>
              <w:rPr>
                <w:rFonts w:eastAsia="Times New Roman"/>
                <w:color w:val="000000"/>
                <w:sz w:val="24"/>
                <w:szCs w:val="24"/>
              </w:rPr>
            </w:pPr>
            <w:r w:rsidRPr="00B21BC5">
              <w:rPr>
                <w:rFonts w:eastAsia="Times New Roman"/>
                <w:color w:val="000000"/>
                <w:sz w:val="24"/>
                <w:szCs w:val="24"/>
              </w:rPr>
              <w:t>2</w:t>
            </w:r>
          </w:p>
        </w:tc>
        <w:tc>
          <w:tcPr>
            <w:tcW w:w="1661" w:type="dxa"/>
            <w:shd w:val="clear" w:color="auto" w:fill="auto"/>
            <w:vAlign w:val="bottom"/>
            <w:hideMark/>
          </w:tcPr>
          <w:p w:rsidR="00B21BC5" w:rsidRPr="00B21BC5" w:rsidRDefault="00B21BC5" w:rsidP="00B21BC5">
            <w:pPr>
              <w:rPr>
                <w:rFonts w:eastAsia="Times New Roman"/>
                <w:color w:val="000000"/>
                <w:sz w:val="20"/>
                <w:szCs w:val="20"/>
              </w:rPr>
            </w:pPr>
            <w:r w:rsidRPr="00B21BC5">
              <w:rPr>
                <w:rFonts w:eastAsia="Times New Roman"/>
                <w:color w:val="000000"/>
                <w:sz w:val="20"/>
                <w:szCs w:val="20"/>
              </w:rPr>
              <w:t xml:space="preserve">продолживших обучение в ВУЗах, расположенных </w:t>
            </w:r>
            <w:r w:rsidRPr="00B21BC5">
              <w:rPr>
                <w:rFonts w:eastAsia="Times New Roman"/>
                <w:color w:val="000000"/>
                <w:sz w:val="20"/>
                <w:szCs w:val="20"/>
              </w:rPr>
              <w:lastRenderedPageBreak/>
              <w:t>на территории Республики Мордовия (</w:t>
            </w:r>
            <w:r w:rsidRPr="00B21BC5">
              <w:rPr>
                <w:rFonts w:eastAsia="Times New Roman"/>
                <w:i/>
                <w:iCs/>
                <w:color w:val="000000"/>
                <w:sz w:val="20"/>
                <w:szCs w:val="20"/>
              </w:rPr>
              <w:t>всего</w:t>
            </w:r>
            <w:r w:rsidRPr="00B21BC5">
              <w:rPr>
                <w:rFonts w:eastAsia="Times New Roman"/>
                <w:color w:val="000000"/>
                <w:sz w:val="20"/>
                <w:szCs w:val="20"/>
              </w:rPr>
              <w:t>)</w:t>
            </w:r>
          </w:p>
        </w:tc>
        <w:tc>
          <w:tcPr>
            <w:tcW w:w="626"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lastRenderedPageBreak/>
              <w:t>72</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69</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40</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53</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30</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32</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35</w:t>
            </w: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40</w:t>
            </w:r>
          </w:p>
        </w:tc>
        <w:tc>
          <w:tcPr>
            <w:tcW w:w="712"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20</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17</w:t>
            </w:r>
          </w:p>
        </w:tc>
        <w:tc>
          <w:tcPr>
            <w:tcW w:w="708"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19</w:t>
            </w:r>
          </w:p>
        </w:tc>
      </w:tr>
      <w:tr w:rsidR="00FA3C3A" w:rsidRPr="00B21BC5" w:rsidTr="00FA3C3A">
        <w:trPr>
          <w:trHeight w:val="315"/>
        </w:trPr>
        <w:tc>
          <w:tcPr>
            <w:tcW w:w="381" w:type="dxa"/>
            <w:vMerge/>
            <w:vAlign w:val="center"/>
            <w:hideMark/>
          </w:tcPr>
          <w:p w:rsidR="00FA3C3A" w:rsidRPr="00B21BC5" w:rsidRDefault="00FA3C3A" w:rsidP="00B21BC5">
            <w:pPr>
              <w:rPr>
                <w:rFonts w:eastAsia="Times New Roman"/>
                <w:color w:val="000000"/>
                <w:sz w:val="24"/>
                <w:szCs w:val="24"/>
              </w:rPr>
            </w:pPr>
          </w:p>
        </w:tc>
        <w:tc>
          <w:tcPr>
            <w:tcW w:w="1661" w:type="dxa"/>
            <w:shd w:val="clear" w:color="000000" w:fill="E6B9B8"/>
            <w:vAlign w:val="bottom"/>
            <w:hideMark/>
          </w:tcPr>
          <w:p w:rsidR="00FA3C3A" w:rsidRPr="00B21BC5" w:rsidRDefault="00FA3C3A" w:rsidP="00B21BC5">
            <w:pPr>
              <w:jc w:val="right"/>
              <w:rPr>
                <w:rFonts w:eastAsia="Times New Roman"/>
                <w:color w:val="000000"/>
                <w:sz w:val="24"/>
                <w:szCs w:val="24"/>
              </w:rPr>
            </w:pPr>
            <w:r w:rsidRPr="00B21BC5">
              <w:rPr>
                <w:rFonts w:eastAsia="Times New Roman"/>
                <w:color w:val="000000"/>
                <w:sz w:val="24"/>
                <w:szCs w:val="24"/>
              </w:rPr>
              <w:t>в том числе:</w:t>
            </w:r>
          </w:p>
        </w:tc>
        <w:tc>
          <w:tcPr>
            <w:tcW w:w="8448" w:type="dxa"/>
            <w:gridSpan w:val="21"/>
            <w:shd w:val="clear" w:color="000000" w:fill="E6B9B8"/>
            <w:vAlign w:val="bottom"/>
            <w:hideMark/>
          </w:tcPr>
          <w:p w:rsidR="00FA3C3A" w:rsidRPr="00FA3C3A" w:rsidRDefault="00FA3C3A" w:rsidP="00FA3C3A">
            <w:pPr>
              <w:rPr>
                <w:rFonts w:eastAsia="Times New Roman"/>
                <w:color w:val="000000"/>
                <w:sz w:val="24"/>
                <w:szCs w:val="24"/>
              </w:rPr>
            </w:pPr>
            <w:r w:rsidRPr="00B21BC5">
              <w:rPr>
                <w:rFonts w:eastAsia="Times New Roman"/>
                <w:color w:val="000000"/>
                <w:sz w:val="24"/>
                <w:szCs w:val="24"/>
              </w:rPr>
              <w:t>  </w:t>
            </w:r>
          </w:p>
        </w:tc>
      </w:tr>
      <w:tr w:rsidR="00FA3C3A" w:rsidRPr="00B21BC5" w:rsidTr="003070C1">
        <w:trPr>
          <w:trHeight w:val="315"/>
        </w:trPr>
        <w:tc>
          <w:tcPr>
            <w:tcW w:w="381" w:type="dxa"/>
            <w:vMerge/>
            <w:vAlign w:val="center"/>
            <w:hideMark/>
          </w:tcPr>
          <w:p w:rsidR="00B21BC5" w:rsidRPr="00B21BC5" w:rsidRDefault="00B21BC5" w:rsidP="00B21BC5">
            <w:pPr>
              <w:rPr>
                <w:rFonts w:eastAsia="Times New Roman"/>
                <w:color w:val="000000"/>
                <w:sz w:val="24"/>
                <w:szCs w:val="24"/>
              </w:rPr>
            </w:pPr>
          </w:p>
        </w:tc>
        <w:tc>
          <w:tcPr>
            <w:tcW w:w="1661" w:type="dxa"/>
            <w:shd w:val="clear" w:color="auto" w:fill="auto"/>
            <w:vAlign w:val="bottom"/>
            <w:hideMark/>
          </w:tcPr>
          <w:p w:rsidR="00B21BC5" w:rsidRPr="00B21BC5" w:rsidRDefault="00B21BC5" w:rsidP="00B21BC5">
            <w:pPr>
              <w:rPr>
                <w:rFonts w:eastAsia="Times New Roman"/>
                <w:i/>
                <w:iCs/>
                <w:color w:val="000000"/>
                <w:sz w:val="20"/>
                <w:szCs w:val="20"/>
              </w:rPr>
            </w:pPr>
            <w:r w:rsidRPr="00B21BC5">
              <w:rPr>
                <w:rFonts w:eastAsia="Times New Roman"/>
                <w:i/>
                <w:iCs/>
                <w:color w:val="000000"/>
                <w:sz w:val="20"/>
                <w:szCs w:val="20"/>
              </w:rPr>
              <w:t>в МГУ им. Н. П. Огарева</w:t>
            </w:r>
          </w:p>
        </w:tc>
        <w:tc>
          <w:tcPr>
            <w:tcW w:w="626"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57</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53</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20</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32</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22</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24</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26</w:t>
            </w: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25</w:t>
            </w:r>
          </w:p>
        </w:tc>
        <w:tc>
          <w:tcPr>
            <w:tcW w:w="712"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16</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10</w:t>
            </w:r>
          </w:p>
        </w:tc>
        <w:tc>
          <w:tcPr>
            <w:tcW w:w="708"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12</w:t>
            </w:r>
          </w:p>
        </w:tc>
      </w:tr>
      <w:tr w:rsidR="00FA3C3A" w:rsidRPr="00B21BC5" w:rsidTr="003070C1">
        <w:trPr>
          <w:trHeight w:val="315"/>
        </w:trPr>
        <w:tc>
          <w:tcPr>
            <w:tcW w:w="381" w:type="dxa"/>
            <w:vMerge/>
            <w:vAlign w:val="center"/>
            <w:hideMark/>
          </w:tcPr>
          <w:p w:rsidR="00B21BC5" w:rsidRPr="00B21BC5" w:rsidRDefault="00B21BC5" w:rsidP="00B21BC5">
            <w:pPr>
              <w:rPr>
                <w:rFonts w:eastAsia="Times New Roman"/>
                <w:color w:val="000000"/>
                <w:sz w:val="24"/>
                <w:szCs w:val="24"/>
              </w:rPr>
            </w:pPr>
          </w:p>
        </w:tc>
        <w:tc>
          <w:tcPr>
            <w:tcW w:w="1661" w:type="dxa"/>
            <w:shd w:val="clear" w:color="auto" w:fill="auto"/>
            <w:vAlign w:val="bottom"/>
            <w:hideMark/>
          </w:tcPr>
          <w:p w:rsidR="00B21BC5" w:rsidRPr="00B21BC5" w:rsidRDefault="00B21BC5" w:rsidP="00B21BC5">
            <w:pPr>
              <w:rPr>
                <w:rFonts w:eastAsia="Times New Roman"/>
                <w:i/>
                <w:iCs/>
                <w:color w:val="000000"/>
                <w:sz w:val="20"/>
                <w:szCs w:val="20"/>
              </w:rPr>
            </w:pPr>
            <w:r w:rsidRPr="00B21BC5">
              <w:rPr>
                <w:rFonts w:eastAsia="Times New Roman"/>
                <w:i/>
                <w:iCs/>
                <w:color w:val="000000"/>
                <w:sz w:val="20"/>
                <w:szCs w:val="20"/>
              </w:rPr>
              <w:t>в МГПИ им. М. Е. Евсевьева</w:t>
            </w:r>
          </w:p>
        </w:tc>
        <w:tc>
          <w:tcPr>
            <w:tcW w:w="626"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7</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7</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8</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11</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4</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w:t>
            </w: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8</w:t>
            </w:r>
          </w:p>
        </w:tc>
        <w:tc>
          <w:tcPr>
            <w:tcW w:w="712"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08"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w:t>
            </w:r>
          </w:p>
        </w:tc>
      </w:tr>
      <w:tr w:rsidR="00FA3C3A" w:rsidRPr="00B21BC5" w:rsidTr="003070C1">
        <w:trPr>
          <w:trHeight w:val="375"/>
        </w:trPr>
        <w:tc>
          <w:tcPr>
            <w:tcW w:w="381" w:type="dxa"/>
            <w:vMerge/>
            <w:vAlign w:val="center"/>
            <w:hideMark/>
          </w:tcPr>
          <w:p w:rsidR="00B21BC5" w:rsidRPr="00B21BC5" w:rsidRDefault="00B21BC5" w:rsidP="00B21BC5">
            <w:pPr>
              <w:rPr>
                <w:rFonts w:eastAsia="Times New Roman"/>
                <w:color w:val="000000"/>
                <w:sz w:val="24"/>
                <w:szCs w:val="24"/>
              </w:rPr>
            </w:pPr>
          </w:p>
        </w:tc>
        <w:tc>
          <w:tcPr>
            <w:tcW w:w="1661" w:type="dxa"/>
            <w:shd w:val="clear" w:color="auto" w:fill="auto"/>
            <w:hideMark/>
          </w:tcPr>
          <w:p w:rsidR="00B21BC5" w:rsidRPr="00B21BC5" w:rsidRDefault="00B21BC5" w:rsidP="00B21BC5">
            <w:pPr>
              <w:rPr>
                <w:rFonts w:eastAsia="Times New Roman"/>
                <w:i/>
                <w:iCs/>
                <w:color w:val="000000"/>
                <w:sz w:val="20"/>
                <w:szCs w:val="20"/>
              </w:rPr>
            </w:pPr>
            <w:r w:rsidRPr="00B21BC5">
              <w:rPr>
                <w:rFonts w:eastAsia="Times New Roman"/>
                <w:i/>
                <w:iCs/>
                <w:color w:val="000000"/>
                <w:sz w:val="20"/>
                <w:szCs w:val="20"/>
              </w:rPr>
              <w:t>в Саранском кооперативном институте РУК</w:t>
            </w:r>
          </w:p>
        </w:tc>
        <w:tc>
          <w:tcPr>
            <w:tcW w:w="626"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8</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9</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10</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w:t>
            </w: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w:t>
            </w:r>
          </w:p>
        </w:tc>
        <w:tc>
          <w:tcPr>
            <w:tcW w:w="712"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4</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w:t>
            </w:r>
          </w:p>
        </w:tc>
        <w:tc>
          <w:tcPr>
            <w:tcW w:w="708"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r>
      <w:tr w:rsidR="00FA3C3A" w:rsidRPr="00B21BC5" w:rsidTr="003070C1">
        <w:trPr>
          <w:trHeight w:val="315"/>
        </w:trPr>
        <w:tc>
          <w:tcPr>
            <w:tcW w:w="381" w:type="dxa"/>
            <w:vMerge/>
            <w:vAlign w:val="center"/>
            <w:hideMark/>
          </w:tcPr>
          <w:p w:rsidR="00B21BC5" w:rsidRPr="00B21BC5" w:rsidRDefault="00B21BC5" w:rsidP="00B21BC5">
            <w:pPr>
              <w:rPr>
                <w:rFonts w:eastAsia="Times New Roman"/>
                <w:color w:val="000000"/>
                <w:sz w:val="24"/>
                <w:szCs w:val="24"/>
              </w:rPr>
            </w:pPr>
          </w:p>
        </w:tc>
        <w:tc>
          <w:tcPr>
            <w:tcW w:w="1661" w:type="dxa"/>
            <w:shd w:val="clear" w:color="auto" w:fill="auto"/>
            <w:vAlign w:val="bottom"/>
            <w:hideMark/>
          </w:tcPr>
          <w:p w:rsidR="00B21BC5" w:rsidRPr="00B21BC5" w:rsidRDefault="00B21BC5" w:rsidP="00B21BC5">
            <w:pPr>
              <w:rPr>
                <w:rFonts w:eastAsia="Times New Roman"/>
                <w:i/>
                <w:iCs/>
                <w:color w:val="000000"/>
                <w:sz w:val="20"/>
                <w:szCs w:val="20"/>
              </w:rPr>
            </w:pPr>
            <w:r w:rsidRPr="00B21BC5">
              <w:rPr>
                <w:rFonts w:eastAsia="Times New Roman"/>
                <w:i/>
                <w:iCs/>
                <w:color w:val="000000"/>
                <w:sz w:val="20"/>
                <w:szCs w:val="20"/>
              </w:rPr>
              <w:t>в других ВУЗах</w:t>
            </w:r>
          </w:p>
        </w:tc>
        <w:tc>
          <w:tcPr>
            <w:tcW w:w="626"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4</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w:t>
            </w: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w:t>
            </w:r>
          </w:p>
        </w:tc>
        <w:tc>
          <w:tcPr>
            <w:tcW w:w="712"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08"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w:t>
            </w:r>
          </w:p>
        </w:tc>
      </w:tr>
      <w:tr w:rsidR="00FA3C3A" w:rsidRPr="00B21BC5" w:rsidTr="003070C1">
        <w:trPr>
          <w:trHeight w:val="945"/>
        </w:trPr>
        <w:tc>
          <w:tcPr>
            <w:tcW w:w="381" w:type="dxa"/>
            <w:shd w:val="clear" w:color="auto" w:fill="auto"/>
            <w:vAlign w:val="center"/>
            <w:hideMark/>
          </w:tcPr>
          <w:p w:rsidR="00B21BC5" w:rsidRPr="00B21BC5" w:rsidRDefault="00FA3C3A" w:rsidP="00B21BC5">
            <w:pPr>
              <w:rPr>
                <w:rFonts w:eastAsia="Times New Roman"/>
                <w:color w:val="000000"/>
                <w:sz w:val="24"/>
                <w:szCs w:val="24"/>
              </w:rPr>
            </w:pPr>
            <w:r>
              <w:rPr>
                <w:rFonts w:eastAsia="Times New Roman"/>
                <w:color w:val="000000"/>
                <w:sz w:val="24"/>
                <w:szCs w:val="24"/>
              </w:rPr>
              <w:t>3</w:t>
            </w:r>
            <w:r w:rsidR="00B21BC5" w:rsidRPr="00B21BC5">
              <w:rPr>
                <w:rFonts w:eastAsia="Times New Roman"/>
                <w:color w:val="000000"/>
                <w:sz w:val="24"/>
                <w:szCs w:val="24"/>
              </w:rPr>
              <w:t xml:space="preserve"> </w:t>
            </w:r>
          </w:p>
        </w:tc>
        <w:tc>
          <w:tcPr>
            <w:tcW w:w="1661" w:type="dxa"/>
            <w:shd w:val="clear" w:color="auto" w:fill="auto"/>
            <w:vAlign w:val="bottom"/>
            <w:hideMark/>
          </w:tcPr>
          <w:p w:rsidR="00B21BC5" w:rsidRPr="00B21BC5" w:rsidRDefault="00B21BC5" w:rsidP="00B21BC5">
            <w:pPr>
              <w:rPr>
                <w:rFonts w:eastAsia="Times New Roman"/>
                <w:color w:val="000000"/>
                <w:sz w:val="20"/>
                <w:szCs w:val="20"/>
              </w:rPr>
            </w:pPr>
            <w:r w:rsidRPr="00B21BC5">
              <w:rPr>
                <w:rFonts w:eastAsia="Times New Roman"/>
                <w:color w:val="000000"/>
                <w:sz w:val="20"/>
                <w:szCs w:val="20"/>
              </w:rPr>
              <w:t>продолживших обучение в организациях НПО и СПО, расположенных на территории Республики Мордовия (</w:t>
            </w:r>
            <w:r w:rsidRPr="00B21BC5">
              <w:rPr>
                <w:rFonts w:eastAsia="Times New Roman"/>
                <w:i/>
                <w:iCs/>
                <w:color w:val="000000"/>
                <w:sz w:val="20"/>
                <w:szCs w:val="20"/>
              </w:rPr>
              <w:t>всего</w:t>
            </w:r>
            <w:r w:rsidRPr="00B21BC5">
              <w:rPr>
                <w:rFonts w:eastAsia="Times New Roman"/>
                <w:color w:val="000000"/>
                <w:sz w:val="20"/>
                <w:szCs w:val="20"/>
              </w:rPr>
              <w:t>)</w:t>
            </w:r>
          </w:p>
        </w:tc>
        <w:tc>
          <w:tcPr>
            <w:tcW w:w="626"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7</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10</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10</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8</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4</w:t>
            </w: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w:t>
            </w:r>
          </w:p>
        </w:tc>
        <w:tc>
          <w:tcPr>
            <w:tcW w:w="712"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w:t>
            </w:r>
          </w:p>
        </w:tc>
        <w:tc>
          <w:tcPr>
            <w:tcW w:w="708"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10</w:t>
            </w:r>
          </w:p>
        </w:tc>
      </w:tr>
      <w:tr w:rsidR="00FA3C3A" w:rsidRPr="00B21BC5" w:rsidTr="003070C1">
        <w:trPr>
          <w:trHeight w:val="945"/>
        </w:trPr>
        <w:tc>
          <w:tcPr>
            <w:tcW w:w="381" w:type="dxa"/>
            <w:vMerge w:val="restart"/>
            <w:shd w:val="clear" w:color="auto" w:fill="auto"/>
            <w:vAlign w:val="center"/>
            <w:hideMark/>
          </w:tcPr>
          <w:p w:rsidR="00B21BC5" w:rsidRPr="00B21BC5" w:rsidRDefault="00FA3C3A" w:rsidP="00B21BC5">
            <w:pPr>
              <w:rPr>
                <w:rFonts w:eastAsia="Times New Roman"/>
                <w:color w:val="000000"/>
                <w:sz w:val="24"/>
                <w:szCs w:val="24"/>
              </w:rPr>
            </w:pPr>
            <w:r>
              <w:rPr>
                <w:rFonts w:eastAsia="Times New Roman"/>
                <w:color w:val="000000"/>
                <w:sz w:val="24"/>
                <w:szCs w:val="24"/>
              </w:rPr>
              <w:t>4</w:t>
            </w:r>
            <w:r w:rsidR="00B21BC5" w:rsidRPr="00B21BC5">
              <w:rPr>
                <w:rFonts w:eastAsia="Times New Roman"/>
                <w:color w:val="000000"/>
                <w:sz w:val="24"/>
                <w:szCs w:val="24"/>
              </w:rPr>
              <w:t xml:space="preserve"> </w:t>
            </w:r>
          </w:p>
        </w:tc>
        <w:tc>
          <w:tcPr>
            <w:tcW w:w="1661" w:type="dxa"/>
            <w:shd w:val="clear" w:color="auto" w:fill="auto"/>
            <w:vAlign w:val="bottom"/>
            <w:hideMark/>
          </w:tcPr>
          <w:p w:rsidR="00B21BC5" w:rsidRPr="00B21BC5" w:rsidRDefault="00B21BC5" w:rsidP="00B21BC5">
            <w:pPr>
              <w:rPr>
                <w:rFonts w:eastAsia="Times New Roman"/>
                <w:color w:val="000000"/>
                <w:sz w:val="20"/>
                <w:szCs w:val="20"/>
              </w:rPr>
            </w:pPr>
            <w:r w:rsidRPr="00B21BC5">
              <w:rPr>
                <w:rFonts w:eastAsia="Times New Roman"/>
                <w:color w:val="000000"/>
                <w:sz w:val="20"/>
                <w:szCs w:val="20"/>
              </w:rPr>
              <w:t>продолживших обучение в учебных заведениях, расположенных за пределами Республики Мордовия (</w:t>
            </w:r>
            <w:r w:rsidRPr="00B21BC5">
              <w:rPr>
                <w:rFonts w:eastAsia="Times New Roman"/>
                <w:i/>
                <w:iCs/>
                <w:color w:val="000000"/>
                <w:sz w:val="20"/>
                <w:szCs w:val="20"/>
              </w:rPr>
              <w:t>всего</w:t>
            </w:r>
            <w:r w:rsidRPr="00B21BC5">
              <w:rPr>
                <w:rFonts w:eastAsia="Times New Roman"/>
                <w:color w:val="000000"/>
                <w:sz w:val="20"/>
                <w:szCs w:val="20"/>
              </w:rPr>
              <w:t>)</w:t>
            </w:r>
          </w:p>
        </w:tc>
        <w:tc>
          <w:tcPr>
            <w:tcW w:w="626"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w:t>
            </w:r>
          </w:p>
        </w:tc>
        <w:tc>
          <w:tcPr>
            <w:tcW w:w="711"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w:t>
            </w: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4</w:t>
            </w:r>
          </w:p>
        </w:tc>
        <w:tc>
          <w:tcPr>
            <w:tcW w:w="712"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w:t>
            </w: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08" w:type="dxa"/>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w:t>
            </w:r>
          </w:p>
        </w:tc>
      </w:tr>
      <w:tr w:rsidR="00FA3C3A" w:rsidRPr="00B21BC5" w:rsidTr="00FA3C3A">
        <w:trPr>
          <w:trHeight w:val="315"/>
        </w:trPr>
        <w:tc>
          <w:tcPr>
            <w:tcW w:w="381" w:type="dxa"/>
            <w:vMerge/>
            <w:vAlign w:val="center"/>
            <w:hideMark/>
          </w:tcPr>
          <w:p w:rsidR="00FA3C3A" w:rsidRPr="00B21BC5" w:rsidRDefault="00FA3C3A" w:rsidP="00B21BC5">
            <w:pPr>
              <w:rPr>
                <w:rFonts w:eastAsia="Times New Roman"/>
                <w:color w:val="000000"/>
                <w:sz w:val="24"/>
                <w:szCs w:val="24"/>
              </w:rPr>
            </w:pPr>
          </w:p>
        </w:tc>
        <w:tc>
          <w:tcPr>
            <w:tcW w:w="1661" w:type="dxa"/>
            <w:shd w:val="clear" w:color="000000" w:fill="E6B9B8"/>
            <w:vAlign w:val="bottom"/>
            <w:hideMark/>
          </w:tcPr>
          <w:p w:rsidR="00FA3C3A" w:rsidRPr="00B21BC5" w:rsidRDefault="00FA3C3A" w:rsidP="00B21BC5">
            <w:pPr>
              <w:jc w:val="right"/>
              <w:rPr>
                <w:rFonts w:eastAsia="Times New Roman"/>
                <w:color w:val="000000"/>
                <w:sz w:val="24"/>
                <w:szCs w:val="24"/>
              </w:rPr>
            </w:pPr>
            <w:r w:rsidRPr="00B21BC5">
              <w:rPr>
                <w:rFonts w:eastAsia="Times New Roman"/>
                <w:color w:val="000000"/>
                <w:sz w:val="24"/>
                <w:szCs w:val="24"/>
              </w:rPr>
              <w:t>из них:</w:t>
            </w:r>
          </w:p>
        </w:tc>
        <w:tc>
          <w:tcPr>
            <w:tcW w:w="8448" w:type="dxa"/>
            <w:gridSpan w:val="21"/>
            <w:shd w:val="clear" w:color="000000" w:fill="E6B9B8"/>
            <w:vAlign w:val="bottom"/>
            <w:hideMark/>
          </w:tcPr>
          <w:p w:rsidR="00FA3C3A" w:rsidRPr="00B21BC5" w:rsidRDefault="00FA3C3A" w:rsidP="00FA3C3A">
            <w:pPr>
              <w:spacing w:line="360" w:lineRule="auto"/>
              <w:ind w:right="-2155"/>
              <w:rPr>
                <w:rFonts w:eastAsia="Times New Roman"/>
                <w:sz w:val="24"/>
                <w:szCs w:val="24"/>
              </w:rPr>
            </w:pPr>
          </w:p>
        </w:tc>
      </w:tr>
      <w:tr w:rsidR="00FA3C3A" w:rsidRPr="00B21BC5" w:rsidTr="003070C1">
        <w:trPr>
          <w:trHeight w:val="630"/>
        </w:trPr>
        <w:tc>
          <w:tcPr>
            <w:tcW w:w="381" w:type="dxa"/>
            <w:vMerge/>
            <w:vAlign w:val="center"/>
            <w:hideMark/>
          </w:tcPr>
          <w:p w:rsidR="00B21BC5" w:rsidRPr="00B21BC5" w:rsidRDefault="00B21BC5" w:rsidP="00B21BC5">
            <w:pPr>
              <w:rPr>
                <w:rFonts w:eastAsia="Times New Roman"/>
                <w:color w:val="000000"/>
                <w:sz w:val="24"/>
                <w:szCs w:val="24"/>
              </w:rPr>
            </w:pPr>
          </w:p>
        </w:tc>
        <w:tc>
          <w:tcPr>
            <w:tcW w:w="1661" w:type="dxa"/>
            <w:shd w:val="clear" w:color="auto" w:fill="auto"/>
            <w:vAlign w:val="bottom"/>
            <w:hideMark/>
          </w:tcPr>
          <w:p w:rsidR="00B21BC5" w:rsidRPr="00B21BC5" w:rsidRDefault="00B21BC5" w:rsidP="00B21BC5">
            <w:pPr>
              <w:rPr>
                <w:rFonts w:eastAsia="Times New Roman"/>
                <w:i/>
                <w:iCs/>
                <w:color w:val="000000"/>
                <w:sz w:val="20"/>
                <w:szCs w:val="20"/>
              </w:rPr>
            </w:pPr>
            <w:r w:rsidRPr="00B21BC5">
              <w:rPr>
                <w:rFonts w:eastAsia="Times New Roman"/>
                <w:i/>
                <w:iCs/>
                <w:color w:val="000000"/>
                <w:sz w:val="20"/>
                <w:szCs w:val="20"/>
              </w:rPr>
              <w:t>вернувшиеся на постоянное место жительства в республику</w:t>
            </w:r>
          </w:p>
        </w:tc>
        <w:tc>
          <w:tcPr>
            <w:tcW w:w="642"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w:t>
            </w:r>
          </w:p>
        </w:tc>
        <w:tc>
          <w:tcPr>
            <w:tcW w:w="708"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0</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08" w:type="dxa"/>
            <w:shd w:val="clear" w:color="auto" w:fill="auto"/>
            <w:vAlign w:val="center"/>
            <w:hideMark/>
          </w:tcPr>
          <w:p w:rsidR="00B21BC5" w:rsidRPr="00B21BC5" w:rsidRDefault="00B21BC5" w:rsidP="003070C1">
            <w:pPr>
              <w:rPr>
                <w:rFonts w:eastAsia="Times New Roman"/>
                <w:color w:val="000000"/>
                <w:sz w:val="24"/>
                <w:szCs w:val="24"/>
              </w:rPr>
            </w:pP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12" w:type="dxa"/>
            <w:shd w:val="clear" w:color="auto" w:fill="auto"/>
            <w:vAlign w:val="center"/>
            <w:hideMark/>
          </w:tcPr>
          <w:p w:rsidR="00B21BC5" w:rsidRPr="00B21BC5" w:rsidRDefault="00B21BC5" w:rsidP="003070C1">
            <w:pPr>
              <w:rPr>
                <w:rFonts w:eastAsia="Times New Roman"/>
                <w:color w:val="000000"/>
                <w:sz w:val="24"/>
                <w:szCs w:val="24"/>
              </w:rPr>
            </w:pP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08" w:type="dxa"/>
            <w:shd w:val="clear" w:color="auto" w:fill="auto"/>
            <w:vAlign w:val="center"/>
            <w:hideMark/>
          </w:tcPr>
          <w:p w:rsidR="00B21BC5" w:rsidRPr="00B21BC5" w:rsidRDefault="00B21BC5" w:rsidP="003070C1">
            <w:pPr>
              <w:rPr>
                <w:rFonts w:eastAsia="Times New Roman"/>
                <w:color w:val="000000"/>
                <w:sz w:val="24"/>
                <w:szCs w:val="24"/>
              </w:rPr>
            </w:pPr>
          </w:p>
        </w:tc>
      </w:tr>
      <w:tr w:rsidR="00FA3C3A" w:rsidRPr="00B21BC5" w:rsidTr="003070C1">
        <w:trPr>
          <w:trHeight w:val="1260"/>
        </w:trPr>
        <w:tc>
          <w:tcPr>
            <w:tcW w:w="381" w:type="dxa"/>
            <w:vMerge w:val="restart"/>
            <w:shd w:val="clear" w:color="auto" w:fill="auto"/>
            <w:vAlign w:val="center"/>
            <w:hideMark/>
          </w:tcPr>
          <w:p w:rsidR="00B21BC5" w:rsidRPr="00B21BC5" w:rsidRDefault="00B21BC5" w:rsidP="00FA3C3A">
            <w:pPr>
              <w:rPr>
                <w:rFonts w:eastAsia="Times New Roman"/>
                <w:color w:val="000000"/>
                <w:sz w:val="24"/>
                <w:szCs w:val="24"/>
              </w:rPr>
            </w:pPr>
            <w:r w:rsidRPr="00B21BC5">
              <w:rPr>
                <w:rFonts w:eastAsia="Times New Roman"/>
                <w:color w:val="000000"/>
                <w:sz w:val="24"/>
                <w:szCs w:val="24"/>
              </w:rPr>
              <w:t xml:space="preserve">5 </w:t>
            </w:r>
          </w:p>
        </w:tc>
        <w:tc>
          <w:tcPr>
            <w:tcW w:w="1661" w:type="dxa"/>
            <w:shd w:val="clear" w:color="auto" w:fill="auto"/>
            <w:hideMark/>
          </w:tcPr>
          <w:p w:rsidR="00B21BC5" w:rsidRPr="00B21BC5" w:rsidRDefault="00B21BC5" w:rsidP="00B21BC5">
            <w:pPr>
              <w:rPr>
                <w:rFonts w:eastAsia="Times New Roman"/>
                <w:color w:val="000000"/>
                <w:sz w:val="20"/>
                <w:szCs w:val="20"/>
              </w:rPr>
            </w:pPr>
            <w:r w:rsidRPr="00B21BC5">
              <w:rPr>
                <w:rFonts w:eastAsia="Times New Roman"/>
                <w:color w:val="000000"/>
                <w:sz w:val="20"/>
                <w:szCs w:val="20"/>
              </w:rPr>
              <w:t>Количество выпускников ВУЗов и организаций НПО и СПО, расположенных на территории Республики Мордовия (</w:t>
            </w:r>
            <w:r w:rsidRPr="00B21BC5">
              <w:rPr>
                <w:rFonts w:eastAsia="Times New Roman"/>
                <w:i/>
                <w:iCs/>
                <w:color w:val="000000"/>
                <w:sz w:val="20"/>
                <w:szCs w:val="20"/>
              </w:rPr>
              <w:t>всего</w:t>
            </w:r>
            <w:r w:rsidRPr="00B21BC5">
              <w:rPr>
                <w:rFonts w:eastAsia="Times New Roman"/>
                <w:color w:val="000000"/>
                <w:sz w:val="20"/>
                <w:szCs w:val="20"/>
              </w:rPr>
              <w:t>)</w:t>
            </w:r>
          </w:p>
        </w:tc>
        <w:tc>
          <w:tcPr>
            <w:tcW w:w="642"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79</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74</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50</w:t>
            </w:r>
          </w:p>
        </w:tc>
        <w:tc>
          <w:tcPr>
            <w:tcW w:w="708"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63</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38</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33</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08" w:type="dxa"/>
            <w:shd w:val="clear" w:color="auto" w:fill="auto"/>
            <w:vAlign w:val="center"/>
            <w:hideMark/>
          </w:tcPr>
          <w:p w:rsidR="00B21BC5" w:rsidRPr="00B21BC5" w:rsidRDefault="00B21BC5" w:rsidP="003070C1">
            <w:pPr>
              <w:rPr>
                <w:rFonts w:eastAsia="Times New Roman"/>
                <w:color w:val="000000"/>
                <w:sz w:val="24"/>
                <w:szCs w:val="24"/>
              </w:rPr>
            </w:pPr>
          </w:p>
        </w:tc>
        <w:tc>
          <w:tcPr>
            <w:tcW w:w="715"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12" w:type="dxa"/>
            <w:shd w:val="clear" w:color="auto" w:fill="auto"/>
            <w:vAlign w:val="center"/>
            <w:hideMark/>
          </w:tcPr>
          <w:p w:rsidR="00B21BC5" w:rsidRPr="00B21BC5" w:rsidRDefault="00B21BC5" w:rsidP="003070C1">
            <w:pPr>
              <w:rPr>
                <w:rFonts w:eastAsia="Times New Roman"/>
                <w:color w:val="000000"/>
                <w:sz w:val="24"/>
                <w:szCs w:val="24"/>
              </w:rPr>
            </w:pPr>
          </w:p>
        </w:tc>
        <w:tc>
          <w:tcPr>
            <w:tcW w:w="710"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08" w:type="dxa"/>
            <w:shd w:val="clear" w:color="auto" w:fill="auto"/>
            <w:vAlign w:val="center"/>
            <w:hideMark/>
          </w:tcPr>
          <w:p w:rsidR="00B21BC5" w:rsidRPr="00B21BC5" w:rsidRDefault="00B21BC5" w:rsidP="003070C1">
            <w:pPr>
              <w:rPr>
                <w:rFonts w:eastAsia="Times New Roman"/>
                <w:color w:val="000000"/>
                <w:sz w:val="24"/>
                <w:szCs w:val="24"/>
              </w:rPr>
            </w:pPr>
          </w:p>
        </w:tc>
      </w:tr>
      <w:tr w:rsidR="00FA3C3A" w:rsidRPr="00B21BC5" w:rsidTr="00FA3C3A">
        <w:trPr>
          <w:trHeight w:val="315"/>
        </w:trPr>
        <w:tc>
          <w:tcPr>
            <w:tcW w:w="381" w:type="dxa"/>
            <w:vMerge/>
            <w:vAlign w:val="center"/>
            <w:hideMark/>
          </w:tcPr>
          <w:p w:rsidR="00FA3C3A" w:rsidRPr="00B21BC5" w:rsidRDefault="00FA3C3A" w:rsidP="00B21BC5">
            <w:pPr>
              <w:rPr>
                <w:rFonts w:eastAsia="Times New Roman"/>
                <w:color w:val="000000"/>
                <w:sz w:val="24"/>
                <w:szCs w:val="24"/>
              </w:rPr>
            </w:pPr>
          </w:p>
        </w:tc>
        <w:tc>
          <w:tcPr>
            <w:tcW w:w="1661" w:type="dxa"/>
            <w:shd w:val="clear" w:color="000000" w:fill="E6B9B8"/>
            <w:hideMark/>
          </w:tcPr>
          <w:p w:rsidR="00FA3C3A" w:rsidRPr="00B21BC5" w:rsidRDefault="00FA3C3A" w:rsidP="00B21BC5">
            <w:pPr>
              <w:jc w:val="right"/>
              <w:rPr>
                <w:rFonts w:eastAsia="Times New Roman"/>
                <w:color w:val="000000"/>
                <w:sz w:val="24"/>
                <w:szCs w:val="24"/>
              </w:rPr>
            </w:pPr>
            <w:r w:rsidRPr="00B21BC5">
              <w:rPr>
                <w:rFonts w:eastAsia="Times New Roman"/>
                <w:color w:val="000000"/>
                <w:sz w:val="24"/>
                <w:szCs w:val="24"/>
              </w:rPr>
              <w:t>из них:</w:t>
            </w:r>
          </w:p>
        </w:tc>
        <w:tc>
          <w:tcPr>
            <w:tcW w:w="8448" w:type="dxa"/>
            <w:gridSpan w:val="21"/>
            <w:shd w:val="clear" w:color="000000" w:fill="E6B9B8"/>
            <w:vAlign w:val="bottom"/>
            <w:hideMark/>
          </w:tcPr>
          <w:p w:rsidR="00FA3C3A" w:rsidRPr="00B21BC5" w:rsidRDefault="00FA3C3A" w:rsidP="00FA3C3A">
            <w:pPr>
              <w:rPr>
                <w:rFonts w:eastAsia="Times New Roman"/>
                <w:color w:val="000000"/>
                <w:sz w:val="24"/>
                <w:szCs w:val="24"/>
              </w:rPr>
            </w:pPr>
            <w:r w:rsidRPr="00B21BC5">
              <w:rPr>
                <w:rFonts w:eastAsia="Times New Roman"/>
                <w:color w:val="000000"/>
                <w:sz w:val="24"/>
                <w:szCs w:val="24"/>
              </w:rPr>
              <w:t> </w:t>
            </w:r>
          </w:p>
        </w:tc>
      </w:tr>
      <w:tr w:rsidR="00FA3C3A" w:rsidRPr="00B21BC5" w:rsidTr="003070C1">
        <w:trPr>
          <w:trHeight w:val="630"/>
        </w:trPr>
        <w:tc>
          <w:tcPr>
            <w:tcW w:w="381" w:type="dxa"/>
            <w:vMerge/>
            <w:vAlign w:val="center"/>
            <w:hideMark/>
          </w:tcPr>
          <w:p w:rsidR="00B21BC5" w:rsidRPr="00B21BC5" w:rsidRDefault="00B21BC5" w:rsidP="00B21BC5">
            <w:pPr>
              <w:rPr>
                <w:rFonts w:eastAsia="Times New Roman"/>
                <w:color w:val="000000"/>
                <w:sz w:val="24"/>
                <w:szCs w:val="24"/>
              </w:rPr>
            </w:pPr>
          </w:p>
        </w:tc>
        <w:tc>
          <w:tcPr>
            <w:tcW w:w="1661" w:type="dxa"/>
            <w:shd w:val="clear" w:color="auto" w:fill="auto"/>
            <w:hideMark/>
          </w:tcPr>
          <w:p w:rsidR="00B21BC5" w:rsidRPr="00B21BC5" w:rsidRDefault="00B21BC5" w:rsidP="00B21BC5">
            <w:pPr>
              <w:rPr>
                <w:rFonts w:eastAsia="Times New Roman"/>
                <w:i/>
                <w:iCs/>
                <w:color w:val="000000"/>
                <w:sz w:val="20"/>
                <w:szCs w:val="20"/>
              </w:rPr>
            </w:pPr>
            <w:r w:rsidRPr="00B21BC5">
              <w:rPr>
                <w:rFonts w:eastAsia="Times New Roman"/>
                <w:i/>
                <w:iCs/>
                <w:color w:val="000000"/>
                <w:sz w:val="20"/>
                <w:szCs w:val="20"/>
              </w:rPr>
              <w:t>уехавших на постоянное место жительства за пределы республики</w:t>
            </w:r>
          </w:p>
        </w:tc>
        <w:tc>
          <w:tcPr>
            <w:tcW w:w="642"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w:t>
            </w:r>
          </w:p>
        </w:tc>
        <w:tc>
          <w:tcPr>
            <w:tcW w:w="708"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6</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1</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2</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14"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09" w:type="dxa"/>
            <w:shd w:val="clear" w:color="auto" w:fill="auto"/>
            <w:vAlign w:val="center"/>
            <w:hideMark/>
          </w:tcPr>
          <w:p w:rsidR="00B21BC5" w:rsidRPr="00B21BC5" w:rsidRDefault="00B21BC5" w:rsidP="003070C1">
            <w:pPr>
              <w:rPr>
                <w:rFonts w:eastAsia="Times New Roman"/>
                <w:color w:val="000000"/>
                <w:sz w:val="24"/>
                <w:szCs w:val="24"/>
              </w:rPr>
            </w:pPr>
          </w:p>
        </w:tc>
        <w:tc>
          <w:tcPr>
            <w:tcW w:w="712" w:type="dxa"/>
            <w:shd w:val="clear" w:color="auto" w:fill="auto"/>
            <w:vAlign w:val="center"/>
            <w:hideMark/>
          </w:tcPr>
          <w:p w:rsidR="00B21BC5" w:rsidRPr="00B21BC5" w:rsidRDefault="00B21BC5" w:rsidP="003070C1">
            <w:pPr>
              <w:rPr>
                <w:rFonts w:eastAsia="Times New Roman"/>
                <w:color w:val="000000"/>
                <w:sz w:val="24"/>
                <w:szCs w:val="24"/>
              </w:rPr>
            </w:pPr>
          </w:p>
        </w:tc>
        <w:tc>
          <w:tcPr>
            <w:tcW w:w="568" w:type="dxa"/>
            <w:shd w:val="clear" w:color="auto" w:fill="auto"/>
            <w:vAlign w:val="center"/>
            <w:hideMark/>
          </w:tcPr>
          <w:p w:rsidR="00B21BC5" w:rsidRPr="00B21BC5" w:rsidRDefault="00B21BC5" w:rsidP="003070C1">
            <w:pPr>
              <w:rPr>
                <w:rFonts w:eastAsia="Times New Roman"/>
                <w:color w:val="000000"/>
                <w:sz w:val="24"/>
                <w:szCs w:val="24"/>
              </w:rPr>
            </w:pPr>
          </w:p>
        </w:tc>
        <w:tc>
          <w:tcPr>
            <w:tcW w:w="850" w:type="dxa"/>
            <w:gridSpan w:val="2"/>
            <w:shd w:val="clear" w:color="auto" w:fill="auto"/>
            <w:vAlign w:val="center"/>
            <w:hideMark/>
          </w:tcPr>
          <w:p w:rsidR="00B21BC5" w:rsidRPr="00B21BC5" w:rsidRDefault="00B21BC5" w:rsidP="003070C1">
            <w:pPr>
              <w:rPr>
                <w:rFonts w:eastAsia="Times New Roman"/>
                <w:color w:val="000000"/>
                <w:sz w:val="24"/>
                <w:szCs w:val="24"/>
              </w:rPr>
            </w:pPr>
          </w:p>
        </w:tc>
      </w:tr>
      <w:tr w:rsidR="00FA3C3A" w:rsidRPr="00B21BC5" w:rsidTr="003070C1">
        <w:trPr>
          <w:trHeight w:val="630"/>
        </w:trPr>
        <w:tc>
          <w:tcPr>
            <w:tcW w:w="381" w:type="dxa"/>
            <w:vMerge/>
            <w:vAlign w:val="center"/>
            <w:hideMark/>
          </w:tcPr>
          <w:p w:rsidR="00B21BC5" w:rsidRPr="00B21BC5" w:rsidRDefault="00B21BC5" w:rsidP="00B21BC5">
            <w:pPr>
              <w:rPr>
                <w:rFonts w:eastAsia="Times New Roman"/>
                <w:color w:val="000000"/>
                <w:sz w:val="24"/>
                <w:szCs w:val="24"/>
              </w:rPr>
            </w:pPr>
          </w:p>
        </w:tc>
        <w:tc>
          <w:tcPr>
            <w:tcW w:w="1661" w:type="dxa"/>
            <w:shd w:val="clear" w:color="auto" w:fill="auto"/>
            <w:hideMark/>
          </w:tcPr>
          <w:p w:rsidR="00B21BC5" w:rsidRPr="00B21BC5" w:rsidRDefault="00B21BC5" w:rsidP="00B21BC5">
            <w:pPr>
              <w:rPr>
                <w:rFonts w:eastAsia="Times New Roman"/>
                <w:i/>
                <w:iCs/>
                <w:color w:val="000000"/>
                <w:sz w:val="20"/>
                <w:szCs w:val="20"/>
              </w:rPr>
            </w:pPr>
            <w:r w:rsidRPr="00B21BC5">
              <w:rPr>
                <w:rFonts w:eastAsia="Times New Roman"/>
                <w:i/>
                <w:iCs/>
                <w:color w:val="000000"/>
                <w:sz w:val="20"/>
                <w:szCs w:val="20"/>
              </w:rPr>
              <w:t>оставшиеся на постоянное место жительства в республике</w:t>
            </w:r>
          </w:p>
        </w:tc>
        <w:tc>
          <w:tcPr>
            <w:tcW w:w="642"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77</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71</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45</w:t>
            </w:r>
          </w:p>
        </w:tc>
        <w:tc>
          <w:tcPr>
            <w:tcW w:w="708"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57</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37</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r w:rsidRPr="00B21BC5">
              <w:rPr>
                <w:rFonts w:eastAsia="Times New Roman"/>
                <w:color w:val="000000"/>
                <w:sz w:val="24"/>
                <w:szCs w:val="24"/>
              </w:rPr>
              <w:t>31</w:t>
            </w:r>
          </w:p>
        </w:tc>
        <w:tc>
          <w:tcPr>
            <w:tcW w:w="709"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14" w:type="dxa"/>
            <w:gridSpan w:val="2"/>
            <w:shd w:val="clear" w:color="auto" w:fill="auto"/>
            <w:vAlign w:val="center"/>
            <w:hideMark/>
          </w:tcPr>
          <w:p w:rsidR="00B21BC5" w:rsidRPr="00B21BC5" w:rsidRDefault="00B21BC5" w:rsidP="003070C1">
            <w:pPr>
              <w:rPr>
                <w:rFonts w:eastAsia="Times New Roman"/>
                <w:color w:val="000000"/>
                <w:sz w:val="24"/>
                <w:szCs w:val="24"/>
              </w:rPr>
            </w:pPr>
          </w:p>
        </w:tc>
        <w:tc>
          <w:tcPr>
            <w:tcW w:w="709" w:type="dxa"/>
            <w:shd w:val="clear" w:color="auto" w:fill="auto"/>
            <w:vAlign w:val="center"/>
            <w:hideMark/>
          </w:tcPr>
          <w:p w:rsidR="00B21BC5" w:rsidRPr="00B21BC5" w:rsidRDefault="00B21BC5" w:rsidP="003070C1">
            <w:pPr>
              <w:rPr>
                <w:rFonts w:eastAsia="Times New Roman"/>
                <w:color w:val="000000"/>
                <w:sz w:val="24"/>
                <w:szCs w:val="24"/>
              </w:rPr>
            </w:pPr>
          </w:p>
        </w:tc>
        <w:tc>
          <w:tcPr>
            <w:tcW w:w="712" w:type="dxa"/>
            <w:shd w:val="clear" w:color="auto" w:fill="auto"/>
            <w:vAlign w:val="center"/>
            <w:hideMark/>
          </w:tcPr>
          <w:p w:rsidR="00B21BC5" w:rsidRPr="00B21BC5" w:rsidRDefault="00B21BC5" w:rsidP="003070C1">
            <w:pPr>
              <w:rPr>
                <w:rFonts w:eastAsia="Times New Roman"/>
                <w:color w:val="000000"/>
                <w:sz w:val="24"/>
                <w:szCs w:val="24"/>
              </w:rPr>
            </w:pPr>
          </w:p>
        </w:tc>
        <w:tc>
          <w:tcPr>
            <w:tcW w:w="568" w:type="dxa"/>
            <w:shd w:val="clear" w:color="auto" w:fill="auto"/>
            <w:vAlign w:val="center"/>
            <w:hideMark/>
          </w:tcPr>
          <w:p w:rsidR="00B21BC5" w:rsidRPr="00B21BC5" w:rsidRDefault="00B21BC5" w:rsidP="003070C1">
            <w:pPr>
              <w:rPr>
                <w:rFonts w:eastAsia="Times New Roman"/>
                <w:color w:val="000000"/>
                <w:sz w:val="24"/>
                <w:szCs w:val="24"/>
              </w:rPr>
            </w:pPr>
          </w:p>
        </w:tc>
        <w:tc>
          <w:tcPr>
            <w:tcW w:w="850" w:type="dxa"/>
            <w:gridSpan w:val="2"/>
            <w:shd w:val="clear" w:color="auto" w:fill="auto"/>
            <w:vAlign w:val="center"/>
            <w:hideMark/>
          </w:tcPr>
          <w:p w:rsidR="00B21BC5" w:rsidRPr="00B21BC5" w:rsidRDefault="00B21BC5" w:rsidP="003070C1">
            <w:pPr>
              <w:rPr>
                <w:rFonts w:eastAsia="Times New Roman"/>
                <w:color w:val="000000"/>
                <w:sz w:val="24"/>
                <w:szCs w:val="24"/>
              </w:rPr>
            </w:pPr>
          </w:p>
        </w:tc>
      </w:tr>
    </w:tbl>
    <w:p w:rsidR="005E7700" w:rsidRDefault="005E7700">
      <w:pPr>
        <w:spacing w:line="360" w:lineRule="auto"/>
        <w:ind w:right="-2155"/>
        <w:jc w:val="center"/>
        <w:rPr>
          <w:sz w:val="24"/>
          <w:szCs w:val="24"/>
        </w:rPr>
      </w:pPr>
      <w:r>
        <w:rPr>
          <w:sz w:val="24"/>
          <w:szCs w:val="24"/>
        </w:rPr>
        <w:lastRenderedPageBreak/>
        <w:br w:type="page"/>
      </w:r>
    </w:p>
    <w:p w:rsidR="00A01DBF" w:rsidRPr="00367A83" w:rsidRDefault="00573406" w:rsidP="00573406">
      <w:pPr>
        <w:pStyle w:val="1"/>
        <w:rPr>
          <w:color w:val="auto"/>
        </w:rPr>
      </w:pPr>
      <w:r>
        <w:lastRenderedPageBreak/>
        <w:t xml:space="preserve"> </w:t>
      </w:r>
      <w:bookmarkStart w:id="40" w:name="_Toc488929990"/>
      <w:bookmarkStart w:id="41" w:name="_Toc488930242"/>
      <w:bookmarkStart w:id="42" w:name="_Toc488997717"/>
      <w:r w:rsidRPr="00367A83">
        <w:rPr>
          <w:color w:val="auto"/>
        </w:rPr>
        <w:t xml:space="preserve">Раздел 6. </w:t>
      </w:r>
      <w:r w:rsidR="00367A83" w:rsidRPr="00367A83">
        <w:rPr>
          <w:color w:val="auto"/>
        </w:rPr>
        <w:t>Результаты воспитательной работы в образовательном учреждении</w:t>
      </w:r>
      <w:bookmarkEnd w:id="40"/>
      <w:bookmarkEnd w:id="41"/>
      <w:bookmarkEnd w:id="42"/>
    </w:p>
    <w:p w:rsidR="00573406" w:rsidRDefault="00573406" w:rsidP="00FC6E9F">
      <w:pPr>
        <w:shd w:val="clear" w:color="auto" w:fill="FFFFFF"/>
        <w:spacing w:line="276" w:lineRule="auto"/>
        <w:ind w:right="18" w:firstLine="567"/>
        <w:jc w:val="both"/>
        <w:rPr>
          <w:color w:val="000000"/>
          <w:sz w:val="28"/>
          <w:szCs w:val="28"/>
        </w:rPr>
      </w:pPr>
    </w:p>
    <w:p w:rsidR="00A01DBF" w:rsidRPr="00FC6E9F" w:rsidRDefault="00A01DBF" w:rsidP="00FC6E9F">
      <w:pPr>
        <w:shd w:val="clear" w:color="auto" w:fill="FFFFFF"/>
        <w:spacing w:line="276" w:lineRule="auto"/>
        <w:ind w:right="18" w:firstLine="567"/>
        <w:jc w:val="both"/>
        <w:rPr>
          <w:color w:val="000000"/>
          <w:spacing w:val="-1"/>
          <w:sz w:val="24"/>
          <w:szCs w:val="24"/>
        </w:rPr>
      </w:pPr>
      <w:r w:rsidRPr="00FC6E9F">
        <w:rPr>
          <w:color w:val="000000"/>
          <w:sz w:val="24"/>
          <w:szCs w:val="24"/>
        </w:rPr>
        <w:t xml:space="preserve">Приоритетность воспитания в школе определена таким важнейшими </w:t>
      </w:r>
      <w:r w:rsidRPr="00FC6E9F">
        <w:rPr>
          <w:color w:val="000000"/>
          <w:spacing w:val="-1"/>
          <w:sz w:val="24"/>
          <w:szCs w:val="24"/>
        </w:rPr>
        <w:t>государственными документами как  Федеральным Законом РФ «Об образовании», Федеральным  Законом РФ «Об основных гарантиях прав ребенка в Российской Федерации»  и рядом других документов.</w:t>
      </w:r>
    </w:p>
    <w:p w:rsidR="00A01DBF" w:rsidRPr="00FC6E9F" w:rsidRDefault="00A01DBF" w:rsidP="00FC6E9F">
      <w:pPr>
        <w:spacing w:line="276" w:lineRule="auto"/>
        <w:ind w:firstLine="567"/>
        <w:jc w:val="both"/>
        <w:rPr>
          <w:sz w:val="24"/>
          <w:szCs w:val="24"/>
        </w:rPr>
      </w:pPr>
      <w:r w:rsidRPr="00FC6E9F">
        <w:rPr>
          <w:color w:val="000000"/>
          <w:spacing w:val="6"/>
          <w:sz w:val="24"/>
          <w:szCs w:val="24"/>
        </w:rPr>
        <w:t xml:space="preserve">Основной целью воспитательной работы нашей школы является </w:t>
      </w:r>
      <w:r w:rsidRPr="00FC6E9F">
        <w:rPr>
          <w:color w:val="000000"/>
          <w:spacing w:val="3"/>
          <w:sz w:val="24"/>
          <w:szCs w:val="24"/>
        </w:rPr>
        <w:t>формирование</w:t>
      </w:r>
      <w:r w:rsidRPr="00FC6E9F">
        <w:rPr>
          <w:sz w:val="24"/>
          <w:szCs w:val="24"/>
        </w:rPr>
        <w:t xml:space="preserve"> у учащихся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w:t>
      </w:r>
    </w:p>
    <w:p w:rsidR="00A01DBF" w:rsidRPr="00FC6E9F" w:rsidRDefault="00A01DBF" w:rsidP="00FC6E9F">
      <w:pPr>
        <w:shd w:val="clear" w:color="auto" w:fill="FFFFFF"/>
        <w:spacing w:line="276" w:lineRule="auto"/>
        <w:ind w:left="130" w:right="36" w:firstLine="567"/>
        <w:jc w:val="both"/>
        <w:rPr>
          <w:color w:val="000000"/>
          <w:spacing w:val="-3"/>
          <w:sz w:val="24"/>
          <w:szCs w:val="24"/>
        </w:rPr>
      </w:pPr>
      <w:r w:rsidRPr="00FC6E9F">
        <w:rPr>
          <w:color w:val="000000"/>
          <w:spacing w:val="-1"/>
          <w:sz w:val="24"/>
          <w:szCs w:val="24"/>
        </w:rPr>
        <w:t xml:space="preserve">Главными направлениями воспитательной работы за прошедший учебный год были </w:t>
      </w:r>
      <w:r w:rsidRPr="00FC6E9F">
        <w:rPr>
          <w:color w:val="000000"/>
          <w:spacing w:val="-3"/>
          <w:sz w:val="24"/>
          <w:szCs w:val="24"/>
        </w:rPr>
        <w:t>следующие:</w:t>
      </w:r>
    </w:p>
    <w:p w:rsidR="00A01DBF" w:rsidRPr="00FC6E9F" w:rsidRDefault="00A01DBF" w:rsidP="00FC6E9F">
      <w:pPr>
        <w:spacing w:line="276" w:lineRule="auto"/>
        <w:ind w:firstLine="567"/>
        <w:rPr>
          <w:sz w:val="24"/>
          <w:szCs w:val="24"/>
        </w:rPr>
      </w:pPr>
      <w:r w:rsidRPr="00FC6E9F">
        <w:rPr>
          <w:sz w:val="24"/>
          <w:szCs w:val="24"/>
        </w:rPr>
        <w:t>-гражданско-патриотическое направление;</w:t>
      </w:r>
    </w:p>
    <w:p w:rsidR="00A01DBF" w:rsidRPr="00FC6E9F" w:rsidRDefault="00A01DBF" w:rsidP="00FC6E9F">
      <w:pPr>
        <w:spacing w:line="276" w:lineRule="auto"/>
        <w:ind w:firstLine="567"/>
        <w:rPr>
          <w:sz w:val="24"/>
          <w:szCs w:val="24"/>
        </w:rPr>
      </w:pPr>
      <w:r w:rsidRPr="00FC6E9F">
        <w:rPr>
          <w:sz w:val="24"/>
          <w:szCs w:val="24"/>
        </w:rPr>
        <w:t>-духовно – нравственное направление;</w:t>
      </w:r>
    </w:p>
    <w:p w:rsidR="00A01DBF" w:rsidRPr="00FC6E9F" w:rsidRDefault="00A01DBF" w:rsidP="00FC6E9F">
      <w:pPr>
        <w:spacing w:line="276" w:lineRule="auto"/>
        <w:ind w:firstLine="567"/>
        <w:rPr>
          <w:sz w:val="24"/>
          <w:szCs w:val="24"/>
        </w:rPr>
      </w:pPr>
      <w:r w:rsidRPr="00FC6E9F">
        <w:rPr>
          <w:sz w:val="24"/>
          <w:szCs w:val="24"/>
        </w:rPr>
        <w:t>-правовое направление;</w:t>
      </w:r>
    </w:p>
    <w:p w:rsidR="00A01DBF" w:rsidRPr="00FC6E9F" w:rsidRDefault="00A01DBF" w:rsidP="00FC6E9F">
      <w:pPr>
        <w:spacing w:line="276" w:lineRule="auto"/>
        <w:ind w:firstLine="567"/>
        <w:rPr>
          <w:sz w:val="24"/>
          <w:szCs w:val="24"/>
        </w:rPr>
      </w:pPr>
      <w:r w:rsidRPr="00FC6E9F">
        <w:rPr>
          <w:rFonts w:eastAsia="Times New Roman"/>
          <w:bCs/>
          <w:sz w:val="24"/>
          <w:szCs w:val="24"/>
        </w:rPr>
        <w:t>-художественно- эстетическое направление;</w:t>
      </w:r>
    </w:p>
    <w:p w:rsidR="00A01DBF" w:rsidRPr="00FC6E9F" w:rsidRDefault="00A01DBF" w:rsidP="00FC6E9F">
      <w:pPr>
        <w:spacing w:line="276" w:lineRule="auto"/>
        <w:ind w:firstLine="567"/>
        <w:rPr>
          <w:sz w:val="24"/>
          <w:szCs w:val="24"/>
        </w:rPr>
      </w:pPr>
      <w:r w:rsidRPr="00FC6E9F">
        <w:rPr>
          <w:sz w:val="24"/>
          <w:szCs w:val="24"/>
        </w:rPr>
        <w:t>-валеологическое направление;</w:t>
      </w:r>
    </w:p>
    <w:p w:rsidR="00A01DBF" w:rsidRPr="00FC6E9F" w:rsidRDefault="00A01DBF" w:rsidP="00FC6E9F">
      <w:pPr>
        <w:spacing w:line="276" w:lineRule="auto"/>
        <w:ind w:firstLine="567"/>
        <w:rPr>
          <w:sz w:val="24"/>
          <w:szCs w:val="24"/>
        </w:rPr>
      </w:pPr>
      <w:r w:rsidRPr="00FC6E9F">
        <w:rPr>
          <w:sz w:val="24"/>
          <w:szCs w:val="24"/>
        </w:rPr>
        <w:t>-ученическое самоуправление;</w:t>
      </w:r>
    </w:p>
    <w:p w:rsidR="00A01DBF" w:rsidRPr="00FC6E9F" w:rsidRDefault="00A01DBF" w:rsidP="00FC6E9F">
      <w:pPr>
        <w:spacing w:line="276" w:lineRule="auto"/>
        <w:ind w:firstLine="567"/>
        <w:jc w:val="both"/>
        <w:rPr>
          <w:sz w:val="24"/>
          <w:szCs w:val="24"/>
        </w:rPr>
      </w:pPr>
      <w:r w:rsidRPr="00FC6E9F">
        <w:rPr>
          <w:sz w:val="24"/>
          <w:szCs w:val="24"/>
        </w:rPr>
        <w:t>-семейное воспитание</w:t>
      </w:r>
    </w:p>
    <w:p w:rsidR="00A01DBF" w:rsidRPr="00FC6E9F" w:rsidRDefault="00A01DBF" w:rsidP="00FC6E9F">
      <w:pPr>
        <w:shd w:val="clear" w:color="auto" w:fill="FFFFFF"/>
        <w:spacing w:line="276" w:lineRule="auto"/>
        <w:ind w:right="58" w:firstLine="567"/>
        <w:jc w:val="both"/>
        <w:rPr>
          <w:sz w:val="24"/>
          <w:szCs w:val="24"/>
        </w:rPr>
      </w:pPr>
      <w:r w:rsidRPr="00FC6E9F">
        <w:rPr>
          <w:color w:val="000000"/>
          <w:spacing w:val="-1"/>
          <w:sz w:val="24"/>
          <w:szCs w:val="24"/>
        </w:rPr>
        <w:t xml:space="preserve">Решению указанных задач и повышению профессионализма классных </w:t>
      </w:r>
      <w:r w:rsidRPr="00FC6E9F">
        <w:rPr>
          <w:color w:val="000000"/>
          <w:spacing w:val="14"/>
          <w:sz w:val="24"/>
          <w:szCs w:val="24"/>
        </w:rPr>
        <w:t xml:space="preserve">руководителей способствовала деятельность двух методических </w:t>
      </w:r>
      <w:r w:rsidRPr="00FC6E9F">
        <w:rPr>
          <w:color w:val="000000"/>
          <w:spacing w:val="-1"/>
          <w:sz w:val="24"/>
          <w:szCs w:val="24"/>
        </w:rPr>
        <w:t>объединений. В 1-4 классах руководит МО Назарова О.А., в 5-11 классах – Гришина Е.М.</w:t>
      </w:r>
    </w:p>
    <w:p w:rsidR="00A01DBF" w:rsidRPr="00FC6E9F" w:rsidRDefault="00A01DBF" w:rsidP="00FC6E9F">
      <w:pPr>
        <w:shd w:val="clear" w:color="auto" w:fill="FFFFFF"/>
        <w:spacing w:before="4" w:line="276" w:lineRule="auto"/>
        <w:ind w:right="76" w:firstLine="567"/>
        <w:jc w:val="both"/>
        <w:rPr>
          <w:sz w:val="24"/>
          <w:szCs w:val="24"/>
        </w:rPr>
      </w:pPr>
      <w:r w:rsidRPr="00FC6E9F">
        <w:rPr>
          <w:color w:val="000000"/>
          <w:spacing w:val="-1"/>
          <w:sz w:val="24"/>
          <w:szCs w:val="24"/>
        </w:rPr>
        <w:t xml:space="preserve">Наиболее эффективными были такие формы работы МО, как открытые мероприятия, круглые столы, групповые консультации. На заседаниях МО заслушиваются выступления, происходит обмен опытом, проводится обзор </w:t>
      </w:r>
      <w:r w:rsidRPr="00FC6E9F">
        <w:rPr>
          <w:color w:val="000000"/>
          <w:spacing w:val="5"/>
          <w:sz w:val="24"/>
          <w:szCs w:val="24"/>
        </w:rPr>
        <w:t xml:space="preserve">методической литературы, знакомство с достижениями педагогической </w:t>
      </w:r>
      <w:r w:rsidRPr="00FC6E9F">
        <w:rPr>
          <w:color w:val="000000"/>
          <w:spacing w:val="1"/>
          <w:sz w:val="24"/>
          <w:szCs w:val="24"/>
        </w:rPr>
        <w:t xml:space="preserve">науки. </w:t>
      </w:r>
    </w:p>
    <w:p w:rsidR="00A01DBF" w:rsidRPr="00FC6E9F" w:rsidRDefault="00A01DBF" w:rsidP="00FC6E9F">
      <w:pPr>
        <w:shd w:val="clear" w:color="auto" w:fill="FFFFFF"/>
        <w:spacing w:line="276" w:lineRule="auto"/>
        <w:ind w:firstLine="567"/>
        <w:jc w:val="both"/>
        <w:rPr>
          <w:rFonts w:eastAsia="Times New Roman"/>
          <w:sz w:val="24"/>
          <w:szCs w:val="24"/>
        </w:rPr>
      </w:pPr>
      <w:r w:rsidRPr="00FC6E9F">
        <w:rPr>
          <w:color w:val="000000"/>
          <w:spacing w:val="11"/>
          <w:sz w:val="24"/>
          <w:szCs w:val="24"/>
        </w:rPr>
        <w:t xml:space="preserve">Классный руководитель - одна из ключевых фигур в школе, </w:t>
      </w:r>
      <w:r w:rsidRPr="00FC6E9F">
        <w:rPr>
          <w:color w:val="000000"/>
          <w:spacing w:val="6"/>
          <w:sz w:val="24"/>
          <w:szCs w:val="24"/>
        </w:rPr>
        <w:t xml:space="preserve">осуществляющих воспитание и развитие ребёнка. Успех его работы во </w:t>
      </w:r>
      <w:r w:rsidRPr="00FC6E9F">
        <w:rPr>
          <w:rFonts w:eastAsia="Times New Roman"/>
          <w:sz w:val="24"/>
          <w:szCs w:val="24"/>
        </w:rPr>
        <w:t>многом зависит от его педагогического мастерства, от знания индивидуальных особенностей своих воспитанников, от знаний условий их жизни, наконец, успех его работы во многом зависит от вдумчивого и умелого планирования. Составляя план воспитательной работы, классные руководители исходят из общешкольного плана, учитывают возрастные и индивидуальные особенности своих воспитанников. При составлении планов так же учитываются результаты работы за предыдущий учебный год.</w:t>
      </w:r>
    </w:p>
    <w:p w:rsidR="00A01DBF" w:rsidRPr="00FC6E9F" w:rsidRDefault="00A01DBF" w:rsidP="00FC6E9F">
      <w:pPr>
        <w:shd w:val="clear" w:color="auto" w:fill="FFFFFF"/>
        <w:spacing w:line="276" w:lineRule="auto"/>
        <w:ind w:left="112" w:right="7" w:firstLine="567"/>
        <w:jc w:val="both"/>
        <w:rPr>
          <w:color w:val="000000"/>
          <w:spacing w:val="6"/>
          <w:sz w:val="24"/>
          <w:szCs w:val="24"/>
        </w:rPr>
      </w:pPr>
      <w:r w:rsidRPr="00FC6E9F">
        <w:rPr>
          <w:color w:val="000000"/>
          <w:spacing w:val="15"/>
          <w:sz w:val="24"/>
          <w:szCs w:val="24"/>
        </w:rPr>
        <w:t xml:space="preserve">Целевые установки воспитательной деятельности классных </w:t>
      </w:r>
      <w:r w:rsidRPr="00FC6E9F">
        <w:rPr>
          <w:color w:val="000000"/>
          <w:spacing w:val="-2"/>
          <w:sz w:val="24"/>
          <w:szCs w:val="24"/>
        </w:rPr>
        <w:t xml:space="preserve">руководителей направлены на создание таких условий, в которых наиболее </w:t>
      </w:r>
      <w:r w:rsidRPr="00FC6E9F">
        <w:rPr>
          <w:color w:val="000000"/>
          <w:spacing w:val="-1"/>
          <w:sz w:val="24"/>
          <w:szCs w:val="24"/>
        </w:rPr>
        <w:t xml:space="preserve">благоприятно развивалась бы личность ребёнка, формировались бы его интеллектуальные, нравственные, эстетические качества, происходило бы </w:t>
      </w:r>
      <w:r w:rsidRPr="00FC6E9F">
        <w:rPr>
          <w:color w:val="000000"/>
          <w:spacing w:val="6"/>
          <w:sz w:val="24"/>
          <w:szCs w:val="24"/>
        </w:rPr>
        <w:t>овладение ребёнком целостной системы знаний об окружающем мире.</w:t>
      </w:r>
    </w:p>
    <w:p w:rsidR="00A01DBF" w:rsidRPr="00FC6E9F" w:rsidRDefault="00A01DBF" w:rsidP="00FC6E9F">
      <w:pPr>
        <w:shd w:val="clear" w:color="auto" w:fill="FFFFFF"/>
        <w:spacing w:line="276" w:lineRule="auto"/>
        <w:ind w:left="112" w:right="7" w:firstLine="567"/>
        <w:jc w:val="both"/>
        <w:rPr>
          <w:sz w:val="24"/>
          <w:szCs w:val="24"/>
        </w:rPr>
      </w:pPr>
      <w:r w:rsidRPr="00FC6E9F">
        <w:rPr>
          <w:color w:val="000000"/>
          <w:spacing w:val="-1"/>
          <w:sz w:val="24"/>
          <w:szCs w:val="24"/>
        </w:rPr>
        <w:t xml:space="preserve">Анализ планов классных руководителей показывает, что деятельность чётко </w:t>
      </w:r>
      <w:r w:rsidRPr="00FC6E9F">
        <w:rPr>
          <w:color w:val="000000"/>
          <w:spacing w:val="2"/>
          <w:sz w:val="24"/>
          <w:szCs w:val="24"/>
        </w:rPr>
        <w:t xml:space="preserve">определена. Выбор форм воспитательной деятельности осуществляется с учётом содержания воспитательных задач, возраста воспитанников, уровня </w:t>
      </w:r>
      <w:r w:rsidRPr="00FC6E9F">
        <w:rPr>
          <w:color w:val="000000"/>
          <w:spacing w:val="5"/>
          <w:sz w:val="24"/>
          <w:szCs w:val="24"/>
        </w:rPr>
        <w:t xml:space="preserve">их воспитанности, особенностей детского коллектива, его традиций, </w:t>
      </w:r>
      <w:r w:rsidRPr="00FC6E9F">
        <w:rPr>
          <w:color w:val="000000"/>
          <w:spacing w:val="10"/>
          <w:sz w:val="24"/>
          <w:szCs w:val="24"/>
        </w:rPr>
        <w:t xml:space="preserve">технических и материальных </w:t>
      </w:r>
      <w:r w:rsidRPr="00FC6E9F">
        <w:rPr>
          <w:color w:val="000000"/>
          <w:spacing w:val="10"/>
          <w:sz w:val="24"/>
          <w:szCs w:val="24"/>
        </w:rPr>
        <w:lastRenderedPageBreak/>
        <w:t xml:space="preserve">возможностей, желаний учащихся. </w:t>
      </w:r>
      <w:r w:rsidRPr="00FC6E9F">
        <w:rPr>
          <w:color w:val="000000"/>
          <w:spacing w:val="-1"/>
          <w:sz w:val="24"/>
          <w:szCs w:val="24"/>
        </w:rPr>
        <w:t>Содержательная, интересная работа ведётся во многих классных коллективах.</w:t>
      </w:r>
    </w:p>
    <w:p w:rsidR="00A01DBF" w:rsidRPr="00FC6E9F" w:rsidRDefault="00A01DBF" w:rsidP="00FC6E9F">
      <w:pPr>
        <w:shd w:val="clear" w:color="auto" w:fill="FFFFFF"/>
        <w:spacing w:line="276" w:lineRule="auto"/>
        <w:ind w:left="97" w:right="40" w:firstLine="567"/>
        <w:jc w:val="both"/>
        <w:rPr>
          <w:sz w:val="24"/>
          <w:szCs w:val="24"/>
        </w:rPr>
      </w:pPr>
      <w:r w:rsidRPr="00FC6E9F">
        <w:rPr>
          <w:color w:val="000000"/>
          <w:spacing w:val="7"/>
          <w:sz w:val="24"/>
          <w:szCs w:val="24"/>
        </w:rPr>
        <w:t xml:space="preserve">Классные руководители, принимающие новые классы, </w:t>
      </w:r>
      <w:r w:rsidRPr="00FC6E9F">
        <w:rPr>
          <w:color w:val="000000"/>
          <w:spacing w:val="2"/>
          <w:sz w:val="24"/>
          <w:szCs w:val="24"/>
        </w:rPr>
        <w:t xml:space="preserve">прежде всего планируют изучение условий воспитания в семье, </w:t>
      </w:r>
      <w:r w:rsidRPr="00FC6E9F">
        <w:rPr>
          <w:color w:val="000000"/>
          <w:spacing w:val="-1"/>
          <w:sz w:val="24"/>
          <w:szCs w:val="24"/>
        </w:rPr>
        <w:t xml:space="preserve">взаимоотношения детей в классе, интересы детей и т.д., для них одной из </w:t>
      </w:r>
      <w:r w:rsidRPr="00FC6E9F">
        <w:rPr>
          <w:color w:val="000000"/>
          <w:spacing w:val="-2"/>
          <w:sz w:val="24"/>
          <w:szCs w:val="24"/>
        </w:rPr>
        <w:t xml:space="preserve">главных задач воспитания на год становится необходимость сдружить детей, </w:t>
      </w:r>
      <w:r w:rsidRPr="00FC6E9F">
        <w:rPr>
          <w:color w:val="000000"/>
          <w:spacing w:val="-3"/>
          <w:sz w:val="24"/>
          <w:szCs w:val="24"/>
        </w:rPr>
        <w:t xml:space="preserve">создать в классе сплоченный коллектив.   Всеми классными руководителями составляются социальные паспорта классов.     При планировании работы с классом </w:t>
      </w:r>
      <w:r w:rsidRPr="00FC6E9F">
        <w:rPr>
          <w:color w:val="000000"/>
          <w:spacing w:val="-2"/>
          <w:sz w:val="24"/>
          <w:szCs w:val="24"/>
        </w:rPr>
        <w:t xml:space="preserve">Кудюмова М.А.,   Назарова О.А., Игонина И.В., Стукалова Е.А., Железнякова М.В., Куманев В.Н., Кемаева Н.В.,  много внимания </w:t>
      </w:r>
      <w:r w:rsidRPr="00FC6E9F">
        <w:rPr>
          <w:color w:val="000000"/>
          <w:spacing w:val="-1"/>
          <w:sz w:val="24"/>
          <w:szCs w:val="24"/>
        </w:rPr>
        <w:t>уделяют эстетическому воспитанию учащихся, развитию художественных способностей детей, творческих наклонностей.</w:t>
      </w:r>
    </w:p>
    <w:p w:rsidR="00A01DBF" w:rsidRPr="00FC6E9F" w:rsidRDefault="00A01DBF" w:rsidP="00FC6E9F">
      <w:pPr>
        <w:shd w:val="clear" w:color="auto" w:fill="FFFFFF"/>
        <w:spacing w:line="276" w:lineRule="auto"/>
        <w:ind w:left="50" w:right="58" w:firstLine="567"/>
        <w:jc w:val="both"/>
        <w:rPr>
          <w:color w:val="000000"/>
          <w:spacing w:val="-2"/>
          <w:sz w:val="24"/>
          <w:szCs w:val="24"/>
        </w:rPr>
      </w:pPr>
      <w:r w:rsidRPr="00FC6E9F">
        <w:rPr>
          <w:color w:val="000000"/>
          <w:spacing w:val="4"/>
          <w:sz w:val="24"/>
          <w:szCs w:val="24"/>
        </w:rPr>
        <w:t xml:space="preserve">Немаловажное значение для развития личности, формирования </w:t>
      </w:r>
      <w:r w:rsidRPr="00FC6E9F">
        <w:rPr>
          <w:color w:val="000000"/>
          <w:spacing w:val="1"/>
          <w:sz w:val="24"/>
          <w:szCs w:val="24"/>
        </w:rPr>
        <w:t xml:space="preserve">ответственного отношения к природе имеет экологическое воспитание. Учителями   Нормайкиной И.Н., </w:t>
      </w:r>
      <w:r w:rsidRPr="00FC6E9F">
        <w:rPr>
          <w:color w:val="000000"/>
          <w:spacing w:val="3"/>
          <w:sz w:val="24"/>
          <w:szCs w:val="24"/>
        </w:rPr>
        <w:t xml:space="preserve">, Назаровой О.А., Цыбизовой С.А., Жигоревой А.А.,   накоплен большой </w:t>
      </w:r>
      <w:r w:rsidRPr="00FC6E9F">
        <w:rPr>
          <w:color w:val="000000"/>
          <w:spacing w:val="-2"/>
          <w:sz w:val="24"/>
          <w:szCs w:val="24"/>
        </w:rPr>
        <w:t xml:space="preserve">опыт рассмотрения проблем охраны окружающей среды, как на уроках, так и </w:t>
      </w:r>
      <w:r w:rsidRPr="00FC6E9F">
        <w:rPr>
          <w:color w:val="000000"/>
          <w:spacing w:val="4"/>
          <w:sz w:val="24"/>
          <w:szCs w:val="24"/>
        </w:rPr>
        <w:t xml:space="preserve">на внеклассных мероприятиях. Они считают главным в воспитательной </w:t>
      </w:r>
      <w:r w:rsidRPr="00FC6E9F">
        <w:rPr>
          <w:color w:val="000000"/>
          <w:spacing w:val="-3"/>
          <w:sz w:val="24"/>
          <w:szCs w:val="24"/>
        </w:rPr>
        <w:t>работе, чтобы дети осознавали себя частью природы, сыновьями и дочерьми</w:t>
      </w:r>
      <w:r w:rsidRPr="00FC6E9F">
        <w:rPr>
          <w:color w:val="000000"/>
          <w:spacing w:val="8"/>
          <w:sz w:val="24"/>
          <w:szCs w:val="24"/>
        </w:rPr>
        <w:t xml:space="preserve">матушки - природы, которые не терпят бездумного отношения к ней. </w:t>
      </w:r>
      <w:r w:rsidRPr="00FC6E9F">
        <w:rPr>
          <w:color w:val="000000"/>
          <w:spacing w:val="-2"/>
          <w:sz w:val="24"/>
          <w:szCs w:val="24"/>
        </w:rPr>
        <w:t>В апреле проводилась экологическая неделя итоги которой подводились на традиционном празднике «День Земли». В планы проведения экологической недели</w:t>
      </w:r>
      <w:r w:rsidRPr="00FC6E9F">
        <w:rPr>
          <w:color w:val="000000"/>
          <w:spacing w:val="-1"/>
          <w:sz w:val="24"/>
          <w:szCs w:val="24"/>
        </w:rPr>
        <w:t xml:space="preserve"> включались такие мероприятия, как </w:t>
      </w:r>
      <w:r w:rsidRPr="00FC6E9F">
        <w:rPr>
          <w:color w:val="000000"/>
          <w:spacing w:val="-2"/>
          <w:sz w:val="24"/>
          <w:szCs w:val="24"/>
        </w:rPr>
        <w:t>экологические субботники, слет школьных отрядов «Зеленый мир», классные часы «Экология родного города», конкурсы плакатов и стенгазет на экологическую тему.   Агитбригада школы под руководством НормайкинойИ.Н. , Ермоленко Т.Н.  успешно выступила на городском конкурсе «Мы за все в ответе». Учащиеся школы активно принимали участие в городском мероприятии по уборке города, школьной территории и принимали участие в городском конкурсе « Сбережем мордовские леса».</w:t>
      </w:r>
    </w:p>
    <w:p w:rsidR="00A01DBF" w:rsidRPr="00FC6E9F" w:rsidRDefault="00A01DBF" w:rsidP="00FC6E9F">
      <w:pPr>
        <w:shd w:val="clear" w:color="auto" w:fill="FFFFFF"/>
        <w:spacing w:line="276" w:lineRule="auto"/>
        <w:ind w:firstLine="567"/>
        <w:jc w:val="both"/>
        <w:rPr>
          <w:color w:val="000000"/>
          <w:sz w:val="24"/>
          <w:szCs w:val="24"/>
        </w:rPr>
      </w:pPr>
      <w:r w:rsidRPr="00FC6E9F">
        <w:rPr>
          <w:color w:val="000000"/>
          <w:spacing w:val="-3"/>
          <w:sz w:val="24"/>
          <w:szCs w:val="24"/>
        </w:rPr>
        <w:t xml:space="preserve">Особое внимание при планировании и работе с классом </w:t>
      </w:r>
      <w:r w:rsidRPr="00FC6E9F">
        <w:rPr>
          <w:color w:val="000000"/>
          <w:spacing w:val="-1"/>
          <w:sz w:val="24"/>
          <w:szCs w:val="24"/>
        </w:rPr>
        <w:t xml:space="preserve"> Долгова Л.Н., Железнякова М.В, Уркунова В.П., Гришина Е.М., Карпова М.В., Лузина Е.С.  уделяют воспитанию </w:t>
      </w:r>
      <w:r w:rsidRPr="00FC6E9F">
        <w:rPr>
          <w:color w:val="000000"/>
          <w:spacing w:val="2"/>
          <w:sz w:val="24"/>
          <w:szCs w:val="24"/>
        </w:rPr>
        <w:t xml:space="preserve">ответственного отношения к учёбе, бережному отношению к учебникам, </w:t>
      </w:r>
      <w:r w:rsidRPr="00FC6E9F">
        <w:rPr>
          <w:color w:val="000000"/>
          <w:sz w:val="24"/>
          <w:szCs w:val="24"/>
        </w:rPr>
        <w:t>книгам, школьному имуществу.</w:t>
      </w:r>
    </w:p>
    <w:p w:rsidR="00A01DBF" w:rsidRPr="00FC6E9F" w:rsidRDefault="00A01DBF" w:rsidP="00FC6E9F">
      <w:pPr>
        <w:shd w:val="clear" w:color="auto" w:fill="FFFFFF"/>
        <w:spacing w:line="276" w:lineRule="auto"/>
        <w:ind w:firstLine="567"/>
        <w:jc w:val="both"/>
        <w:rPr>
          <w:color w:val="000000"/>
          <w:sz w:val="24"/>
          <w:szCs w:val="24"/>
        </w:rPr>
      </w:pPr>
      <w:r w:rsidRPr="00FC6E9F">
        <w:rPr>
          <w:color w:val="000000"/>
          <w:sz w:val="24"/>
          <w:szCs w:val="24"/>
        </w:rPr>
        <w:t>Немаловажное значение в воспитании детей занимает трудовое воспитание. Продуманная, серьезная работа в этом направлении велась в 5 А. 5 В, 5 Б, 6 Б, 6 А, 8А , 8Б классах.</w:t>
      </w:r>
    </w:p>
    <w:p w:rsidR="00A01DBF" w:rsidRPr="00FC6E9F" w:rsidRDefault="00A01DBF" w:rsidP="00FC6E9F">
      <w:pPr>
        <w:shd w:val="clear" w:color="auto" w:fill="FFFFFF"/>
        <w:spacing w:line="276" w:lineRule="auto"/>
        <w:ind w:firstLine="567"/>
        <w:jc w:val="both"/>
        <w:rPr>
          <w:color w:val="000000"/>
          <w:sz w:val="24"/>
          <w:szCs w:val="24"/>
        </w:rPr>
      </w:pPr>
      <w:r w:rsidRPr="00FC6E9F">
        <w:rPr>
          <w:color w:val="000000"/>
          <w:sz w:val="24"/>
          <w:szCs w:val="24"/>
        </w:rPr>
        <w:t xml:space="preserve">Приобщение детей к истории и культуре своего народа является одной из наиболее важных задач школы. В этом направлении наиболее активно работаетЗангировМ.Р. , Королева М.С..  Они активно сотрудничают с республиканским краеведческим музеем им. Воронина, библиотеками города. Накоплен большой опыт по проведению экскурсий.  На базе музея «Мордовская старина» работает кружок «Юный краевед» от станции Юных натуралистов под руководством Зангирова М.Р. </w:t>
      </w:r>
    </w:p>
    <w:p w:rsidR="00A01DBF" w:rsidRPr="00FC6E9F" w:rsidRDefault="00A01DBF" w:rsidP="00FC6E9F">
      <w:pPr>
        <w:shd w:val="clear" w:color="auto" w:fill="FFFFFF"/>
        <w:spacing w:line="276" w:lineRule="auto"/>
        <w:ind w:left="86" w:right="40" w:firstLine="567"/>
        <w:jc w:val="both"/>
        <w:rPr>
          <w:color w:val="000000"/>
          <w:spacing w:val="-1"/>
          <w:sz w:val="24"/>
          <w:szCs w:val="24"/>
        </w:rPr>
      </w:pPr>
      <w:r w:rsidRPr="00FC6E9F">
        <w:rPr>
          <w:color w:val="000000"/>
          <w:spacing w:val="16"/>
          <w:sz w:val="24"/>
          <w:szCs w:val="24"/>
        </w:rPr>
        <w:t xml:space="preserve">Одним из основных компонентов системы работы классных </w:t>
      </w:r>
      <w:r w:rsidRPr="00FC6E9F">
        <w:rPr>
          <w:color w:val="000000"/>
          <w:spacing w:val="1"/>
          <w:sz w:val="24"/>
          <w:szCs w:val="24"/>
        </w:rPr>
        <w:t xml:space="preserve">руководителей является классный час. Технологии и формы проведения </w:t>
      </w:r>
      <w:r w:rsidRPr="00FC6E9F">
        <w:rPr>
          <w:color w:val="000000"/>
          <w:spacing w:val="8"/>
          <w:sz w:val="24"/>
          <w:szCs w:val="24"/>
        </w:rPr>
        <w:t xml:space="preserve">классных часов разнообразны в зависимости от поставленных целей, возраста учащихся, опыта классных руководителей. Классные часы </w:t>
      </w:r>
      <w:r w:rsidRPr="00FC6E9F">
        <w:rPr>
          <w:color w:val="000000"/>
          <w:spacing w:val="9"/>
          <w:sz w:val="24"/>
          <w:szCs w:val="24"/>
        </w:rPr>
        <w:t xml:space="preserve">проводятся еженедельно по утверждённому расписанию. Особенно </w:t>
      </w:r>
      <w:r w:rsidRPr="00FC6E9F">
        <w:rPr>
          <w:color w:val="000000"/>
          <w:spacing w:val="-1"/>
          <w:sz w:val="24"/>
          <w:szCs w:val="24"/>
        </w:rPr>
        <w:t xml:space="preserve">продумано и интересно они проводятся в классах Сяфуковой Л.А., Гришиной Е.М., Игониной И.В., Цыбизова С.А., Жигорева А.А., СтукаловаЕ.А.,Железнякова М.В., Кемаева Н.В., Куманев В.Н., Уркунова В.П., Бояркина </w:t>
      </w:r>
      <w:r w:rsidRPr="00FC6E9F">
        <w:rPr>
          <w:color w:val="000000"/>
          <w:spacing w:val="-1"/>
          <w:sz w:val="24"/>
          <w:szCs w:val="24"/>
        </w:rPr>
        <w:lastRenderedPageBreak/>
        <w:t>Ю.И., Назаркина Ю.Е.  Были организованы и проведены совместно с кинофондом  общешкольныекиноуроки посвященные патриотическому воспитанию подрастающего поколения.</w:t>
      </w:r>
    </w:p>
    <w:p w:rsidR="00A01DBF" w:rsidRPr="00FC6E9F" w:rsidRDefault="00A01DBF" w:rsidP="00FC6E9F">
      <w:pPr>
        <w:shd w:val="clear" w:color="auto" w:fill="FFFFFF"/>
        <w:spacing w:line="276" w:lineRule="auto"/>
        <w:ind w:left="72" w:right="90" w:firstLine="567"/>
        <w:jc w:val="both"/>
        <w:rPr>
          <w:sz w:val="24"/>
          <w:szCs w:val="24"/>
        </w:rPr>
      </w:pPr>
      <w:r w:rsidRPr="00FC6E9F">
        <w:rPr>
          <w:color w:val="000000"/>
          <w:spacing w:val="7"/>
          <w:sz w:val="24"/>
          <w:szCs w:val="24"/>
        </w:rPr>
        <w:t xml:space="preserve">Воспитание невозможно без изучения личности воспитанника, </w:t>
      </w:r>
      <w:r w:rsidRPr="00FC6E9F">
        <w:rPr>
          <w:color w:val="000000"/>
          <w:spacing w:val="-1"/>
          <w:sz w:val="24"/>
          <w:szCs w:val="24"/>
        </w:rPr>
        <w:t>педагогической фиксации его стремления к саморазвитию, самовоспитанию, что является так же частью деятельности классного руководителя.</w:t>
      </w:r>
    </w:p>
    <w:p w:rsidR="00A01DBF" w:rsidRPr="00FC6E9F" w:rsidRDefault="00A01DBF" w:rsidP="00FC6E9F">
      <w:pPr>
        <w:shd w:val="clear" w:color="auto" w:fill="FFFFFF"/>
        <w:spacing w:line="276" w:lineRule="auto"/>
        <w:ind w:left="36" w:firstLine="567"/>
        <w:jc w:val="both"/>
        <w:rPr>
          <w:sz w:val="24"/>
          <w:szCs w:val="24"/>
        </w:rPr>
      </w:pPr>
      <w:r w:rsidRPr="00FC6E9F">
        <w:rPr>
          <w:color w:val="000000"/>
          <w:spacing w:val="2"/>
          <w:sz w:val="24"/>
          <w:szCs w:val="24"/>
        </w:rPr>
        <w:t xml:space="preserve">Для определения уровня воспитанности учащихся 5-х классов ежегодно </w:t>
      </w:r>
      <w:r w:rsidRPr="00FC6E9F">
        <w:rPr>
          <w:color w:val="000000"/>
          <w:spacing w:val="5"/>
          <w:sz w:val="24"/>
          <w:szCs w:val="24"/>
        </w:rPr>
        <w:t xml:space="preserve">проводится анкетирование, наблюдение за поведением учащихся в школе театре, библиотеке, экскурсиях. Посещение классных часов, внеклассных </w:t>
      </w:r>
      <w:r w:rsidRPr="00FC6E9F">
        <w:rPr>
          <w:color w:val="000000"/>
          <w:spacing w:val="-3"/>
          <w:sz w:val="24"/>
          <w:szCs w:val="24"/>
        </w:rPr>
        <w:t xml:space="preserve">мероприятий, проверка дневников, беседы с учащимися и родителями.  Все это позволяет составить карту воспитанности учащихся 5-х </w:t>
      </w:r>
      <w:r w:rsidRPr="00FC6E9F">
        <w:rPr>
          <w:color w:val="000000"/>
          <w:spacing w:val="2"/>
          <w:sz w:val="24"/>
          <w:szCs w:val="24"/>
        </w:rPr>
        <w:t xml:space="preserve">классов, которая тщательно анализируется учителями начальных классов и </w:t>
      </w:r>
      <w:r w:rsidRPr="00FC6E9F">
        <w:rPr>
          <w:color w:val="000000"/>
          <w:spacing w:val="-2"/>
          <w:sz w:val="24"/>
          <w:szCs w:val="24"/>
        </w:rPr>
        <w:t xml:space="preserve">классными руководителями 5-х классов, психологом школы. Среди учащихся 11-х классов было проведено анкетирование, целью которого являлось выявление готовности школьников к выбору профессий. Результаты анкетирования показали, что у учащихся нет еще определенного выбора будущей профессии, в основном это средняя готовность к выбору профессии. Всем классным руководителям необходимо обратить внимание на профориентационную работу с учащимися. </w:t>
      </w:r>
      <w:r w:rsidRPr="00FC6E9F">
        <w:rPr>
          <w:color w:val="000000"/>
          <w:spacing w:val="7"/>
          <w:sz w:val="24"/>
          <w:szCs w:val="24"/>
        </w:rPr>
        <w:t>В течение года были организованы встречи с представителями МГПИ им. Евсевьева М.Е., МГУ им. Огарева Н.П., CРУК, техникумов Саранска и т.д..</w:t>
      </w:r>
    </w:p>
    <w:p w:rsidR="00A01DBF" w:rsidRPr="00FC6E9F" w:rsidRDefault="00A01DBF" w:rsidP="00FC6E9F">
      <w:pPr>
        <w:shd w:val="clear" w:color="auto" w:fill="FFFFFF"/>
        <w:spacing w:line="276" w:lineRule="auto"/>
        <w:ind w:right="65" w:firstLine="567"/>
        <w:jc w:val="both"/>
        <w:rPr>
          <w:color w:val="000000"/>
          <w:spacing w:val="5"/>
          <w:sz w:val="24"/>
          <w:szCs w:val="24"/>
        </w:rPr>
      </w:pPr>
      <w:r w:rsidRPr="00FC6E9F">
        <w:rPr>
          <w:color w:val="000000"/>
          <w:spacing w:val="5"/>
          <w:sz w:val="24"/>
          <w:szCs w:val="24"/>
        </w:rPr>
        <w:t xml:space="preserve">В 2015-2016  учебном году Советом активных и инициативных ребят и под руководством Гришиной Е.М. издается газета «Одиннадцатый номер». </w:t>
      </w:r>
    </w:p>
    <w:p w:rsidR="00A01DBF" w:rsidRPr="00FC6E9F" w:rsidRDefault="00A01DBF" w:rsidP="00FC6E9F">
      <w:pPr>
        <w:shd w:val="clear" w:color="auto" w:fill="FFFFFF"/>
        <w:spacing w:line="276" w:lineRule="auto"/>
        <w:ind w:right="65" w:firstLine="567"/>
        <w:jc w:val="both"/>
        <w:rPr>
          <w:color w:val="000000"/>
          <w:spacing w:val="-1"/>
          <w:sz w:val="24"/>
          <w:szCs w:val="24"/>
        </w:rPr>
      </w:pPr>
      <w:r w:rsidRPr="00FC6E9F">
        <w:rPr>
          <w:color w:val="000000"/>
          <w:spacing w:val="-1"/>
          <w:sz w:val="24"/>
          <w:szCs w:val="24"/>
        </w:rPr>
        <w:t xml:space="preserve">Смысл успешного самоуправления в школе заключается не в управлении одних детей другими, а в обучении всех детей основам демократических </w:t>
      </w:r>
      <w:r w:rsidRPr="00FC6E9F">
        <w:rPr>
          <w:color w:val="000000"/>
          <w:sz w:val="24"/>
          <w:szCs w:val="24"/>
        </w:rPr>
        <w:t xml:space="preserve">отношений в обществе, в обучении их управлять собой, своей жизнью в </w:t>
      </w:r>
      <w:r w:rsidRPr="00FC6E9F">
        <w:rPr>
          <w:color w:val="000000"/>
          <w:spacing w:val="-2"/>
          <w:sz w:val="24"/>
          <w:szCs w:val="24"/>
        </w:rPr>
        <w:t xml:space="preserve">коллективе. Участвуя в такой работе, дети получают личный опыт реального </w:t>
      </w:r>
      <w:r w:rsidRPr="00FC6E9F">
        <w:rPr>
          <w:color w:val="000000"/>
          <w:spacing w:val="5"/>
          <w:sz w:val="24"/>
          <w:szCs w:val="24"/>
        </w:rPr>
        <w:t xml:space="preserve">управления, непосредственного участия в планировании, организации </w:t>
      </w:r>
      <w:r w:rsidRPr="00FC6E9F">
        <w:rPr>
          <w:color w:val="000000"/>
          <w:sz w:val="24"/>
          <w:szCs w:val="24"/>
        </w:rPr>
        <w:t xml:space="preserve">учебного процесса, приобретают опыт обучения и практических действий. </w:t>
      </w:r>
      <w:r w:rsidRPr="00FC6E9F">
        <w:rPr>
          <w:color w:val="000000"/>
          <w:spacing w:val="-1"/>
          <w:sz w:val="24"/>
          <w:szCs w:val="24"/>
        </w:rPr>
        <w:t xml:space="preserve"> Детская организация «Максимум» </w:t>
      </w:r>
      <w:r w:rsidRPr="00FC6E9F">
        <w:rPr>
          <w:color w:val="000000"/>
          <w:sz w:val="24"/>
          <w:szCs w:val="24"/>
        </w:rPr>
        <w:t xml:space="preserve"> представлена учащимися7,8, 9, 10, 11 классов, избираемых на </w:t>
      </w:r>
      <w:r w:rsidRPr="00FC6E9F">
        <w:rPr>
          <w:color w:val="000000"/>
          <w:spacing w:val="-2"/>
          <w:sz w:val="24"/>
          <w:szCs w:val="24"/>
        </w:rPr>
        <w:t xml:space="preserve">классных собраниях в начале учебного года, и прошедших </w:t>
      </w:r>
      <w:r w:rsidRPr="00FC6E9F">
        <w:rPr>
          <w:sz w:val="24"/>
          <w:szCs w:val="24"/>
        </w:rPr>
        <w:t>выборы президента ДР «Максимум», с</w:t>
      </w:r>
      <w:r w:rsidRPr="00FC6E9F">
        <w:rPr>
          <w:color w:val="000000"/>
          <w:spacing w:val="-1"/>
          <w:sz w:val="24"/>
          <w:szCs w:val="24"/>
        </w:rPr>
        <w:t>таршеклассники участвуют в планировании и организации внеклассной и внешкольной работы.</w:t>
      </w:r>
    </w:p>
    <w:p w:rsidR="00A01DBF" w:rsidRPr="00FC6E9F" w:rsidRDefault="00A01DBF" w:rsidP="00FC6E9F">
      <w:pPr>
        <w:shd w:val="clear" w:color="auto" w:fill="FFFFFF"/>
        <w:spacing w:line="276" w:lineRule="auto"/>
        <w:ind w:right="90" w:firstLine="567"/>
        <w:jc w:val="both"/>
        <w:rPr>
          <w:color w:val="000000"/>
          <w:spacing w:val="-2"/>
          <w:sz w:val="24"/>
          <w:szCs w:val="24"/>
        </w:rPr>
      </w:pPr>
      <w:r w:rsidRPr="00FC6E9F">
        <w:rPr>
          <w:color w:val="000000"/>
          <w:spacing w:val="-1"/>
          <w:sz w:val="24"/>
          <w:szCs w:val="24"/>
        </w:rPr>
        <w:t xml:space="preserve">Поддержка и развитие </w:t>
      </w:r>
      <w:r w:rsidRPr="00FC6E9F">
        <w:rPr>
          <w:color w:val="000000"/>
          <w:sz w:val="24"/>
          <w:szCs w:val="24"/>
        </w:rPr>
        <w:t xml:space="preserve">творчества детей является одной из главных задач воспитательной работы </w:t>
      </w:r>
      <w:r w:rsidRPr="00FC6E9F">
        <w:rPr>
          <w:color w:val="000000"/>
          <w:spacing w:val="-2"/>
          <w:sz w:val="24"/>
          <w:szCs w:val="24"/>
        </w:rPr>
        <w:t>школы. Для этого ежегодно организовывается работа большого количества  кружков и секций. Активно школа сотрудничает с учреждениями дополнительного образования.</w:t>
      </w:r>
    </w:p>
    <w:p w:rsidR="00A01DBF" w:rsidRPr="00FC6E9F" w:rsidRDefault="00A01DBF" w:rsidP="00FC6E9F">
      <w:pPr>
        <w:shd w:val="clear" w:color="auto" w:fill="FFFFFF"/>
        <w:spacing w:line="276" w:lineRule="auto"/>
        <w:ind w:right="104" w:firstLine="567"/>
        <w:jc w:val="both"/>
        <w:rPr>
          <w:color w:val="000000"/>
          <w:spacing w:val="-1"/>
          <w:sz w:val="24"/>
          <w:szCs w:val="24"/>
        </w:rPr>
      </w:pPr>
      <w:r w:rsidRPr="00FC6E9F">
        <w:rPr>
          <w:color w:val="000000"/>
          <w:spacing w:val="-1"/>
          <w:sz w:val="24"/>
          <w:szCs w:val="24"/>
        </w:rPr>
        <w:t>Большинство кружков в школе работает на протяжении многих лет. Коллектив педагогов дополнительного образования сложился творческий,  с большой ответственностью, относящийся к своему  делу, они понимают, что в этой сфере ребята получают возможность индивидуального развития тех способностей, которые не всегда реализованы в традиционном учебном процессе. Руководители кружков неравнодушные, творческие люди, они умеют сделать свои занятия интересными, необычными, оригинальными.</w:t>
      </w:r>
    </w:p>
    <w:p w:rsidR="00A01DBF" w:rsidRPr="00FC6E9F" w:rsidRDefault="00A01DBF" w:rsidP="00FC6E9F">
      <w:pPr>
        <w:shd w:val="clear" w:color="auto" w:fill="FFFFFF"/>
        <w:spacing w:line="276" w:lineRule="auto"/>
        <w:ind w:right="209" w:firstLine="567"/>
        <w:jc w:val="both"/>
        <w:rPr>
          <w:color w:val="000000"/>
          <w:spacing w:val="7"/>
          <w:sz w:val="24"/>
          <w:szCs w:val="24"/>
        </w:rPr>
      </w:pPr>
      <w:r w:rsidRPr="00FC6E9F">
        <w:rPr>
          <w:color w:val="000000"/>
          <w:spacing w:val="-2"/>
          <w:sz w:val="24"/>
          <w:szCs w:val="24"/>
        </w:rPr>
        <w:t xml:space="preserve">Хореографический коллектив «Синега» под руководством Димиевой   Н.М. хорошо известен во всем городе. Они с успехом принимали участие  в республиканском хореографическом фестивале-конкурсе «Ступени», городском конкурсе современного танца «Елдоня», в районном конкурсе «От платка до валенка», в городском конкурсе </w:t>
      </w:r>
      <w:r w:rsidRPr="00FC6E9F">
        <w:rPr>
          <w:color w:val="000000"/>
          <w:spacing w:val="-2"/>
          <w:sz w:val="24"/>
          <w:szCs w:val="24"/>
        </w:rPr>
        <w:lastRenderedPageBreak/>
        <w:t xml:space="preserve">«Созвездие народных талантов», </w:t>
      </w:r>
      <w:r w:rsidRPr="00FC6E9F">
        <w:rPr>
          <w:color w:val="000000"/>
          <w:sz w:val="24"/>
          <w:szCs w:val="24"/>
          <w:shd w:val="clear" w:color="auto" w:fill="FFFFFF"/>
        </w:rPr>
        <w:t xml:space="preserve">ежегодно принимают участие во Всероссийским  конкурс детского и юношеского творчества "Звёздная карусель". </w:t>
      </w:r>
      <w:r w:rsidRPr="00FC6E9F">
        <w:rPr>
          <w:rStyle w:val="apple-converted-space"/>
          <w:color w:val="000000"/>
          <w:sz w:val="24"/>
          <w:szCs w:val="24"/>
          <w:shd w:val="clear" w:color="auto" w:fill="FFFFFF"/>
        </w:rPr>
        <w:t> </w:t>
      </w:r>
      <w:r w:rsidRPr="00FC6E9F">
        <w:rPr>
          <w:color w:val="000000"/>
          <w:spacing w:val="-2"/>
          <w:sz w:val="24"/>
          <w:szCs w:val="24"/>
        </w:rPr>
        <w:t xml:space="preserve"> Руками педагога и учащихся изготовлено много новых костюмов.</w:t>
      </w:r>
    </w:p>
    <w:p w:rsidR="00A01DBF" w:rsidRPr="00FC6E9F" w:rsidRDefault="00A01DBF" w:rsidP="00FC6E9F">
      <w:pPr>
        <w:shd w:val="clear" w:color="auto" w:fill="FFFFFF"/>
        <w:spacing w:line="276" w:lineRule="auto"/>
        <w:ind w:right="97" w:firstLine="567"/>
        <w:jc w:val="both"/>
        <w:rPr>
          <w:color w:val="000000"/>
          <w:spacing w:val="7"/>
          <w:sz w:val="24"/>
          <w:szCs w:val="24"/>
        </w:rPr>
      </w:pPr>
      <w:r w:rsidRPr="00FC6E9F">
        <w:rPr>
          <w:color w:val="000000"/>
          <w:spacing w:val="7"/>
          <w:sz w:val="24"/>
          <w:szCs w:val="24"/>
        </w:rPr>
        <w:t xml:space="preserve"> «Техническое моделирование» руководитель Французова А.М..</w:t>
      </w:r>
    </w:p>
    <w:p w:rsidR="00A01DBF" w:rsidRPr="00FC6E9F" w:rsidRDefault="00A01DBF" w:rsidP="00FC6E9F">
      <w:pPr>
        <w:shd w:val="clear" w:color="auto" w:fill="FFFFFF"/>
        <w:spacing w:line="276" w:lineRule="auto"/>
        <w:ind w:right="97" w:firstLine="567"/>
        <w:jc w:val="both"/>
        <w:rPr>
          <w:sz w:val="24"/>
          <w:szCs w:val="24"/>
        </w:rPr>
      </w:pPr>
      <w:r w:rsidRPr="00FC6E9F">
        <w:rPr>
          <w:sz w:val="24"/>
          <w:szCs w:val="24"/>
        </w:rPr>
        <w:t>Спорт для многих учащихся школы - образ жизни. Раскрыть, реализовать свои способности помогают учащимся занятия в секциях, работающих на базе школы. Серьезно, продуманно ведет  занятия секции по легкой атлетике учитель высшей категории Алексеев В. И. Участники секции по легкой атлетике - частые победители городских и республиканских соревнований.</w:t>
      </w:r>
    </w:p>
    <w:p w:rsidR="00A01DBF" w:rsidRPr="00FC6E9F" w:rsidRDefault="00A01DBF" w:rsidP="00FC6E9F">
      <w:pPr>
        <w:shd w:val="clear" w:color="auto" w:fill="FFFFFF"/>
        <w:spacing w:line="276" w:lineRule="auto"/>
        <w:ind w:right="97" w:firstLine="567"/>
        <w:jc w:val="both"/>
        <w:rPr>
          <w:sz w:val="24"/>
          <w:szCs w:val="24"/>
        </w:rPr>
      </w:pPr>
      <w:r w:rsidRPr="00FC6E9F">
        <w:rPr>
          <w:sz w:val="24"/>
          <w:szCs w:val="24"/>
        </w:rPr>
        <w:t xml:space="preserve">Борисова Е.Е.  была организатором  многих мероприятий, подготовила много учащихся для участия в городских соревнованиях по различным видам спорта.                    </w:t>
      </w:r>
    </w:p>
    <w:p w:rsidR="00A01DBF" w:rsidRPr="00FC6E9F" w:rsidRDefault="00A01DBF" w:rsidP="00FC6E9F">
      <w:pPr>
        <w:spacing w:line="276" w:lineRule="auto"/>
        <w:rPr>
          <w:sz w:val="24"/>
          <w:szCs w:val="24"/>
        </w:rPr>
      </w:pPr>
      <w:r w:rsidRPr="00FC6E9F">
        <w:rPr>
          <w:sz w:val="24"/>
          <w:szCs w:val="24"/>
        </w:rPr>
        <w:t>Большой популярностью у учащихся пользуются и другие спортивные секции. Это «Волейбол »  под руководством Грецкого Е.В.,  «ОФП» - руководитель Борисова Е.Е., «Настольный теннис»- руководитель Бубнов П.А., дзю-до под руководством Новиковой Н.Н.</w:t>
      </w:r>
    </w:p>
    <w:p w:rsidR="00A01DBF" w:rsidRPr="00FC6E9F" w:rsidRDefault="00A01DBF" w:rsidP="00FC6E9F">
      <w:pPr>
        <w:shd w:val="clear" w:color="auto" w:fill="FFFFFF"/>
        <w:spacing w:line="276" w:lineRule="auto"/>
        <w:ind w:left="212" w:right="97" w:firstLine="567"/>
        <w:jc w:val="both"/>
        <w:rPr>
          <w:sz w:val="24"/>
          <w:szCs w:val="24"/>
        </w:rPr>
      </w:pPr>
      <w:r w:rsidRPr="00FC6E9F">
        <w:rPr>
          <w:sz w:val="24"/>
          <w:szCs w:val="24"/>
        </w:rPr>
        <w:t>Ежегодно проводится в школе «Открытие малых олимпийских игр», после которого идет старт всем соревнований в школе и районе. В этомучебном  годуэто мероприятие стало городским, на нем присутствовали дети из других школ, приглашены гости из городской администрации,  были приглашены олимпийские чемпионы и призеры мирового уровня.</w:t>
      </w:r>
    </w:p>
    <w:p w:rsidR="00A01DBF" w:rsidRPr="00FC6E9F" w:rsidRDefault="00A01DBF" w:rsidP="00FC6E9F">
      <w:pPr>
        <w:shd w:val="clear" w:color="auto" w:fill="FFFFFF"/>
        <w:spacing w:line="276" w:lineRule="auto"/>
        <w:ind w:left="212" w:right="97" w:firstLine="567"/>
        <w:jc w:val="both"/>
        <w:rPr>
          <w:sz w:val="24"/>
          <w:szCs w:val="24"/>
        </w:rPr>
      </w:pPr>
      <w:r w:rsidRPr="00FC6E9F">
        <w:rPr>
          <w:sz w:val="24"/>
          <w:szCs w:val="24"/>
        </w:rPr>
        <w:t>Организованно прошло участие во Всероссийских соревнованиях «Кросс наций» и «Лыжня России».</w:t>
      </w:r>
    </w:p>
    <w:p w:rsidR="00A01DBF" w:rsidRPr="00FC6E9F" w:rsidRDefault="00A01DBF" w:rsidP="00FC6E9F">
      <w:pPr>
        <w:shd w:val="clear" w:color="auto" w:fill="FFFFFF"/>
        <w:spacing w:line="276" w:lineRule="auto"/>
        <w:ind w:left="212" w:right="97" w:firstLine="567"/>
        <w:jc w:val="both"/>
        <w:rPr>
          <w:sz w:val="24"/>
          <w:szCs w:val="24"/>
        </w:rPr>
      </w:pPr>
      <w:r w:rsidRPr="00FC6E9F">
        <w:rPr>
          <w:sz w:val="24"/>
          <w:szCs w:val="24"/>
        </w:rPr>
        <w:t>С большим желанием дети посещают бассейн. Было проведено много соревнований на воде с привлечением спонсоров из «Ростелекома»</w:t>
      </w:r>
    </w:p>
    <w:p w:rsidR="00A01DBF" w:rsidRPr="00FC6E9F" w:rsidRDefault="00A01DBF" w:rsidP="00FC6E9F">
      <w:pPr>
        <w:shd w:val="clear" w:color="auto" w:fill="FFFFFF"/>
        <w:spacing w:line="276" w:lineRule="auto"/>
        <w:ind w:right="234" w:firstLine="567"/>
        <w:jc w:val="both"/>
        <w:rPr>
          <w:sz w:val="24"/>
          <w:szCs w:val="24"/>
        </w:rPr>
      </w:pPr>
      <w:r w:rsidRPr="00FC6E9F">
        <w:rPr>
          <w:color w:val="000000"/>
          <w:spacing w:val="1"/>
          <w:sz w:val="24"/>
          <w:szCs w:val="24"/>
        </w:rPr>
        <w:t xml:space="preserve">Большую роль в воспитании учащихся нашей школы играет связь с </w:t>
      </w:r>
      <w:r w:rsidRPr="00FC6E9F">
        <w:rPr>
          <w:color w:val="000000"/>
          <w:spacing w:val="14"/>
          <w:sz w:val="24"/>
          <w:szCs w:val="24"/>
        </w:rPr>
        <w:t xml:space="preserve">библиотекой им. Некрасова, библиотекой имени Кириллова, музеем боевой и трудовой славы, </w:t>
      </w:r>
      <w:r w:rsidRPr="00FC6E9F">
        <w:rPr>
          <w:color w:val="000000"/>
          <w:spacing w:val="-2"/>
          <w:sz w:val="24"/>
          <w:szCs w:val="24"/>
        </w:rPr>
        <w:t>Республиканским краеведческим музеем, театрами, факультетом национальной культуры МГУ им. Огарева.</w:t>
      </w:r>
    </w:p>
    <w:p w:rsidR="00A01DBF" w:rsidRPr="00FC6E9F" w:rsidRDefault="00A01DBF" w:rsidP="00FC6E9F">
      <w:pPr>
        <w:shd w:val="clear" w:color="auto" w:fill="FFFFFF"/>
        <w:spacing w:line="276" w:lineRule="auto"/>
        <w:ind w:right="234" w:firstLine="567"/>
        <w:jc w:val="both"/>
        <w:rPr>
          <w:color w:val="000000"/>
          <w:spacing w:val="-3"/>
          <w:sz w:val="24"/>
          <w:szCs w:val="24"/>
        </w:rPr>
      </w:pPr>
      <w:r w:rsidRPr="00FC6E9F">
        <w:rPr>
          <w:color w:val="000000"/>
          <w:spacing w:val="-3"/>
          <w:sz w:val="24"/>
          <w:szCs w:val="24"/>
        </w:rPr>
        <w:t xml:space="preserve">Большое внимание педагогический коллектив школы уделяет вопросам </w:t>
      </w:r>
      <w:r w:rsidRPr="00FC6E9F">
        <w:rPr>
          <w:color w:val="000000"/>
          <w:spacing w:val="-1"/>
          <w:sz w:val="24"/>
          <w:szCs w:val="24"/>
        </w:rPr>
        <w:t xml:space="preserve">патриотического воспитания школьников. </w:t>
      </w:r>
      <w:r w:rsidRPr="00FC6E9F">
        <w:rPr>
          <w:color w:val="000000"/>
          <w:spacing w:val="3"/>
          <w:sz w:val="24"/>
          <w:szCs w:val="24"/>
        </w:rPr>
        <w:t xml:space="preserve">Важную роль в воспитании патриотов играет школьный музей боевой </w:t>
      </w:r>
      <w:r w:rsidRPr="00FC6E9F">
        <w:rPr>
          <w:color w:val="000000"/>
          <w:spacing w:val="5"/>
          <w:sz w:val="24"/>
          <w:szCs w:val="24"/>
        </w:rPr>
        <w:t xml:space="preserve">славы 202 артиллерийского дивизиона ПВО. </w:t>
      </w:r>
      <w:r w:rsidRPr="00FC6E9F">
        <w:rPr>
          <w:color w:val="000000"/>
          <w:spacing w:val="-2"/>
          <w:sz w:val="24"/>
          <w:szCs w:val="24"/>
        </w:rPr>
        <w:t xml:space="preserve"> Фонд музея тщательно сохраняется и изучается. В настоящее </w:t>
      </w:r>
      <w:r w:rsidRPr="00FC6E9F">
        <w:rPr>
          <w:color w:val="000000"/>
          <w:sz w:val="24"/>
          <w:szCs w:val="24"/>
        </w:rPr>
        <w:t xml:space="preserve">время продолжается работа по научному описанию собранных материалов. Эта работа преследует две цели: сохранение музейного фонда и привлечение </w:t>
      </w:r>
      <w:r w:rsidRPr="00FC6E9F">
        <w:rPr>
          <w:color w:val="000000"/>
          <w:spacing w:val="-2"/>
          <w:sz w:val="24"/>
          <w:szCs w:val="24"/>
        </w:rPr>
        <w:t xml:space="preserve">учащихся к осмысленной, познавательной деятельности. В музее проводится </w:t>
      </w:r>
      <w:r w:rsidRPr="00FC6E9F">
        <w:rPr>
          <w:color w:val="000000"/>
          <w:spacing w:val="-3"/>
          <w:sz w:val="24"/>
          <w:szCs w:val="24"/>
        </w:rPr>
        <w:t xml:space="preserve">много экскурсий, было проведено много встреч с ветеранами войны и труда. Надолго запомнится учащимся мероприятие «У войны не женское лицо». В музее школы проходили встречи с ветераном правоохранительных органов Кондратьевым А.И., депутатом КульковымС.Н.. В мае 2016 года было принято решение перевести музей на 4 этаж школы. </w:t>
      </w:r>
    </w:p>
    <w:p w:rsidR="00A01DBF" w:rsidRPr="00FC6E9F" w:rsidRDefault="00A01DBF" w:rsidP="00FC6E9F">
      <w:pPr>
        <w:shd w:val="clear" w:color="auto" w:fill="FFFFFF"/>
        <w:spacing w:line="276" w:lineRule="auto"/>
        <w:ind w:right="234" w:firstLine="567"/>
        <w:jc w:val="both"/>
        <w:rPr>
          <w:color w:val="000000"/>
          <w:spacing w:val="-2"/>
          <w:sz w:val="24"/>
          <w:szCs w:val="24"/>
        </w:rPr>
      </w:pPr>
      <w:r w:rsidRPr="00FC6E9F">
        <w:rPr>
          <w:color w:val="000000"/>
          <w:spacing w:val="-2"/>
          <w:sz w:val="24"/>
          <w:szCs w:val="24"/>
        </w:rPr>
        <w:t>В этом учебном году был проведен классный час памяти нашего выпускника Алексея Елховского, погибшего в Чеченской республике при исполнении служебного долга. На них  присутствовали руководители МВД РМ, Омона РМ, родственники, друзья Алексея. Проведены  городские соревнования по плаванью памяти А. Елховского.</w:t>
      </w:r>
    </w:p>
    <w:p w:rsidR="00A01DBF" w:rsidRPr="00FC6E9F" w:rsidRDefault="00A01DBF" w:rsidP="00FC6E9F">
      <w:pPr>
        <w:shd w:val="clear" w:color="auto" w:fill="FFFFFF"/>
        <w:spacing w:line="276" w:lineRule="auto"/>
        <w:ind w:right="14" w:firstLine="567"/>
        <w:jc w:val="both"/>
        <w:rPr>
          <w:color w:val="000000"/>
          <w:spacing w:val="-2"/>
          <w:sz w:val="24"/>
          <w:szCs w:val="24"/>
        </w:rPr>
      </w:pPr>
      <w:r w:rsidRPr="00FC6E9F">
        <w:rPr>
          <w:color w:val="000000"/>
          <w:spacing w:val="-2"/>
          <w:sz w:val="24"/>
          <w:szCs w:val="24"/>
        </w:rPr>
        <w:lastRenderedPageBreak/>
        <w:t xml:space="preserve">К 23 февралю был проведен традиционный праздник «Смотр строя и песни », «А ну –ка парни». Организаторами этого праздника были Суренков Я.В., Киушкин А.С.    На  смотр строя и песни учащихся начальных классов пришло много гостей и родителей.                       </w:t>
      </w:r>
    </w:p>
    <w:p w:rsidR="00A01DBF" w:rsidRPr="00FC6E9F" w:rsidRDefault="00A01DBF" w:rsidP="00FC6E9F">
      <w:pPr>
        <w:shd w:val="clear" w:color="auto" w:fill="FFFFFF"/>
        <w:spacing w:line="276" w:lineRule="auto"/>
        <w:ind w:right="14" w:firstLine="567"/>
        <w:jc w:val="both"/>
        <w:rPr>
          <w:color w:val="000000"/>
          <w:spacing w:val="-2"/>
          <w:sz w:val="24"/>
          <w:szCs w:val="24"/>
        </w:rPr>
      </w:pPr>
      <w:r w:rsidRPr="00FC6E9F">
        <w:rPr>
          <w:color w:val="000000"/>
          <w:spacing w:val="-2"/>
          <w:sz w:val="24"/>
          <w:szCs w:val="24"/>
        </w:rPr>
        <w:t xml:space="preserve">Много мероприятий было проведено  ко Дню Победы. 9 мая учащиеся нашей школы приняли, участив в городских мероприятиях посвященных Дню Победы. </w:t>
      </w:r>
    </w:p>
    <w:p w:rsidR="00A01DBF" w:rsidRPr="00FC6E9F" w:rsidRDefault="00A01DBF" w:rsidP="00FC6E9F">
      <w:pPr>
        <w:shd w:val="clear" w:color="auto" w:fill="FFFFFF"/>
        <w:spacing w:line="276" w:lineRule="auto"/>
        <w:ind w:right="22" w:firstLine="567"/>
        <w:jc w:val="both"/>
        <w:rPr>
          <w:color w:val="000000"/>
          <w:spacing w:val="-1"/>
          <w:sz w:val="24"/>
          <w:szCs w:val="24"/>
        </w:rPr>
      </w:pPr>
      <w:r w:rsidRPr="00FC6E9F">
        <w:rPr>
          <w:color w:val="000000"/>
          <w:spacing w:val="8"/>
          <w:sz w:val="24"/>
          <w:szCs w:val="24"/>
        </w:rPr>
        <w:t xml:space="preserve">В школе систематически ведется профилактическая работа по </w:t>
      </w:r>
      <w:r w:rsidRPr="00FC6E9F">
        <w:rPr>
          <w:color w:val="000000"/>
          <w:spacing w:val="1"/>
          <w:sz w:val="24"/>
          <w:szCs w:val="24"/>
        </w:rPr>
        <w:t xml:space="preserve">предупреждению дорожно-транспортного травматизма. К проведению </w:t>
      </w:r>
      <w:r w:rsidRPr="00FC6E9F">
        <w:rPr>
          <w:color w:val="000000"/>
          <w:spacing w:val="16"/>
          <w:sz w:val="24"/>
          <w:szCs w:val="24"/>
        </w:rPr>
        <w:t xml:space="preserve">мероприятий привлекаются работники ГИБДД, члены совета </w:t>
      </w:r>
      <w:r w:rsidRPr="00FC6E9F">
        <w:rPr>
          <w:color w:val="000000"/>
          <w:spacing w:val="-1"/>
          <w:sz w:val="24"/>
          <w:szCs w:val="24"/>
        </w:rPr>
        <w:t xml:space="preserve">старшеклассников, родители. Учителя начальных классов, провожая детей, </w:t>
      </w:r>
      <w:r w:rsidRPr="00FC6E9F">
        <w:rPr>
          <w:color w:val="000000"/>
          <w:spacing w:val="4"/>
          <w:sz w:val="24"/>
          <w:szCs w:val="24"/>
        </w:rPr>
        <w:t xml:space="preserve">домой, отправляясь в музеи, театры, экскурсии напоминают детям о </w:t>
      </w:r>
      <w:r w:rsidRPr="00FC6E9F">
        <w:rPr>
          <w:color w:val="000000"/>
          <w:spacing w:val="2"/>
          <w:sz w:val="24"/>
          <w:szCs w:val="24"/>
        </w:rPr>
        <w:t xml:space="preserve">необходимости соблюдать правила дорожного движения. Ведется данная </w:t>
      </w:r>
      <w:r w:rsidRPr="00FC6E9F">
        <w:rPr>
          <w:color w:val="000000"/>
          <w:spacing w:val="-2"/>
          <w:sz w:val="24"/>
          <w:szCs w:val="24"/>
        </w:rPr>
        <w:t xml:space="preserve">работа и с родителями. В школе есть стенд «Соблюдай правила дорожного движения». Для учащихся проводится праздник «Посвящение в пешеходы», </w:t>
      </w:r>
      <w:r w:rsidRPr="00FC6E9F">
        <w:rPr>
          <w:color w:val="000000"/>
          <w:spacing w:val="7"/>
          <w:sz w:val="24"/>
          <w:szCs w:val="24"/>
        </w:rPr>
        <w:t xml:space="preserve">конкурсы рисунков «Мы и дорога». Команда ЮИД ежегодно школы </w:t>
      </w:r>
      <w:r w:rsidRPr="00FC6E9F">
        <w:rPr>
          <w:color w:val="000000"/>
          <w:spacing w:val="-2"/>
          <w:sz w:val="24"/>
          <w:szCs w:val="24"/>
        </w:rPr>
        <w:t xml:space="preserve">принимает участие в городских днях знаний дорожного движения. В этом году наша команда ЮИД завоевала первое место в городе. В конце </w:t>
      </w:r>
      <w:r w:rsidRPr="00FC6E9F">
        <w:rPr>
          <w:color w:val="000000"/>
          <w:spacing w:val="7"/>
          <w:sz w:val="24"/>
          <w:szCs w:val="24"/>
        </w:rPr>
        <w:t xml:space="preserve">каждой четверти во всех классах проводятся беседы «Поведение в </w:t>
      </w:r>
      <w:r w:rsidRPr="00FC6E9F">
        <w:rPr>
          <w:color w:val="000000"/>
          <w:spacing w:val="-1"/>
          <w:sz w:val="24"/>
          <w:szCs w:val="24"/>
        </w:rPr>
        <w:t>экстремальных ситуациях дома и на улице». Учебный год начинаем с того что беседуем о ПДД, разрабатываем безопасный маршрут из школы домой и в школу</w:t>
      </w:r>
    </w:p>
    <w:p w:rsidR="00A01DBF" w:rsidRPr="00FC6E9F" w:rsidRDefault="00A01DBF" w:rsidP="00FC6E9F">
      <w:pPr>
        <w:shd w:val="clear" w:color="auto" w:fill="FFFFFF"/>
        <w:spacing w:line="276" w:lineRule="auto"/>
        <w:ind w:right="86" w:firstLine="567"/>
        <w:jc w:val="both"/>
        <w:rPr>
          <w:color w:val="000000"/>
          <w:spacing w:val="-2"/>
          <w:sz w:val="24"/>
          <w:szCs w:val="24"/>
        </w:rPr>
      </w:pPr>
      <w:r w:rsidRPr="00FC6E9F">
        <w:rPr>
          <w:color w:val="000000"/>
          <w:sz w:val="24"/>
          <w:szCs w:val="24"/>
        </w:rPr>
        <w:t xml:space="preserve">Важным направлением в воспитательной работе является пропаганда </w:t>
      </w:r>
      <w:r w:rsidRPr="00FC6E9F">
        <w:rPr>
          <w:color w:val="000000"/>
          <w:spacing w:val="-1"/>
          <w:sz w:val="24"/>
          <w:szCs w:val="24"/>
        </w:rPr>
        <w:t xml:space="preserve">здорового образа жизни. С учащимися проводятся беседы, классные часы о вреде алкоголизма, наркотиков, курения. Проводится анкетирование по теме </w:t>
      </w:r>
      <w:r w:rsidRPr="00FC6E9F">
        <w:rPr>
          <w:color w:val="000000"/>
          <w:spacing w:val="-3"/>
          <w:sz w:val="24"/>
          <w:szCs w:val="24"/>
        </w:rPr>
        <w:t xml:space="preserve">«Твое отношение к наркотикам», результаты которого тщательно анализируются. </w:t>
      </w:r>
      <w:r w:rsidRPr="00FC6E9F">
        <w:rPr>
          <w:color w:val="000000"/>
          <w:spacing w:val="17"/>
          <w:sz w:val="24"/>
          <w:szCs w:val="24"/>
        </w:rPr>
        <w:t xml:space="preserve">Приглашаются в школу для встреч с учащимися работники </w:t>
      </w:r>
      <w:r w:rsidRPr="00FC6E9F">
        <w:rPr>
          <w:color w:val="000000"/>
          <w:spacing w:val="9"/>
          <w:sz w:val="24"/>
          <w:szCs w:val="24"/>
        </w:rPr>
        <w:t xml:space="preserve">центра по борьбе со СПИДом, центра </w:t>
      </w:r>
      <w:r w:rsidRPr="00FC6E9F">
        <w:rPr>
          <w:color w:val="000000"/>
          <w:spacing w:val="-2"/>
          <w:sz w:val="24"/>
          <w:szCs w:val="24"/>
        </w:rPr>
        <w:t>планирования семьи. Активно дети приняли участие в акции «Мы против курения». Изготовляли и распространяли брошюры, ленточки с призывами.</w:t>
      </w:r>
    </w:p>
    <w:p w:rsidR="00A01DBF" w:rsidRPr="00FC6E9F" w:rsidRDefault="00A01DBF" w:rsidP="00FC6E9F">
      <w:pPr>
        <w:shd w:val="clear" w:color="auto" w:fill="FFFFFF"/>
        <w:spacing w:line="276" w:lineRule="auto"/>
        <w:ind w:right="360" w:firstLine="567"/>
        <w:jc w:val="both"/>
        <w:rPr>
          <w:color w:val="000000"/>
          <w:spacing w:val="-1"/>
          <w:sz w:val="24"/>
          <w:szCs w:val="24"/>
        </w:rPr>
      </w:pPr>
      <w:r w:rsidRPr="00FC6E9F">
        <w:rPr>
          <w:color w:val="000000"/>
          <w:spacing w:val="1"/>
          <w:sz w:val="24"/>
          <w:szCs w:val="24"/>
        </w:rPr>
        <w:t xml:space="preserve">С особой тщательностью педагогический коллектив подходит к </w:t>
      </w:r>
      <w:r w:rsidRPr="00FC6E9F">
        <w:rPr>
          <w:color w:val="000000"/>
          <w:spacing w:val="-2"/>
          <w:sz w:val="24"/>
          <w:szCs w:val="24"/>
        </w:rPr>
        <w:t xml:space="preserve">вопросам правового воспитания. В школе действует Совет по профилактике </w:t>
      </w:r>
      <w:r w:rsidRPr="00FC6E9F">
        <w:rPr>
          <w:color w:val="000000"/>
          <w:spacing w:val="3"/>
          <w:sz w:val="24"/>
          <w:szCs w:val="24"/>
        </w:rPr>
        <w:t xml:space="preserve">правонарушителей среди несовершеннолетних. Заседания проходили один </w:t>
      </w:r>
      <w:r w:rsidRPr="00FC6E9F">
        <w:rPr>
          <w:color w:val="000000"/>
          <w:spacing w:val="-1"/>
          <w:sz w:val="24"/>
          <w:szCs w:val="24"/>
        </w:rPr>
        <w:t>раз в четверть. Есть в школе план совместной работы с ОДН.</w:t>
      </w:r>
      <w:r w:rsidRPr="00FC6E9F">
        <w:rPr>
          <w:color w:val="000000"/>
          <w:spacing w:val="7"/>
          <w:sz w:val="24"/>
          <w:szCs w:val="24"/>
        </w:rPr>
        <w:t xml:space="preserve"> В соответствии с планом ведётся профилактическая работа с </w:t>
      </w:r>
      <w:r w:rsidRPr="00FC6E9F">
        <w:rPr>
          <w:color w:val="000000"/>
          <w:spacing w:val="-2"/>
          <w:sz w:val="24"/>
          <w:szCs w:val="24"/>
        </w:rPr>
        <w:t xml:space="preserve">учащимися, склонными к правонарушениям. Осуществляется контроль за </w:t>
      </w:r>
      <w:r w:rsidRPr="00FC6E9F">
        <w:rPr>
          <w:color w:val="000000"/>
          <w:spacing w:val="-1"/>
          <w:sz w:val="24"/>
          <w:szCs w:val="24"/>
        </w:rPr>
        <w:t>посещаемостью, успеваемостью подростков, состоящих на внутришкольном</w:t>
      </w:r>
      <w:r w:rsidRPr="00FC6E9F">
        <w:rPr>
          <w:color w:val="000000"/>
          <w:sz w:val="24"/>
          <w:szCs w:val="24"/>
        </w:rPr>
        <w:t xml:space="preserve">учёте. Особое внимание было уделено работе с неблагополучными семьями. В октябре традиционно проводится месячник правовых знаний, в рамках </w:t>
      </w:r>
      <w:r w:rsidRPr="00FC6E9F">
        <w:rPr>
          <w:color w:val="000000"/>
          <w:spacing w:val="-2"/>
          <w:sz w:val="24"/>
          <w:szCs w:val="24"/>
        </w:rPr>
        <w:t>которого организуются встречи с работниками правоохранительных органов,</w:t>
      </w:r>
      <w:r w:rsidRPr="00FC6E9F">
        <w:rPr>
          <w:color w:val="000000"/>
          <w:spacing w:val="6"/>
          <w:sz w:val="24"/>
          <w:szCs w:val="24"/>
        </w:rPr>
        <w:t xml:space="preserve">организуется книжная выставка «Закон и ты», </w:t>
      </w:r>
      <w:r w:rsidRPr="00FC6E9F">
        <w:rPr>
          <w:color w:val="000000"/>
          <w:sz w:val="24"/>
          <w:szCs w:val="24"/>
        </w:rPr>
        <w:t xml:space="preserve">конкурс плакатов и стенгазет о вреде алкоголизма, наркомании, </w:t>
      </w:r>
      <w:r w:rsidRPr="00FC6E9F">
        <w:rPr>
          <w:color w:val="000000"/>
          <w:spacing w:val="-2"/>
          <w:sz w:val="24"/>
          <w:szCs w:val="24"/>
        </w:rPr>
        <w:t xml:space="preserve">токсикомании. </w:t>
      </w:r>
      <w:r w:rsidRPr="00FC6E9F">
        <w:rPr>
          <w:color w:val="000000"/>
          <w:spacing w:val="3"/>
          <w:sz w:val="24"/>
          <w:szCs w:val="24"/>
        </w:rPr>
        <w:t xml:space="preserve">Ответственно классные руководители отнеслись к проведению классных </w:t>
      </w:r>
      <w:r w:rsidRPr="00FC6E9F">
        <w:rPr>
          <w:color w:val="000000"/>
          <w:spacing w:val="-1"/>
          <w:sz w:val="24"/>
          <w:szCs w:val="24"/>
        </w:rPr>
        <w:t xml:space="preserve">часов «Разрешение конфликтов», «Подросток и закон», </w:t>
      </w:r>
    </w:p>
    <w:p w:rsidR="00A01DBF" w:rsidRPr="00FC6E9F" w:rsidRDefault="00A01DBF" w:rsidP="00FC6E9F">
      <w:pPr>
        <w:shd w:val="clear" w:color="auto" w:fill="FFFFFF"/>
        <w:spacing w:line="276" w:lineRule="auto"/>
        <w:ind w:right="360" w:firstLine="567"/>
        <w:jc w:val="both"/>
        <w:rPr>
          <w:color w:val="000000"/>
          <w:spacing w:val="-2"/>
          <w:sz w:val="24"/>
          <w:szCs w:val="24"/>
        </w:rPr>
      </w:pPr>
      <w:r w:rsidRPr="00FC6E9F">
        <w:rPr>
          <w:color w:val="000000"/>
          <w:spacing w:val="-1"/>
          <w:sz w:val="24"/>
          <w:szCs w:val="24"/>
        </w:rPr>
        <w:t xml:space="preserve">«Закон обо мне, и мне </w:t>
      </w:r>
      <w:r w:rsidRPr="00FC6E9F">
        <w:rPr>
          <w:color w:val="000000"/>
          <w:spacing w:val="-2"/>
          <w:sz w:val="24"/>
          <w:szCs w:val="24"/>
        </w:rPr>
        <w:t xml:space="preserve">о законе».  Были проведены круглые столы, ролевые игры, конкурсы и др. Совместно с ОДН регулярно проводятся рейды «Трудная семья», «Трудный подросток», «Посещаемость», «Осторожно. Спайс!»  Учащиеся школы активно принимали участие в районных конкурсах проводимых детской поликлиникой, КДН и ПДН рисунков и плакатов на правовую тематику. </w:t>
      </w:r>
    </w:p>
    <w:p w:rsidR="00A01DBF" w:rsidRPr="00FC6E9F" w:rsidRDefault="00A01DBF" w:rsidP="00FC6E9F">
      <w:pPr>
        <w:shd w:val="clear" w:color="auto" w:fill="FFFFFF"/>
        <w:spacing w:line="276" w:lineRule="auto"/>
        <w:ind w:firstLine="567"/>
        <w:jc w:val="both"/>
        <w:rPr>
          <w:color w:val="000000"/>
          <w:spacing w:val="-7"/>
          <w:sz w:val="24"/>
          <w:szCs w:val="24"/>
        </w:rPr>
      </w:pPr>
      <w:r w:rsidRPr="00FC6E9F">
        <w:rPr>
          <w:color w:val="000000"/>
          <w:spacing w:val="2"/>
          <w:sz w:val="24"/>
          <w:szCs w:val="24"/>
        </w:rPr>
        <w:t xml:space="preserve">Практика работы школы показывает, что сотрудничество семьи и школы </w:t>
      </w:r>
      <w:r w:rsidRPr="00FC6E9F">
        <w:rPr>
          <w:color w:val="000000"/>
          <w:spacing w:val="1"/>
          <w:sz w:val="24"/>
          <w:szCs w:val="24"/>
        </w:rPr>
        <w:t xml:space="preserve">становится всё активнее и более востребовано. Родители приглашаются в школу </w:t>
      </w:r>
      <w:r w:rsidRPr="00FC6E9F">
        <w:rPr>
          <w:color w:val="000000"/>
          <w:spacing w:val="-1"/>
          <w:sz w:val="24"/>
          <w:szCs w:val="24"/>
        </w:rPr>
        <w:t xml:space="preserve">с целью ознакомления с новыми программами по предметам, методикой преподавания, </w:t>
      </w:r>
      <w:r w:rsidRPr="00FC6E9F">
        <w:rPr>
          <w:color w:val="000000"/>
          <w:spacing w:val="-1"/>
          <w:sz w:val="24"/>
          <w:szCs w:val="24"/>
        </w:rPr>
        <w:lastRenderedPageBreak/>
        <w:t xml:space="preserve">требованиями учителей. Наиболее часто открытые уроки для </w:t>
      </w:r>
      <w:r w:rsidRPr="00FC6E9F">
        <w:rPr>
          <w:color w:val="000000"/>
          <w:sz w:val="24"/>
          <w:szCs w:val="24"/>
        </w:rPr>
        <w:t xml:space="preserve">родителей практикуют учителя младших классов. </w:t>
      </w:r>
      <w:r w:rsidRPr="00FC6E9F">
        <w:rPr>
          <w:color w:val="000000"/>
          <w:spacing w:val="4"/>
          <w:sz w:val="24"/>
          <w:szCs w:val="24"/>
        </w:rPr>
        <w:t xml:space="preserve"> Во многих классах родители - частые гости и на </w:t>
      </w:r>
      <w:r w:rsidRPr="00FC6E9F">
        <w:rPr>
          <w:color w:val="000000"/>
          <w:spacing w:val="10"/>
          <w:sz w:val="24"/>
          <w:szCs w:val="24"/>
        </w:rPr>
        <w:t xml:space="preserve">внеклассных мероприятиях, Важная форма работы с родителями - </w:t>
      </w:r>
      <w:r w:rsidRPr="00FC6E9F">
        <w:rPr>
          <w:color w:val="000000"/>
          <w:spacing w:val="-2"/>
          <w:sz w:val="24"/>
          <w:szCs w:val="24"/>
        </w:rPr>
        <w:t xml:space="preserve">родительское собрание. На них обсуждаются задачи учебно-воспитательной </w:t>
      </w:r>
      <w:r w:rsidRPr="00FC6E9F">
        <w:rPr>
          <w:color w:val="000000"/>
          <w:spacing w:val="3"/>
          <w:sz w:val="24"/>
          <w:szCs w:val="24"/>
        </w:rPr>
        <w:t xml:space="preserve">работы класса, планирование воспитательной работы, подводятся итоги работы, рассматриваются актуальные педагогические проблемы. Своим </w:t>
      </w:r>
      <w:r w:rsidRPr="00FC6E9F">
        <w:rPr>
          <w:color w:val="000000"/>
          <w:spacing w:val="-2"/>
          <w:sz w:val="24"/>
          <w:szCs w:val="24"/>
        </w:rPr>
        <w:t>опытом проведения родительских собраний могут поделиться такие опытные педагоги, как   Назарова О.А.,Нормайкина И.Н., Игонина И.В., Першикова О.В., Ялыгина Н.В..</w:t>
      </w:r>
    </w:p>
    <w:p w:rsidR="00A01DBF" w:rsidRPr="00FC6E9F" w:rsidRDefault="00A01DBF" w:rsidP="00FC6E9F">
      <w:pPr>
        <w:shd w:val="clear" w:color="auto" w:fill="FFFFFF"/>
        <w:spacing w:line="276" w:lineRule="auto"/>
        <w:ind w:firstLine="567"/>
        <w:jc w:val="both"/>
        <w:rPr>
          <w:color w:val="000000"/>
          <w:spacing w:val="-1"/>
          <w:sz w:val="24"/>
          <w:szCs w:val="24"/>
        </w:rPr>
      </w:pPr>
      <w:r w:rsidRPr="00FC6E9F">
        <w:rPr>
          <w:color w:val="000000"/>
          <w:spacing w:val="5"/>
          <w:sz w:val="24"/>
          <w:szCs w:val="24"/>
        </w:rPr>
        <w:t xml:space="preserve">В школе проводится необходимая работа по социальной защите </w:t>
      </w:r>
      <w:r w:rsidRPr="00FC6E9F">
        <w:rPr>
          <w:color w:val="000000"/>
          <w:spacing w:val="-3"/>
          <w:sz w:val="24"/>
          <w:szCs w:val="24"/>
        </w:rPr>
        <w:t xml:space="preserve">учащихся. Под особым вниманием находятся дети из семей, находящихся в </w:t>
      </w:r>
      <w:r w:rsidRPr="00FC6E9F">
        <w:rPr>
          <w:color w:val="000000"/>
          <w:spacing w:val="5"/>
          <w:sz w:val="24"/>
          <w:szCs w:val="24"/>
        </w:rPr>
        <w:t>социально-опасном положении, из многодетных семей, сироты, дети-</w:t>
      </w:r>
      <w:r w:rsidRPr="00FC6E9F">
        <w:rPr>
          <w:color w:val="000000"/>
          <w:spacing w:val="-1"/>
          <w:sz w:val="24"/>
          <w:szCs w:val="24"/>
        </w:rPr>
        <w:t>инвалиды. Нуждающиеся обеспечены горячим питанием, учебниками</w:t>
      </w:r>
      <w:r w:rsidRPr="00FC6E9F">
        <w:rPr>
          <w:color w:val="000000"/>
          <w:spacing w:val="2"/>
          <w:sz w:val="24"/>
          <w:szCs w:val="24"/>
        </w:rPr>
        <w:t xml:space="preserve">. Для детей-инвалидов </w:t>
      </w:r>
      <w:r w:rsidRPr="00FC6E9F">
        <w:rPr>
          <w:color w:val="000000"/>
          <w:sz w:val="24"/>
          <w:szCs w:val="24"/>
        </w:rPr>
        <w:t xml:space="preserve">организуется обучение на дому. В школе работают группы продлённого дня. </w:t>
      </w:r>
      <w:r w:rsidRPr="00FC6E9F">
        <w:rPr>
          <w:color w:val="000000"/>
          <w:spacing w:val="-1"/>
          <w:sz w:val="24"/>
          <w:szCs w:val="24"/>
        </w:rPr>
        <w:t xml:space="preserve">В летнее время (июнь) и осеннее (ноябрь)  функционировал пришкольный лагерь «Непоседы». </w:t>
      </w:r>
    </w:p>
    <w:p w:rsidR="00A01DBF" w:rsidRPr="00FC6E9F" w:rsidRDefault="00A01DBF" w:rsidP="00FC6E9F">
      <w:pPr>
        <w:tabs>
          <w:tab w:val="left" w:pos="708"/>
        </w:tabs>
        <w:suppressAutoHyphens/>
        <w:spacing w:line="276" w:lineRule="auto"/>
        <w:ind w:firstLine="567"/>
        <w:jc w:val="both"/>
        <w:rPr>
          <w:rFonts w:eastAsia="Times New Roman" w:cs="Cambria"/>
          <w:b/>
          <w:bCs/>
          <w:sz w:val="24"/>
          <w:szCs w:val="24"/>
        </w:rPr>
      </w:pPr>
      <w:r w:rsidRPr="00FC6E9F">
        <w:rPr>
          <w:rFonts w:eastAsia="Times New Roman" w:cs="Cambria"/>
          <w:b/>
          <w:bCs/>
          <w:sz w:val="24"/>
          <w:szCs w:val="24"/>
        </w:rPr>
        <w:t>Создание условий для внеурочной деятельности обучающихся и организации дополнительного образования</w:t>
      </w:r>
    </w:p>
    <w:p w:rsidR="00A01DBF" w:rsidRPr="00FC6E9F" w:rsidRDefault="00A01DBF" w:rsidP="00FC6E9F">
      <w:pPr>
        <w:tabs>
          <w:tab w:val="left" w:pos="708"/>
        </w:tabs>
        <w:suppressAutoHyphens/>
        <w:spacing w:line="276" w:lineRule="auto"/>
        <w:ind w:firstLine="567"/>
        <w:jc w:val="both"/>
        <w:rPr>
          <w:rFonts w:eastAsia="Times New Roman"/>
          <w:sz w:val="24"/>
          <w:szCs w:val="24"/>
        </w:rPr>
      </w:pPr>
      <w:r w:rsidRPr="00FC6E9F">
        <w:rPr>
          <w:rFonts w:eastAsia="Times New Roman"/>
          <w:sz w:val="24"/>
          <w:szCs w:val="24"/>
        </w:rPr>
        <w:t xml:space="preserve">Система ДО в школе складывается из: </w:t>
      </w:r>
    </w:p>
    <w:p w:rsidR="00A01DBF" w:rsidRPr="00FC6E9F" w:rsidRDefault="00A01DBF" w:rsidP="00FC6E9F">
      <w:pPr>
        <w:numPr>
          <w:ilvl w:val="0"/>
          <w:numId w:val="25"/>
        </w:numPr>
        <w:tabs>
          <w:tab w:val="left" w:pos="360"/>
          <w:tab w:val="left" w:pos="708"/>
        </w:tabs>
        <w:suppressAutoHyphens/>
        <w:spacing w:after="200" w:line="276" w:lineRule="auto"/>
        <w:jc w:val="both"/>
        <w:rPr>
          <w:rFonts w:eastAsia="Times New Roman"/>
          <w:sz w:val="24"/>
          <w:szCs w:val="24"/>
        </w:rPr>
      </w:pPr>
      <w:r w:rsidRPr="00FC6E9F">
        <w:rPr>
          <w:rFonts w:eastAsia="Times New Roman"/>
          <w:sz w:val="24"/>
          <w:szCs w:val="24"/>
        </w:rPr>
        <w:t xml:space="preserve">урочного дополнительного образования в школе в рамках школьного компонента учебного плана (факультативы, спецкурсы); </w:t>
      </w:r>
    </w:p>
    <w:p w:rsidR="00A01DBF" w:rsidRPr="00FC6E9F" w:rsidRDefault="00A01DBF" w:rsidP="00FC6E9F">
      <w:pPr>
        <w:numPr>
          <w:ilvl w:val="0"/>
          <w:numId w:val="25"/>
        </w:numPr>
        <w:tabs>
          <w:tab w:val="left" w:pos="360"/>
          <w:tab w:val="left" w:pos="708"/>
        </w:tabs>
        <w:suppressAutoHyphens/>
        <w:spacing w:after="200" w:line="276" w:lineRule="auto"/>
        <w:jc w:val="both"/>
        <w:rPr>
          <w:rFonts w:eastAsia="Times New Roman"/>
          <w:sz w:val="24"/>
          <w:szCs w:val="24"/>
        </w:rPr>
      </w:pPr>
      <w:r w:rsidRPr="00FC6E9F">
        <w:rPr>
          <w:rFonts w:eastAsia="Times New Roman"/>
          <w:sz w:val="24"/>
          <w:szCs w:val="24"/>
        </w:rPr>
        <w:t xml:space="preserve">внеурочного дополнительного образования в школе (кружки по интересам, спортивные секции, школьные объединения); </w:t>
      </w:r>
    </w:p>
    <w:p w:rsidR="00A01DBF" w:rsidRPr="00FC6E9F" w:rsidRDefault="00A01DBF" w:rsidP="00FC6E9F">
      <w:pPr>
        <w:numPr>
          <w:ilvl w:val="0"/>
          <w:numId w:val="25"/>
        </w:numPr>
        <w:tabs>
          <w:tab w:val="left" w:pos="360"/>
          <w:tab w:val="left" w:pos="708"/>
        </w:tabs>
        <w:suppressAutoHyphens/>
        <w:spacing w:after="200" w:line="276" w:lineRule="auto"/>
        <w:jc w:val="both"/>
        <w:rPr>
          <w:rFonts w:eastAsia="Times New Roman"/>
          <w:sz w:val="24"/>
          <w:szCs w:val="24"/>
        </w:rPr>
      </w:pPr>
      <w:r w:rsidRPr="00FC6E9F">
        <w:rPr>
          <w:rFonts w:eastAsia="Times New Roman"/>
          <w:sz w:val="24"/>
          <w:szCs w:val="24"/>
        </w:rPr>
        <w:t>внешкольного дополнительного образования (Центр детского творчества №1 Октябрьского  района г. Саранска по договору)</w:t>
      </w:r>
    </w:p>
    <w:p w:rsidR="00A01DBF" w:rsidRPr="00FC6E9F" w:rsidRDefault="00A01DBF" w:rsidP="00FC6E9F">
      <w:pPr>
        <w:tabs>
          <w:tab w:val="left" w:pos="360"/>
          <w:tab w:val="left" w:pos="708"/>
        </w:tabs>
        <w:suppressAutoHyphens/>
        <w:spacing w:line="276" w:lineRule="auto"/>
        <w:ind w:firstLine="567"/>
        <w:jc w:val="both"/>
        <w:rPr>
          <w:rFonts w:eastAsia="Times New Roman"/>
          <w:sz w:val="24"/>
          <w:szCs w:val="24"/>
        </w:rPr>
      </w:pPr>
      <w:r w:rsidRPr="00FC6E9F">
        <w:rPr>
          <w:rFonts w:eastAsia="Times New Roman"/>
          <w:sz w:val="24"/>
          <w:szCs w:val="24"/>
        </w:rPr>
        <w:t>Все дополнительные образовательные  услуги являются абсолютно доступными, включая платные.</w:t>
      </w:r>
    </w:p>
    <w:p w:rsidR="00573406" w:rsidRPr="00A74C56" w:rsidRDefault="00573406" w:rsidP="00FC6E9F">
      <w:pPr>
        <w:spacing w:line="276" w:lineRule="auto"/>
        <w:jc w:val="both"/>
        <w:rPr>
          <w:rFonts w:eastAsia="Times New Roman"/>
          <w:sz w:val="28"/>
          <w:szCs w:val="28"/>
        </w:rPr>
      </w:pPr>
    </w:p>
    <w:p w:rsidR="00573406" w:rsidRDefault="00367A83" w:rsidP="00573406">
      <w:pPr>
        <w:rPr>
          <w:rFonts w:cstheme="minorHAnsi"/>
          <w:b/>
          <w:sz w:val="28"/>
          <w:szCs w:val="28"/>
        </w:rPr>
      </w:pPr>
      <w:r>
        <w:rPr>
          <w:rFonts w:cstheme="minorHAnsi"/>
          <w:b/>
          <w:sz w:val="28"/>
          <w:szCs w:val="28"/>
        </w:rPr>
        <w:t>Участие в конкурсах, соревнованиях</w:t>
      </w:r>
    </w:p>
    <w:p w:rsidR="00573406" w:rsidRDefault="00573406" w:rsidP="00573406">
      <w:pPr>
        <w:rPr>
          <w:rFonts w:cstheme="minorHAnsi"/>
        </w:rPr>
      </w:pPr>
    </w:p>
    <w:tbl>
      <w:tblPr>
        <w:tblStyle w:val="a6"/>
        <w:tblW w:w="10207" w:type="dxa"/>
        <w:tblInd w:w="-431" w:type="dxa"/>
        <w:tblLayout w:type="fixed"/>
        <w:tblLook w:val="04A0"/>
      </w:tblPr>
      <w:tblGrid>
        <w:gridCol w:w="1986"/>
        <w:gridCol w:w="1842"/>
        <w:gridCol w:w="1701"/>
        <w:gridCol w:w="2268"/>
        <w:gridCol w:w="2410"/>
      </w:tblGrid>
      <w:tr w:rsidR="00573406" w:rsidTr="00573406">
        <w:tc>
          <w:tcPr>
            <w:tcW w:w="1986" w:type="dxa"/>
            <w:tcBorders>
              <w:top w:val="single" w:sz="4" w:space="0" w:color="auto"/>
              <w:left w:val="single" w:sz="4" w:space="0" w:color="auto"/>
              <w:bottom w:val="single" w:sz="4" w:space="0" w:color="auto"/>
              <w:right w:val="single" w:sz="4" w:space="0" w:color="auto"/>
            </w:tcBorders>
            <w:hideMark/>
          </w:tcPr>
          <w:p w:rsidR="00573406" w:rsidRDefault="00573406" w:rsidP="00573406">
            <w:pPr>
              <w:rPr>
                <w:b/>
              </w:rPr>
            </w:pPr>
            <w:r>
              <w:rPr>
                <w:b/>
              </w:rPr>
              <w:t>Классные часы</w:t>
            </w:r>
          </w:p>
          <w:p w:rsidR="00573406" w:rsidRDefault="00573406" w:rsidP="00573406">
            <w:pPr>
              <w:rPr>
                <w:b/>
              </w:rPr>
            </w:pPr>
          </w:p>
        </w:tc>
        <w:tc>
          <w:tcPr>
            <w:tcW w:w="1842" w:type="dxa"/>
            <w:tcBorders>
              <w:top w:val="single" w:sz="4" w:space="0" w:color="auto"/>
              <w:left w:val="single" w:sz="4" w:space="0" w:color="auto"/>
              <w:bottom w:val="single" w:sz="4" w:space="0" w:color="auto"/>
              <w:right w:val="single" w:sz="4" w:space="0" w:color="auto"/>
            </w:tcBorders>
            <w:hideMark/>
          </w:tcPr>
          <w:p w:rsidR="00573406" w:rsidRDefault="00573406" w:rsidP="00573406">
            <w:pPr>
              <w:rPr>
                <w:b/>
              </w:rPr>
            </w:pPr>
            <w:r>
              <w:rPr>
                <w:b/>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573406" w:rsidRDefault="00573406" w:rsidP="00573406">
            <w:pPr>
              <w:rPr>
                <w:b/>
              </w:rPr>
            </w:pPr>
            <w:r>
              <w:rPr>
                <w:b/>
              </w:rPr>
              <w:t>конкурсы</w:t>
            </w:r>
          </w:p>
        </w:tc>
        <w:tc>
          <w:tcPr>
            <w:tcW w:w="2268" w:type="dxa"/>
            <w:tcBorders>
              <w:top w:val="single" w:sz="4" w:space="0" w:color="auto"/>
              <w:left w:val="single" w:sz="4" w:space="0" w:color="auto"/>
              <w:bottom w:val="single" w:sz="4" w:space="0" w:color="auto"/>
              <w:right w:val="single" w:sz="4" w:space="0" w:color="auto"/>
            </w:tcBorders>
          </w:tcPr>
          <w:p w:rsidR="00573406" w:rsidRDefault="00573406" w:rsidP="00573406">
            <w:pPr>
              <w:rPr>
                <w:b/>
              </w:rPr>
            </w:pPr>
            <w:r>
              <w:rPr>
                <w:b/>
              </w:rPr>
              <w:t xml:space="preserve">Встречи с интересными людьми </w:t>
            </w:r>
          </w:p>
        </w:tc>
        <w:tc>
          <w:tcPr>
            <w:tcW w:w="2410" w:type="dxa"/>
            <w:tcBorders>
              <w:top w:val="single" w:sz="4" w:space="0" w:color="auto"/>
              <w:left w:val="single" w:sz="4" w:space="0" w:color="auto"/>
              <w:bottom w:val="single" w:sz="4" w:space="0" w:color="auto"/>
              <w:right w:val="single" w:sz="4" w:space="0" w:color="auto"/>
            </w:tcBorders>
          </w:tcPr>
          <w:p w:rsidR="00573406" w:rsidRDefault="00573406" w:rsidP="00573406">
            <w:pPr>
              <w:rPr>
                <w:b/>
              </w:rPr>
            </w:pPr>
            <w:r>
              <w:rPr>
                <w:b/>
              </w:rPr>
              <w:t>соревнования</w:t>
            </w:r>
          </w:p>
        </w:tc>
      </w:tr>
      <w:tr w:rsidR="00573406" w:rsidRPr="000E3BBE" w:rsidTr="00573406">
        <w:trPr>
          <w:trHeight w:val="1296"/>
        </w:trPr>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«Готов к труду и обороне».</w:t>
            </w:r>
          </w:p>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День учителя. Торжественный концерт.</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«Дары земли мордовской».</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Встреча с работниками ГИБДД и депутатом  Госсобрания РМ Кульковым С.Н.</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Выявление детей, имеющих велосипеды, и организация с ними бесед по правилам ДД</w:t>
            </w: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Урок мира</w:t>
            </w:r>
          </w:p>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Посвящение в кадеты</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конкурс рисунков «Работа моих родителей» 1-11 кл.</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pStyle w:val="af5"/>
              <w:spacing w:line="240" w:lineRule="auto"/>
              <w:rPr>
                <w:rFonts w:cs="Times New Roman"/>
                <w:sz w:val="22"/>
                <w:szCs w:val="22"/>
              </w:rPr>
            </w:pPr>
            <w:r w:rsidRPr="000E3BBE">
              <w:rPr>
                <w:rFonts w:cs="Times New Roman"/>
                <w:sz w:val="22"/>
                <w:szCs w:val="22"/>
              </w:rPr>
              <w:t>Встреча с представителями правоохранительных органов с учащимися 8 Б, 9 А, 9 Б.</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Кросс «Золотая осень».</w:t>
            </w: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«Правила пожарной безопасности» с учащимися 5-7 кл</w:t>
            </w:r>
          </w:p>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«Минута славы».</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 xml:space="preserve">Конкурс стенгазет и плакатов о вреде алкоголизма, </w:t>
            </w:r>
            <w:r w:rsidRPr="000E3BBE">
              <w:lastRenderedPageBreak/>
              <w:t>наркомании, курения.</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lastRenderedPageBreak/>
              <w:t xml:space="preserve">Встреча с педагогами «Центра детского творчества» с целью агитации учащихся 1-4 кл. в кружки во </w:t>
            </w:r>
            <w:r w:rsidRPr="000E3BBE">
              <w:lastRenderedPageBreak/>
              <w:t>внеурочное время.</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lastRenderedPageBreak/>
              <w:t>«День театра» для учащихся 1-3 классов</w:t>
            </w: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lastRenderedPageBreak/>
              <w:t>«Огонь-друг и враг человека» в 2-4 классах.</w:t>
            </w:r>
          </w:p>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Классные мероприятия посвященные «Дню Матери»</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Участие в городском конкурсе чтецов «И нет конца есенинскому гуду…»</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Встреча представителей ГИБДД с родителями 1-х классов.</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Соревнования по шашкам среди учащихся 1-11 классов.</w:t>
            </w: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Безопасный путь из школы домой»,</w:t>
            </w:r>
          </w:p>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Акция «Добро без границ»</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pStyle w:val="af8"/>
            </w:pPr>
            <w:r w:rsidRPr="000E3BBE">
              <w:rPr>
                <w:sz w:val="22"/>
                <w:szCs w:val="22"/>
              </w:rPr>
              <w:t>Конкурс рисунков и презентаций по теме «Моя безопасность в моих руках» среди учащихся 1-7 классов.</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Встреча с депутатом Госсобрания РМ Кульковым С.Н. «День Конституции РМ» с 9-11 классами.</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Кросс наций. Учащиеся 9-11 классов по 10 человек от класса</w:t>
            </w: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«Ходи по улице с умом»,</w:t>
            </w:r>
          </w:p>
        </w:tc>
        <w:tc>
          <w:tcPr>
            <w:tcW w:w="1842" w:type="dxa"/>
            <w:tcBorders>
              <w:top w:val="single" w:sz="4" w:space="0" w:color="auto"/>
              <w:left w:val="single" w:sz="4" w:space="0" w:color="auto"/>
              <w:bottom w:val="single" w:sz="4" w:space="0" w:color="auto"/>
              <w:right w:val="single" w:sz="4" w:space="0" w:color="auto"/>
            </w:tcBorders>
          </w:tcPr>
          <w:p w:rsidR="00573406" w:rsidRPr="00EA1F61" w:rsidRDefault="00573406" w:rsidP="00573406">
            <w:r>
              <w:t xml:space="preserve">Акция </w:t>
            </w:r>
            <w:r w:rsidRPr="00EA1F61">
              <w:t>«Осторожно , СПИД!»</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pStyle w:val="af8"/>
            </w:pPr>
            <w:r w:rsidRPr="000E3BBE">
              <w:rPr>
                <w:sz w:val="22"/>
                <w:szCs w:val="22"/>
              </w:rPr>
              <w:t>Участие кадетов (5,6,7,8 кл.) в конкурсе по информационным технологиям.</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Профилактическая беседа с врачом девочки 9-11 классов.</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Соревнования Всероссийского общества ВОСВОД 9-11 классы</w:t>
            </w: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«Безопасность в дорожно-транспортных ситуациях</w:t>
            </w:r>
          </w:p>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Фильм «Путевка в жизнь»</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pStyle w:val="af8"/>
            </w:pPr>
            <w:r w:rsidRPr="000E3BBE">
              <w:rPr>
                <w:sz w:val="22"/>
                <w:szCs w:val="22"/>
              </w:rPr>
              <w:t>Конкурс рисунков и поделок «Полиция – наша защита» среди 1-5 классов  (по 3 рисунка от класса).</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pStyle w:val="af8"/>
            </w:pPr>
            <w:r w:rsidRPr="000E3BBE">
              <w:rPr>
                <w:sz w:val="22"/>
                <w:szCs w:val="22"/>
              </w:rPr>
              <w:t>Лекция для учащихся 9-11 классов «Защита прав потребителей».</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«Здоровый образ жизни»</w:t>
            </w: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r w:rsidRPr="000E3BBE">
              <w:t>«Всероссийский урок безопасности школьников в сети Интернет».</w:t>
            </w:r>
          </w:p>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Посвящение в пешеходы»</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Конкурс «Я-предприниматель».</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Экскурсия в краеведческий музей 6 классов.</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Районные соревнования «Веселые старты» 5 классы.</w:t>
            </w: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r w:rsidRPr="000E3BBE">
              <w:t>«Уроки доброты», «Новое поколение выбирает уважение».</w:t>
            </w:r>
          </w:p>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Школьный этап конкурса «Ученик года-2016» среди учащихся 9-11 классов.</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«Созвездие народных талантов».</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Встреча с представителями правоохранительных органов с учащимися 6-7 классов.</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Первенство школы по настольному теннису</w:t>
            </w: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r w:rsidRPr="000E3BBE">
              <w:t>«Самый Большой Урок в Мире».</w:t>
            </w:r>
          </w:p>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День самоуправления.</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Выступление агитбригады «Зеленый мир».</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Встреча с представителями правоохранительных органов с учащимися  8-11 классов.</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Городские соревнования по спасению утопающих на воде.</w:t>
            </w: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pStyle w:val="af8"/>
            </w:pPr>
            <w:r w:rsidRPr="000E3BBE">
              <w:rPr>
                <w:sz w:val="22"/>
                <w:szCs w:val="22"/>
              </w:rPr>
              <w:t xml:space="preserve">«Ввод Советских войск в Афганистан. Как это было», «День Неизвестного Солдата», «День Героев </w:t>
            </w:r>
            <w:r w:rsidRPr="000E3BBE">
              <w:rPr>
                <w:sz w:val="22"/>
                <w:szCs w:val="22"/>
              </w:rPr>
              <w:lastRenderedPageBreak/>
              <w:t>Отечества».</w:t>
            </w:r>
          </w:p>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lastRenderedPageBreak/>
              <w:t>Школьный этап конкурса «Город мастеров»</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 xml:space="preserve">Участие в зональном туре </w:t>
            </w:r>
            <w:r w:rsidRPr="000E3BBE">
              <w:rPr>
                <w:lang w:val="en-US"/>
              </w:rPr>
              <w:t>VII</w:t>
            </w:r>
            <w:r w:rsidRPr="000E3BBE">
              <w:t xml:space="preserve"> зимней спартакиады допризывной молодежи «Защитники </w:t>
            </w:r>
            <w:r w:rsidRPr="000E3BBE">
              <w:lastRenderedPageBreak/>
              <w:t>Отечества».</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lastRenderedPageBreak/>
              <w:t>Встреча с представителями правоохранительных органов.9Б</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Соревнования по плаванию с буксировкой спасательных кругов.</w:t>
            </w: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r w:rsidRPr="000E3BBE">
              <w:lastRenderedPageBreak/>
              <w:t>Единый классный час «Урок мужества».</w:t>
            </w:r>
          </w:p>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День театра 1-4 классы. Просмотр кукольного спектакля «Здравствуйте!».</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Участие в республиканском семинаре «Дружат книги, дружат народы».</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Просмотр фильма «У войны не женское лицо» учащиеся 8,11 классов.</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Лыжня России</w:t>
            </w: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r>
              <w:t>Тонкий лед. Правила ПДД.</w:t>
            </w:r>
          </w:p>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Рыцарский турнир «Держава армией крепка».</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pStyle w:val="af8"/>
            </w:pPr>
            <w:r w:rsidRPr="000E3BBE">
              <w:rPr>
                <w:sz w:val="22"/>
                <w:szCs w:val="22"/>
              </w:rPr>
              <w:t>Выставка рисунков и плакатов «Служу России» среди учащихся 1-7 классов.</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Мероприятие по профилактике употребления несовершеннолетними наркотических и психотропных веществ «Стоп-спайс» с учащимися 7-9 классов.</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Участие в городском мероприятии «Волонтер 2016».</w:t>
            </w: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Мероприятия, посвященные «Дню защитника Отечества».</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Конкурс рисунков «День птиц»</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r w:rsidRPr="000E3BBE">
              <w:t>Встреча с представителем наркоконтроля.</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Городские соревнования по плаванию посвященные А.Н.Елховскому</w:t>
            </w: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А, ну-ка, парни!</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t>конкурс</w:t>
            </w:r>
            <w:r w:rsidRPr="000E3BBE">
              <w:t xml:space="preserve"> «Кукла в национальном костюме».</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r w:rsidRPr="000E3BBE">
              <w:t>Встреча с представителем правоохранительных органов Седовым В.</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Проведение закрытого первенства МОУ «СОШ № 11» по плаванию среди 5-11 классов в рамках школьных «Малых олимпийских игр».</w:t>
            </w: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Мисс школы среди учащихся 8-11 классов</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Городской конкурс «Новогодняя фантазия».</w:t>
            </w:r>
          </w:p>
        </w:tc>
        <w:tc>
          <w:tcPr>
            <w:tcW w:w="2268" w:type="dxa"/>
            <w:tcBorders>
              <w:top w:val="single" w:sz="4" w:space="0" w:color="auto"/>
              <w:left w:val="single" w:sz="4" w:space="0" w:color="auto"/>
              <w:bottom w:val="single" w:sz="4" w:space="0" w:color="auto"/>
              <w:right w:val="single" w:sz="4" w:space="0" w:color="auto"/>
            </w:tcBorders>
          </w:tcPr>
          <w:p w:rsidR="00573406" w:rsidRPr="00BC07C4" w:rsidRDefault="00573406" w:rsidP="00573406">
            <w:pPr>
              <w:pStyle w:val="a5"/>
              <w:autoSpaceDE w:val="0"/>
              <w:autoSpaceDN w:val="0"/>
              <w:adjustRightInd w:val="0"/>
              <w:ind w:left="360"/>
            </w:pPr>
            <w:r w:rsidRPr="00BC07C4">
              <w:t>Мероприятие посвященное Дню защитника Отечества с приглашением Федосеева Василия Алексеевича, -</w:t>
            </w:r>
            <w:r w:rsidRPr="00BC07C4">
              <w:rPr>
                <w:color w:val="000000"/>
                <w:shd w:val="clear" w:color="auto" w:fill="FFFFFF"/>
              </w:rPr>
              <w:t xml:space="preserve">члена Союза писателей России,    участник ликвидации последствий катастрофы на Чернобыльской АЭС, лауреата премии «Золотое перо Руси», Ямашкина Н.Г. – участника ликвидации последствий катастрофы на Чернобыльской </w:t>
            </w:r>
            <w:r w:rsidRPr="00BC07C4">
              <w:rPr>
                <w:color w:val="000000"/>
                <w:shd w:val="clear" w:color="auto" w:fill="FFFFFF"/>
              </w:rPr>
              <w:lastRenderedPageBreak/>
              <w:t>АЭС.</w:t>
            </w:r>
          </w:p>
          <w:p w:rsidR="00573406" w:rsidRPr="000E3BBE" w:rsidRDefault="00573406" w:rsidP="00573406">
            <w:pPr>
              <w:rPr>
                <w:b/>
              </w:rPr>
            </w:pP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tc>
        <w:tc>
          <w:tcPr>
            <w:tcW w:w="1842" w:type="dxa"/>
            <w:tcBorders>
              <w:top w:val="single" w:sz="4" w:space="0" w:color="auto"/>
              <w:left w:val="single" w:sz="4" w:space="0" w:color="auto"/>
              <w:bottom w:val="single" w:sz="4" w:space="0" w:color="auto"/>
              <w:right w:val="single" w:sz="4" w:space="0" w:color="auto"/>
            </w:tcBorders>
          </w:tcPr>
          <w:p w:rsidR="00573406" w:rsidRPr="000E3BBE" w:rsidRDefault="00573406" w:rsidP="00573406">
            <w:r w:rsidRPr="000E3BBE">
              <w:t>Смотр строя и песни</w:t>
            </w:r>
          </w:p>
        </w:tc>
        <w:tc>
          <w:tcPr>
            <w:tcW w:w="1701" w:type="dxa"/>
            <w:tcBorders>
              <w:top w:val="single" w:sz="4" w:space="0" w:color="auto"/>
              <w:left w:val="single" w:sz="4" w:space="0" w:color="auto"/>
              <w:bottom w:val="single" w:sz="4" w:space="0" w:color="auto"/>
              <w:right w:val="single" w:sz="4" w:space="0" w:color="auto"/>
            </w:tcBorders>
          </w:tcPr>
          <w:p w:rsidR="00573406" w:rsidRPr="00BC07C4" w:rsidRDefault="00573406" w:rsidP="00573406">
            <w:pPr>
              <w:autoSpaceDE w:val="0"/>
              <w:autoSpaceDN w:val="0"/>
              <w:adjustRightInd w:val="0"/>
              <w:ind w:left="360"/>
            </w:pPr>
            <w:r w:rsidRPr="00BC07C4">
              <w:t>Городской конкурс инсценированной патриотической песни «Я люблю тебя, Россия»</w:t>
            </w:r>
          </w:p>
          <w:p w:rsidR="00573406" w:rsidRPr="000E3BBE" w:rsidRDefault="00573406" w:rsidP="00573406">
            <w:pPr>
              <w:rPr>
                <w:b/>
              </w:rPr>
            </w:pP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pStyle w:val="af5"/>
              <w:spacing w:line="240" w:lineRule="auto"/>
              <w:rPr>
                <w:rFonts w:cs="Times New Roman"/>
                <w:sz w:val="22"/>
                <w:szCs w:val="22"/>
              </w:rPr>
            </w:pPr>
            <w:r w:rsidRPr="000E3BBE">
              <w:rPr>
                <w:rFonts w:cs="Times New Roman"/>
                <w:sz w:val="22"/>
                <w:szCs w:val="22"/>
              </w:rPr>
              <w:t xml:space="preserve">Экскурсия в краеведческий музей 6 классов.   </w:t>
            </w:r>
          </w:p>
          <w:p w:rsidR="00573406" w:rsidRDefault="00573406" w:rsidP="00573406">
            <w:pPr>
              <w:spacing w:line="360" w:lineRule="auto"/>
            </w:pPr>
          </w:p>
          <w:p w:rsidR="00573406" w:rsidRPr="000E3BBE" w:rsidRDefault="00573406" w:rsidP="00573406">
            <w:pPr>
              <w:rPr>
                <w:b/>
              </w:rPr>
            </w:pP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tc>
        <w:tc>
          <w:tcPr>
            <w:tcW w:w="1842" w:type="dxa"/>
            <w:tcBorders>
              <w:top w:val="single" w:sz="4" w:space="0" w:color="auto"/>
              <w:left w:val="single" w:sz="4" w:space="0" w:color="auto"/>
              <w:bottom w:val="single" w:sz="4" w:space="0" w:color="auto"/>
              <w:right w:val="single" w:sz="4" w:space="0" w:color="auto"/>
            </w:tcBorders>
          </w:tcPr>
          <w:p w:rsidR="00573406" w:rsidRDefault="00573406" w:rsidP="00573406">
            <w:pPr>
              <w:autoSpaceDE w:val="0"/>
              <w:autoSpaceDN w:val="0"/>
              <w:adjustRightInd w:val="0"/>
            </w:pPr>
            <w:r>
              <w:t>1-4 классы</w:t>
            </w:r>
          </w:p>
          <w:p w:rsidR="00573406" w:rsidRDefault="00573406" w:rsidP="00573406">
            <w:pPr>
              <w:autoSpaceDE w:val="0"/>
              <w:autoSpaceDN w:val="0"/>
              <w:adjustRightInd w:val="0"/>
            </w:pPr>
          </w:p>
          <w:p w:rsidR="00573406" w:rsidRDefault="00573406" w:rsidP="00573406">
            <w:pPr>
              <w:autoSpaceDE w:val="0"/>
              <w:autoSpaceDN w:val="0"/>
              <w:adjustRightInd w:val="0"/>
            </w:pPr>
            <w:r>
              <w:t>Урок-викторина. «Защитники Отечества»</w:t>
            </w:r>
          </w:p>
          <w:p w:rsidR="00573406" w:rsidRDefault="00573406" w:rsidP="00573406">
            <w:pPr>
              <w:autoSpaceDE w:val="0"/>
              <w:autoSpaceDN w:val="0"/>
              <w:adjustRightInd w:val="0"/>
            </w:pPr>
            <w:r>
              <w:t>Урок-беседа. «Пионеры герои»</w:t>
            </w:r>
          </w:p>
          <w:p w:rsidR="00573406" w:rsidRDefault="00573406" w:rsidP="00573406">
            <w:pPr>
              <w:autoSpaceDE w:val="0"/>
              <w:autoSpaceDN w:val="0"/>
              <w:adjustRightInd w:val="0"/>
            </w:pPr>
            <w:r>
              <w:t xml:space="preserve"> «История возникновения праздника 23 февраля», орден «Горячее сердце».</w:t>
            </w:r>
          </w:p>
          <w:p w:rsidR="00573406" w:rsidRDefault="00573406" w:rsidP="00573406">
            <w:pPr>
              <w:autoSpaceDE w:val="0"/>
              <w:autoSpaceDN w:val="0"/>
              <w:adjustRightInd w:val="0"/>
            </w:pPr>
            <w:r>
              <w:t>Урок –путешествие «Сталинградская битва, площадь Павших борцов»</w:t>
            </w:r>
          </w:p>
          <w:p w:rsidR="00573406" w:rsidRDefault="00573406" w:rsidP="00573406">
            <w:pPr>
              <w:autoSpaceDE w:val="0"/>
              <w:autoSpaceDN w:val="0"/>
              <w:adjustRightInd w:val="0"/>
            </w:pPr>
            <w:r>
              <w:t>«Мой папа тоже герой»</w:t>
            </w:r>
          </w:p>
          <w:p w:rsidR="00573406" w:rsidRDefault="00573406" w:rsidP="00573406">
            <w:pPr>
              <w:autoSpaceDE w:val="0"/>
              <w:autoSpaceDN w:val="0"/>
              <w:adjustRightInd w:val="0"/>
            </w:pPr>
            <w:r>
              <w:t>5-9 классы</w:t>
            </w:r>
          </w:p>
          <w:p w:rsidR="00573406" w:rsidRDefault="00573406" w:rsidP="00573406">
            <w:pPr>
              <w:autoSpaceDE w:val="0"/>
              <w:autoSpaceDN w:val="0"/>
              <w:adjustRightInd w:val="0"/>
            </w:pPr>
            <w:r>
              <w:t>Урок-беседа. «Они сражались за Родину»</w:t>
            </w:r>
          </w:p>
          <w:p w:rsidR="00573406" w:rsidRDefault="00573406" w:rsidP="00573406">
            <w:pPr>
              <w:autoSpaceDE w:val="0"/>
              <w:autoSpaceDN w:val="0"/>
              <w:adjustRightInd w:val="0"/>
            </w:pPr>
            <w:r>
              <w:t xml:space="preserve"> «История возникновения праздника 23 февраля», орден «Горячее сердце».</w:t>
            </w:r>
          </w:p>
          <w:p w:rsidR="00573406" w:rsidRDefault="00573406" w:rsidP="00573406">
            <w:pPr>
              <w:autoSpaceDE w:val="0"/>
              <w:autoSpaceDN w:val="0"/>
              <w:adjustRightInd w:val="0"/>
            </w:pPr>
            <w:r>
              <w:t xml:space="preserve">«Эхо войны», «Афганистан», </w:t>
            </w:r>
          </w:p>
          <w:p w:rsidR="00573406" w:rsidRDefault="00573406" w:rsidP="00573406">
            <w:pPr>
              <w:autoSpaceDE w:val="0"/>
              <w:autoSpaceDN w:val="0"/>
              <w:adjustRightInd w:val="0"/>
            </w:pPr>
            <w:r>
              <w:t>«Мужество во всем и до конца»</w:t>
            </w:r>
          </w:p>
          <w:p w:rsidR="00573406" w:rsidRDefault="00573406" w:rsidP="00573406">
            <w:pPr>
              <w:autoSpaceDE w:val="0"/>
              <w:autoSpaceDN w:val="0"/>
              <w:adjustRightInd w:val="0"/>
            </w:pPr>
            <w:r>
              <w:t>«Чеченский излом», «Россия чтит их имена».</w:t>
            </w:r>
          </w:p>
          <w:p w:rsidR="00573406" w:rsidRDefault="00573406" w:rsidP="00573406">
            <w:pPr>
              <w:autoSpaceDE w:val="0"/>
              <w:autoSpaceDN w:val="0"/>
              <w:adjustRightInd w:val="0"/>
            </w:pPr>
            <w:r>
              <w:t>10-11 классы</w:t>
            </w:r>
          </w:p>
          <w:p w:rsidR="00573406" w:rsidRDefault="00573406" w:rsidP="00573406">
            <w:pPr>
              <w:autoSpaceDE w:val="0"/>
              <w:autoSpaceDN w:val="0"/>
              <w:adjustRightInd w:val="0"/>
            </w:pPr>
            <w:r>
              <w:t>Круглый стол «Солдат войну не выбирает», «Эхо Афганистана».</w:t>
            </w:r>
          </w:p>
          <w:p w:rsidR="00573406" w:rsidRPr="00822E11" w:rsidRDefault="00573406" w:rsidP="0057340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73406" w:rsidRPr="00BC07C4" w:rsidRDefault="00573406" w:rsidP="00573406">
            <w:r w:rsidRPr="00BC07C4">
              <w:lastRenderedPageBreak/>
              <w:t>Конкурс «Птичий дом»</w:t>
            </w: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r w:rsidRPr="000E3BBE">
              <w:t xml:space="preserve">Профилактическая беседа с </w:t>
            </w:r>
            <w:r>
              <w:t xml:space="preserve">врачом мальчики </w:t>
            </w:r>
            <w:bookmarkStart w:id="43" w:name="_GoBack"/>
            <w:bookmarkEnd w:id="43"/>
            <w:r w:rsidRPr="000E3BBE">
              <w:t>9-11 классов.</w:t>
            </w: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tc>
        <w:tc>
          <w:tcPr>
            <w:tcW w:w="1842" w:type="dxa"/>
            <w:tcBorders>
              <w:top w:val="single" w:sz="4" w:space="0" w:color="auto"/>
              <w:left w:val="single" w:sz="4" w:space="0" w:color="auto"/>
              <w:bottom w:val="single" w:sz="4" w:space="0" w:color="auto"/>
              <w:right w:val="single" w:sz="4" w:space="0" w:color="auto"/>
            </w:tcBorders>
          </w:tcPr>
          <w:p w:rsidR="00573406" w:rsidRPr="00CA353E" w:rsidRDefault="00573406" w:rsidP="00573406">
            <w:pPr>
              <w:autoSpaceDE w:val="0"/>
              <w:autoSpaceDN w:val="0"/>
              <w:adjustRightInd w:val="0"/>
              <w:rPr>
                <w:color w:val="000000"/>
                <w:shd w:val="clear" w:color="auto" w:fill="FFFFFF"/>
              </w:rPr>
            </w:pPr>
            <w:r w:rsidRPr="00CA353E">
              <w:t>Федосеев Василий Алексеевич, -</w:t>
            </w:r>
            <w:r w:rsidRPr="00CA353E">
              <w:rPr>
                <w:color w:val="000000"/>
                <w:shd w:val="clear" w:color="auto" w:fill="FFFFFF"/>
              </w:rPr>
              <w:t>члена С</w:t>
            </w:r>
            <w:r>
              <w:rPr>
                <w:color w:val="000000"/>
                <w:shd w:val="clear" w:color="auto" w:fill="FFFFFF"/>
              </w:rPr>
              <w:t>оюза писателей России, участник</w:t>
            </w:r>
            <w:r w:rsidRPr="00CA353E">
              <w:rPr>
                <w:color w:val="000000"/>
                <w:shd w:val="clear" w:color="auto" w:fill="FFFFFF"/>
              </w:rPr>
              <w:t xml:space="preserve"> ликвидации последствий катастрофы на Чернобыльской АЭС, лауреата премии «Золотое перо Руси»</w:t>
            </w:r>
            <w:r>
              <w:rPr>
                <w:color w:val="000000"/>
                <w:shd w:val="clear" w:color="auto" w:fill="FFFFFF"/>
              </w:rPr>
              <w:t>, Ямашкин Н.Г. – участник</w:t>
            </w:r>
            <w:r w:rsidRPr="00CA353E">
              <w:rPr>
                <w:color w:val="000000"/>
                <w:shd w:val="clear" w:color="auto" w:fill="FFFFFF"/>
              </w:rPr>
              <w:t xml:space="preserve"> ликвидации последствий катастрофы на Чернобыльской АЭС</w:t>
            </w:r>
            <w:r>
              <w:rPr>
                <w:color w:val="000000"/>
                <w:shd w:val="clear" w:color="auto" w:fill="FFFFFF"/>
              </w:rPr>
              <w:t>.</w:t>
            </w:r>
          </w:p>
          <w:p w:rsidR="00573406" w:rsidRDefault="00573406" w:rsidP="00573406">
            <w:pPr>
              <w:autoSpaceDE w:val="0"/>
              <w:autoSpaceDN w:val="0"/>
              <w:adjustRightInd w:val="0"/>
            </w:pPr>
            <w:r>
              <w:t>Гагарин Алексей Владимирович- советник ассоциации силовых структур «Воин »,</w:t>
            </w:r>
          </w:p>
          <w:p w:rsidR="00573406" w:rsidRDefault="00573406" w:rsidP="00573406">
            <w:pPr>
              <w:autoSpaceDE w:val="0"/>
              <w:autoSpaceDN w:val="0"/>
              <w:adjustRightInd w:val="0"/>
            </w:pPr>
          </w:p>
          <w:p w:rsidR="00573406" w:rsidRDefault="00573406" w:rsidP="00573406">
            <w:pPr>
              <w:autoSpaceDE w:val="0"/>
              <w:autoSpaceDN w:val="0"/>
              <w:adjustRightInd w:val="0"/>
            </w:pPr>
            <w:r>
              <w:t>Колодников Ю.В..- участник боевых действий в Афганистане.</w:t>
            </w:r>
          </w:p>
          <w:p w:rsidR="00573406" w:rsidRDefault="00573406" w:rsidP="00573406">
            <w:pPr>
              <w:autoSpaceDE w:val="0"/>
              <w:autoSpaceDN w:val="0"/>
              <w:adjustRightInd w:val="0"/>
            </w:pPr>
          </w:p>
          <w:p w:rsidR="00573406" w:rsidRDefault="00573406" w:rsidP="00573406">
            <w:pPr>
              <w:autoSpaceDE w:val="0"/>
              <w:autoSpaceDN w:val="0"/>
              <w:adjustRightInd w:val="0"/>
            </w:pPr>
            <w:r>
              <w:t>Першиков А.А. - участник  боевых действий в Афганистане.</w:t>
            </w:r>
          </w:p>
          <w:p w:rsidR="00573406" w:rsidRDefault="00573406" w:rsidP="00573406">
            <w:pPr>
              <w:autoSpaceDE w:val="0"/>
              <w:autoSpaceDN w:val="0"/>
              <w:adjustRightInd w:val="0"/>
            </w:pPr>
          </w:p>
          <w:p w:rsidR="00573406" w:rsidRPr="00822E11" w:rsidRDefault="00573406" w:rsidP="0057340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tc>
        <w:tc>
          <w:tcPr>
            <w:tcW w:w="1842" w:type="dxa"/>
            <w:tcBorders>
              <w:top w:val="single" w:sz="4" w:space="0" w:color="auto"/>
              <w:left w:val="single" w:sz="4" w:space="0" w:color="auto"/>
              <w:bottom w:val="single" w:sz="4" w:space="0" w:color="auto"/>
              <w:right w:val="single" w:sz="4" w:space="0" w:color="auto"/>
            </w:tcBorders>
          </w:tcPr>
          <w:p w:rsidR="00573406" w:rsidRPr="00822E11" w:rsidRDefault="00573406" w:rsidP="00573406">
            <w:pPr>
              <w:jc w:val="both"/>
            </w:pPr>
            <w:r>
              <w:t>Севастьянова Н.А., Филичкин И.Н.</w:t>
            </w: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p>
        </w:tc>
      </w:tr>
      <w:tr w:rsidR="00573406" w:rsidRPr="000E3BBE" w:rsidTr="00573406">
        <w:tc>
          <w:tcPr>
            <w:tcW w:w="1986" w:type="dxa"/>
            <w:tcBorders>
              <w:top w:val="single" w:sz="4" w:space="0" w:color="auto"/>
              <w:left w:val="single" w:sz="4" w:space="0" w:color="auto"/>
              <w:bottom w:val="single" w:sz="4" w:space="0" w:color="auto"/>
              <w:right w:val="single" w:sz="4" w:space="0" w:color="auto"/>
            </w:tcBorders>
          </w:tcPr>
          <w:p w:rsidR="00573406" w:rsidRPr="000E3BBE" w:rsidRDefault="00573406" w:rsidP="00573406"/>
        </w:tc>
        <w:tc>
          <w:tcPr>
            <w:tcW w:w="1842" w:type="dxa"/>
            <w:tcBorders>
              <w:top w:val="single" w:sz="4" w:space="0" w:color="auto"/>
              <w:left w:val="single" w:sz="4" w:space="0" w:color="auto"/>
              <w:bottom w:val="single" w:sz="4" w:space="0" w:color="auto"/>
              <w:right w:val="single" w:sz="4" w:space="0" w:color="auto"/>
            </w:tcBorders>
          </w:tcPr>
          <w:p w:rsidR="00573406" w:rsidRDefault="00573406" w:rsidP="00573406">
            <w:pPr>
              <w:autoSpaceDE w:val="0"/>
              <w:autoSpaceDN w:val="0"/>
              <w:adjustRightInd w:val="0"/>
            </w:pPr>
            <w:r>
              <w:t>Колодников Ю.В..- участник боевых действий в Афганистане.</w:t>
            </w:r>
          </w:p>
          <w:p w:rsidR="00573406" w:rsidRPr="00822E11" w:rsidRDefault="00573406" w:rsidP="00573406">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p>
        </w:tc>
        <w:tc>
          <w:tcPr>
            <w:tcW w:w="2268"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p>
        </w:tc>
        <w:tc>
          <w:tcPr>
            <w:tcW w:w="2410" w:type="dxa"/>
            <w:tcBorders>
              <w:top w:val="single" w:sz="4" w:space="0" w:color="auto"/>
              <w:left w:val="single" w:sz="4" w:space="0" w:color="auto"/>
              <w:bottom w:val="single" w:sz="4" w:space="0" w:color="auto"/>
              <w:right w:val="single" w:sz="4" w:space="0" w:color="auto"/>
            </w:tcBorders>
          </w:tcPr>
          <w:p w:rsidR="00573406" w:rsidRPr="000E3BBE" w:rsidRDefault="00573406" w:rsidP="00573406">
            <w:pPr>
              <w:rPr>
                <w:b/>
              </w:rPr>
            </w:pPr>
          </w:p>
        </w:tc>
      </w:tr>
    </w:tbl>
    <w:p w:rsidR="003070C1" w:rsidRDefault="003070C1" w:rsidP="00573406">
      <w:pPr>
        <w:pStyle w:val="af5"/>
        <w:spacing w:line="240" w:lineRule="auto"/>
        <w:rPr>
          <w:rFonts w:cs="Times New Roman"/>
          <w:sz w:val="22"/>
          <w:szCs w:val="22"/>
        </w:rPr>
      </w:pPr>
    </w:p>
    <w:p w:rsidR="003070C1" w:rsidRDefault="003070C1">
      <w:pPr>
        <w:spacing w:line="360" w:lineRule="auto"/>
        <w:ind w:right="-2155"/>
        <w:jc w:val="center"/>
        <w:rPr>
          <w:rFonts w:eastAsia="SimSun"/>
          <w:color w:val="00000A"/>
          <w:lang w:eastAsia="zh-CN" w:bidi="hi-IN"/>
        </w:rPr>
      </w:pPr>
      <w:r>
        <w:br w:type="page"/>
      </w:r>
    </w:p>
    <w:p w:rsidR="00367A83" w:rsidRPr="000B3BA0" w:rsidRDefault="00367A83" w:rsidP="00367A83">
      <w:pPr>
        <w:pStyle w:val="1"/>
        <w:rPr>
          <w:color w:val="auto"/>
          <w:sz w:val="20"/>
          <w:szCs w:val="20"/>
        </w:rPr>
      </w:pPr>
      <w:bookmarkStart w:id="44" w:name="_Toc488929991"/>
      <w:bookmarkStart w:id="45" w:name="_Toc488930243"/>
      <w:bookmarkStart w:id="46" w:name="_Toc488997718"/>
      <w:r w:rsidRPr="000B3BA0">
        <w:rPr>
          <w:rFonts w:eastAsia="Times New Roman"/>
          <w:color w:val="auto"/>
        </w:rPr>
        <w:lastRenderedPageBreak/>
        <w:t>Раздел 7. Качество кадрового, учебно-методического, библиотечно-информационного обеспечения</w:t>
      </w:r>
      <w:bookmarkEnd w:id="44"/>
      <w:bookmarkEnd w:id="45"/>
      <w:bookmarkEnd w:id="46"/>
      <w:r w:rsidRPr="000B3BA0">
        <w:rPr>
          <w:rFonts w:eastAsia="Times New Roman"/>
          <w:color w:val="auto"/>
        </w:rPr>
        <w:t xml:space="preserve"> </w:t>
      </w:r>
    </w:p>
    <w:p w:rsidR="00573406" w:rsidRPr="000E3BBE" w:rsidRDefault="00573406" w:rsidP="00573406">
      <w:pPr>
        <w:pStyle w:val="af5"/>
        <w:spacing w:line="240" w:lineRule="auto"/>
        <w:rPr>
          <w:rFonts w:cs="Times New Roman"/>
          <w:sz w:val="22"/>
          <w:szCs w:val="22"/>
        </w:rPr>
      </w:pPr>
    </w:p>
    <w:p w:rsidR="00C45D1E" w:rsidRPr="000B3BA0" w:rsidRDefault="00C45D1E" w:rsidP="000B3BA0">
      <w:pPr>
        <w:pStyle w:val="2"/>
        <w:rPr>
          <w:rFonts w:eastAsia="Times New Roman"/>
          <w:color w:val="auto"/>
        </w:rPr>
      </w:pPr>
      <w:bookmarkStart w:id="47" w:name="_Toc488929992"/>
      <w:bookmarkStart w:id="48" w:name="_Toc488930244"/>
      <w:bookmarkStart w:id="49" w:name="_Toc488997719"/>
      <w:r w:rsidRPr="000B3BA0">
        <w:rPr>
          <w:rFonts w:eastAsia="Times New Roman"/>
          <w:color w:val="auto"/>
        </w:rPr>
        <w:t>Кадровое обеспечение</w:t>
      </w:r>
      <w:bookmarkEnd w:id="47"/>
      <w:bookmarkEnd w:id="48"/>
      <w:bookmarkEnd w:id="49"/>
    </w:p>
    <w:p w:rsidR="00C45D1E" w:rsidRPr="00C45D1E" w:rsidRDefault="00C45D1E" w:rsidP="00C45D1E">
      <w:pPr>
        <w:spacing w:line="289" w:lineRule="exact"/>
        <w:rPr>
          <w:sz w:val="28"/>
          <w:szCs w:val="28"/>
        </w:rPr>
      </w:pPr>
    </w:p>
    <w:p w:rsidR="00C45D1E" w:rsidRPr="00FC6E9F" w:rsidRDefault="00C45D1E" w:rsidP="00FC6E9F">
      <w:pPr>
        <w:tabs>
          <w:tab w:val="left" w:pos="1215"/>
        </w:tabs>
        <w:spacing w:line="276" w:lineRule="auto"/>
        <w:ind w:firstLine="567"/>
        <w:jc w:val="both"/>
        <w:rPr>
          <w:rFonts w:eastAsia="Times New Roman"/>
          <w:sz w:val="24"/>
          <w:szCs w:val="24"/>
        </w:rPr>
      </w:pPr>
      <w:r w:rsidRPr="00FC6E9F">
        <w:rPr>
          <w:rFonts w:eastAsia="Times New Roman"/>
          <w:sz w:val="24"/>
          <w:szCs w:val="24"/>
        </w:rPr>
        <w:t xml:space="preserve">На сегодняшний день МОУ «Средняя школа №11» укомплектована квалифицированными педагогическими кадрами, преподавание учебных дисциплин ведется специалистами, что позволяет осуществлять образовательный процесс в соответствии с нормативными требованиями. </w:t>
      </w:r>
    </w:p>
    <w:p w:rsidR="00C45D1E" w:rsidRPr="00FC6E9F" w:rsidRDefault="00C45D1E" w:rsidP="00FC6E9F">
      <w:pPr>
        <w:tabs>
          <w:tab w:val="left" w:pos="1215"/>
        </w:tabs>
        <w:spacing w:line="276" w:lineRule="auto"/>
        <w:ind w:firstLine="567"/>
        <w:jc w:val="both"/>
        <w:rPr>
          <w:rFonts w:eastAsia="Times New Roman"/>
          <w:sz w:val="24"/>
          <w:szCs w:val="24"/>
        </w:rPr>
      </w:pPr>
      <w:r w:rsidRPr="00FC6E9F">
        <w:rPr>
          <w:rFonts w:eastAsia="Times New Roman"/>
          <w:sz w:val="24"/>
          <w:szCs w:val="24"/>
        </w:rPr>
        <w:t xml:space="preserve">Управленческий персонал составляет 4 чел., библиотекарь – 1 чел., обслуживающий и технический персонал – 11 человек. </w:t>
      </w:r>
    </w:p>
    <w:p w:rsidR="00C45D1E" w:rsidRPr="00FC6E9F" w:rsidRDefault="00C45D1E" w:rsidP="00FC6E9F">
      <w:pPr>
        <w:tabs>
          <w:tab w:val="left" w:pos="1215"/>
        </w:tabs>
        <w:spacing w:line="276" w:lineRule="auto"/>
        <w:ind w:firstLine="567"/>
        <w:jc w:val="both"/>
        <w:rPr>
          <w:rFonts w:eastAsia="Times New Roman"/>
          <w:sz w:val="24"/>
          <w:szCs w:val="24"/>
        </w:rPr>
      </w:pPr>
      <w:r w:rsidRPr="00FC6E9F">
        <w:rPr>
          <w:rFonts w:eastAsia="Times New Roman"/>
          <w:sz w:val="24"/>
          <w:szCs w:val="24"/>
        </w:rPr>
        <w:t>Количество работающих в школе педагогов – 47 человека, учителей – 4</w:t>
      </w:r>
      <w:r w:rsidR="006344A8">
        <w:rPr>
          <w:rFonts w:eastAsia="Times New Roman"/>
          <w:sz w:val="24"/>
          <w:szCs w:val="24"/>
        </w:rPr>
        <w:t>0</w:t>
      </w:r>
      <w:r w:rsidRPr="00FC6E9F">
        <w:rPr>
          <w:rFonts w:eastAsia="Times New Roman"/>
          <w:sz w:val="24"/>
          <w:szCs w:val="24"/>
        </w:rPr>
        <w:t xml:space="preserve">. </w:t>
      </w:r>
    </w:p>
    <w:p w:rsidR="00C45D1E" w:rsidRPr="00FC6E9F" w:rsidRDefault="00C45D1E" w:rsidP="00FC6E9F">
      <w:pPr>
        <w:spacing w:line="276" w:lineRule="auto"/>
        <w:ind w:right="280" w:firstLine="485"/>
        <w:jc w:val="both"/>
        <w:rPr>
          <w:b/>
          <w:bCs/>
          <w:sz w:val="24"/>
          <w:szCs w:val="24"/>
        </w:rPr>
      </w:pPr>
      <w:r w:rsidRPr="00FC6E9F">
        <w:rPr>
          <w:b/>
          <w:bCs/>
          <w:sz w:val="24"/>
          <w:szCs w:val="24"/>
        </w:rPr>
        <w:t>ХАРАКТЕРИСТИКА КАДРОВОГО СОСТАВА</w:t>
      </w:r>
    </w:p>
    <w:p w:rsidR="00C45D1E" w:rsidRPr="00FC6E9F" w:rsidRDefault="00C45D1E" w:rsidP="00FC6E9F">
      <w:pPr>
        <w:tabs>
          <w:tab w:val="left" w:pos="1215"/>
          <w:tab w:val="left" w:pos="4253"/>
        </w:tabs>
        <w:spacing w:line="276" w:lineRule="auto"/>
        <w:ind w:firstLine="567"/>
        <w:jc w:val="both"/>
        <w:rPr>
          <w:rFonts w:eastAsia="Times New Roman"/>
          <w:sz w:val="24"/>
          <w:szCs w:val="24"/>
        </w:rPr>
      </w:pPr>
      <w:r w:rsidRPr="00FC6E9F">
        <w:rPr>
          <w:rFonts w:eastAsia="Times New Roman"/>
          <w:sz w:val="24"/>
          <w:szCs w:val="24"/>
        </w:rPr>
        <w:t>Педагоги школы целенаправленно работают над повышением своего профессионального методического уровня.</w:t>
      </w:r>
    </w:p>
    <w:p w:rsidR="00C45D1E" w:rsidRPr="00FC6E9F" w:rsidRDefault="00C45D1E" w:rsidP="00FC6E9F">
      <w:pPr>
        <w:tabs>
          <w:tab w:val="left" w:pos="1215"/>
          <w:tab w:val="left" w:pos="4253"/>
        </w:tabs>
        <w:spacing w:line="276" w:lineRule="auto"/>
        <w:ind w:firstLine="567"/>
        <w:jc w:val="both"/>
        <w:rPr>
          <w:rFonts w:eastAsia="Times New Roman"/>
          <w:sz w:val="24"/>
          <w:szCs w:val="24"/>
        </w:rPr>
      </w:pPr>
      <w:r w:rsidRPr="00FC6E9F">
        <w:rPr>
          <w:rFonts w:eastAsia="Times New Roman"/>
          <w:sz w:val="24"/>
          <w:szCs w:val="24"/>
        </w:rPr>
        <w:t>Курсы повышения квалификации все педагоги проходят регулярно:</w:t>
      </w:r>
    </w:p>
    <w:p w:rsidR="00C45D1E" w:rsidRPr="00FC6E9F" w:rsidRDefault="00B3755F" w:rsidP="00FC6E9F">
      <w:pPr>
        <w:spacing w:line="276" w:lineRule="auto"/>
        <w:rPr>
          <w:sz w:val="24"/>
          <w:szCs w:val="24"/>
        </w:rPr>
      </w:pPr>
      <w:r>
        <w:rPr>
          <w:sz w:val="24"/>
          <w:szCs w:val="24"/>
        </w:rPr>
        <w:pict>
          <v:rect id="Shape 17" o:spid="_x0000_s1030" style="position:absolute;margin-left:-.7pt;margin-top:12.35pt;width:.95pt;height:.95pt;z-index:-251643904;visibility:visible;mso-wrap-distance-left:0;mso-wrap-distance-right:0" o:allowincell="f" fillcolor="black" stroked="f"/>
        </w:pict>
      </w:r>
      <w:r>
        <w:rPr>
          <w:sz w:val="24"/>
          <w:szCs w:val="24"/>
        </w:rPr>
        <w:pict>
          <v:rect id="Shape 18" o:spid="_x0000_s1031" style="position:absolute;margin-left:509.6pt;margin-top:12.35pt;width:1pt;height:.95pt;z-index:-251642880;visibility:visible;mso-wrap-distance-left:0;mso-wrap-distance-right:0" o:allowincell="f" fillcolor="black" stroked="f"/>
        </w:pict>
      </w:r>
    </w:p>
    <w:tbl>
      <w:tblPr>
        <w:tblW w:w="9324" w:type="dxa"/>
        <w:tblInd w:w="10" w:type="dxa"/>
        <w:tblLayout w:type="fixed"/>
        <w:tblCellMar>
          <w:left w:w="0" w:type="dxa"/>
          <w:right w:w="0" w:type="dxa"/>
        </w:tblCellMar>
        <w:tblLook w:val="04A0"/>
      </w:tblPr>
      <w:tblGrid>
        <w:gridCol w:w="2977"/>
        <w:gridCol w:w="2463"/>
        <w:gridCol w:w="1364"/>
        <w:gridCol w:w="1440"/>
        <w:gridCol w:w="1080"/>
      </w:tblGrid>
      <w:tr w:rsidR="00C45D1E" w:rsidRPr="00FC6E9F" w:rsidTr="00D831A4">
        <w:trPr>
          <w:trHeight w:val="290"/>
        </w:trPr>
        <w:tc>
          <w:tcPr>
            <w:tcW w:w="5440" w:type="dxa"/>
            <w:gridSpan w:val="2"/>
            <w:tcBorders>
              <w:top w:val="single" w:sz="8" w:space="0" w:color="auto"/>
              <w:left w:val="single" w:sz="8" w:space="0" w:color="auto"/>
            </w:tcBorders>
            <w:vAlign w:val="bottom"/>
          </w:tcPr>
          <w:p w:rsidR="00C45D1E" w:rsidRPr="00FC6E9F" w:rsidRDefault="00C45D1E" w:rsidP="00FC6E9F">
            <w:pPr>
              <w:spacing w:line="276" w:lineRule="auto"/>
              <w:ind w:left="2000"/>
              <w:rPr>
                <w:sz w:val="24"/>
                <w:szCs w:val="24"/>
              </w:rPr>
            </w:pPr>
            <w:r w:rsidRPr="00FC6E9F">
              <w:rPr>
                <w:rFonts w:eastAsia="Times New Roman"/>
                <w:sz w:val="24"/>
                <w:szCs w:val="24"/>
              </w:rPr>
              <w:t>Показатель</w:t>
            </w:r>
          </w:p>
        </w:tc>
        <w:tc>
          <w:tcPr>
            <w:tcW w:w="1364" w:type="dxa"/>
            <w:tcBorders>
              <w:top w:val="single" w:sz="8" w:space="0" w:color="auto"/>
              <w:right w:val="single" w:sz="8" w:space="0" w:color="auto"/>
            </w:tcBorders>
            <w:vAlign w:val="bottom"/>
          </w:tcPr>
          <w:p w:rsidR="00C45D1E" w:rsidRPr="00FC6E9F" w:rsidRDefault="00C45D1E" w:rsidP="00FC6E9F">
            <w:pPr>
              <w:spacing w:line="276" w:lineRule="auto"/>
              <w:rPr>
                <w:sz w:val="24"/>
                <w:szCs w:val="24"/>
              </w:rPr>
            </w:pPr>
          </w:p>
        </w:tc>
        <w:tc>
          <w:tcPr>
            <w:tcW w:w="1440" w:type="dxa"/>
            <w:tcBorders>
              <w:top w:val="single" w:sz="8" w:space="0" w:color="auto"/>
              <w:right w:val="single" w:sz="8" w:space="0" w:color="auto"/>
            </w:tcBorders>
            <w:vAlign w:val="bottom"/>
          </w:tcPr>
          <w:p w:rsidR="00C45D1E" w:rsidRPr="00FC6E9F" w:rsidRDefault="00C45D1E" w:rsidP="00FC6E9F">
            <w:pPr>
              <w:spacing w:line="276" w:lineRule="auto"/>
              <w:ind w:right="40"/>
              <w:rPr>
                <w:sz w:val="24"/>
                <w:szCs w:val="24"/>
              </w:rPr>
            </w:pPr>
            <w:r w:rsidRPr="00FC6E9F">
              <w:rPr>
                <w:rFonts w:eastAsia="Times New Roman"/>
                <w:sz w:val="24"/>
                <w:szCs w:val="24"/>
              </w:rPr>
              <w:t>Кол. чел</w:t>
            </w:r>
          </w:p>
        </w:tc>
        <w:tc>
          <w:tcPr>
            <w:tcW w:w="1080" w:type="dxa"/>
            <w:tcBorders>
              <w:top w:val="single" w:sz="8" w:space="0" w:color="auto"/>
              <w:right w:val="single" w:sz="8" w:space="0" w:color="auto"/>
            </w:tcBorders>
            <w:vAlign w:val="bottom"/>
          </w:tcPr>
          <w:p w:rsidR="00C45D1E" w:rsidRPr="00FC6E9F" w:rsidRDefault="00C45D1E" w:rsidP="00FC6E9F">
            <w:pPr>
              <w:spacing w:line="276" w:lineRule="auto"/>
              <w:ind w:right="40"/>
              <w:rPr>
                <w:sz w:val="24"/>
                <w:szCs w:val="24"/>
              </w:rPr>
            </w:pPr>
            <w:r w:rsidRPr="00FC6E9F">
              <w:rPr>
                <w:rFonts w:eastAsia="Times New Roman"/>
                <w:w w:val="99"/>
                <w:sz w:val="24"/>
                <w:szCs w:val="24"/>
              </w:rPr>
              <w:t>%</w:t>
            </w:r>
          </w:p>
        </w:tc>
      </w:tr>
      <w:tr w:rsidR="00C45D1E" w:rsidRPr="00FC6E9F" w:rsidTr="00D831A4">
        <w:trPr>
          <w:trHeight w:val="270"/>
        </w:trPr>
        <w:tc>
          <w:tcPr>
            <w:tcW w:w="6804" w:type="dxa"/>
            <w:gridSpan w:val="3"/>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sz w:val="24"/>
                <w:szCs w:val="24"/>
              </w:rPr>
            </w:pPr>
            <w:r w:rsidRPr="00FC6E9F">
              <w:rPr>
                <w:rFonts w:eastAsia="Times New Roman"/>
                <w:sz w:val="24"/>
                <w:szCs w:val="24"/>
              </w:rPr>
              <w:t>Всего педагогических работников (чел.)</w:t>
            </w:r>
          </w:p>
        </w:tc>
        <w:tc>
          <w:tcPr>
            <w:tcW w:w="1440"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rPr>
                <w:sz w:val="24"/>
                <w:szCs w:val="24"/>
              </w:rPr>
            </w:pPr>
            <w:r w:rsidRPr="00FC6E9F">
              <w:rPr>
                <w:rFonts w:eastAsia="Times New Roman"/>
                <w:w w:val="99"/>
                <w:sz w:val="24"/>
                <w:szCs w:val="24"/>
              </w:rPr>
              <w:t>47</w:t>
            </w:r>
          </w:p>
        </w:tc>
        <w:tc>
          <w:tcPr>
            <w:tcW w:w="1080"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rPr>
                <w:sz w:val="24"/>
                <w:szCs w:val="24"/>
              </w:rPr>
            </w:pPr>
          </w:p>
        </w:tc>
      </w:tr>
      <w:tr w:rsidR="00C45D1E" w:rsidRPr="00FC6E9F" w:rsidTr="00D831A4">
        <w:trPr>
          <w:trHeight w:val="426"/>
        </w:trPr>
        <w:tc>
          <w:tcPr>
            <w:tcW w:w="6804" w:type="dxa"/>
            <w:gridSpan w:val="3"/>
            <w:tcBorders>
              <w:top w:val="single" w:sz="4" w:space="0" w:color="auto"/>
              <w:left w:val="single" w:sz="8" w:space="0" w:color="auto"/>
              <w:right w:val="single" w:sz="8" w:space="0" w:color="auto"/>
            </w:tcBorders>
            <w:vAlign w:val="bottom"/>
          </w:tcPr>
          <w:p w:rsidR="00C45D1E" w:rsidRPr="00FC6E9F" w:rsidRDefault="00C45D1E" w:rsidP="00FC6E9F">
            <w:pPr>
              <w:spacing w:line="276" w:lineRule="auto"/>
              <w:ind w:right="40"/>
              <w:rPr>
                <w:sz w:val="24"/>
                <w:szCs w:val="24"/>
              </w:rPr>
            </w:pPr>
            <w:r w:rsidRPr="00FC6E9F">
              <w:rPr>
                <w:rFonts w:eastAsia="Times New Roman"/>
                <w:sz w:val="24"/>
                <w:szCs w:val="24"/>
              </w:rPr>
              <w:t>Укомплектованность штатов педагогических работников (%)</w:t>
            </w:r>
          </w:p>
        </w:tc>
        <w:tc>
          <w:tcPr>
            <w:tcW w:w="1440" w:type="dxa"/>
            <w:tcBorders>
              <w:top w:val="single" w:sz="4" w:space="0" w:color="auto"/>
              <w:right w:val="single" w:sz="4" w:space="0" w:color="auto"/>
            </w:tcBorders>
            <w:vAlign w:val="bottom"/>
          </w:tcPr>
          <w:p w:rsidR="00C45D1E" w:rsidRPr="00FC6E9F" w:rsidRDefault="00C45D1E" w:rsidP="00FC6E9F">
            <w:pPr>
              <w:spacing w:line="276" w:lineRule="auto"/>
              <w:rPr>
                <w:sz w:val="24"/>
                <w:szCs w:val="24"/>
              </w:rPr>
            </w:pPr>
            <w:r w:rsidRPr="00FC6E9F">
              <w:rPr>
                <w:rFonts w:eastAsia="Times New Roman"/>
                <w:w w:val="99"/>
                <w:sz w:val="24"/>
                <w:szCs w:val="24"/>
              </w:rPr>
              <w:t>100</w:t>
            </w:r>
          </w:p>
        </w:tc>
        <w:tc>
          <w:tcPr>
            <w:tcW w:w="1080"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rPr>
                <w:sz w:val="24"/>
                <w:szCs w:val="24"/>
              </w:rPr>
            </w:pPr>
          </w:p>
        </w:tc>
      </w:tr>
      <w:tr w:rsidR="00C45D1E" w:rsidRPr="00FC6E9F" w:rsidTr="00D831A4">
        <w:trPr>
          <w:trHeight w:val="268"/>
        </w:trPr>
        <w:tc>
          <w:tcPr>
            <w:tcW w:w="6804" w:type="dxa"/>
            <w:gridSpan w:val="3"/>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rPr>
                <w:sz w:val="24"/>
                <w:szCs w:val="24"/>
              </w:rPr>
            </w:pPr>
            <w:r w:rsidRPr="00FC6E9F">
              <w:rPr>
                <w:rFonts w:eastAsia="Times New Roman"/>
                <w:sz w:val="24"/>
                <w:szCs w:val="24"/>
              </w:rPr>
              <w:t>Внешних совместителей</w:t>
            </w:r>
          </w:p>
        </w:tc>
        <w:tc>
          <w:tcPr>
            <w:tcW w:w="1440"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rPr>
                <w:sz w:val="24"/>
                <w:szCs w:val="24"/>
              </w:rPr>
            </w:pPr>
            <w:r w:rsidRPr="00FC6E9F">
              <w:rPr>
                <w:rFonts w:eastAsia="Times New Roman"/>
                <w:w w:val="99"/>
                <w:sz w:val="24"/>
                <w:szCs w:val="24"/>
              </w:rPr>
              <w:t>3</w:t>
            </w:r>
          </w:p>
        </w:tc>
        <w:tc>
          <w:tcPr>
            <w:tcW w:w="1080"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sz w:val="24"/>
                <w:szCs w:val="24"/>
              </w:rPr>
            </w:pPr>
          </w:p>
        </w:tc>
      </w:tr>
      <w:tr w:rsidR="00C45D1E" w:rsidRPr="00FC6E9F" w:rsidTr="00D831A4">
        <w:trPr>
          <w:trHeight w:val="268"/>
        </w:trPr>
        <w:tc>
          <w:tcPr>
            <w:tcW w:w="6804" w:type="dxa"/>
            <w:gridSpan w:val="3"/>
            <w:tcBorders>
              <w:top w:val="single" w:sz="4" w:space="0" w:color="auto"/>
              <w:left w:val="single" w:sz="8" w:space="0" w:color="auto"/>
              <w:right w:val="single" w:sz="8" w:space="0" w:color="auto"/>
            </w:tcBorders>
            <w:vAlign w:val="bottom"/>
          </w:tcPr>
          <w:p w:rsidR="00C45D1E" w:rsidRPr="00FC6E9F" w:rsidRDefault="00C45D1E" w:rsidP="00FC6E9F">
            <w:pPr>
              <w:spacing w:line="276" w:lineRule="auto"/>
              <w:ind w:right="40"/>
              <w:rPr>
                <w:sz w:val="24"/>
                <w:szCs w:val="24"/>
              </w:rPr>
            </w:pPr>
            <w:r w:rsidRPr="00FC6E9F">
              <w:rPr>
                <w:rFonts w:eastAsia="Times New Roman"/>
                <w:sz w:val="24"/>
                <w:szCs w:val="24"/>
              </w:rPr>
              <w:t>Количество педагогических работников, имеющих высшее образование</w:t>
            </w:r>
          </w:p>
        </w:tc>
        <w:tc>
          <w:tcPr>
            <w:tcW w:w="1440" w:type="dxa"/>
            <w:tcBorders>
              <w:top w:val="single" w:sz="4" w:space="0" w:color="auto"/>
              <w:bottom w:val="single" w:sz="4" w:space="0" w:color="auto"/>
              <w:right w:val="single" w:sz="8" w:space="0" w:color="auto"/>
            </w:tcBorders>
            <w:vAlign w:val="bottom"/>
          </w:tcPr>
          <w:p w:rsidR="00C45D1E" w:rsidRPr="00FC6E9F" w:rsidRDefault="00C45D1E" w:rsidP="00FC6E9F">
            <w:pPr>
              <w:spacing w:line="276" w:lineRule="auto"/>
              <w:ind w:right="40"/>
              <w:rPr>
                <w:sz w:val="24"/>
                <w:szCs w:val="24"/>
              </w:rPr>
            </w:pPr>
            <w:r w:rsidRPr="00FC6E9F">
              <w:rPr>
                <w:rFonts w:eastAsia="Times New Roman"/>
                <w:w w:val="99"/>
                <w:sz w:val="24"/>
                <w:szCs w:val="24"/>
              </w:rPr>
              <w:t>47</w:t>
            </w:r>
          </w:p>
        </w:tc>
        <w:tc>
          <w:tcPr>
            <w:tcW w:w="1080" w:type="dxa"/>
            <w:tcBorders>
              <w:top w:val="single" w:sz="4" w:space="0" w:color="auto"/>
              <w:bottom w:val="single" w:sz="4" w:space="0" w:color="auto"/>
              <w:right w:val="single" w:sz="8" w:space="0" w:color="auto"/>
            </w:tcBorders>
            <w:vAlign w:val="bottom"/>
          </w:tcPr>
          <w:p w:rsidR="00C45D1E" w:rsidRPr="00FC6E9F" w:rsidRDefault="00C45D1E" w:rsidP="00FC6E9F">
            <w:pPr>
              <w:spacing w:line="276" w:lineRule="auto"/>
              <w:ind w:right="40"/>
              <w:rPr>
                <w:sz w:val="24"/>
                <w:szCs w:val="24"/>
              </w:rPr>
            </w:pPr>
            <w:r w:rsidRPr="00FC6E9F">
              <w:rPr>
                <w:rFonts w:eastAsia="Times New Roman"/>
                <w:w w:val="99"/>
                <w:sz w:val="24"/>
                <w:szCs w:val="24"/>
              </w:rPr>
              <w:t>100</w:t>
            </w:r>
          </w:p>
        </w:tc>
      </w:tr>
      <w:tr w:rsidR="00C45D1E" w:rsidRPr="00FC6E9F" w:rsidTr="00D831A4">
        <w:trPr>
          <w:trHeight w:val="268"/>
        </w:trPr>
        <w:tc>
          <w:tcPr>
            <w:tcW w:w="6804" w:type="dxa"/>
            <w:gridSpan w:val="3"/>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sz w:val="24"/>
                <w:szCs w:val="24"/>
              </w:rPr>
            </w:pPr>
            <w:r w:rsidRPr="00FC6E9F">
              <w:rPr>
                <w:rFonts w:eastAsia="Times New Roman"/>
                <w:sz w:val="24"/>
                <w:szCs w:val="24"/>
              </w:rPr>
              <w:t>Количество педагогических работников, имеющих среднее профессиональное образование</w:t>
            </w:r>
          </w:p>
        </w:tc>
        <w:tc>
          <w:tcPr>
            <w:tcW w:w="1440" w:type="dxa"/>
            <w:tcBorders>
              <w:top w:val="single" w:sz="4" w:space="0" w:color="auto"/>
              <w:left w:val="single" w:sz="4" w:space="0" w:color="auto"/>
              <w:right w:val="single" w:sz="8" w:space="0" w:color="auto"/>
            </w:tcBorders>
            <w:vAlign w:val="bottom"/>
          </w:tcPr>
          <w:p w:rsidR="00C45D1E" w:rsidRPr="00FC6E9F" w:rsidRDefault="00C45D1E" w:rsidP="00FC6E9F">
            <w:pPr>
              <w:spacing w:line="276" w:lineRule="auto"/>
              <w:ind w:right="40"/>
              <w:rPr>
                <w:sz w:val="24"/>
                <w:szCs w:val="24"/>
              </w:rPr>
            </w:pPr>
            <w:r w:rsidRPr="00FC6E9F">
              <w:rPr>
                <w:rFonts w:eastAsia="Times New Roman"/>
                <w:w w:val="99"/>
                <w:sz w:val="24"/>
                <w:szCs w:val="24"/>
              </w:rPr>
              <w:t>0</w:t>
            </w:r>
          </w:p>
        </w:tc>
        <w:tc>
          <w:tcPr>
            <w:tcW w:w="1080" w:type="dxa"/>
            <w:tcBorders>
              <w:top w:val="single" w:sz="4" w:space="0" w:color="auto"/>
              <w:right w:val="single" w:sz="8" w:space="0" w:color="auto"/>
            </w:tcBorders>
            <w:vAlign w:val="bottom"/>
          </w:tcPr>
          <w:p w:rsidR="00C45D1E" w:rsidRPr="00FC6E9F" w:rsidRDefault="00C45D1E" w:rsidP="00FC6E9F">
            <w:pPr>
              <w:spacing w:line="276" w:lineRule="auto"/>
              <w:ind w:right="40"/>
              <w:rPr>
                <w:sz w:val="24"/>
                <w:szCs w:val="24"/>
              </w:rPr>
            </w:pPr>
            <w:r w:rsidRPr="00FC6E9F">
              <w:rPr>
                <w:rFonts w:eastAsia="Times New Roman"/>
                <w:w w:val="99"/>
                <w:sz w:val="24"/>
                <w:szCs w:val="24"/>
              </w:rPr>
              <w:t>0</w:t>
            </w:r>
          </w:p>
        </w:tc>
      </w:tr>
      <w:tr w:rsidR="00C45D1E" w:rsidRPr="00FC6E9F" w:rsidTr="00D831A4">
        <w:trPr>
          <w:trHeight w:val="268"/>
        </w:trPr>
        <w:tc>
          <w:tcPr>
            <w:tcW w:w="2977"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left="260"/>
              <w:rPr>
                <w:sz w:val="24"/>
                <w:szCs w:val="24"/>
              </w:rPr>
            </w:pPr>
            <w:r w:rsidRPr="00FC6E9F">
              <w:rPr>
                <w:rFonts w:eastAsia="Times New Roman"/>
                <w:sz w:val="24"/>
                <w:szCs w:val="24"/>
              </w:rPr>
              <w:t>Педагогических работников, имеющих</w:t>
            </w: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780"/>
              <w:rPr>
                <w:sz w:val="24"/>
                <w:szCs w:val="24"/>
              </w:rPr>
            </w:pPr>
            <w:r w:rsidRPr="00FC6E9F">
              <w:rPr>
                <w:rFonts w:eastAsia="Times New Roman"/>
                <w:sz w:val="24"/>
                <w:szCs w:val="24"/>
              </w:rPr>
              <w:t>высшую</w:t>
            </w:r>
          </w:p>
        </w:tc>
        <w:tc>
          <w:tcPr>
            <w:tcW w:w="1440"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sz w:val="24"/>
                <w:szCs w:val="24"/>
              </w:rPr>
            </w:pPr>
            <w:r w:rsidRPr="00FC6E9F">
              <w:rPr>
                <w:rFonts w:eastAsia="Times New Roman"/>
                <w:w w:val="99"/>
                <w:sz w:val="24"/>
                <w:szCs w:val="24"/>
              </w:rPr>
              <w:t>14</w:t>
            </w:r>
          </w:p>
        </w:tc>
        <w:tc>
          <w:tcPr>
            <w:tcW w:w="1080"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sz w:val="24"/>
                <w:szCs w:val="24"/>
              </w:rPr>
            </w:pPr>
            <w:r w:rsidRPr="00FC6E9F">
              <w:rPr>
                <w:rFonts w:eastAsia="Times New Roman"/>
                <w:w w:val="99"/>
                <w:sz w:val="24"/>
                <w:szCs w:val="24"/>
              </w:rPr>
              <w:t>28</w:t>
            </w:r>
          </w:p>
        </w:tc>
      </w:tr>
      <w:tr w:rsidR="00C45D1E" w:rsidRPr="00FC6E9F" w:rsidTr="00D831A4">
        <w:trPr>
          <w:trHeight w:val="268"/>
        </w:trPr>
        <w:tc>
          <w:tcPr>
            <w:tcW w:w="2977" w:type="dxa"/>
            <w:tcBorders>
              <w:top w:val="single" w:sz="4" w:space="0" w:color="auto"/>
              <w:left w:val="single" w:sz="8" w:space="0" w:color="auto"/>
              <w:right w:val="single" w:sz="4" w:space="0" w:color="auto"/>
            </w:tcBorders>
            <w:vAlign w:val="bottom"/>
          </w:tcPr>
          <w:p w:rsidR="00C45D1E" w:rsidRPr="00FC6E9F" w:rsidRDefault="00C45D1E" w:rsidP="00FC6E9F">
            <w:pPr>
              <w:spacing w:line="276" w:lineRule="auto"/>
              <w:rPr>
                <w:sz w:val="24"/>
                <w:szCs w:val="24"/>
              </w:rPr>
            </w:pPr>
          </w:p>
        </w:tc>
        <w:tc>
          <w:tcPr>
            <w:tcW w:w="3827" w:type="dxa"/>
            <w:gridSpan w:val="2"/>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780"/>
              <w:rPr>
                <w:sz w:val="24"/>
                <w:szCs w:val="24"/>
              </w:rPr>
            </w:pPr>
            <w:r w:rsidRPr="00FC6E9F">
              <w:rPr>
                <w:rFonts w:eastAsia="Times New Roman"/>
                <w:sz w:val="24"/>
                <w:szCs w:val="24"/>
              </w:rPr>
              <w:t>первую</w:t>
            </w:r>
          </w:p>
        </w:tc>
        <w:tc>
          <w:tcPr>
            <w:tcW w:w="1440"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sz w:val="24"/>
                <w:szCs w:val="24"/>
              </w:rPr>
            </w:pPr>
            <w:r w:rsidRPr="00FC6E9F">
              <w:rPr>
                <w:rFonts w:eastAsia="Times New Roman"/>
                <w:w w:val="99"/>
                <w:sz w:val="24"/>
                <w:szCs w:val="24"/>
              </w:rPr>
              <w:t>14</w:t>
            </w:r>
          </w:p>
        </w:tc>
        <w:tc>
          <w:tcPr>
            <w:tcW w:w="1080"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sz w:val="24"/>
                <w:szCs w:val="24"/>
              </w:rPr>
            </w:pPr>
            <w:r w:rsidRPr="00FC6E9F">
              <w:rPr>
                <w:rFonts w:eastAsia="Times New Roman"/>
                <w:w w:val="99"/>
                <w:sz w:val="24"/>
                <w:szCs w:val="24"/>
              </w:rPr>
              <w:t>28</w:t>
            </w:r>
          </w:p>
        </w:tc>
      </w:tr>
      <w:tr w:rsidR="00C45D1E" w:rsidRPr="00FC6E9F" w:rsidTr="00D831A4">
        <w:trPr>
          <w:trHeight w:val="268"/>
        </w:trPr>
        <w:tc>
          <w:tcPr>
            <w:tcW w:w="2977" w:type="dxa"/>
            <w:tcBorders>
              <w:left w:val="single" w:sz="8" w:space="0" w:color="auto"/>
              <w:bottom w:val="single" w:sz="4" w:space="0" w:color="auto"/>
              <w:right w:val="single" w:sz="8" w:space="0" w:color="auto"/>
            </w:tcBorders>
            <w:vAlign w:val="bottom"/>
          </w:tcPr>
          <w:p w:rsidR="00C45D1E" w:rsidRPr="00FC6E9F" w:rsidRDefault="00C45D1E" w:rsidP="00FC6E9F">
            <w:pPr>
              <w:spacing w:line="276" w:lineRule="auto"/>
              <w:rPr>
                <w:sz w:val="24"/>
                <w:szCs w:val="24"/>
              </w:rPr>
            </w:pPr>
          </w:p>
        </w:tc>
        <w:tc>
          <w:tcPr>
            <w:tcW w:w="3827" w:type="dxa"/>
            <w:gridSpan w:val="2"/>
            <w:tcBorders>
              <w:top w:val="single" w:sz="4" w:space="0" w:color="auto"/>
              <w:bottom w:val="single" w:sz="4" w:space="0" w:color="auto"/>
              <w:right w:val="single" w:sz="8" w:space="0" w:color="auto"/>
            </w:tcBorders>
            <w:vAlign w:val="bottom"/>
          </w:tcPr>
          <w:p w:rsidR="00C45D1E" w:rsidRPr="00FC6E9F" w:rsidRDefault="00C45D1E" w:rsidP="00FC6E9F">
            <w:pPr>
              <w:spacing w:line="276" w:lineRule="auto"/>
              <w:ind w:left="89"/>
              <w:rPr>
                <w:sz w:val="24"/>
                <w:szCs w:val="24"/>
              </w:rPr>
            </w:pPr>
            <w:r w:rsidRPr="00FC6E9F">
              <w:rPr>
                <w:rFonts w:eastAsia="Times New Roman"/>
                <w:sz w:val="24"/>
                <w:szCs w:val="24"/>
              </w:rPr>
              <w:t>Вторую, соответствие занимаемой должности</w:t>
            </w:r>
          </w:p>
        </w:tc>
        <w:tc>
          <w:tcPr>
            <w:tcW w:w="1440" w:type="dxa"/>
            <w:tcBorders>
              <w:top w:val="single" w:sz="4" w:space="0" w:color="auto"/>
              <w:bottom w:val="single" w:sz="4" w:space="0" w:color="auto"/>
              <w:right w:val="single" w:sz="8" w:space="0" w:color="auto"/>
            </w:tcBorders>
            <w:vAlign w:val="bottom"/>
          </w:tcPr>
          <w:p w:rsidR="00C45D1E" w:rsidRPr="00FC6E9F" w:rsidRDefault="00C45D1E" w:rsidP="00FC6E9F">
            <w:pPr>
              <w:spacing w:line="276" w:lineRule="auto"/>
              <w:ind w:right="40"/>
              <w:rPr>
                <w:sz w:val="24"/>
                <w:szCs w:val="24"/>
              </w:rPr>
            </w:pPr>
            <w:r w:rsidRPr="00FC6E9F">
              <w:rPr>
                <w:rFonts w:eastAsia="Times New Roman"/>
                <w:w w:val="99"/>
                <w:sz w:val="24"/>
                <w:szCs w:val="24"/>
              </w:rPr>
              <w:t>6</w:t>
            </w:r>
          </w:p>
        </w:tc>
        <w:tc>
          <w:tcPr>
            <w:tcW w:w="1080" w:type="dxa"/>
            <w:tcBorders>
              <w:top w:val="single" w:sz="4" w:space="0" w:color="auto"/>
              <w:bottom w:val="single" w:sz="4" w:space="0" w:color="auto"/>
              <w:right w:val="single" w:sz="8" w:space="0" w:color="auto"/>
            </w:tcBorders>
            <w:vAlign w:val="bottom"/>
          </w:tcPr>
          <w:p w:rsidR="00C45D1E" w:rsidRPr="00FC6E9F" w:rsidRDefault="00C45D1E" w:rsidP="00FC6E9F">
            <w:pPr>
              <w:spacing w:line="276" w:lineRule="auto"/>
              <w:ind w:right="40"/>
              <w:rPr>
                <w:sz w:val="24"/>
                <w:szCs w:val="24"/>
              </w:rPr>
            </w:pPr>
            <w:r w:rsidRPr="00FC6E9F">
              <w:rPr>
                <w:rFonts w:eastAsia="Times New Roman"/>
                <w:w w:val="99"/>
                <w:sz w:val="24"/>
                <w:szCs w:val="24"/>
              </w:rPr>
              <w:t>12</w:t>
            </w:r>
          </w:p>
        </w:tc>
      </w:tr>
      <w:tr w:rsidR="00C45D1E" w:rsidRPr="00FC6E9F" w:rsidTr="00D831A4">
        <w:trPr>
          <w:trHeight w:val="268"/>
        </w:trPr>
        <w:tc>
          <w:tcPr>
            <w:tcW w:w="6804" w:type="dxa"/>
            <w:gridSpan w:val="3"/>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sz w:val="24"/>
                <w:szCs w:val="24"/>
              </w:rPr>
            </w:pPr>
            <w:r w:rsidRPr="00FC6E9F">
              <w:rPr>
                <w:rFonts w:eastAsia="Times New Roman"/>
                <w:sz w:val="24"/>
                <w:szCs w:val="24"/>
              </w:rPr>
              <w:t>Педагогических работников, не имеющих квалификационной категории</w:t>
            </w:r>
          </w:p>
        </w:tc>
        <w:tc>
          <w:tcPr>
            <w:tcW w:w="1440"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sz w:val="24"/>
                <w:szCs w:val="24"/>
              </w:rPr>
            </w:pPr>
            <w:r w:rsidRPr="00FC6E9F">
              <w:rPr>
                <w:rFonts w:eastAsia="Times New Roman"/>
                <w:w w:val="99"/>
                <w:sz w:val="24"/>
                <w:szCs w:val="24"/>
              </w:rPr>
              <w:t>16</w:t>
            </w:r>
          </w:p>
        </w:tc>
        <w:tc>
          <w:tcPr>
            <w:tcW w:w="1080"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sz w:val="24"/>
                <w:szCs w:val="24"/>
              </w:rPr>
            </w:pPr>
            <w:r w:rsidRPr="00FC6E9F">
              <w:rPr>
                <w:rFonts w:eastAsia="Times New Roman"/>
                <w:w w:val="99"/>
                <w:sz w:val="24"/>
                <w:szCs w:val="24"/>
              </w:rPr>
              <w:t>32</w:t>
            </w:r>
          </w:p>
        </w:tc>
      </w:tr>
      <w:tr w:rsidR="00C45D1E" w:rsidRPr="00FC6E9F" w:rsidTr="00D831A4">
        <w:trPr>
          <w:trHeight w:val="268"/>
        </w:trPr>
        <w:tc>
          <w:tcPr>
            <w:tcW w:w="6804" w:type="dxa"/>
            <w:gridSpan w:val="3"/>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sz w:val="24"/>
                <w:szCs w:val="24"/>
              </w:rPr>
            </w:pPr>
            <w:r w:rsidRPr="00FC6E9F">
              <w:rPr>
                <w:rFonts w:eastAsia="Times New Roman"/>
                <w:sz w:val="24"/>
                <w:szCs w:val="24"/>
              </w:rPr>
              <w:t>Педагогических работников, прошедших повышение квалификации за учебный год</w:t>
            </w:r>
          </w:p>
        </w:tc>
        <w:tc>
          <w:tcPr>
            <w:tcW w:w="1440"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sz w:val="24"/>
                <w:szCs w:val="24"/>
              </w:rPr>
            </w:pPr>
            <w:r w:rsidRPr="00FC6E9F">
              <w:rPr>
                <w:rFonts w:eastAsia="Times New Roman"/>
                <w:w w:val="99"/>
                <w:sz w:val="24"/>
                <w:szCs w:val="24"/>
              </w:rPr>
              <w:t>15</w:t>
            </w:r>
          </w:p>
        </w:tc>
        <w:tc>
          <w:tcPr>
            <w:tcW w:w="1080"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sz w:val="24"/>
                <w:szCs w:val="24"/>
              </w:rPr>
            </w:pPr>
            <w:r w:rsidRPr="00FC6E9F">
              <w:rPr>
                <w:rFonts w:eastAsia="Times New Roman"/>
                <w:w w:val="99"/>
                <w:sz w:val="24"/>
                <w:szCs w:val="24"/>
              </w:rPr>
              <w:t>32</w:t>
            </w:r>
          </w:p>
        </w:tc>
      </w:tr>
      <w:tr w:rsidR="00C45D1E" w:rsidRPr="00FC6E9F" w:rsidTr="00D831A4">
        <w:trPr>
          <w:trHeight w:val="268"/>
        </w:trPr>
        <w:tc>
          <w:tcPr>
            <w:tcW w:w="6804" w:type="dxa"/>
            <w:gridSpan w:val="3"/>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60"/>
              <w:rPr>
                <w:sz w:val="24"/>
                <w:szCs w:val="24"/>
              </w:rPr>
            </w:pPr>
            <w:r w:rsidRPr="00FC6E9F">
              <w:rPr>
                <w:rFonts w:eastAsia="Times New Roman"/>
                <w:sz w:val="24"/>
                <w:szCs w:val="24"/>
              </w:rPr>
              <w:t>Педагогических работников, имеющих ученую степень, звание (чел.)</w:t>
            </w:r>
          </w:p>
        </w:tc>
        <w:tc>
          <w:tcPr>
            <w:tcW w:w="1440"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rPr>
                <w:sz w:val="24"/>
                <w:szCs w:val="24"/>
              </w:rPr>
            </w:pPr>
            <w:r w:rsidRPr="00FC6E9F">
              <w:rPr>
                <w:rFonts w:eastAsia="Times New Roman"/>
                <w:w w:val="99"/>
                <w:sz w:val="24"/>
                <w:szCs w:val="24"/>
              </w:rPr>
              <w:t>0</w:t>
            </w:r>
          </w:p>
        </w:tc>
        <w:tc>
          <w:tcPr>
            <w:tcW w:w="1080"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rPr>
                <w:sz w:val="24"/>
                <w:szCs w:val="24"/>
              </w:rPr>
            </w:pPr>
          </w:p>
        </w:tc>
      </w:tr>
    </w:tbl>
    <w:p w:rsidR="00C45D1E" w:rsidRPr="00FC6E9F" w:rsidRDefault="00B3755F" w:rsidP="00FC6E9F">
      <w:pPr>
        <w:spacing w:line="276" w:lineRule="auto"/>
        <w:rPr>
          <w:sz w:val="24"/>
          <w:szCs w:val="24"/>
        </w:rPr>
      </w:pPr>
      <w:r>
        <w:rPr>
          <w:sz w:val="24"/>
          <w:szCs w:val="24"/>
        </w:rPr>
        <w:pict>
          <v:rect id="Shape 19" o:spid="_x0000_s1032" style="position:absolute;margin-left:-.7pt;margin-top:-274.35pt;width:.95pt;height:1pt;z-index:-251641856;visibility:visible;mso-wrap-distance-left:0;mso-wrap-distance-right:0;mso-position-horizontal-relative:text;mso-position-vertical-relative:text" o:allowincell="f" fillcolor="black" stroked="f"/>
        </w:pict>
      </w:r>
      <w:r>
        <w:rPr>
          <w:sz w:val="24"/>
          <w:szCs w:val="24"/>
        </w:rPr>
        <w:pict>
          <v:rect id="Shape 20" o:spid="_x0000_s1033" style="position:absolute;margin-left:-.7pt;margin-top:-150.95pt;width:.95pt;height:.95pt;z-index:-251640832;visibility:visible;mso-wrap-distance-left:0;mso-wrap-distance-right:0;mso-position-horizontal-relative:text;mso-position-vertical-relative:text" o:allowincell="f" fillcolor="black" stroked="f"/>
        </w:pict>
      </w:r>
    </w:p>
    <w:p w:rsidR="00C45D1E" w:rsidRPr="00FC6E9F" w:rsidRDefault="00C45D1E" w:rsidP="00FC6E9F">
      <w:pPr>
        <w:spacing w:line="276" w:lineRule="auto"/>
        <w:rPr>
          <w:sz w:val="24"/>
          <w:szCs w:val="24"/>
        </w:rPr>
      </w:pPr>
    </w:p>
    <w:tbl>
      <w:tblPr>
        <w:tblStyle w:val="a6"/>
        <w:tblW w:w="9605" w:type="dxa"/>
        <w:tblInd w:w="108" w:type="dxa"/>
        <w:tblLook w:val="04A0"/>
      </w:tblPr>
      <w:tblGrid>
        <w:gridCol w:w="1022"/>
        <w:gridCol w:w="902"/>
        <w:gridCol w:w="807"/>
        <w:gridCol w:w="537"/>
        <w:gridCol w:w="916"/>
        <w:gridCol w:w="748"/>
        <w:gridCol w:w="807"/>
        <w:gridCol w:w="639"/>
        <w:gridCol w:w="916"/>
        <w:gridCol w:w="748"/>
        <w:gridCol w:w="807"/>
        <w:gridCol w:w="756"/>
      </w:tblGrid>
      <w:tr w:rsidR="00C45D1E" w:rsidRPr="00FC6E9F" w:rsidTr="00D831A4">
        <w:trPr>
          <w:trHeight w:val="391"/>
        </w:trPr>
        <w:tc>
          <w:tcPr>
            <w:tcW w:w="1639" w:type="dxa"/>
            <w:gridSpan w:val="2"/>
            <w:vMerge w:val="restart"/>
            <w:hideMark/>
          </w:tcPr>
          <w:p w:rsidR="00C45D1E" w:rsidRPr="00FC6E9F" w:rsidRDefault="00C45D1E" w:rsidP="00FC6E9F">
            <w:pPr>
              <w:spacing w:line="276" w:lineRule="auto"/>
              <w:jc w:val="left"/>
              <w:rPr>
                <w:sz w:val="24"/>
                <w:szCs w:val="24"/>
              </w:rPr>
            </w:pPr>
            <w:r w:rsidRPr="00FC6E9F">
              <w:rPr>
                <w:sz w:val="24"/>
                <w:szCs w:val="24"/>
              </w:rPr>
              <w:t>Вс</w:t>
            </w:r>
            <w:r w:rsidRPr="00FC6E9F">
              <w:rPr>
                <w:b/>
                <w:bCs/>
                <w:sz w:val="24"/>
                <w:szCs w:val="24"/>
              </w:rPr>
              <w:t>его</w:t>
            </w:r>
          </w:p>
          <w:p w:rsidR="00C45D1E" w:rsidRPr="00FC6E9F" w:rsidRDefault="00C45D1E" w:rsidP="00FC6E9F">
            <w:pPr>
              <w:spacing w:line="276" w:lineRule="auto"/>
              <w:jc w:val="left"/>
              <w:rPr>
                <w:sz w:val="24"/>
                <w:szCs w:val="24"/>
              </w:rPr>
            </w:pPr>
            <w:r w:rsidRPr="00FC6E9F">
              <w:rPr>
                <w:b/>
                <w:bCs/>
                <w:sz w:val="24"/>
                <w:szCs w:val="24"/>
              </w:rPr>
              <w:t xml:space="preserve">педагогических </w:t>
            </w:r>
          </w:p>
          <w:p w:rsidR="00C45D1E" w:rsidRPr="00FC6E9F" w:rsidRDefault="00C45D1E" w:rsidP="00FC6E9F">
            <w:pPr>
              <w:spacing w:line="276" w:lineRule="auto"/>
              <w:jc w:val="left"/>
              <w:rPr>
                <w:sz w:val="24"/>
                <w:szCs w:val="24"/>
              </w:rPr>
            </w:pPr>
            <w:r w:rsidRPr="00FC6E9F">
              <w:rPr>
                <w:b/>
                <w:bCs/>
                <w:sz w:val="24"/>
                <w:szCs w:val="24"/>
              </w:rPr>
              <w:t xml:space="preserve">работников </w:t>
            </w:r>
          </w:p>
        </w:tc>
        <w:tc>
          <w:tcPr>
            <w:tcW w:w="7966" w:type="dxa"/>
            <w:gridSpan w:val="10"/>
            <w:hideMark/>
          </w:tcPr>
          <w:p w:rsidR="00C45D1E" w:rsidRPr="00FC6E9F" w:rsidRDefault="00C45D1E" w:rsidP="00FC6E9F">
            <w:pPr>
              <w:spacing w:line="276" w:lineRule="auto"/>
              <w:rPr>
                <w:sz w:val="24"/>
                <w:szCs w:val="24"/>
              </w:rPr>
            </w:pPr>
            <w:r w:rsidRPr="00FC6E9F">
              <w:rPr>
                <w:b/>
                <w:bCs/>
                <w:sz w:val="24"/>
                <w:szCs w:val="24"/>
              </w:rPr>
              <w:t>Стаж работы</w:t>
            </w:r>
          </w:p>
        </w:tc>
      </w:tr>
      <w:tr w:rsidR="00C45D1E" w:rsidRPr="00FC6E9F" w:rsidTr="00D831A4">
        <w:trPr>
          <w:trHeight w:val="1016"/>
        </w:trPr>
        <w:tc>
          <w:tcPr>
            <w:tcW w:w="1639" w:type="dxa"/>
            <w:gridSpan w:val="2"/>
            <w:vMerge/>
            <w:hideMark/>
          </w:tcPr>
          <w:p w:rsidR="00C45D1E" w:rsidRPr="00FC6E9F" w:rsidRDefault="00C45D1E" w:rsidP="00FC6E9F">
            <w:pPr>
              <w:spacing w:line="276" w:lineRule="auto"/>
              <w:rPr>
                <w:sz w:val="24"/>
                <w:szCs w:val="24"/>
              </w:rPr>
            </w:pPr>
          </w:p>
        </w:tc>
        <w:tc>
          <w:tcPr>
            <w:tcW w:w="1370" w:type="dxa"/>
            <w:gridSpan w:val="2"/>
            <w:hideMark/>
          </w:tcPr>
          <w:p w:rsidR="00C45D1E" w:rsidRPr="00FC6E9F" w:rsidRDefault="00C45D1E" w:rsidP="00FC6E9F">
            <w:pPr>
              <w:spacing w:line="276" w:lineRule="auto"/>
              <w:jc w:val="left"/>
              <w:rPr>
                <w:sz w:val="24"/>
                <w:szCs w:val="24"/>
              </w:rPr>
            </w:pPr>
            <w:r w:rsidRPr="00FC6E9F">
              <w:rPr>
                <w:b/>
                <w:bCs/>
                <w:sz w:val="24"/>
                <w:szCs w:val="24"/>
              </w:rPr>
              <w:t xml:space="preserve">менее 2 лет </w:t>
            </w:r>
          </w:p>
        </w:tc>
        <w:tc>
          <w:tcPr>
            <w:tcW w:w="1741" w:type="dxa"/>
            <w:gridSpan w:val="2"/>
            <w:hideMark/>
          </w:tcPr>
          <w:p w:rsidR="00C45D1E" w:rsidRPr="00FC6E9F" w:rsidRDefault="00C45D1E" w:rsidP="00FC6E9F">
            <w:pPr>
              <w:spacing w:line="276" w:lineRule="auto"/>
              <w:jc w:val="left"/>
              <w:rPr>
                <w:sz w:val="24"/>
                <w:szCs w:val="24"/>
              </w:rPr>
            </w:pPr>
            <w:r w:rsidRPr="00FC6E9F">
              <w:rPr>
                <w:b/>
                <w:bCs/>
                <w:sz w:val="24"/>
                <w:szCs w:val="24"/>
              </w:rPr>
              <w:t xml:space="preserve"> от 2 до 5 лет </w:t>
            </w:r>
          </w:p>
        </w:tc>
        <w:tc>
          <w:tcPr>
            <w:tcW w:w="1493" w:type="dxa"/>
            <w:gridSpan w:val="2"/>
            <w:hideMark/>
          </w:tcPr>
          <w:p w:rsidR="00C45D1E" w:rsidRPr="00FC6E9F" w:rsidRDefault="00C45D1E" w:rsidP="00FC6E9F">
            <w:pPr>
              <w:spacing w:line="276" w:lineRule="auto"/>
              <w:jc w:val="left"/>
              <w:rPr>
                <w:sz w:val="24"/>
                <w:szCs w:val="24"/>
              </w:rPr>
            </w:pPr>
            <w:r w:rsidRPr="00FC6E9F">
              <w:rPr>
                <w:b/>
                <w:bCs/>
                <w:sz w:val="24"/>
                <w:szCs w:val="24"/>
              </w:rPr>
              <w:t xml:space="preserve">от 5 до 10 лет </w:t>
            </w:r>
          </w:p>
        </w:tc>
        <w:tc>
          <w:tcPr>
            <w:tcW w:w="1741" w:type="dxa"/>
            <w:gridSpan w:val="2"/>
            <w:hideMark/>
          </w:tcPr>
          <w:p w:rsidR="00C45D1E" w:rsidRPr="00FC6E9F" w:rsidRDefault="00C45D1E" w:rsidP="00FC6E9F">
            <w:pPr>
              <w:spacing w:line="276" w:lineRule="auto"/>
              <w:jc w:val="left"/>
              <w:rPr>
                <w:sz w:val="24"/>
                <w:szCs w:val="24"/>
              </w:rPr>
            </w:pPr>
            <w:r w:rsidRPr="00FC6E9F">
              <w:rPr>
                <w:b/>
                <w:bCs/>
                <w:sz w:val="24"/>
                <w:szCs w:val="24"/>
              </w:rPr>
              <w:t xml:space="preserve">от 10 до 20 лет </w:t>
            </w:r>
          </w:p>
        </w:tc>
        <w:tc>
          <w:tcPr>
            <w:tcW w:w="1621" w:type="dxa"/>
            <w:gridSpan w:val="2"/>
            <w:hideMark/>
          </w:tcPr>
          <w:p w:rsidR="00C45D1E" w:rsidRPr="00FC6E9F" w:rsidRDefault="00C45D1E" w:rsidP="00FC6E9F">
            <w:pPr>
              <w:spacing w:line="276" w:lineRule="auto"/>
              <w:jc w:val="left"/>
              <w:rPr>
                <w:sz w:val="24"/>
                <w:szCs w:val="24"/>
              </w:rPr>
            </w:pPr>
            <w:r w:rsidRPr="00FC6E9F">
              <w:rPr>
                <w:b/>
                <w:bCs/>
                <w:sz w:val="24"/>
                <w:szCs w:val="24"/>
              </w:rPr>
              <w:t xml:space="preserve">более 20 лет </w:t>
            </w:r>
          </w:p>
        </w:tc>
      </w:tr>
      <w:tr w:rsidR="00C45D1E" w:rsidRPr="00FC6E9F" w:rsidTr="00D831A4">
        <w:trPr>
          <w:trHeight w:val="783"/>
        </w:trPr>
        <w:tc>
          <w:tcPr>
            <w:tcW w:w="851" w:type="dxa"/>
            <w:hideMark/>
          </w:tcPr>
          <w:p w:rsidR="00C45D1E" w:rsidRPr="00FC6E9F" w:rsidRDefault="00C45D1E" w:rsidP="00FC6E9F">
            <w:pPr>
              <w:spacing w:line="276" w:lineRule="auto"/>
              <w:jc w:val="left"/>
              <w:rPr>
                <w:sz w:val="24"/>
                <w:szCs w:val="24"/>
              </w:rPr>
            </w:pPr>
            <w:r w:rsidRPr="00FC6E9F">
              <w:rPr>
                <w:sz w:val="24"/>
                <w:szCs w:val="24"/>
              </w:rPr>
              <w:lastRenderedPageBreak/>
              <w:t xml:space="preserve">Кол-во </w:t>
            </w:r>
          </w:p>
        </w:tc>
        <w:tc>
          <w:tcPr>
            <w:tcW w:w="788" w:type="dxa"/>
            <w:hideMark/>
          </w:tcPr>
          <w:p w:rsidR="00C45D1E" w:rsidRPr="00FC6E9F" w:rsidRDefault="00C45D1E" w:rsidP="00FC6E9F">
            <w:pPr>
              <w:spacing w:line="276" w:lineRule="auto"/>
              <w:jc w:val="left"/>
              <w:rPr>
                <w:sz w:val="24"/>
                <w:szCs w:val="24"/>
              </w:rPr>
            </w:pPr>
            <w:r w:rsidRPr="00FC6E9F">
              <w:rPr>
                <w:sz w:val="24"/>
                <w:szCs w:val="24"/>
              </w:rPr>
              <w:t xml:space="preserve">% </w:t>
            </w:r>
          </w:p>
        </w:tc>
        <w:tc>
          <w:tcPr>
            <w:tcW w:w="822" w:type="dxa"/>
            <w:hideMark/>
          </w:tcPr>
          <w:p w:rsidR="00C45D1E" w:rsidRPr="00FC6E9F" w:rsidRDefault="00C45D1E" w:rsidP="00FC6E9F">
            <w:pPr>
              <w:spacing w:line="276" w:lineRule="auto"/>
              <w:jc w:val="left"/>
              <w:rPr>
                <w:sz w:val="24"/>
                <w:szCs w:val="24"/>
              </w:rPr>
            </w:pPr>
            <w:r w:rsidRPr="00FC6E9F">
              <w:rPr>
                <w:sz w:val="24"/>
                <w:szCs w:val="24"/>
              </w:rPr>
              <w:t xml:space="preserve">Кол-во </w:t>
            </w:r>
          </w:p>
        </w:tc>
        <w:tc>
          <w:tcPr>
            <w:tcW w:w="548" w:type="dxa"/>
            <w:hideMark/>
          </w:tcPr>
          <w:p w:rsidR="00C45D1E" w:rsidRPr="00FC6E9F" w:rsidRDefault="00C45D1E" w:rsidP="00FC6E9F">
            <w:pPr>
              <w:spacing w:line="276" w:lineRule="auto"/>
              <w:jc w:val="left"/>
              <w:rPr>
                <w:sz w:val="24"/>
                <w:szCs w:val="24"/>
              </w:rPr>
            </w:pPr>
            <w:r w:rsidRPr="00FC6E9F">
              <w:rPr>
                <w:sz w:val="24"/>
                <w:szCs w:val="24"/>
              </w:rPr>
              <w:t xml:space="preserve">% </w:t>
            </w:r>
          </w:p>
        </w:tc>
        <w:tc>
          <w:tcPr>
            <w:tcW w:w="947" w:type="dxa"/>
            <w:hideMark/>
          </w:tcPr>
          <w:p w:rsidR="00C45D1E" w:rsidRPr="00FC6E9F" w:rsidRDefault="00C45D1E" w:rsidP="00FC6E9F">
            <w:pPr>
              <w:spacing w:line="276" w:lineRule="auto"/>
              <w:jc w:val="left"/>
              <w:rPr>
                <w:sz w:val="24"/>
                <w:szCs w:val="24"/>
              </w:rPr>
            </w:pPr>
            <w:r w:rsidRPr="00FC6E9F">
              <w:rPr>
                <w:sz w:val="24"/>
                <w:szCs w:val="24"/>
              </w:rPr>
              <w:t xml:space="preserve">Кол-во </w:t>
            </w:r>
          </w:p>
        </w:tc>
        <w:tc>
          <w:tcPr>
            <w:tcW w:w="794" w:type="dxa"/>
            <w:hideMark/>
          </w:tcPr>
          <w:p w:rsidR="00C45D1E" w:rsidRPr="00FC6E9F" w:rsidRDefault="00C45D1E" w:rsidP="00FC6E9F">
            <w:pPr>
              <w:spacing w:line="276" w:lineRule="auto"/>
              <w:jc w:val="left"/>
              <w:rPr>
                <w:sz w:val="24"/>
                <w:szCs w:val="24"/>
              </w:rPr>
            </w:pPr>
            <w:r w:rsidRPr="00FC6E9F">
              <w:rPr>
                <w:sz w:val="24"/>
                <w:szCs w:val="24"/>
              </w:rPr>
              <w:t xml:space="preserve">% </w:t>
            </w:r>
          </w:p>
        </w:tc>
        <w:tc>
          <w:tcPr>
            <w:tcW w:w="823" w:type="dxa"/>
            <w:hideMark/>
          </w:tcPr>
          <w:p w:rsidR="00C45D1E" w:rsidRPr="00FC6E9F" w:rsidRDefault="00C45D1E" w:rsidP="00FC6E9F">
            <w:pPr>
              <w:spacing w:line="276" w:lineRule="auto"/>
              <w:jc w:val="left"/>
              <w:rPr>
                <w:sz w:val="24"/>
                <w:szCs w:val="24"/>
              </w:rPr>
            </w:pPr>
            <w:r w:rsidRPr="00FC6E9F">
              <w:rPr>
                <w:sz w:val="24"/>
                <w:szCs w:val="24"/>
              </w:rPr>
              <w:t xml:space="preserve">Кол-во </w:t>
            </w:r>
          </w:p>
        </w:tc>
        <w:tc>
          <w:tcPr>
            <w:tcW w:w="670" w:type="dxa"/>
            <w:hideMark/>
          </w:tcPr>
          <w:p w:rsidR="00C45D1E" w:rsidRPr="00FC6E9F" w:rsidRDefault="00C45D1E" w:rsidP="00FC6E9F">
            <w:pPr>
              <w:spacing w:line="276" w:lineRule="auto"/>
              <w:jc w:val="left"/>
              <w:rPr>
                <w:sz w:val="24"/>
                <w:szCs w:val="24"/>
              </w:rPr>
            </w:pPr>
            <w:r w:rsidRPr="00FC6E9F">
              <w:rPr>
                <w:sz w:val="24"/>
                <w:szCs w:val="24"/>
              </w:rPr>
              <w:t xml:space="preserve">% </w:t>
            </w:r>
          </w:p>
        </w:tc>
        <w:tc>
          <w:tcPr>
            <w:tcW w:w="947" w:type="dxa"/>
            <w:hideMark/>
          </w:tcPr>
          <w:p w:rsidR="00C45D1E" w:rsidRPr="00FC6E9F" w:rsidRDefault="00C45D1E" w:rsidP="00FC6E9F">
            <w:pPr>
              <w:spacing w:line="276" w:lineRule="auto"/>
              <w:jc w:val="left"/>
              <w:rPr>
                <w:sz w:val="24"/>
                <w:szCs w:val="24"/>
              </w:rPr>
            </w:pPr>
            <w:r w:rsidRPr="00FC6E9F">
              <w:rPr>
                <w:sz w:val="24"/>
                <w:szCs w:val="24"/>
              </w:rPr>
              <w:t xml:space="preserve">Кол-во </w:t>
            </w:r>
          </w:p>
        </w:tc>
        <w:tc>
          <w:tcPr>
            <w:tcW w:w="794" w:type="dxa"/>
            <w:hideMark/>
          </w:tcPr>
          <w:p w:rsidR="00C45D1E" w:rsidRPr="00FC6E9F" w:rsidRDefault="00C45D1E" w:rsidP="00FC6E9F">
            <w:pPr>
              <w:spacing w:line="276" w:lineRule="auto"/>
              <w:jc w:val="left"/>
              <w:rPr>
                <w:sz w:val="24"/>
                <w:szCs w:val="24"/>
              </w:rPr>
            </w:pPr>
            <w:r w:rsidRPr="00FC6E9F">
              <w:rPr>
                <w:sz w:val="24"/>
                <w:szCs w:val="24"/>
              </w:rPr>
              <w:t xml:space="preserve">% </w:t>
            </w:r>
          </w:p>
        </w:tc>
        <w:tc>
          <w:tcPr>
            <w:tcW w:w="823" w:type="dxa"/>
            <w:hideMark/>
          </w:tcPr>
          <w:p w:rsidR="00C45D1E" w:rsidRPr="00FC6E9F" w:rsidRDefault="00C45D1E" w:rsidP="00FC6E9F">
            <w:pPr>
              <w:spacing w:line="276" w:lineRule="auto"/>
              <w:jc w:val="left"/>
              <w:rPr>
                <w:sz w:val="24"/>
                <w:szCs w:val="24"/>
              </w:rPr>
            </w:pPr>
            <w:r w:rsidRPr="00FC6E9F">
              <w:rPr>
                <w:sz w:val="24"/>
                <w:szCs w:val="24"/>
              </w:rPr>
              <w:t xml:space="preserve">Кол-во </w:t>
            </w:r>
          </w:p>
        </w:tc>
        <w:tc>
          <w:tcPr>
            <w:tcW w:w="798" w:type="dxa"/>
            <w:hideMark/>
          </w:tcPr>
          <w:p w:rsidR="00C45D1E" w:rsidRPr="00FC6E9F" w:rsidRDefault="00C45D1E" w:rsidP="00FC6E9F">
            <w:pPr>
              <w:spacing w:line="276" w:lineRule="auto"/>
              <w:jc w:val="left"/>
              <w:rPr>
                <w:sz w:val="24"/>
                <w:szCs w:val="24"/>
              </w:rPr>
            </w:pPr>
            <w:r w:rsidRPr="00FC6E9F">
              <w:rPr>
                <w:sz w:val="24"/>
                <w:szCs w:val="24"/>
              </w:rPr>
              <w:t xml:space="preserve">% </w:t>
            </w:r>
          </w:p>
        </w:tc>
      </w:tr>
      <w:tr w:rsidR="00C45D1E" w:rsidRPr="00FC6E9F" w:rsidTr="00D831A4">
        <w:trPr>
          <w:trHeight w:val="391"/>
        </w:trPr>
        <w:tc>
          <w:tcPr>
            <w:tcW w:w="851" w:type="dxa"/>
            <w:hideMark/>
          </w:tcPr>
          <w:p w:rsidR="00C45D1E" w:rsidRPr="00FC6E9F" w:rsidRDefault="00C45D1E" w:rsidP="00FC6E9F">
            <w:pPr>
              <w:spacing w:line="276" w:lineRule="auto"/>
              <w:jc w:val="left"/>
              <w:rPr>
                <w:sz w:val="24"/>
                <w:szCs w:val="24"/>
              </w:rPr>
            </w:pPr>
            <w:r w:rsidRPr="00FC6E9F">
              <w:rPr>
                <w:sz w:val="24"/>
                <w:szCs w:val="24"/>
              </w:rPr>
              <w:t xml:space="preserve">47 </w:t>
            </w:r>
          </w:p>
        </w:tc>
        <w:tc>
          <w:tcPr>
            <w:tcW w:w="788" w:type="dxa"/>
            <w:hideMark/>
          </w:tcPr>
          <w:p w:rsidR="00C45D1E" w:rsidRPr="00FC6E9F" w:rsidRDefault="00C45D1E" w:rsidP="00FC6E9F">
            <w:pPr>
              <w:spacing w:line="276" w:lineRule="auto"/>
              <w:jc w:val="left"/>
              <w:rPr>
                <w:sz w:val="24"/>
                <w:szCs w:val="24"/>
              </w:rPr>
            </w:pPr>
            <w:r w:rsidRPr="00FC6E9F">
              <w:rPr>
                <w:sz w:val="24"/>
                <w:szCs w:val="24"/>
              </w:rPr>
              <w:t xml:space="preserve">100 </w:t>
            </w:r>
          </w:p>
        </w:tc>
        <w:tc>
          <w:tcPr>
            <w:tcW w:w="822" w:type="dxa"/>
            <w:hideMark/>
          </w:tcPr>
          <w:p w:rsidR="00C45D1E" w:rsidRPr="00FC6E9F" w:rsidRDefault="00C45D1E" w:rsidP="00FC6E9F">
            <w:pPr>
              <w:spacing w:line="276" w:lineRule="auto"/>
              <w:jc w:val="left"/>
              <w:rPr>
                <w:sz w:val="24"/>
                <w:szCs w:val="24"/>
              </w:rPr>
            </w:pPr>
            <w:r w:rsidRPr="00FC6E9F">
              <w:rPr>
                <w:sz w:val="24"/>
                <w:szCs w:val="24"/>
              </w:rPr>
              <w:t xml:space="preserve">11 </w:t>
            </w:r>
          </w:p>
        </w:tc>
        <w:tc>
          <w:tcPr>
            <w:tcW w:w="548" w:type="dxa"/>
            <w:hideMark/>
          </w:tcPr>
          <w:p w:rsidR="00C45D1E" w:rsidRPr="00FC6E9F" w:rsidRDefault="00C45D1E" w:rsidP="00FC6E9F">
            <w:pPr>
              <w:spacing w:line="276" w:lineRule="auto"/>
              <w:jc w:val="left"/>
              <w:rPr>
                <w:sz w:val="24"/>
                <w:szCs w:val="24"/>
              </w:rPr>
            </w:pPr>
            <w:r w:rsidRPr="00FC6E9F">
              <w:rPr>
                <w:sz w:val="24"/>
                <w:szCs w:val="24"/>
              </w:rPr>
              <w:t xml:space="preserve">23 </w:t>
            </w:r>
          </w:p>
        </w:tc>
        <w:tc>
          <w:tcPr>
            <w:tcW w:w="947" w:type="dxa"/>
            <w:hideMark/>
          </w:tcPr>
          <w:p w:rsidR="00C45D1E" w:rsidRPr="00FC6E9F" w:rsidRDefault="00C45D1E" w:rsidP="00FC6E9F">
            <w:pPr>
              <w:spacing w:line="276" w:lineRule="auto"/>
              <w:jc w:val="left"/>
              <w:rPr>
                <w:sz w:val="24"/>
                <w:szCs w:val="24"/>
              </w:rPr>
            </w:pPr>
            <w:r w:rsidRPr="00FC6E9F">
              <w:rPr>
                <w:sz w:val="24"/>
                <w:szCs w:val="24"/>
              </w:rPr>
              <w:t xml:space="preserve">4 </w:t>
            </w:r>
          </w:p>
        </w:tc>
        <w:tc>
          <w:tcPr>
            <w:tcW w:w="794" w:type="dxa"/>
            <w:hideMark/>
          </w:tcPr>
          <w:p w:rsidR="00C45D1E" w:rsidRPr="00FC6E9F" w:rsidRDefault="00C45D1E" w:rsidP="00FC6E9F">
            <w:pPr>
              <w:spacing w:line="276" w:lineRule="auto"/>
              <w:jc w:val="left"/>
              <w:rPr>
                <w:sz w:val="24"/>
                <w:szCs w:val="24"/>
              </w:rPr>
            </w:pPr>
            <w:r w:rsidRPr="00FC6E9F">
              <w:rPr>
                <w:sz w:val="24"/>
                <w:szCs w:val="24"/>
              </w:rPr>
              <w:t xml:space="preserve">9 </w:t>
            </w:r>
          </w:p>
        </w:tc>
        <w:tc>
          <w:tcPr>
            <w:tcW w:w="823" w:type="dxa"/>
            <w:hideMark/>
          </w:tcPr>
          <w:p w:rsidR="00C45D1E" w:rsidRPr="00FC6E9F" w:rsidRDefault="00C45D1E" w:rsidP="00FC6E9F">
            <w:pPr>
              <w:spacing w:line="276" w:lineRule="auto"/>
              <w:jc w:val="left"/>
              <w:rPr>
                <w:sz w:val="24"/>
                <w:szCs w:val="24"/>
              </w:rPr>
            </w:pPr>
            <w:r w:rsidRPr="00FC6E9F">
              <w:rPr>
                <w:sz w:val="24"/>
                <w:szCs w:val="24"/>
              </w:rPr>
              <w:t xml:space="preserve">1 </w:t>
            </w:r>
          </w:p>
        </w:tc>
        <w:tc>
          <w:tcPr>
            <w:tcW w:w="670" w:type="dxa"/>
            <w:hideMark/>
          </w:tcPr>
          <w:p w:rsidR="00C45D1E" w:rsidRPr="00FC6E9F" w:rsidRDefault="00C45D1E" w:rsidP="00FC6E9F">
            <w:pPr>
              <w:spacing w:line="276" w:lineRule="auto"/>
              <w:jc w:val="left"/>
              <w:rPr>
                <w:sz w:val="24"/>
                <w:szCs w:val="24"/>
              </w:rPr>
            </w:pPr>
            <w:r w:rsidRPr="00FC6E9F">
              <w:rPr>
                <w:sz w:val="24"/>
                <w:szCs w:val="24"/>
              </w:rPr>
              <w:t xml:space="preserve">2 </w:t>
            </w:r>
          </w:p>
        </w:tc>
        <w:tc>
          <w:tcPr>
            <w:tcW w:w="947" w:type="dxa"/>
            <w:hideMark/>
          </w:tcPr>
          <w:p w:rsidR="00C45D1E" w:rsidRPr="00FC6E9F" w:rsidRDefault="00C45D1E" w:rsidP="00FC6E9F">
            <w:pPr>
              <w:spacing w:line="276" w:lineRule="auto"/>
              <w:jc w:val="left"/>
              <w:rPr>
                <w:sz w:val="24"/>
                <w:szCs w:val="24"/>
              </w:rPr>
            </w:pPr>
            <w:r w:rsidRPr="00FC6E9F">
              <w:rPr>
                <w:sz w:val="24"/>
                <w:szCs w:val="24"/>
              </w:rPr>
              <w:t xml:space="preserve">3 </w:t>
            </w:r>
          </w:p>
        </w:tc>
        <w:tc>
          <w:tcPr>
            <w:tcW w:w="794" w:type="dxa"/>
            <w:hideMark/>
          </w:tcPr>
          <w:p w:rsidR="00C45D1E" w:rsidRPr="00FC6E9F" w:rsidRDefault="00C45D1E" w:rsidP="00FC6E9F">
            <w:pPr>
              <w:spacing w:line="276" w:lineRule="auto"/>
              <w:jc w:val="left"/>
              <w:rPr>
                <w:sz w:val="24"/>
                <w:szCs w:val="24"/>
              </w:rPr>
            </w:pPr>
            <w:r w:rsidRPr="00FC6E9F">
              <w:rPr>
                <w:sz w:val="24"/>
                <w:szCs w:val="24"/>
              </w:rPr>
              <w:t xml:space="preserve">6 </w:t>
            </w:r>
          </w:p>
        </w:tc>
        <w:tc>
          <w:tcPr>
            <w:tcW w:w="823" w:type="dxa"/>
            <w:hideMark/>
          </w:tcPr>
          <w:p w:rsidR="00C45D1E" w:rsidRPr="00FC6E9F" w:rsidRDefault="00C45D1E" w:rsidP="00FC6E9F">
            <w:pPr>
              <w:spacing w:line="276" w:lineRule="auto"/>
              <w:jc w:val="left"/>
              <w:rPr>
                <w:sz w:val="24"/>
                <w:szCs w:val="24"/>
              </w:rPr>
            </w:pPr>
            <w:r w:rsidRPr="00FC6E9F">
              <w:rPr>
                <w:sz w:val="24"/>
                <w:szCs w:val="24"/>
              </w:rPr>
              <w:t xml:space="preserve">28 </w:t>
            </w:r>
          </w:p>
        </w:tc>
        <w:tc>
          <w:tcPr>
            <w:tcW w:w="798" w:type="dxa"/>
            <w:hideMark/>
          </w:tcPr>
          <w:p w:rsidR="00C45D1E" w:rsidRPr="00FC6E9F" w:rsidRDefault="00C45D1E" w:rsidP="00FC6E9F">
            <w:pPr>
              <w:spacing w:line="276" w:lineRule="auto"/>
              <w:jc w:val="left"/>
              <w:rPr>
                <w:sz w:val="24"/>
                <w:szCs w:val="24"/>
              </w:rPr>
            </w:pPr>
            <w:r w:rsidRPr="00FC6E9F">
              <w:rPr>
                <w:sz w:val="24"/>
                <w:szCs w:val="24"/>
              </w:rPr>
              <w:t xml:space="preserve">60 </w:t>
            </w:r>
          </w:p>
        </w:tc>
      </w:tr>
    </w:tbl>
    <w:p w:rsidR="00C45D1E" w:rsidRPr="00FC6E9F" w:rsidRDefault="00C45D1E" w:rsidP="00FC6E9F">
      <w:pPr>
        <w:tabs>
          <w:tab w:val="left" w:pos="1215"/>
        </w:tabs>
        <w:spacing w:line="276" w:lineRule="auto"/>
        <w:ind w:firstLine="567"/>
        <w:jc w:val="both"/>
        <w:rPr>
          <w:rFonts w:eastAsia="Times New Roman"/>
          <w:sz w:val="24"/>
          <w:szCs w:val="24"/>
        </w:rPr>
      </w:pPr>
    </w:p>
    <w:p w:rsidR="00C45D1E" w:rsidRPr="00FC6E9F" w:rsidRDefault="00C45D1E" w:rsidP="00FC6E9F">
      <w:pPr>
        <w:tabs>
          <w:tab w:val="left" w:pos="1215"/>
        </w:tabs>
        <w:spacing w:line="276" w:lineRule="auto"/>
        <w:ind w:firstLine="567"/>
        <w:jc w:val="both"/>
        <w:rPr>
          <w:rFonts w:eastAsia="Times New Roman"/>
          <w:sz w:val="24"/>
          <w:szCs w:val="24"/>
        </w:rPr>
      </w:pPr>
      <w:r w:rsidRPr="00FC6E9F">
        <w:rPr>
          <w:rFonts w:eastAsia="Times New Roman"/>
          <w:sz w:val="24"/>
          <w:szCs w:val="24"/>
        </w:rPr>
        <w:t>Основную часть педагогических работников составляют опытные учителя с большим стажем работы, обладающие высоким педагогическим мастерством.</w:t>
      </w:r>
    </w:p>
    <w:p w:rsidR="00C45D1E" w:rsidRPr="00FC6E9F" w:rsidRDefault="00C45D1E" w:rsidP="00FC6E9F">
      <w:pPr>
        <w:tabs>
          <w:tab w:val="left" w:pos="1215"/>
        </w:tabs>
        <w:spacing w:line="276" w:lineRule="auto"/>
        <w:ind w:firstLine="567"/>
        <w:jc w:val="both"/>
        <w:rPr>
          <w:rFonts w:eastAsia="Times New Roman"/>
          <w:sz w:val="24"/>
          <w:szCs w:val="24"/>
        </w:rPr>
      </w:pPr>
    </w:p>
    <w:p w:rsidR="00C45D1E" w:rsidRPr="00FC6E9F" w:rsidRDefault="00C45D1E" w:rsidP="00FC6E9F">
      <w:pPr>
        <w:spacing w:line="276" w:lineRule="auto"/>
        <w:ind w:left="425"/>
        <w:rPr>
          <w:sz w:val="24"/>
          <w:szCs w:val="24"/>
        </w:rPr>
      </w:pPr>
      <w:r w:rsidRPr="00FC6E9F">
        <w:rPr>
          <w:rFonts w:eastAsia="Times New Roman"/>
          <w:b/>
          <w:bCs/>
          <w:sz w:val="24"/>
          <w:szCs w:val="24"/>
        </w:rPr>
        <w:t>В 2015-2016 учебном году было аттестовано:</w:t>
      </w:r>
    </w:p>
    <w:p w:rsidR="00C45D1E" w:rsidRPr="00FC6E9F" w:rsidRDefault="00C45D1E" w:rsidP="00FC6E9F">
      <w:pPr>
        <w:spacing w:line="276" w:lineRule="auto"/>
        <w:rPr>
          <w:sz w:val="24"/>
          <w:szCs w:val="24"/>
        </w:rPr>
      </w:pPr>
    </w:p>
    <w:tbl>
      <w:tblPr>
        <w:tblW w:w="9669" w:type="dxa"/>
        <w:tblInd w:w="10" w:type="dxa"/>
        <w:tblLayout w:type="fixed"/>
        <w:tblCellMar>
          <w:left w:w="0" w:type="dxa"/>
          <w:right w:w="0" w:type="dxa"/>
        </w:tblCellMar>
        <w:tblLook w:val="04A0"/>
      </w:tblPr>
      <w:tblGrid>
        <w:gridCol w:w="2124"/>
        <w:gridCol w:w="1469"/>
        <w:gridCol w:w="235"/>
        <w:gridCol w:w="1263"/>
        <w:gridCol w:w="1118"/>
        <w:gridCol w:w="1418"/>
        <w:gridCol w:w="120"/>
        <w:gridCol w:w="878"/>
        <w:gridCol w:w="1004"/>
        <w:gridCol w:w="30"/>
        <w:gridCol w:w="10"/>
      </w:tblGrid>
      <w:tr w:rsidR="00C45D1E" w:rsidRPr="00FC6E9F" w:rsidTr="00D831A4">
        <w:trPr>
          <w:gridAfter w:val="1"/>
          <w:wAfter w:w="10" w:type="dxa"/>
          <w:trHeight w:val="281"/>
        </w:trPr>
        <w:tc>
          <w:tcPr>
            <w:tcW w:w="2124" w:type="dxa"/>
            <w:tcBorders>
              <w:top w:val="single" w:sz="8" w:space="0" w:color="auto"/>
              <w:left w:val="single" w:sz="8" w:space="0" w:color="auto"/>
              <w:right w:val="single" w:sz="8" w:space="0" w:color="auto"/>
            </w:tcBorders>
            <w:vAlign w:val="bottom"/>
          </w:tcPr>
          <w:p w:rsidR="00C45D1E" w:rsidRPr="00FC6E9F" w:rsidRDefault="00C45D1E" w:rsidP="00FC6E9F">
            <w:pPr>
              <w:spacing w:line="276" w:lineRule="auto"/>
              <w:ind w:left="920"/>
              <w:rPr>
                <w:sz w:val="24"/>
                <w:szCs w:val="24"/>
              </w:rPr>
            </w:pPr>
            <w:r w:rsidRPr="00FC6E9F">
              <w:rPr>
                <w:rFonts w:eastAsia="Times New Roman"/>
                <w:sz w:val="24"/>
                <w:szCs w:val="24"/>
              </w:rPr>
              <w:t>МОУ</w:t>
            </w:r>
          </w:p>
        </w:tc>
        <w:tc>
          <w:tcPr>
            <w:tcW w:w="1469" w:type="dxa"/>
            <w:tcBorders>
              <w:top w:val="single" w:sz="8" w:space="0" w:color="auto"/>
              <w:bottom w:val="single" w:sz="4" w:space="0" w:color="auto"/>
            </w:tcBorders>
            <w:vAlign w:val="bottom"/>
          </w:tcPr>
          <w:p w:rsidR="00C45D1E" w:rsidRPr="00FC6E9F" w:rsidRDefault="00C45D1E" w:rsidP="00FC6E9F">
            <w:pPr>
              <w:spacing w:line="276" w:lineRule="auto"/>
              <w:rPr>
                <w:sz w:val="24"/>
                <w:szCs w:val="24"/>
              </w:rPr>
            </w:pPr>
          </w:p>
        </w:tc>
        <w:tc>
          <w:tcPr>
            <w:tcW w:w="4154" w:type="dxa"/>
            <w:gridSpan w:val="5"/>
            <w:tcBorders>
              <w:top w:val="single" w:sz="8" w:space="0" w:color="auto"/>
              <w:bottom w:val="single" w:sz="4" w:space="0" w:color="auto"/>
            </w:tcBorders>
            <w:vAlign w:val="bottom"/>
          </w:tcPr>
          <w:p w:rsidR="00C45D1E" w:rsidRPr="00FC6E9F" w:rsidRDefault="00C45D1E" w:rsidP="00FC6E9F">
            <w:pPr>
              <w:spacing w:line="276" w:lineRule="auto"/>
              <w:rPr>
                <w:sz w:val="24"/>
                <w:szCs w:val="24"/>
              </w:rPr>
            </w:pPr>
            <w:r w:rsidRPr="00FC6E9F">
              <w:rPr>
                <w:rFonts w:eastAsia="Times New Roman"/>
                <w:sz w:val="24"/>
                <w:szCs w:val="24"/>
              </w:rPr>
              <w:t>Аттестовано педагогов/из них учителей</w:t>
            </w:r>
          </w:p>
        </w:tc>
        <w:tc>
          <w:tcPr>
            <w:tcW w:w="878" w:type="dxa"/>
            <w:tcBorders>
              <w:top w:val="single" w:sz="8" w:space="0" w:color="auto"/>
              <w:bottom w:val="single" w:sz="4" w:space="0" w:color="auto"/>
              <w:right w:val="single" w:sz="8" w:space="0" w:color="auto"/>
            </w:tcBorders>
            <w:vAlign w:val="bottom"/>
          </w:tcPr>
          <w:p w:rsidR="00C45D1E" w:rsidRPr="00FC6E9F" w:rsidRDefault="00C45D1E" w:rsidP="00FC6E9F">
            <w:pPr>
              <w:spacing w:line="276" w:lineRule="auto"/>
              <w:rPr>
                <w:sz w:val="24"/>
                <w:szCs w:val="24"/>
              </w:rPr>
            </w:pPr>
          </w:p>
        </w:tc>
        <w:tc>
          <w:tcPr>
            <w:tcW w:w="1004" w:type="dxa"/>
            <w:tcBorders>
              <w:top w:val="single" w:sz="8" w:space="0" w:color="auto"/>
              <w:right w:val="single" w:sz="8" w:space="0" w:color="auto"/>
            </w:tcBorders>
            <w:vAlign w:val="bottom"/>
          </w:tcPr>
          <w:p w:rsidR="00C45D1E" w:rsidRPr="00FC6E9F" w:rsidRDefault="00C45D1E" w:rsidP="00FC6E9F">
            <w:pPr>
              <w:spacing w:line="276" w:lineRule="auto"/>
              <w:ind w:right="60"/>
              <w:rPr>
                <w:sz w:val="24"/>
                <w:szCs w:val="24"/>
              </w:rPr>
            </w:pPr>
            <w:r w:rsidRPr="00FC6E9F">
              <w:rPr>
                <w:rFonts w:eastAsia="Times New Roman"/>
                <w:sz w:val="24"/>
                <w:szCs w:val="24"/>
              </w:rPr>
              <w:t>Кол-во</w:t>
            </w:r>
          </w:p>
        </w:tc>
        <w:tc>
          <w:tcPr>
            <w:tcW w:w="30" w:type="dxa"/>
            <w:vAlign w:val="bottom"/>
          </w:tcPr>
          <w:p w:rsidR="00C45D1E" w:rsidRPr="00FC6E9F" w:rsidRDefault="00C45D1E" w:rsidP="00FC6E9F">
            <w:pPr>
              <w:spacing w:line="276" w:lineRule="auto"/>
              <w:rPr>
                <w:sz w:val="24"/>
                <w:szCs w:val="24"/>
              </w:rPr>
            </w:pPr>
          </w:p>
        </w:tc>
      </w:tr>
      <w:tr w:rsidR="00C45D1E" w:rsidRPr="00FC6E9F" w:rsidTr="00D831A4">
        <w:trPr>
          <w:trHeight w:val="209"/>
        </w:trPr>
        <w:tc>
          <w:tcPr>
            <w:tcW w:w="2124" w:type="dxa"/>
            <w:tcBorders>
              <w:left w:val="single" w:sz="8" w:space="0" w:color="auto"/>
              <w:right w:val="single" w:sz="4" w:space="0" w:color="auto"/>
            </w:tcBorders>
            <w:vAlign w:val="bottom"/>
          </w:tcPr>
          <w:p w:rsidR="00C45D1E" w:rsidRPr="00FC6E9F" w:rsidRDefault="00C45D1E" w:rsidP="00FC6E9F">
            <w:pPr>
              <w:spacing w:line="276" w:lineRule="auto"/>
              <w:rPr>
                <w:sz w:val="24"/>
                <w:szCs w:val="24"/>
              </w:rPr>
            </w:pPr>
          </w:p>
        </w:tc>
        <w:tc>
          <w:tcPr>
            <w:tcW w:w="1704" w:type="dxa"/>
            <w:gridSpan w:val="2"/>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rFonts w:eastAsia="Times New Roman"/>
                <w:sz w:val="24"/>
                <w:szCs w:val="24"/>
              </w:rPr>
            </w:pPr>
            <w:r w:rsidRPr="00FC6E9F">
              <w:rPr>
                <w:rFonts w:eastAsia="Times New Roman"/>
                <w:sz w:val="24"/>
                <w:szCs w:val="24"/>
              </w:rPr>
              <w:t>соответствие</w:t>
            </w:r>
          </w:p>
        </w:tc>
        <w:tc>
          <w:tcPr>
            <w:tcW w:w="1263"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rFonts w:eastAsia="Times New Roman"/>
                <w:sz w:val="24"/>
                <w:szCs w:val="24"/>
              </w:rPr>
            </w:pPr>
            <w:r w:rsidRPr="00FC6E9F">
              <w:rPr>
                <w:rFonts w:eastAsia="Times New Roman"/>
                <w:sz w:val="24"/>
                <w:szCs w:val="24"/>
              </w:rPr>
              <w:t>первая</w:t>
            </w:r>
          </w:p>
        </w:tc>
        <w:tc>
          <w:tcPr>
            <w:tcW w:w="1118"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rFonts w:eastAsia="Times New Roman"/>
                <w:sz w:val="24"/>
                <w:szCs w:val="24"/>
              </w:rPr>
            </w:pPr>
            <w:r w:rsidRPr="00FC6E9F">
              <w:rPr>
                <w:rFonts w:eastAsia="Times New Roman"/>
                <w:sz w:val="24"/>
                <w:szCs w:val="24"/>
              </w:rPr>
              <w:t>высшая</w:t>
            </w:r>
          </w:p>
        </w:tc>
        <w:tc>
          <w:tcPr>
            <w:tcW w:w="1418"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rFonts w:eastAsia="Times New Roman"/>
                <w:sz w:val="24"/>
                <w:szCs w:val="24"/>
              </w:rPr>
            </w:pPr>
            <w:r w:rsidRPr="00FC6E9F">
              <w:rPr>
                <w:rFonts w:eastAsia="Times New Roman"/>
                <w:sz w:val="24"/>
                <w:szCs w:val="24"/>
              </w:rPr>
              <w:t>Всего на категории</w:t>
            </w:r>
          </w:p>
        </w:tc>
        <w:tc>
          <w:tcPr>
            <w:tcW w:w="998" w:type="dxa"/>
            <w:gridSpan w:val="2"/>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right="40"/>
              <w:rPr>
                <w:rFonts w:eastAsia="Times New Roman"/>
                <w:sz w:val="24"/>
                <w:szCs w:val="24"/>
              </w:rPr>
            </w:pPr>
            <w:r w:rsidRPr="00FC6E9F">
              <w:rPr>
                <w:rFonts w:eastAsia="Times New Roman"/>
                <w:sz w:val="24"/>
                <w:szCs w:val="24"/>
              </w:rPr>
              <w:t>всего</w:t>
            </w:r>
          </w:p>
        </w:tc>
        <w:tc>
          <w:tcPr>
            <w:tcW w:w="1004" w:type="dxa"/>
            <w:tcBorders>
              <w:left w:val="single" w:sz="4" w:space="0" w:color="auto"/>
              <w:right w:val="single" w:sz="8" w:space="0" w:color="auto"/>
            </w:tcBorders>
            <w:vAlign w:val="bottom"/>
          </w:tcPr>
          <w:p w:rsidR="00C45D1E" w:rsidRPr="00FC6E9F" w:rsidRDefault="00C45D1E" w:rsidP="00FC6E9F">
            <w:pPr>
              <w:spacing w:line="276" w:lineRule="auto"/>
              <w:rPr>
                <w:sz w:val="24"/>
                <w:szCs w:val="24"/>
              </w:rPr>
            </w:pPr>
          </w:p>
        </w:tc>
        <w:tc>
          <w:tcPr>
            <w:tcW w:w="40" w:type="dxa"/>
            <w:gridSpan w:val="2"/>
            <w:vAlign w:val="bottom"/>
          </w:tcPr>
          <w:p w:rsidR="00C45D1E" w:rsidRPr="00FC6E9F" w:rsidRDefault="00C45D1E" w:rsidP="00FC6E9F">
            <w:pPr>
              <w:spacing w:line="276" w:lineRule="auto"/>
              <w:rPr>
                <w:sz w:val="24"/>
                <w:szCs w:val="24"/>
              </w:rPr>
            </w:pPr>
          </w:p>
        </w:tc>
      </w:tr>
      <w:tr w:rsidR="00C45D1E" w:rsidRPr="00FC6E9F" w:rsidTr="00D831A4">
        <w:trPr>
          <w:gridAfter w:val="1"/>
          <w:wAfter w:w="10" w:type="dxa"/>
          <w:trHeight w:val="260"/>
        </w:trPr>
        <w:tc>
          <w:tcPr>
            <w:tcW w:w="2124" w:type="dxa"/>
            <w:tcBorders>
              <w:top w:val="single" w:sz="4" w:space="0" w:color="auto"/>
              <w:left w:val="single" w:sz="4" w:space="0" w:color="auto"/>
              <w:bottom w:val="single" w:sz="4" w:space="0" w:color="auto"/>
              <w:right w:val="single" w:sz="4" w:space="0" w:color="auto"/>
            </w:tcBorders>
            <w:vAlign w:val="bottom"/>
          </w:tcPr>
          <w:p w:rsidR="00C45D1E" w:rsidRPr="00FC6E9F" w:rsidRDefault="00C45D1E" w:rsidP="00FC6E9F">
            <w:pPr>
              <w:spacing w:line="276" w:lineRule="auto"/>
              <w:ind w:left="20"/>
              <w:rPr>
                <w:rFonts w:eastAsia="Times New Roman"/>
                <w:sz w:val="24"/>
                <w:szCs w:val="24"/>
              </w:rPr>
            </w:pPr>
            <w:r w:rsidRPr="00FC6E9F">
              <w:rPr>
                <w:rFonts w:eastAsia="Times New Roman"/>
                <w:sz w:val="24"/>
                <w:szCs w:val="24"/>
              </w:rPr>
              <w:t>МОУ «Средняя школа № 11»</w:t>
            </w:r>
          </w:p>
          <w:p w:rsidR="00C45D1E" w:rsidRPr="00FC6E9F" w:rsidRDefault="00C45D1E" w:rsidP="00FC6E9F">
            <w:pPr>
              <w:spacing w:line="276" w:lineRule="auto"/>
              <w:ind w:left="20"/>
              <w:rPr>
                <w:sz w:val="24"/>
                <w:szCs w:val="24"/>
              </w:rPr>
            </w:pPr>
            <w:r w:rsidRPr="00FC6E9F">
              <w:rPr>
                <w:rFonts w:eastAsia="Times New Roman"/>
                <w:sz w:val="24"/>
                <w:szCs w:val="24"/>
              </w:rPr>
              <w:t xml:space="preserve"> </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C45D1E" w:rsidRPr="00FC6E9F" w:rsidRDefault="00C45D1E" w:rsidP="00FC6E9F">
            <w:pPr>
              <w:spacing w:line="276" w:lineRule="auto"/>
              <w:rPr>
                <w:sz w:val="24"/>
                <w:szCs w:val="24"/>
              </w:rPr>
            </w:pPr>
            <w:r w:rsidRPr="00FC6E9F">
              <w:rPr>
                <w:rFonts w:eastAsia="Times New Roman"/>
                <w:sz w:val="24"/>
                <w:szCs w:val="24"/>
              </w:rPr>
              <w:t>2/0</w:t>
            </w:r>
          </w:p>
        </w:tc>
        <w:tc>
          <w:tcPr>
            <w:tcW w:w="1263" w:type="dxa"/>
            <w:tcBorders>
              <w:top w:val="single" w:sz="4" w:space="0" w:color="auto"/>
              <w:left w:val="single" w:sz="4" w:space="0" w:color="auto"/>
              <w:bottom w:val="single" w:sz="4" w:space="0" w:color="auto"/>
              <w:right w:val="single" w:sz="4" w:space="0" w:color="auto"/>
            </w:tcBorders>
            <w:vAlign w:val="center"/>
          </w:tcPr>
          <w:p w:rsidR="00C45D1E" w:rsidRPr="00FC6E9F" w:rsidRDefault="00C45D1E" w:rsidP="00FC6E9F">
            <w:pPr>
              <w:spacing w:line="276" w:lineRule="auto"/>
              <w:ind w:right="400"/>
              <w:rPr>
                <w:sz w:val="24"/>
                <w:szCs w:val="24"/>
              </w:rPr>
            </w:pPr>
            <w:r w:rsidRPr="00FC6E9F">
              <w:rPr>
                <w:rFonts w:eastAsia="Times New Roman"/>
                <w:sz w:val="24"/>
                <w:szCs w:val="24"/>
              </w:rPr>
              <w:t>1/1</w:t>
            </w:r>
          </w:p>
        </w:tc>
        <w:tc>
          <w:tcPr>
            <w:tcW w:w="1118" w:type="dxa"/>
            <w:tcBorders>
              <w:top w:val="single" w:sz="4" w:space="0" w:color="auto"/>
              <w:left w:val="single" w:sz="4" w:space="0" w:color="auto"/>
              <w:bottom w:val="single" w:sz="4" w:space="0" w:color="auto"/>
              <w:right w:val="single" w:sz="4" w:space="0" w:color="auto"/>
            </w:tcBorders>
            <w:vAlign w:val="center"/>
          </w:tcPr>
          <w:p w:rsidR="00C45D1E" w:rsidRPr="00FC6E9F" w:rsidRDefault="00C45D1E" w:rsidP="00FC6E9F">
            <w:pPr>
              <w:spacing w:line="276" w:lineRule="auto"/>
              <w:ind w:right="380"/>
              <w:rPr>
                <w:sz w:val="24"/>
                <w:szCs w:val="24"/>
              </w:rPr>
            </w:pPr>
            <w:r w:rsidRPr="00FC6E9F">
              <w:rPr>
                <w:rFonts w:eastAsia="Times New Roman"/>
                <w:sz w:val="24"/>
                <w:szCs w:val="24"/>
              </w:rPr>
              <w:t>4/4</w:t>
            </w:r>
          </w:p>
        </w:tc>
        <w:tc>
          <w:tcPr>
            <w:tcW w:w="1418" w:type="dxa"/>
            <w:tcBorders>
              <w:top w:val="single" w:sz="4" w:space="0" w:color="auto"/>
              <w:left w:val="single" w:sz="4" w:space="0" w:color="auto"/>
              <w:bottom w:val="single" w:sz="4" w:space="0" w:color="auto"/>
              <w:right w:val="single" w:sz="4" w:space="0" w:color="auto"/>
            </w:tcBorders>
            <w:vAlign w:val="center"/>
          </w:tcPr>
          <w:p w:rsidR="00C45D1E" w:rsidRPr="00FC6E9F" w:rsidRDefault="00C45D1E" w:rsidP="00FC6E9F">
            <w:pPr>
              <w:spacing w:line="276" w:lineRule="auto"/>
              <w:ind w:right="520"/>
              <w:rPr>
                <w:sz w:val="24"/>
                <w:szCs w:val="24"/>
              </w:rPr>
            </w:pPr>
            <w:r w:rsidRPr="00FC6E9F">
              <w:rPr>
                <w:rFonts w:eastAsia="Times New Roman"/>
                <w:sz w:val="24"/>
                <w:szCs w:val="24"/>
              </w:rPr>
              <w:t>5/5</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45D1E" w:rsidRPr="00FC6E9F" w:rsidRDefault="00C45D1E" w:rsidP="00FC6E9F">
            <w:pPr>
              <w:spacing w:line="276" w:lineRule="auto"/>
              <w:ind w:right="320"/>
              <w:rPr>
                <w:sz w:val="24"/>
                <w:szCs w:val="24"/>
              </w:rPr>
            </w:pPr>
            <w:r w:rsidRPr="00FC6E9F">
              <w:rPr>
                <w:rFonts w:eastAsia="Times New Roman"/>
                <w:sz w:val="24"/>
                <w:szCs w:val="24"/>
              </w:rPr>
              <w:t>7/5</w:t>
            </w:r>
          </w:p>
        </w:tc>
        <w:tc>
          <w:tcPr>
            <w:tcW w:w="1004" w:type="dxa"/>
            <w:tcBorders>
              <w:top w:val="single" w:sz="4" w:space="0" w:color="auto"/>
              <w:left w:val="single" w:sz="4" w:space="0" w:color="auto"/>
              <w:bottom w:val="single" w:sz="4" w:space="0" w:color="auto"/>
              <w:right w:val="single" w:sz="4" w:space="0" w:color="auto"/>
            </w:tcBorders>
            <w:vAlign w:val="center"/>
          </w:tcPr>
          <w:p w:rsidR="00C45D1E" w:rsidRPr="00FC6E9F" w:rsidRDefault="00C45D1E" w:rsidP="00FC6E9F">
            <w:pPr>
              <w:spacing w:line="276" w:lineRule="auto"/>
              <w:rPr>
                <w:sz w:val="24"/>
                <w:szCs w:val="24"/>
              </w:rPr>
            </w:pPr>
            <w:r w:rsidRPr="00FC6E9F">
              <w:rPr>
                <w:rFonts w:eastAsia="Times New Roman"/>
                <w:sz w:val="24"/>
                <w:szCs w:val="24"/>
              </w:rPr>
              <w:t>7</w:t>
            </w:r>
          </w:p>
        </w:tc>
        <w:tc>
          <w:tcPr>
            <w:tcW w:w="30" w:type="dxa"/>
            <w:tcBorders>
              <w:left w:val="single" w:sz="4" w:space="0" w:color="auto"/>
            </w:tcBorders>
            <w:vAlign w:val="bottom"/>
          </w:tcPr>
          <w:p w:rsidR="00C45D1E" w:rsidRPr="00FC6E9F" w:rsidRDefault="00C45D1E" w:rsidP="00FC6E9F">
            <w:pPr>
              <w:spacing w:line="276" w:lineRule="auto"/>
              <w:rPr>
                <w:sz w:val="24"/>
                <w:szCs w:val="24"/>
              </w:rPr>
            </w:pPr>
          </w:p>
        </w:tc>
      </w:tr>
    </w:tbl>
    <w:p w:rsidR="00C45D1E" w:rsidRPr="00FC6E9F" w:rsidRDefault="00C45D1E" w:rsidP="00FC6E9F">
      <w:pPr>
        <w:spacing w:line="276" w:lineRule="auto"/>
        <w:ind w:left="425"/>
        <w:rPr>
          <w:rFonts w:eastAsia="Times New Roman"/>
          <w:bCs/>
          <w:sz w:val="24"/>
          <w:szCs w:val="24"/>
        </w:rPr>
      </w:pPr>
      <w:r w:rsidRPr="00FC6E9F">
        <w:rPr>
          <w:rFonts w:eastAsia="Times New Roman"/>
          <w:bCs/>
          <w:sz w:val="24"/>
          <w:szCs w:val="24"/>
        </w:rPr>
        <w:t> </w:t>
      </w:r>
    </w:p>
    <w:p w:rsidR="00C45D1E" w:rsidRPr="00FC6E9F" w:rsidRDefault="00C45D1E" w:rsidP="00FC6E9F">
      <w:pPr>
        <w:spacing w:line="276" w:lineRule="auto"/>
        <w:ind w:left="425"/>
        <w:rPr>
          <w:rFonts w:eastAsia="Times New Roman"/>
          <w:bCs/>
          <w:sz w:val="24"/>
          <w:szCs w:val="24"/>
        </w:rPr>
      </w:pPr>
      <w:r w:rsidRPr="00FC6E9F">
        <w:rPr>
          <w:rFonts w:eastAsia="Times New Roman"/>
          <w:bCs/>
          <w:sz w:val="24"/>
          <w:szCs w:val="24"/>
        </w:rPr>
        <w:t>В 2015-2016 учебном году</w:t>
      </w:r>
    </w:p>
    <w:p w:rsidR="00C45D1E" w:rsidRPr="00FC6E9F" w:rsidRDefault="00C45D1E" w:rsidP="00FC6E9F">
      <w:pPr>
        <w:numPr>
          <w:ilvl w:val="0"/>
          <w:numId w:val="27"/>
        </w:numPr>
        <w:spacing w:line="276" w:lineRule="auto"/>
        <w:rPr>
          <w:rFonts w:eastAsia="Times New Roman"/>
          <w:bCs/>
          <w:sz w:val="24"/>
          <w:szCs w:val="24"/>
        </w:rPr>
      </w:pPr>
      <w:r w:rsidRPr="00FC6E9F">
        <w:rPr>
          <w:rFonts w:eastAsia="Times New Roman"/>
          <w:bCs/>
          <w:sz w:val="24"/>
          <w:szCs w:val="24"/>
        </w:rPr>
        <w:t>прошли курсы повышения квалификации 16 человек (34%);</w:t>
      </w:r>
    </w:p>
    <w:p w:rsidR="00C45D1E" w:rsidRPr="00FC6E9F" w:rsidRDefault="00C45D1E" w:rsidP="00FC6E9F">
      <w:pPr>
        <w:numPr>
          <w:ilvl w:val="0"/>
          <w:numId w:val="27"/>
        </w:numPr>
        <w:spacing w:line="276" w:lineRule="auto"/>
        <w:rPr>
          <w:rFonts w:eastAsia="Times New Roman"/>
          <w:bCs/>
          <w:sz w:val="24"/>
          <w:szCs w:val="24"/>
        </w:rPr>
      </w:pPr>
      <w:r w:rsidRPr="00FC6E9F">
        <w:rPr>
          <w:rFonts w:eastAsia="Times New Roman"/>
          <w:bCs/>
          <w:sz w:val="24"/>
          <w:szCs w:val="24"/>
        </w:rPr>
        <w:t>прослушали вебинары издательства «Просвещение» 32 человека (68%);</w:t>
      </w:r>
    </w:p>
    <w:p w:rsidR="00C45D1E" w:rsidRPr="00FC6E9F" w:rsidRDefault="00C45D1E" w:rsidP="00FC6E9F">
      <w:pPr>
        <w:numPr>
          <w:ilvl w:val="0"/>
          <w:numId w:val="27"/>
        </w:numPr>
        <w:spacing w:line="276" w:lineRule="auto"/>
        <w:rPr>
          <w:rFonts w:eastAsia="Times New Roman"/>
          <w:bCs/>
          <w:sz w:val="24"/>
          <w:szCs w:val="24"/>
        </w:rPr>
      </w:pPr>
      <w:r w:rsidRPr="00FC6E9F">
        <w:rPr>
          <w:rFonts w:eastAsia="Times New Roman"/>
          <w:bCs/>
          <w:sz w:val="24"/>
          <w:szCs w:val="24"/>
        </w:rPr>
        <w:t xml:space="preserve">приняли участие в городских семинарах 38 человек (87%) </w:t>
      </w:r>
    </w:p>
    <w:p w:rsidR="009B3EEE" w:rsidRPr="00FC6E9F" w:rsidRDefault="009B3EEE" w:rsidP="00FC6E9F">
      <w:pPr>
        <w:spacing w:line="276" w:lineRule="auto"/>
        <w:ind w:right="99" w:firstLine="540"/>
        <w:jc w:val="both"/>
        <w:rPr>
          <w:sz w:val="24"/>
          <w:szCs w:val="24"/>
        </w:rPr>
      </w:pPr>
    </w:p>
    <w:p w:rsidR="009B3EEE" w:rsidRPr="00FC6E9F" w:rsidRDefault="009B3EEE" w:rsidP="00FC6E9F">
      <w:pPr>
        <w:spacing w:line="276" w:lineRule="auto"/>
        <w:ind w:right="99" w:firstLine="540"/>
        <w:jc w:val="both"/>
        <w:rPr>
          <w:sz w:val="24"/>
          <w:szCs w:val="24"/>
        </w:rPr>
      </w:pPr>
      <w:r w:rsidRPr="00FC6E9F">
        <w:rPr>
          <w:sz w:val="24"/>
          <w:szCs w:val="24"/>
        </w:rPr>
        <w:t>В 2015-16 учебном году педагоги приняли участи в конкурсах педагогического мастерства:</w:t>
      </w:r>
    </w:p>
    <w:p w:rsidR="009B3EEE" w:rsidRPr="00FC6E9F" w:rsidRDefault="009B3EEE" w:rsidP="00FC6E9F">
      <w:pPr>
        <w:pStyle w:val="a5"/>
        <w:numPr>
          <w:ilvl w:val="0"/>
          <w:numId w:val="22"/>
        </w:numPr>
        <w:spacing w:line="276" w:lineRule="auto"/>
        <w:ind w:right="99"/>
        <w:jc w:val="both"/>
      </w:pPr>
      <w:r w:rsidRPr="00FC6E9F">
        <w:t>Учитель года - Кемаева Н. В., участник</w:t>
      </w:r>
    </w:p>
    <w:p w:rsidR="009B3EEE" w:rsidRPr="00FC6E9F" w:rsidRDefault="009B3EEE" w:rsidP="00FC6E9F">
      <w:pPr>
        <w:pStyle w:val="a5"/>
        <w:numPr>
          <w:ilvl w:val="0"/>
          <w:numId w:val="22"/>
        </w:numPr>
        <w:spacing w:line="276" w:lineRule="auto"/>
        <w:ind w:right="99"/>
        <w:jc w:val="both"/>
      </w:pPr>
      <w:r w:rsidRPr="00FC6E9F">
        <w:t xml:space="preserve">Жигорева А. А.- </w:t>
      </w:r>
      <w:r w:rsidRPr="00FC6E9F">
        <w:rPr>
          <w:bCs/>
        </w:rPr>
        <w:t>городской конкурс молодых учителей «Признание», участник</w:t>
      </w:r>
      <w:r w:rsidRPr="00FC6E9F">
        <w:t xml:space="preserve"> </w:t>
      </w:r>
    </w:p>
    <w:p w:rsidR="009B3EEE" w:rsidRPr="00FC6E9F" w:rsidRDefault="009B3EEE" w:rsidP="00FC6E9F">
      <w:pPr>
        <w:pStyle w:val="a5"/>
        <w:numPr>
          <w:ilvl w:val="0"/>
          <w:numId w:val="22"/>
        </w:numPr>
        <w:spacing w:line="276" w:lineRule="auto"/>
        <w:ind w:right="99"/>
        <w:jc w:val="both"/>
      </w:pPr>
      <w:r w:rsidRPr="00FC6E9F">
        <w:t>Карпова М. В. -</w:t>
      </w:r>
      <w:r w:rsidRPr="00FC6E9F">
        <w:rPr>
          <w:rFonts w:ascii="Calibri" w:hAnsi="Calibri"/>
          <w:bCs/>
          <w:color w:val="002060"/>
          <w:kern w:val="24"/>
        </w:rPr>
        <w:t xml:space="preserve"> </w:t>
      </w:r>
      <w:r w:rsidRPr="00FC6E9F">
        <w:rPr>
          <w:bCs/>
        </w:rPr>
        <w:t>городской конкурс «Учитель мастер», участник</w:t>
      </w:r>
      <w:r w:rsidRPr="00FC6E9F">
        <w:rPr>
          <w:b/>
          <w:bCs/>
        </w:rPr>
        <w:t xml:space="preserve"> </w:t>
      </w:r>
    </w:p>
    <w:p w:rsidR="009B3EEE" w:rsidRPr="00FC6E9F" w:rsidRDefault="009B3EEE" w:rsidP="00FC6E9F">
      <w:pPr>
        <w:pStyle w:val="a5"/>
        <w:numPr>
          <w:ilvl w:val="0"/>
          <w:numId w:val="22"/>
        </w:numPr>
        <w:spacing w:line="276" w:lineRule="auto"/>
        <w:ind w:right="99"/>
        <w:jc w:val="both"/>
      </w:pPr>
      <w:r w:rsidRPr="00FC6E9F">
        <w:t>Куманев В. Н. -</w:t>
      </w:r>
      <w:r w:rsidRPr="00FC6E9F">
        <w:rPr>
          <w:rFonts w:ascii="Calibri" w:hAnsi="Calibri"/>
          <w:b/>
          <w:bCs/>
          <w:color w:val="002060"/>
          <w:kern w:val="24"/>
        </w:rPr>
        <w:t xml:space="preserve"> </w:t>
      </w:r>
      <w:r w:rsidRPr="00FC6E9F">
        <w:rPr>
          <w:bCs/>
        </w:rPr>
        <w:t>«Фестиваль Методических идей молодых педагогов» г. Нефтегорск Самарской области, победитель</w:t>
      </w:r>
      <w:r w:rsidRPr="00FC6E9F">
        <w:rPr>
          <w:b/>
          <w:bCs/>
        </w:rPr>
        <w:t xml:space="preserve"> </w:t>
      </w:r>
    </w:p>
    <w:p w:rsidR="009B3EEE" w:rsidRPr="00FC6E9F" w:rsidRDefault="009B3EEE" w:rsidP="00FC6E9F">
      <w:pPr>
        <w:pStyle w:val="a5"/>
        <w:numPr>
          <w:ilvl w:val="0"/>
          <w:numId w:val="22"/>
        </w:numPr>
        <w:spacing w:line="276" w:lineRule="auto"/>
        <w:ind w:right="99"/>
        <w:jc w:val="both"/>
      </w:pPr>
      <w:r w:rsidRPr="00FC6E9F">
        <w:t>Уркунова В. П.-</w:t>
      </w:r>
      <w:r w:rsidRPr="00FC6E9F">
        <w:rPr>
          <w:rFonts w:ascii="Calibri" w:hAnsi="Calibri"/>
          <w:b/>
          <w:bCs/>
          <w:color w:val="002060"/>
          <w:kern w:val="24"/>
        </w:rPr>
        <w:t xml:space="preserve"> </w:t>
      </w:r>
      <w:r w:rsidRPr="00FC6E9F">
        <w:rPr>
          <w:bCs/>
        </w:rPr>
        <w:t>региональный конкурс «За нравственный подвиг учителя», призер</w:t>
      </w:r>
      <w:r w:rsidRPr="00FC6E9F">
        <w:rPr>
          <w:b/>
          <w:bCs/>
        </w:rPr>
        <w:t xml:space="preserve"> </w:t>
      </w:r>
    </w:p>
    <w:p w:rsidR="009B3EEE" w:rsidRPr="00FC6E9F" w:rsidRDefault="009B3EEE" w:rsidP="00FC6E9F">
      <w:pPr>
        <w:pStyle w:val="a5"/>
        <w:numPr>
          <w:ilvl w:val="0"/>
          <w:numId w:val="22"/>
        </w:numPr>
        <w:spacing w:line="276" w:lineRule="auto"/>
        <w:ind w:right="99"/>
        <w:jc w:val="both"/>
      </w:pPr>
      <w:r w:rsidRPr="00FC6E9F">
        <w:t>Игонина И. В.</w:t>
      </w:r>
      <w:r w:rsidRPr="00FC6E9F">
        <w:rPr>
          <w:b/>
        </w:rPr>
        <w:t xml:space="preserve"> -</w:t>
      </w:r>
      <w:r w:rsidRPr="00FC6E9F">
        <w:rPr>
          <w:rFonts w:ascii="Calibri" w:hAnsi="Calibri"/>
          <w:b/>
          <w:bCs/>
          <w:color w:val="002060"/>
          <w:kern w:val="24"/>
        </w:rPr>
        <w:t xml:space="preserve"> </w:t>
      </w:r>
      <w:r w:rsidRPr="00FC6E9F">
        <w:rPr>
          <w:bCs/>
        </w:rPr>
        <w:t xml:space="preserve">региональный конкурс «Православный учитель-2016», призер </w:t>
      </w:r>
    </w:p>
    <w:p w:rsidR="009B3EEE" w:rsidRPr="00FC6E9F" w:rsidRDefault="009B3EEE" w:rsidP="00FC6E9F">
      <w:pPr>
        <w:pStyle w:val="a7"/>
        <w:spacing w:line="276" w:lineRule="auto"/>
        <w:ind w:firstLine="851"/>
        <w:rPr>
          <w:sz w:val="24"/>
          <w:szCs w:val="24"/>
        </w:rPr>
      </w:pPr>
      <w:r w:rsidRPr="00FC6E9F">
        <w:rPr>
          <w:sz w:val="24"/>
          <w:szCs w:val="24"/>
        </w:rPr>
        <w:t xml:space="preserve">Силами методического совета  проведены 2 республиканских семинара для  учителей физической культуры и ОБЖ в рамках которых прошли мастер- классы Суренкова Я. В. </w:t>
      </w:r>
    </w:p>
    <w:p w:rsidR="009B3EEE" w:rsidRPr="00FC6E9F" w:rsidRDefault="009B3EEE" w:rsidP="00FC6E9F">
      <w:pPr>
        <w:pStyle w:val="a7"/>
        <w:numPr>
          <w:ilvl w:val="0"/>
          <w:numId w:val="39"/>
        </w:numPr>
        <w:spacing w:line="276" w:lineRule="auto"/>
        <w:ind w:left="567" w:firstLine="0"/>
        <w:rPr>
          <w:sz w:val="24"/>
          <w:szCs w:val="24"/>
        </w:rPr>
      </w:pPr>
      <w:r w:rsidRPr="00FC6E9F">
        <w:rPr>
          <w:bCs/>
          <w:sz w:val="24"/>
          <w:szCs w:val="24"/>
        </w:rPr>
        <w:t xml:space="preserve">Республиканский семинар инспекторов по пропаганде безопасности дорожного движения ОГИБДД ММО МВД РФ </w:t>
      </w:r>
      <w:r w:rsidRPr="00FC6E9F">
        <w:rPr>
          <w:bCs/>
          <w:i/>
          <w:iCs/>
          <w:sz w:val="24"/>
          <w:szCs w:val="24"/>
        </w:rPr>
        <w:t>«Детский дорожно-транспортный травматизм: проблемы, поиски, решения»</w:t>
      </w:r>
      <w:r w:rsidRPr="00FC6E9F">
        <w:rPr>
          <w:i/>
          <w:iCs/>
          <w:sz w:val="24"/>
          <w:szCs w:val="24"/>
        </w:rPr>
        <w:t xml:space="preserve"> </w:t>
      </w:r>
    </w:p>
    <w:p w:rsidR="009B3EEE" w:rsidRPr="00FC6E9F" w:rsidRDefault="009B3EEE" w:rsidP="00FC6E9F">
      <w:pPr>
        <w:pStyle w:val="a7"/>
        <w:numPr>
          <w:ilvl w:val="0"/>
          <w:numId w:val="39"/>
        </w:numPr>
        <w:spacing w:line="276" w:lineRule="auto"/>
        <w:ind w:left="567" w:firstLine="0"/>
        <w:rPr>
          <w:sz w:val="24"/>
          <w:szCs w:val="24"/>
        </w:rPr>
      </w:pPr>
      <w:r w:rsidRPr="00FC6E9F">
        <w:rPr>
          <w:bCs/>
          <w:sz w:val="24"/>
          <w:szCs w:val="24"/>
        </w:rPr>
        <w:t>Республиканский семинар учителей ОБЖ и физической культуры</w:t>
      </w:r>
      <w:r w:rsidRPr="00FC6E9F">
        <w:rPr>
          <w:bCs/>
          <w:i/>
          <w:iCs/>
          <w:sz w:val="24"/>
          <w:szCs w:val="24"/>
        </w:rPr>
        <w:t>«</w:t>
      </w:r>
      <w:r w:rsidRPr="00FC6E9F">
        <w:rPr>
          <w:bCs/>
          <w:sz w:val="24"/>
          <w:szCs w:val="24"/>
        </w:rPr>
        <w:t>Инновационные формы работы по профилактике детского дорожно-транспортного травматизма»</w:t>
      </w:r>
      <w:r w:rsidRPr="00FC6E9F">
        <w:rPr>
          <w:sz w:val="24"/>
          <w:szCs w:val="24"/>
        </w:rPr>
        <w:t xml:space="preserve"> </w:t>
      </w:r>
    </w:p>
    <w:p w:rsidR="00C45D1E" w:rsidRPr="00FC6E9F" w:rsidRDefault="00C45D1E" w:rsidP="00FC6E9F">
      <w:pPr>
        <w:spacing w:line="276" w:lineRule="auto"/>
        <w:ind w:left="425"/>
        <w:rPr>
          <w:rFonts w:eastAsia="Times New Roman"/>
          <w:b/>
          <w:bCs/>
          <w:sz w:val="24"/>
          <w:szCs w:val="24"/>
        </w:rPr>
      </w:pPr>
    </w:p>
    <w:p w:rsidR="00C45D1E" w:rsidRPr="00FC6E9F" w:rsidRDefault="00C45D1E" w:rsidP="00FC6E9F">
      <w:pPr>
        <w:spacing w:line="276" w:lineRule="auto"/>
        <w:ind w:left="425"/>
        <w:rPr>
          <w:sz w:val="24"/>
          <w:szCs w:val="24"/>
        </w:rPr>
      </w:pPr>
      <w:r w:rsidRPr="00FC6E9F">
        <w:rPr>
          <w:rFonts w:eastAsia="Times New Roman"/>
          <w:b/>
          <w:bCs/>
          <w:sz w:val="24"/>
          <w:szCs w:val="24"/>
        </w:rPr>
        <w:t>Выводы:</w:t>
      </w:r>
    </w:p>
    <w:p w:rsidR="00C45D1E" w:rsidRPr="00FC6E9F" w:rsidRDefault="00C45D1E" w:rsidP="00FC6E9F">
      <w:pPr>
        <w:spacing w:line="276" w:lineRule="auto"/>
        <w:rPr>
          <w:sz w:val="24"/>
          <w:szCs w:val="24"/>
        </w:rPr>
      </w:pPr>
    </w:p>
    <w:p w:rsidR="00C45D1E" w:rsidRPr="00FC6E9F" w:rsidRDefault="00C45D1E" w:rsidP="00FC6E9F">
      <w:pPr>
        <w:numPr>
          <w:ilvl w:val="1"/>
          <w:numId w:val="10"/>
        </w:numPr>
        <w:tabs>
          <w:tab w:val="left" w:pos="620"/>
        </w:tabs>
        <w:spacing w:line="276" w:lineRule="auto"/>
        <w:ind w:left="5" w:right="140" w:firstLine="420"/>
        <w:rPr>
          <w:rFonts w:eastAsia="Times New Roman"/>
          <w:sz w:val="24"/>
          <w:szCs w:val="24"/>
        </w:rPr>
      </w:pPr>
      <w:r w:rsidRPr="00FC6E9F">
        <w:rPr>
          <w:rFonts w:eastAsia="Times New Roman"/>
          <w:sz w:val="24"/>
          <w:szCs w:val="24"/>
        </w:rPr>
        <w:lastRenderedPageBreak/>
        <w:t>для педагогического коллектива школы характерна невысокая текучесть кадров, состав сохраняется стабильный, что способствует созданию делового микроклимата;</w:t>
      </w:r>
    </w:p>
    <w:p w:rsidR="009B3EEE" w:rsidRPr="00FC6E9F" w:rsidRDefault="00C45D1E" w:rsidP="00FC6E9F">
      <w:pPr>
        <w:numPr>
          <w:ilvl w:val="1"/>
          <w:numId w:val="10"/>
        </w:numPr>
        <w:tabs>
          <w:tab w:val="left" w:pos="620"/>
        </w:tabs>
        <w:spacing w:line="276" w:lineRule="auto"/>
        <w:ind w:right="-1" w:firstLine="420"/>
        <w:rPr>
          <w:sz w:val="24"/>
          <w:szCs w:val="24"/>
        </w:rPr>
      </w:pPr>
      <w:r w:rsidRPr="00FC6E9F">
        <w:rPr>
          <w:rFonts w:eastAsia="Times New Roman"/>
          <w:sz w:val="24"/>
          <w:szCs w:val="24"/>
        </w:rPr>
        <w:t>подбор и расстановка педагогических кадров осуществляется с учетом уровня подготовки и  опыта работы, что в полной мере соответствуют целям и задачам школы и позволяют реализовывать выбранные учебные программы и планы.</w:t>
      </w:r>
    </w:p>
    <w:p w:rsidR="009B3EEE" w:rsidRPr="00FC6E9F" w:rsidRDefault="009B3EEE" w:rsidP="00FC6E9F">
      <w:pPr>
        <w:pStyle w:val="2"/>
        <w:spacing w:line="276" w:lineRule="auto"/>
        <w:rPr>
          <w:rFonts w:eastAsia="Times New Roman"/>
          <w:color w:val="auto"/>
          <w:sz w:val="24"/>
          <w:szCs w:val="24"/>
        </w:rPr>
      </w:pPr>
      <w:bookmarkStart w:id="50" w:name="_Toc488774142"/>
      <w:bookmarkStart w:id="51" w:name="_Toc488929993"/>
      <w:bookmarkStart w:id="52" w:name="_Toc488930245"/>
      <w:bookmarkStart w:id="53" w:name="_Toc488997720"/>
      <w:r w:rsidRPr="00FC6E9F">
        <w:rPr>
          <w:rFonts w:eastAsia="Times New Roman"/>
          <w:color w:val="auto"/>
          <w:sz w:val="24"/>
          <w:szCs w:val="24"/>
        </w:rPr>
        <w:t>Информационное образовательное пространство школы</w:t>
      </w:r>
      <w:bookmarkEnd w:id="50"/>
      <w:bookmarkEnd w:id="51"/>
      <w:bookmarkEnd w:id="52"/>
      <w:bookmarkEnd w:id="53"/>
    </w:p>
    <w:p w:rsidR="009B3EEE" w:rsidRPr="00FC6E9F" w:rsidRDefault="009B3EEE" w:rsidP="00FC6E9F">
      <w:pPr>
        <w:pStyle w:val="Heading5"/>
        <w:spacing w:before="212" w:line="276" w:lineRule="auto"/>
        <w:ind w:left="102" w:right="827"/>
        <w:rPr>
          <w:lang w:val="ru-RU"/>
        </w:rPr>
      </w:pPr>
      <w:r w:rsidRPr="00FC6E9F">
        <w:rPr>
          <w:lang w:val="ru-RU"/>
        </w:rPr>
        <w:t>Электронный журнал:</w:t>
      </w:r>
    </w:p>
    <w:p w:rsidR="009B3EEE" w:rsidRPr="00FC6E9F" w:rsidRDefault="009B3EEE" w:rsidP="00FC6E9F">
      <w:pPr>
        <w:pStyle w:val="a7"/>
        <w:spacing w:before="7" w:line="276" w:lineRule="auto"/>
        <w:rPr>
          <w:b/>
          <w:sz w:val="24"/>
          <w:szCs w:val="24"/>
        </w:rPr>
      </w:pPr>
    </w:p>
    <w:p w:rsidR="009B3EEE" w:rsidRPr="00FC6E9F" w:rsidRDefault="009B3EEE" w:rsidP="00FC6E9F">
      <w:pPr>
        <w:pStyle w:val="a7"/>
        <w:spacing w:line="276" w:lineRule="auto"/>
        <w:ind w:right="-1"/>
        <w:rPr>
          <w:sz w:val="24"/>
          <w:szCs w:val="24"/>
        </w:rPr>
      </w:pPr>
      <w:r w:rsidRPr="00FC6E9F">
        <w:rPr>
          <w:sz w:val="24"/>
          <w:szCs w:val="24"/>
        </w:rPr>
        <w:t xml:space="preserve">Журнал на платформе ЭлЖур: </w:t>
      </w:r>
      <w:hyperlink r:id="rId28" w:history="1">
        <w:r w:rsidRPr="00FC6E9F">
          <w:rPr>
            <w:rStyle w:val="af9"/>
            <w:sz w:val="24"/>
            <w:szCs w:val="24"/>
          </w:rPr>
          <w:t>https://sc11sar.eljur.ru</w:t>
        </w:r>
      </w:hyperlink>
      <w:r w:rsidRPr="00FC6E9F">
        <w:rPr>
          <w:sz w:val="24"/>
          <w:szCs w:val="24"/>
        </w:rPr>
        <w:t xml:space="preserve">  К  журналу подключены:100% обучающихся и педагогов, 95% родителей</w:t>
      </w:r>
    </w:p>
    <w:p w:rsidR="009B3EEE" w:rsidRPr="00FC6E9F" w:rsidRDefault="009B3EEE" w:rsidP="00FC6E9F">
      <w:pPr>
        <w:pStyle w:val="a7"/>
        <w:spacing w:before="5" w:line="276" w:lineRule="auto"/>
        <w:rPr>
          <w:sz w:val="24"/>
          <w:szCs w:val="24"/>
        </w:rPr>
      </w:pPr>
      <w:r w:rsidRPr="00FC6E9F">
        <w:rPr>
          <w:b/>
          <w:bCs/>
          <w:sz w:val="24"/>
          <w:szCs w:val="24"/>
        </w:rPr>
        <w:t xml:space="preserve">Сайт школы  </w:t>
      </w:r>
      <w:r w:rsidRPr="00FC6E9F">
        <w:rPr>
          <w:bCs/>
          <w:sz w:val="24"/>
          <w:szCs w:val="24"/>
        </w:rPr>
        <w:t xml:space="preserve"> </w:t>
      </w:r>
      <w:hyperlink r:id="rId29" w:history="1">
        <w:r w:rsidRPr="00FC6E9F">
          <w:rPr>
            <w:rStyle w:val="af9"/>
            <w:bCs/>
            <w:sz w:val="24"/>
            <w:szCs w:val="24"/>
          </w:rPr>
          <w:t>http://sc11sar.schoolrm.ru/</w:t>
        </w:r>
      </w:hyperlink>
      <w:hyperlink r:id="rId30" w:history="1">
        <w:r w:rsidRPr="00FC6E9F">
          <w:rPr>
            <w:rStyle w:val="af9"/>
            <w:bCs/>
            <w:sz w:val="24"/>
            <w:szCs w:val="24"/>
          </w:rPr>
          <w:t xml:space="preserve"> </w:t>
        </w:r>
      </w:hyperlink>
    </w:p>
    <w:p w:rsidR="009B3EEE" w:rsidRPr="00FC6E9F" w:rsidRDefault="009B3EEE" w:rsidP="00FC6E9F">
      <w:pPr>
        <w:pStyle w:val="a7"/>
        <w:spacing w:before="5" w:line="276" w:lineRule="auto"/>
        <w:rPr>
          <w:sz w:val="24"/>
          <w:szCs w:val="24"/>
        </w:rPr>
      </w:pPr>
    </w:p>
    <w:p w:rsidR="009B3EEE" w:rsidRPr="00FC6E9F" w:rsidRDefault="009B3EEE" w:rsidP="00FC6E9F">
      <w:pPr>
        <w:pStyle w:val="2"/>
        <w:spacing w:line="276" w:lineRule="auto"/>
        <w:rPr>
          <w:rFonts w:eastAsia="Times New Roman"/>
          <w:color w:val="auto"/>
          <w:sz w:val="24"/>
          <w:szCs w:val="24"/>
        </w:rPr>
      </w:pPr>
      <w:bookmarkStart w:id="54" w:name="_Toc488774143"/>
      <w:bookmarkStart w:id="55" w:name="_Toc488929994"/>
      <w:bookmarkStart w:id="56" w:name="_Toc488930246"/>
      <w:bookmarkStart w:id="57" w:name="_Toc488997721"/>
      <w:r w:rsidRPr="00FC6E9F">
        <w:rPr>
          <w:rFonts w:eastAsia="Times New Roman"/>
          <w:color w:val="auto"/>
          <w:sz w:val="24"/>
          <w:szCs w:val="24"/>
        </w:rPr>
        <w:t>Библиотечно-информационные ресурсы</w:t>
      </w:r>
      <w:bookmarkEnd w:id="54"/>
      <w:bookmarkEnd w:id="55"/>
      <w:bookmarkEnd w:id="56"/>
      <w:bookmarkEnd w:id="57"/>
    </w:p>
    <w:p w:rsidR="009B3EEE" w:rsidRPr="00FC6E9F" w:rsidRDefault="009B3EEE"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 xml:space="preserve">Библиотечное обслуживание осуществляется в соответствии с «Положением о библиотеке». Читатели получают во временное пользование печатные издания и другие виды изданий из фонда библиотеки, пользуются библиографическим и справочно-информационным обслуживанием, принимают участие в мероприятиях. </w:t>
      </w:r>
    </w:p>
    <w:p w:rsidR="009B3EEE" w:rsidRPr="00FC6E9F" w:rsidRDefault="009B3EEE" w:rsidP="00FC6E9F">
      <w:pPr>
        <w:spacing w:line="276" w:lineRule="auto"/>
        <w:rPr>
          <w:rFonts w:eastAsia="Times New Roman"/>
          <w:i/>
          <w:sz w:val="24"/>
          <w:szCs w:val="24"/>
        </w:rPr>
      </w:pPr>
    </w:p>
    <w:tbl>
      <w:tblPr>
        <w:tblW w:w="8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1440"/>
      </w:tblGrid>
      <w:tr w:rsidR="009B3EEE" w:rsidRPr="00FC6E9F" w:rsidTr="00D831A4">
        <w:tc>
          <w:tcPr>
            <w:tcW w:w="7371" w:type="dxa"/>
          </w:tcPr>
          <w:p w:rsidR="009B3EEE" w:rsidRPr="00FC6E9F" w:rsidRDefault="009B3EEE" w:rsidP="00FC6E9F">
            <w:pPr>
              <w:spacing w:line="276" w:lineRule="auto"/>
              <w:rPr>
                <w:rFonts w:eastAsia="Times New Roman"/>
                <w:sz w:val="24"/>
                <w:szCs w:val="24"/>
              </w:rPr>
            </w:pPr>
            <w:r w:rsidRPr="00FC6E9F">
              <w:rPr>
                <w:rFonts w:eastAsia="Times New Roman"/>
                <w:sz w:val="24"/>
                <w:szCs w:val="24"/>
              </w:rPr>
              <w:t>Показатели</w:t>
            </w:r>
          </w:p>
        </w:tc>
        <w:tc>
          <w:tcPr>
            <w:tcW w:w="1440" w:type="dxa"/>
          </w:tcPr>
          <w:p w:rsidR="009B3EEE" w:rsidRPr="00FC6E9F" w:rsidRDefault="009B3EEE" w:rsidP="00FC6E9F">
            <w:pPr>
              <w:spacing w:line="276" w:lineRule="auto"/>
              <w:rPr>
                <w:rFonts w:eastAsia="Times New Roman"/>
                <w:sz w:val="24"/>
                <w:szCs w:val="24"/>
              </w:rPr>
            </w:pPr>
            <w:r w:rsidRPr="00FC6E9F">
              <w:rPr>
                <w:rFonts w:eastAsia="Times New Roman"/>
                <w:sz w:val="24"/>
                <w:szCs w:val="24"/>
              </w:rPr>
              <w:t xml:space="preserve">Количество </w:t>
            </w:r>
          </w:p>
        </w:tc>
      </w:tr>
      <w:tr w:rsidR="009B3EEE" w:rsidRPr="00FC6E9F" w:rsidTr="00D831A4">
        <w:tc>
          <w:tcPr>
            <w:tcW w:w="7371" w:type="dxa"/>
          </w:tcPr>
          <w:p w:rsidR="009B3EEE" w:rsidRPr="00FC6E9F" w:rsidRDefault="009B3EEE" w:rsidP="00FC6E9F">
            <w:pPr>
              <w:spacing w:line="276" w:lineRule="auto"/>
              <w:ind w:right="175"/>
              <w:jc w:val="both"/>
              <w:rPr>
                <w:rFonts w:eastAsia="Times New Roman"/>
                <w:sz w:val="24"/>
                <w:szCs w:val="24"/>
              </w:rPr>
            </w:pPr>
            <w:r w:rsidRPr="00FC6E9F">
              <w:rPr>
                <w:rFonts w:eastAsia="Times New Roman"/>
                <w:sz w:val="24"/>
                <w:szCs w:val="24"/>
              </w:rPr>
              <w:t>Количество посадочных мест в библиотеке</w:t>
            </w:r>
          </w:p>
        </w:tc>
        <w:tc>
          <w:tcPr>
            <w:tcW w:w="1440" w:type="dxa"/>
          </w:tcPr>
          <w:p w:rsidR="009B3EEE" w:rsidRPr="00FC6E9F" w:rsidRDefault="009B3EEE" w:rsidP="00FC6E9F">
            <w:pPr>
              <w:spacing w:line="276" w:lineRule="auto"/>
              <w:jc w:val="right"/>
              <w:rPr>
                <w:rFonts w:eastAsia="Times New Roman"/>
                <w:sz w:val="24"/>
                <w:szCs w:val="24"/>
              </w:rPr>
            </w:pPr>
            <w:r w:rsidRPr="00FC6E9F">
              <w:rPr>
                <w:rFonts w:eastAsia="Times New Roman"/>
                <w:sz w:val="24"/>
                <w:szCs w:val="24"/>
              </w:rPr>
              <w:t>8</w:t>
            </w:r>
          </w:p>
        </w:tc>
      </w:tr>
      <w:tr w:rsidR="009B3EEE" w:rsidRPr="00FC6E9F" w:rsidTr="00D831A4">
        <w:tc>
          <w:tcPr>
            <w:tcW w:w="7371" w:type="dxa"/>
          </w:tcPr>
          <w:p w:rsidR="009B3EEE" w:rsidRPr="00FC6E9F" w:rsidRDefault="009B3EEE" w:rsidP="00FC6E9F">
            <w:pPr>
              <w:spacing w:line="276" w:lineRule="auto"/>
              <w:ind w:right="175"/>
              <w:jc w:val="both"/>
              <w:rPr>
                <w:rFonts w:eastAsia="Times New Roman"/>
                <w:sz w:val="24"/>
                <w:szCs w:val="24"/>
              </w:rPr>
            </w:pPr>
            <w:r w:rsidRPr="00FC6E9F">
              <w:rPr>
                <w:rFonts w:eastAsia="Times New Roman"/>
                <w:sz w:val="24"/>
                <w:szCs w:val="24"/>
              </w:rPr>
              <w:t>Количество рабочих мест, оснащенных компьютером</w:t>
            </w:r>
          </w:p>
        </w:tc>
        <w:tc>
          <w:tcPr>
            <w:tcW w:w="1440" w:type="dxa"/>
          </w:tcPr>
          <w:p w:rsidR="009B3EEE" w:rsidRPr="00FC6E9F" w:rsidRDefault="00C44FC3" w:rsidP="00FC6E9F">
            <w:pPr>
              <w:spacing w:line="276" w:lineRule="auto"/>
              <w:jc w:val="right"/>
              <w:rPr>
                <w:rFonts w:eastAsia="Times New Roman"/>
                <w:sz w:val="24"/>
                <w:szCs w:val="24"/>
              </w:rPr>
            </w:pPr>
            <w:r>
              <w:rPr>
                <w:rFonts w:eastAsia="Times New Roman"/>
                <w:sz w:val="24"/>
                <w:szCs w:val="24"/>
              </w:rPr>
              <w:t>3</w:t>
            </w:r>
          </w:p>
        </w:tc>
      </w:tr>
      <w:tr w:rsidR="009B3EEE" w:rsidRPr="00FC6E9F" w:rsidTr="00D831A4">
        <w:tc>
          <w:tcPr>
            <w:tcW w:w="7371" w:type="dxa"/>
          </w:tcPr>
          <w:p w:rsidR="009B3EEE" w:rsidRPr="00FC6E9F" w:rsidRDefault="009B3EEE" w:rsidP="00FC6E9F">
            <w:pPr>
              <w:spacing w:line="276" w:lineRule="auto"/>
              <w:ind w:right="175"/>
              <w:jc w:val="both"/>
              <w:rPr>
                <w:rFonts w:eastAsia="Times New Roman"/>
                <w:sz w:val="24"/>
                <w:szCs w:val="24"/>
              </w:rPr>
            </w:pPr>
            <w:r w:rsidRPr="00FC6E9F">
              <w:rPr>
                <w:rFonts w:eastAsia="Times New Roman"/>
                <w:sz w:val="24"/>
                <w:szCs w:val="24"/>
              </w:rPr>
              <w:t>Книжный фонд школьной библиотеки (кол. томов)</w:t>
            </w:r>
          </w:p>
        </w:tc>
        <w:tc>
          <w:tcPr>
            <w:tcW w:w="1440" w:type="dxa"/>
          </w:tcPr>
          <w:p w:rsidR="009B3EEE" w:rsidRPr="00FC6E9F" w:rsidRDefault="009B3EEE" w:rsidP="00FC6E9F">
            <w:pPr>
              <w:spacing w:line="276" w:lineRule="auto"/>
              <w:jc w:val="right"/>
              <w:rPr>
                <w:rFonts w:eastAsia="Times New Roman"/>
                <w:sz w:val="24"/>
                <w:szCs w:val="24"/>
              </w:rPr>
            </w:pPr>
            <w:r w:rsidRPr="00FC6E9F">
              <w:rPr>
                <w:rFonts w:eastAsia="Times New Roman"/>
                <w:sz w:val="24"/>
                <w:szCs w:val="24"/>
              </w:rPr>
              <w:t>25677</w:t>
            </w:r>
          </w:p>
        </w:tc>
      </w:tr>
      <w:tr w:rsidR="009B3EEE" w:rsidRPr="00FC6E9F" w:rsidTr="00D831A4">
        <w:tc>
          <w:tcPr>
            <w:tcW w:w="7371" w:type="dxa"/>
          </w:tcPr>
          <w:p w:rsidR="009B3EEE" w:rsidRPr="00FC6E9F" w:rsidRDefault="009B3EEE" w:rsidP="00FC6E9F">
            <w:pPr>
              <w:spacing w:line="276" w:lineRule="auto"/>
              <w:ind w:right="175"/>
              <w:jc w:val="both"/>
              <w:rPr>
                <w:rFonts w:eastAsia="Times New Roman"/>
                <w:sz w:val="24"/>
                <w:szCs w:val="24"/>
              </w:rPr>
            </w:pPr>
            <w:r w:rsidRPr="00FC6E9F">
              <w:rPr>
                <w:rFonts w:eastAsia="Times New Roman"/>
                <w:sz w:val="24"/>
                <w:szCs w:val="24"/>
              </w:rPr>
              <w:t>Доля учебных изданий, рекомендованных федеральным органом управления образованием, в библиотечном фонде (%)</w:t>
            </w:r>
          </w:p>
        </w:tc>
        <w:tc>
          <w:tcPr>
            <w:tcW w:w="1440" w:type="dxa"/>
          </w:tcPr>
          <w:p w:rsidR="009B3EEE" w:rsidRPr="00FC6E9F" w:rsidRDefault="009B3EEE" w:rsidP="00FC6E9F">
            <w:pPr>
              <w:spacing w:line="276" w:lineRule="auto"/>
              <w:jc w:val="right"/>
              <w:rPr>
                <w:rFonts w:eastAsia="Times New Roman"/>
                <w:sz w:val="24"/>
                <w:szCs w:val="24"/>
              </w:rPr>
            </w:pPr>
            <w:r w:rsidRPr="00FC6E9F">
              <w:rPr>
                <w:rFonts w:eastAsia="Times New Roman"/>
                <w:sz w:val="24"/>
                <w:szCs w:val="24"/>
              </w:rPr>
              <w:t>100%</w:t>
            </w:r>
          </w:p>
        </w:tc>
      </w:tr>
      <w:tr w:rsidR="009B3EEE" w:rsidRPr="00FC6E9F" w:rsidTr="00D831A4">
        <w:tc>
          <w:tcPr>
            <w:tcW w:w="7371" w:type="dxa"/>
          </w:tcPr>
          <w:p w:rsidR="009B3EEE" w:rsidRPr="00FC6E9F" w:rsidRDefault="009B3EEE" w:rsidP="00FC6E9F">
            <w:pPr>
              <w:spacing w:line="276" w:lineRule="auto"/>
              <w:ind w:right="175"/>
              <w:jc w:val="both"/>
              <w:rPr>
                <w:rFonts w:eastAsia="Times New Roman"/>
                <w:sz w:val="24"/>
                <w:szCs w:val="24"/>
              </w:rPr>
            </w:pPr>
            <w:r w:rsidRPr="00FC6E9F">
              <w:rPr>
                <w:rFonts w:eastAsia="Times New Roman"/>
                <w:sz w:val="24"/>
                <w:szCs w:val="24"/>
              </w:rPr>
              <w:t>Справочно-библиографические ресурсы (кол.ед.):</w:t>
            </w:r>
          </w:p>
          <w:p w:rsidR="009B3EEE" w:rsidRPr="00FC6E9F" w:rsidRDefault="009B3EEE" w:rsidP="00FC6E9F">
            <w:pPr>
              <w:spacing w:line="276" w:lineRule="auto"/>
              <w:ind w:right="175"/>
              <w:jc w:val="both"/>
              <w:rPr>
                <w:rFonts w:eastAsia="Times New Roman"/>
                <w:sz w:val="24"/>
                <w:szCs w:val="24"/>
              </w:rPr>
            </w:pPr>
            <w:r w:rsidRPr="00FC6E9F">
              <w:rPr>
                <w:rFonts w:eastAsia="Times New Roman"/>
                <w:sz w:val="24"/>
                <w:szCs w:val="24"/>
              </w:rPr>
              <w:t>1) Каталоги</w:t>
            </w:r>
          </w:p>
        </w:tc>
        <w:tc>
          <w:tcPr>
            <w:tcW w:w="1440" w:type="dxa"/>
          </w:tcPr>
          <w:p w:rsidR="009B3EEE" w:rsidRPr="00FC6E9F" w:rsidRDefault="009B3EEE" w:rsidP="00FC6E9F">
            <w:pPr>
              <w:spacing w:line="276" w:lineRule="auto"/>
              <w:jc w:val="right"/>
              <w:rPr>
                <w:rFonts w:eastAsia="Times New Roman"/>
                <w:sz w:val="24"/>
                <w:szCs w:val="24"/>
              </w:rPr>
            </w:pPr>
            <w:r w:rsidRPr="00FC6E9F">
              <w:rPr>
                <w:rFonts w:eastAsia="Times New Roman"/>
                <w:sz w:val="24"/>
                <w:szCs w:val="24"/>
              </w:rPr>
              <w:t> </w:t>
            </w:r>
          </w:p>
          <w:p w:rsidR="009B3EEE" w:rsidRPr="00FC6E9F" w:rsidRDefault="009B3EEE" w:rsidP="00FC6E9F">
            <w:pPr>
              <w:spacing w:line="276" w:lineRule="auto"/>
              <w:jc w:val="right"/>
              <w:rPr>
                <w:rFonts w:eastAsia="Times New Roman"/>
                <w:sz w:val="24"/>
                <w:szCs w:val="24"/>
              </w:rPr>
            </w:pPr>
            <w:r w:rsidRPr="00FC6E9F">
              <w:rPr>
                <w:rFonts w:eastAsia="Times New Roman"/>
                <w:sz w:val="24"/>
                <w:szCs w:val="24"/>
              </w:rPr>
              <w:t>2</w:t>
            </w:r>
          </w:p>
        </w:tc>
      </w:tr>
      <w:tr w:rsidR="009B3EEE" w:rsidRPr="00FC6E9F" w:rsidTr="00D831A4">
        <w:tc>
          <w:tcPr>
            <w:tcW w:w="7371" w:type="dxa"/>
          </w:tcPr>
          <w:p w:rsidR="009B3EEE" w:rsidRPr="00FC6E9F" w:rsidRDefault="009B3EEE" w:rsidP="00FC6E9F">
            <w:pPr>
              <w:spacing w:line="276" w:lineRule="auto"/>
              <w:ind w:right="175"/>
              <w:jc w:val="both"/>
              <w:rPr>
                <w:rFonts w:eastAsia="Times New Roman"/>
                <w:sz w:val="24"/>
                <w:szCs w:val="24"/>
              </w:rPr>
            </w:pPr>
            <w:r w:rsidRPr="00FC6E9F">
              <w:rPr>
                <w:rFonts w:eastAsia="Times New Roman"/>
                <w:sz w:val="24"/>
                <w:szCs w:val="24"/>
              </w:rPr>
              <w:t>2) Картотеки (систематическая статей, тематические и др.)</w:t>
            </w:r>
          </w:p>
        </w:tc>
        <w:tc>
          <w:tcPr>
            <w:tcW w:w="1440" w:type="dxa"/>
          </w:tcPr>
          <w:p w:rsidR="009B3EEE" w:rsidRPr="00FC6E9F" w:rsidRDefault="009B3EEE" w:rsidP="00FC6E9F">
            <w:pPr>
              <w:spacing w:line="276" w:lineRule="auto"/>
              <w:jc w:val="right"/>
              <w:rPr>
                <w:rFonts w:eastAsia="Times New Roman"/>
                <w:sz w:val="24"/>
                <w:szCs w:val="24"/>
              </w:rPr>
            </w:pPr>
            <w:r w:rsidRPr="00FC6E9F">
              <w:rPr>
                <w:rFonts w:eastAsia="Times New Roman"/>
                <w:sz w:val="24"/>
                <w:szCs w:val="24"/>
              </w:rPr>
              <w:t> 3</w:t>
            </w:r>
          </w:p>
        </w:tc>
      </w:tr>
      <w:tr w:rsidR="009B3EEE" w:rsidRPr="00FC6E9F" w:rsidTr="00D831A4">
        <w:tc>
          <w:tcPr>
            <w:tcW w:w="7371" w:type="dxa"/>
          </w:tcPr>
          <w:p w:rsidR="009B3EEE" w:rsidRPr="00FC6E9F" w:rsidRDefault="009B3EEE" w:rsidP="00FC6E9F">
            <w:pPr>
              <w:spacing w:line="276" w:lineRule="auto"/>
              <w:ind w:right="175"/>
              <w:jc w:val="both"/>
              <w:rPr>
                <w:rFonts w:eastAsia="Times New Roman"/>
                <w:sz w:val="24"/>
                <w:szCs w:val="24"/>
              </w:rPr>
            </w:pPr>
            <w:r w:rsidRPr="00FC6E9F">
              <w:rPr>
                <w:rFonts w:eastAsia="Times New Roman"/>
                <w:sz w:val="24"/>
                <w:szCs w:val="24"/>
              </w:rPr>
              <w:t xml:space="preserve">3) Электронный каталог </w:t>
            </w:r>
          </w:p>
        </w:tc>
        <w:tc>
          <w:tcPr>
            <w:tcW w:w="1440" w:type="dxa"/>
          </w:tcPr>
          <w:p w:rsidR="009B3EEE" w:rsidRPr="00FC6E9F" w:rsidRDefault="009B3EEE" w:rsidP="00C44FC3">
            <w:pPr>
              <w:spacing w:line="276" w:lineRule="auto"/>
              <w:jc w:val="right"/>
              <w:rPr>
                <w:rFonts w:eastAsia="Times New Roman"/>
                <w:sz w:val="24"/>
                <w:szCs w:val="24"/>
              </w:rPr>
            </w:pPr>
            <w:r w:rsidRPr="00FC6E9F">
              <w:rPr>
                <w:rFonts w:eastAsia="Times New Roman"/>
                <w:sz w:val="24"/>
                <w:szCs w:val="24"/>
              </w:rPr>
              <w:t> </w:t>
            </w:r>
            <w:r w:rsidR="00C44FC3">
              <w:rPr>
                <w:rFonts w:eastAsia="Times New Roman"/>
                <w:sz w:val="24"/>
                <w:szCs w:val="24"/>
              </w:rPr>
              <w:t>0</w:t>
            </w:r>
          </w:p>
        </w:tc>
      </w:tr>
      <w:tr w:rsidR="009B3EEE" w:rsidRPr="00FC6E9F" w:rsidTr="00D831A4">
        <w:tc>
          <w:tcPr>
            <w:tcW w:w="7371" w:type="dxa"/>
          </w:tcPr>
          <w:p w:rsidR="009B3EEE" w:rsidRPr="00FC6E9F" w:rsidRDefault="009B3EEE" w:rsidP="00FC6E9F">
            <w:pPr>
              <w:spacing w:line="276" w:lineRule="auto"/>
              <w:ind w:right="175"/>
              <w:jc w:val="both"/>
              <w:rPr>
                <w:rFonts w:eastAsia="Times New Roman"/>
                <w:sz w:val="24"/>
                <w:szCs w:val="24"/>
              </w:rPr>
            </w:pPr>
            <w:r w:rsidRPr="00FC6E9F">
              <w:rPr>
                <w:rFonts w:eastAsia="Times New Roman"/>
                <w:sz w:val="24"/>
                <w:szCs w:val="24"/>
              </w:rPr>
              <w:t>4) Библиографические пособия (обзоры, указатели, списки и т.д.)</w:t>
            </w:r>
          </w:p>
        </w:tc>
        <w:tc>
          <w:tcPr>
            <w:tcW w:w="1440" w:type="dxa"/>
          </w:tcPr>
          <w:p w:rsidR="009B3EEE" w:rsidRPr="00FC6E9F" w:rsidRDefault="009B3EEE" w:rsidP="00FC6E9F">
            <w:pPr>
              <w:spacing w:line="276" w:lineRule="auto"/>
              <w:jc w:val="right"/>
              <w:rPr>
                <w:rFonts w:eastAsia="Times New Roman"/>
                <w:sz w:val="24"/>
                <w:szCs w:val="24"/>
              </w:rPr>
            </w:pPr>
            <w:r w:rsidRPr="00FC6E9F">
              <w:rPr>
                <w:rFonts w:eastAsia="Times New Roman"/>
                <w:sz w:val="24"/>
                <w:szCs w:val="24"/>
              </w:rPr>
              <w:t> 6</w:t>
            </w:r>
          </w:p>
        </w:tc>
      </w:tr>
      <w:tr w:rsidR="009B3EEE" w:rsidRPr="00FC6E9F" w:rsidTr="00D831A4">
        <w:tc>
          <w:tcPr>
            <w:tcW w:w="7371" w:type="dxa"/>
          </w:tcPr>
          <w:p w:rsidR="009B3EEE" w:rsidRPr="00FC6E9F" w:rsidRDefault="009B3EEE" w:rsidP="00FC6E9F">
            <w:pPr>
              <w:spacing w:line="276" w:lineRule="auto"/>
              <w:ind w:right="175"/>
              <w:jc w:val="both"/>
              <w:rPr>
                <w:rFonts w:eastAsia="Times New Roman"/>
                <w:sz w:val="24"/>
                <w:szCs w:val="24"/>
              </w:rPr>
            </w:pPr>
            <w:r w:rsidRPr="00FC6E9F">
              <w:rPr>
                <w:rFonts w:eastAsia="Times New Roman"/>
                <w:sz w:val="24"/>
                <w:szCs w:val="24"/>
              </w:rPr>
              <w:t>Количество мультимедийных пособий, шт.</w:t>
            </w:r>
          </w:p>
        </w:tc>
        <w:tc>
          <w:tcPr>
            <w:tcW w:w="1440" w:type="dxa"/>
          </w:tcPr>
          <w:p w:rsidR="009B3EEE" w:rsidRPr="00FC6E9F" w:rsidRDefault="009B3EEE" w:rsidP="00FC6E9F">
            <w:pPr>
              <w:spacing w:line="276" w:lineRule="auto"/>
              <w:jc w:val="right"/>
              <w:rPr>
                <w:rFonts w:eastAsia="Times New Roman"/>
                <w:sz w:val="24"/>
                <w:szCs w:val="24"/>
              </w:rPr>
            </w:pPr>
            <w:r w:rsidRPr="00FC6E9F">
              <w:rPr>
                <w:rFonts w:eastAsia="Times New Roman"/>
                <w:sz w:val="24"/>
                <w:szCs w:val="24"/>
              </w:rPr>
              <w:t> 177</w:t>
            </w:r>
          </w:p>
        </w:tc>
      </w:tr>
    </w:tbl>
    <w:p w:rsidR="009B3EEE" w:rsidRPr="00FC6E9F" w:rsidRDefault="009B3EEE" w:rsidP="00FC6E9F">
      <w:pPr>
        <w:spacing w:line="276" w:lineRule="auto"/>
        <w:rPr>
          <w:sz w:val="24"/>
          <w:szCs w:val="24"/>
        </w:rPr>
      </w:pPr>
    </w:p>
    <w:p w:rsidR="009B3EEE" w:rsidRPr="00FC6E9F" w:rsidRDefault="009B3EEE" w:rsidP="00FC6E9F">
      <w:pPr>
        <w:spacing w:line="276" w:lineRule="auto"/>
        <w:rPr>
          <w:b/>
          <w:sz w:val="24"/>
          <w:szCs w:val="24"/>
        </w:rPr>
      </w:pPr>
      <w:r w:rsidRPr="00FC6E9F">
        <w:rPr>
          <w:b/>
          <w:sz w:val="24"/>
          <w:szCs w:val="24"/>
        </w:rPr>
        <w:t>Фонды библиотеки</w:t>
      </w:r>
    </w:p>
    <w:p w:rsidR="009B3EEE" w:rsidRPr="00FC6E9F" w:rsidRDefault="009B3EEE" w:rsidP="00FC6E9F">
      <w:pPr>
        <w:numPr>
          <w:ilvl w:val="0"/>
          <w:numId w:val="42"/>
        </w:numPr>
        <w:spacing w:before="100" w:beforeAutospacing="1" w:after="100" w:afterAutospacing="1" w:line="276" w:lineRule="auto"/>
        <w:rPr>
          <w:sz w:val="24"/>
          <w:szCs w:val="24"/>
        </w:rPr>
      </w:pPr>
      <w:r w:rsidRPr="00FC6E9F">
        <w:rPr>
          <w:sz w:val="24"/>
          <w:szCs w:val="24"/>
        </w:rPr>
        <w:t>Общий фонд - 25677 экз.</w:t>
      </w:r>
    </w:p>
    <w:p w:rsidR="009B3EEE" w:rsidRPr="00FC6E9F" w:rsidRDefault="009B3EEE" w:rsidP="00FC6E9F">
      <w:pPr>
        <w:numPr>
          <w:ilvl w:val="0"/>
          <w:numId w:val="42"/>
        </w:numPr>
        <w:spacing w:before="100" w:beforeAutospacing="1" w:after="100" w:afterAutospacing="1" w:line="276" w:lineRule="auto"/>
        <w:rPr>
          <w:sz w:val="24"/>
          <w:szCs w:val="24"/>
        </w:rPr>
      </w:pPr>
      <w:r w:rsidRPr="00FC6E9F">
        <w:rPr>
          <w:sz w:val="24"/>
          <w:szCs w:val="24"/>
        </w:rPr>
        <w:t>Фонд художественной литературы - 8227 экз.</w:t>
      </w:r>
    </w:p>
    <w:p w:rsidR="009B3EEE" w:rsidRPr="00FC6E9F" w:rsidRDefault="009B3EEE" w:rsidP="00FC6E9F">
      <w:pPr>
        <w:numPr>
          <w:ilvl w:val="0"/>
          <w:numId w:val="42"/>
        </w:numPr>
        <w:spacing w:before="100" w:beforeAutospacing="1" w:after="100" w:afterAutospacing="1" w:line="276" w:lineRule="auto"/>
        <w:rPr>
          <w:sz w:val="24"/>
          <w:szCs w:val="24"/>
        </w:rPr>
      </w:pPr>
      <w:r w:rsidRPr="00FC6E9F">
        <w:rPr>
          <w:sz w:val="24"/>
          <w:szCs w:val="24"/>
        </w:rPr>
        <w:t>Учебники - 10613 экз.</w:t>
      </w:r>
    </w:p>
    <w:p w:rsidR="009B3EEE" w:rsidRPr="00FC6E9F" w:rsidRDefault="009B3EEE" w:rsidP="00FC6E9F">
      <w:pPr>
        <w:numPr>
          <w:ilvl w:val="0"/>
          <w:numId w:val="42"/>
        </w:numPr>
        <w:spacing w:before="100" w:beforeAutospacing="1" w:after="100" w:afterAutospacing="1" w:line="276" w:lineRule="auto"/>
        <w:rPr>
          <w:sz w:val="24"/>
          <w:szCs w:val="24"/>
        </w:rPr>
      </w:pPr>
      <w:r w:rsidRPr="00FC6E9F">
        <w:rPr>
          <w:sz w:val="24"/>
          <w:szCs w:val="24"/>
        </w:rPr>
        <w:t>Фонд учебной литературы - 1087 экз.</w:t>
      </w:r>
    </w:p>
    <w:p w:rsidR="009B3EEE" w:rsidRPr="00FC6E9F" w:rsidRDefault="009B3EEE" w:rsidP="00FC6E9F">
      <w:pPr>
        <w:numPr>
          <w:ilvl w:val="0"/>
          <w:numId w:val="42"/>
        </w:numPr>
        <w:spacing w:before="100" w:beforeAutospacing="1" w:after="100" w:afterAutospacing="1" w:line="276" w:lineRule="auto"/>
        <w:rPr>
          <w:sz w:val="24"/>
          <w:szCs w:val="24"/>
        </w:rPr>
      </w:pPr>
      <w:r w:rsidRPr="00FC6E9F">
        <w:rPr>
          <w:sz w:val="24"/>
          <w:szCs w:val="24"/>
        </w:rPr>
        <w:t>Периодических изданий - 7 шт.</w:t>
      </w:r>
    </w:p>
    <w:p w:rsidR="009B3EEE" w:rsidRPr="00FC6E9F" w:rsidRDefault="009B3EEE" w:rsidP="00FC6E9F">
      <w:pPr>
        <w:numPr>
          <w:ilvl w:val="0"/>
          <w:numId w:val="42"/>
        </w:numPr>
        <w:spacing w:before="100" w:beforeAutospacing="1" w:after="100" w:afterAutospacing="1" w:line="276" w:lineRule="auto"/>
        <w:rPr>
          <w:sz w:val="24"/>
          <w:szCs w:val="24"/>
        </w:rPr>
      </w:pPr>
      <w:r w:rsidRPr="00FC6E9F">
        <w:rPr>
          <w:sz w:val="24"/>
          <w:szCs w:val="24"/>
        </w:rPr>
        <w:t>Справочная литература - 487 экз.</w:t>
      </w:r>
    </w:p>
    <w:p w:rsidR="009B3EEE" w:rsidRPr="00FC6E9F" w:rsidRDefault="009B3EEE" w:rsidP="00FC6E9F">
      <w:pPr>
        <w:numPr>
          <w:ilvl w:val="0"/>
          <w:numId w:val="42"/>
        </w:numPr>
        <w:spacing w:before="100" w:beforeAutospacing="1" w:after="100" w:afterAutospacing="1" w:line="276" w:lineRule="auto"/>
        <w:rPr>
          <w:sz w:val="24"/>
          <w:szCs w:val="24"/>
        </w:rPr>
      </w:pPr>
      <w:r w:rsidRPr="00FC6E9F">
        <w:rPr>
          <w:sz w:val="24"/>
          <w:szCs w:val="24"/>
        </w:rPr>
        <w:t>Медиатека - 577 дисков</w:t>
      </w:r>
    </w:p>
    <w:p w:rsidR="003070C1" w:rsidRPr="00FC6E9F" w:rsidRDefault="009B3EEE" w:rsidP="00FC6E9F">
      <w:pPr>
        <w:pStyle w:val="a5"/>
        <w:spacing w:line="276" w:lineRule="auto"/>
        <w:ind w:left="0"/>
        <w:jc w:val="both"/>
      </w:pPr>
      <w:r w:rsidRPr="00FC6E9F">
        <w:rPr>
          <w:b/>
        </w:rPr>
        <w:t>Количество зарегистрированных пользователей</w:t>
      </w:r>
      <w:r w:rsidRPr="00FC6E9F">
        <w:t xml:space="preserve"> </w:t>
      </w:r>
      <w:r w:rsidR="00F832BF" w:rsidRPr="00FC6E9F">
        <w:t>–</w:t>
      </w:r>
      <w:r w:rsidRPr="00FC6E9F">
        <w:t xml:space="preserve"> </w:t>
      </w:r>
      <w:r w:rsidR="00F832BF" w:rsidRPr="00FC6E9F">
        <w:t>770</w:t>
      </w:r>
      <w:r w:rsidRPr="00FC6E9F">
        <w:t xml:space="preserve"> человек. </w:t>
      </w:r>
    </w:p>
    <w:p w:rsidR="003070C1" w:rsidRPr="00FC6E9F" w:rsidRDefault="003070C1" w:rsidP="00FC6E9F">
      <w:pPr>
        <w:spacing w:line="276" w:lineRule="auto"/>
        <w:ind w:right="-2155"/>
        <w:jc w:val="center"/>
        <w:rPr>
          <w:rFonts w:eastAsia="Times New Roman"/>
          <w:sz w:val="24"/>
          <w:szCs w:val="24"/>
        </w:rPr>
      </w:pPr>
      <w:r w:rsidRPr="00FC6E9F">
        <w:rPr>
          <w:sz w:val="24"/>
          <w:szCs w:val="24"/>
        </w:rPr>
        <w:br w:type="page"/>
      </w:r>
    </w:p>
    <w:p w:rsidR="00024F5A" w:rsidRPr="00FC6E9F" w:rsidRDefault="003070C1" w:rsidP="00FC6E9F">
      <w:pPr>
        <w:pStyle w:val="1"/>
        <w:spacing w:line="276" w:lineRule="auto"/>
        <w:rPr>
          <w:color w:val="000000" w:themeColor="text1"/>
          <w:sz w:val="24"/>
          <w:szCs w:val="24"/>
        </w:rPr>
      </w:pPr>
      <w:bookmarkStart w:id="58" w:name="_Toc488774140"/>
      <w:bookmarkStart w:id="59" w:name="_Toc488929995"/>
      <w:bookmarkStart w:id="60" w:name="_Toc488930247"/>
      <w:bookmarkStart w:id="61" w:name="_Toc488997722"/>
      <w:r w:rsidRPr="00FC6E9F">
        <w:rPr>
          <w:color w:val="000000" w:themeColor="text1"/>
          <w:sz w:val="24"/>
          <w:szCs w:val="24"/>
        </w:rPr>
        <w:lastRenderedPageBreak/>
        <w:t xml:space="preserve">Раздел 8. </w:t>
      </w:r>
      <w:r w:rsidR="00024F5A" w:rsidRPr="00FC6E9F">
        <w:rPr>
          <w:color w:val="000000" w:themeColor="text1"/>
          <w:sz w:val="24"/>
          <w:szCs w:val="24"/>
        </w:rPr>
        <w:t>Инфраструктура общеобразовательной организации</w:t>
      </w:r>
      <w:bookmarkEnd w:id="58"/>
      <w:bookmarkEnd w:id="59"/>
      <w:bookmarkEnd w:id="60"/>
      <w:bookmarkEnd w:id="61"/>
    </w:p>
    <w:p w:rsidR="00024F5A" w:rsidRPr="00FC6E9F" w:rsidRDefault="00024F5A" w:rsidP="00FC6E9F">
      <w:pPr>
        <w:pStyle w:val="a7"/>
        <w:spacing w:before="199" w:line="276" w:lineRule="auto"/>
        <w:ind w:right="101" w:firstLine="567"/>
        <w:rPr>
          <w:sz w:val="24"/>
          <w:szCs w:val="24"/>
        </w:rPr>
      </w:pPr>
      <w:r w:rsidRPr="00FC6E9F">
        <w:rPr>
          <w:sz w:val="24"/>
          <w:szCs w:val="24"/>
        </w:rPr>
        <w:t>Материально-техническая база соответствует действующим санитарным и противопожарным нормам, нормам охраны труда работников образовательного учреждения. Учебные кабинеты, помещения и территории для проведения практических и лабораторных занятий оснащены учебно-лабораторным оборудованием по всем предметам учебного плана.</w:t>
      </w:r>
    </w:p>
    <w:p w:rsidR="00024F5A" w:rsidRPr="00FC6E9F" w:rsidRDefault="00024F5A" w:rsidP="00FC6E9F">
      <w:pPr>
        <w:tabs>
          <w:tab w:val="left" w:pos="9781"/>
        </w:tabs>
        <w:spacing w:line="276" w:lineRule="auto"/>
        <w:ind w:right="-41"/>
        <w:rPr>
          <w:sz w:val="24"/>
          <w:szCs w:val="24"/>
        </w:rPr>
      </w:pPr>
      <w:r w:rsidRPr="00FC6E9F">
        <w:rPr>
          <w:b/>
          <w:sz w:val="24"/>
          <w:szCs w:val="24"/>
        </w:rPr>
        <w:t xml:space="preserve">Общая площадь помещений: </w:t>
      </w:r>
      <w:r w:rsidRPr="00FC6E9F">
        <w:rPr>
          <w:sz w:val="24"/>
          <w:szCs w:val="24"/>
        </w:rPr>
        <w:t>6988 м</w:t>
      </w:r>
      <w:r w:rsidRPr="00FC6E9F">
        <w:rPr>
          <w:position w:val="9"/>
          <w:sz w:val="24"/>
          <w:szCs w:val="24"/>
        </w:rPr>
        <w:t>2</w:t>
      </w:r>
      <w:r w:rsidRPr="00FC6E9F">
        <w:rPr>
          <w:sz w:val="24"/>
          <w:szCs w:val="24"/>
        </w:rPr>
        <w:t>. В том числе:</w:t>
      </w:r>
    </w:p>
    <w:p w:rsidR="00024F5A" w:rsidRPr="00FC6E9F" w:rsidRDefault="00024F5A" w:rsidP="00FC6E9F">
      <w:pPr>
        <w:pStyle w:val="a7"/>
        <w:widowControl w:val="0"/>
        <w:numPr>
          <w:ilvl w:val="0"/>
          <w:numId w:val="41"/>
        </w:numPr>
        <w:suppressAutoHyphens w:val="0"/>
        <w:spacing w:before="6" w:line="276" w:lineRule="auto"/>
        <w:ind w:left="284" w:right="36"/>
        <w:jc w:val="left"/>
        <w:rPr>
          <w:sz w:val="24"/>
          <w:szCs w:val="24"/>
        </w:rPr>
      </w:pPr>
      <w:r w:rsidRPr="00FC6E9F">
        <w:rPr>
          <w:sz w:val="24"/>
          <w:szCs w:val="24"/>
        </w:rPr>
        <w:t>учебная: 3202 м</w:t>
      </w:r>
      <w:r w:rsidRPr="00FC6E9F">
        <w:rPr>
          <w:position w:val="9"/>
          <w:sz w:val="24"/>
          <w:szCs w:val="24"/>
        </w:rPr>
        <w:t>2</w:t>
      </w:r>
      <w:r w:rsidRPr="00FC6E9F">
        <w:rPr>
          <w:sz w:val="24"/>
          <w:szCs w:val="24"/>
        </w:rPr>
        <w:t>, из нее площадь спортивных сооружений: 976 м</w:t>
      </w:r>
      <w:r w:rsidRPr="00FC6E9F">
        <w:rPr>
          <w:position w:val="9"/>
          <w:sz w:val="24"/>
          <w:szCs w:val="24"/>
        </w:rPr>
        <w:t>2</w:t>
      </w:r>
    </w:p>
    <w:p w:rsidR="00024F5A" w:rsidRPr="00FC6E9F" w:rsidRDefault="00024F5A" w:rsidP="00FC6E9F">
      <w:pPr>
        <w:pStyle w:val="a7"/>
        <w:widowControl w:val="0"/>
        <w:numPr>
          <w:ilvl w:val="0"/>
          <w:numId w:val="41"/>
        </w:numPr>
        <w:suppressAutoHyphens w:val="0"/>
        <w:spacing w:before="1" w:line="276" w:lineRule="auto"/>
        <w:ind w:left="284" w:right="827"/>
        <w:jc w:val="left"/>
        <w:rPr>
          <w:sz w:val="24"/>
          <w:szCs w:val="24"/>
        </w:rPr>
      </w:pPr>
      <w:r w:rsidRPr="00FC6E9F">
        <w:rPr>
          <w:sz w:val="24"/>
          <w:szCs w:val="24"/>
        </w:rPr>
        <w:t>учебно-вспомогательная: 730 м</w:t>
      </w:r>
      <w:r w:rsidRPr="00FC6E9F">
        <w:rPr>
          <w:position w:val="9"/>
          <w:sz w:val="24"/>
          <w:szCs w:val="24"/>
        </w:rPr>
        <w:t>2</w:t>
      </w:r>
    </w:p>
    <w:p w:rsidR="00024F5A" w:rsidRPr="00FC6E9F" w:rsidRDefault="00024F5A" w:rsidP="00FC6E9F">
      <w:pPr>
        <w:pStyle w:val="a7"/>
        <w:widowControl w:val="0"/>
        <w:numPr>
          <w:ilvl w:val="0"/>
          <w:numId w:val="41"/>
        </w:numPr>
        <w:suppressAutoHyphens w:val="0"/>
        <w:spacing w:before="1" w:line="276" w:lineRule="auto"/>
        <w:ind w:left="284" w:right="827"/>
        <w:jc w:val="left"/>
        <w:rPr>
          <w:sz w:val="24"/>
          <w:szCs w:val="24"/>
        </w:rPr>
      </w:pPr>
      <w:r w:rsidRPr="00FC6E9F">
        <w:rPr>
          <w:sz w:val="24"/>
          <w:szCs w:val="24"/>
        </w:rPr>
        <w:t>библиотека: 50 м</w:t>
      </w:r>
      <w:r w:rsidRPr="00FC6E9F">
        <w:rPr>
          <w:position w:val="9"/>
          <w:sz w:val="24"/>
          <w:szCs w:val="24"/>
        </w:rPr>
        <w:t>2</w:t>
      </w:r>
      <w:r w:rsidRPr="00FC6E9F">
        <w:rPr>
          <w:sz w:val="24"/>
          <w:szCs w:val="24"/>
        </w:rPr>
        <w:t xml:space="preserve"> </w:t>
      </w:r>
    </w:p>
    <w:p w:rsidR="00024F5A" w:rsidRPr="00FC6E9F" w:rsidRDefault="00024F5A" w:rsidP="00FC6E9F">
      <w:pPr>
        <w:spacing w:line="276" w:lineRule="auto"/>
        <w:ind w:right="-41"/>
        <w:rPr>
          <w:position w:val="9"/>
          <w:sz w:val="24"/>
          <w:szCs w:val="24"/>
        </w:rPr>
      </w:pPr>
      <w:r w:rsidRPr="00FC6E9F">
        <w:rPr>
          <w:b/>
          <w:sz w:val="24"/>
          <w:szCs w:val="24"/>
        </w:rPr>
        <w:t xml:space="preserve">Общая площадь земельного участка: </w:t>
      </w:r>
      <w:r w:rsidRPr="00FC6E9F">
        <w:rPr>
          <w:sz w:val="24"/>
          <w:szCs w:val="24"/>
        </w:rPr>
        <w:t>17618 м</w:t>
      </w:r>
      <w:r w:rsidRPr="00FC6E9F">
        <w:rPr>
          <w:position w:val="9"/>
          <w:sz w:val="24"/>
          <w:szCs w:val="24"/>
        </w:rPr>
        <w:t>2</w:t>
      </w:r>
    </w:p>
    <w:p w:rsidR="00024F5A" w:rsidRPr="00FC6E9F" w:rsidRDefault="00024F5A" w:rsidP="00FC6E9F">
      <w:pPr>
        <w:spacing w:line="276" w:lineRule="auto"/>
        <w:ind w:right="-41"/>
        <w:rPr>
          <w:sz w:val="24"/>
          <w:szCs w:val="24"/>
        </w:rPr>
      </w:pPr>
      <w:r w:rsidRPr="00FC6E9F">
        <w:rPr>
          <w:position w:val="9"/>
          <w:sz w:val="24"/>
          <w:szCs w:val="24"/>
        </w:rPr>
        <w:t xml:space="preserve"> </w:t>
      </w:r>
      <w:r w:rsidRPr="00FC6E9F">
        <w:rPr>
          <w:sz w:val="24"/>
          <w:szCs w:val="24"/>
        </w:rPr>
        <w:t>Имущество находится в оперативном управлении.</w:t>
      </w:r>
    </w:p>
    <w:p w:rsidR="00024F5A" w:rsidRPr="00FC6E9F" w:rsidRDefault="00024F5A" w:rsidP="00FC6E9F">
      <w:pPr>
        <w:pStyle w:val="Heading5"/>
        <w:spacing w:line="276" w:lineRule="auto"/>
        <w:ind w:left="0" w:right="827"/>
        <w:rPr>
          <w:b w:val="0"/>
          <w:lang w:val="ru-RU"/>
        </w:rPr>
      </w:pPr>
      <w:r w:rsidRPr="00FC6E9F">
        <w:rPr>
          <w:lang w:val="ru-RU"/>
        </w:rPr>
        <w:t xml:space="preserve">Классных кабинетов: </w:t>
      </w:r>
      <w:r w:rsidRPr="00FC6E9F">
        <w:rPr>
          <w:b w:val="0"/>
          <w:lang w:val="ru-RU"/>
        </w:rPr>
        <w:t>35</w:t>
      </w:r>
    </w:p>
    <w:p w:rsidR="00024F5A" w:rsidRPr="00FC6E9F" w:rsidRDefault="00024F5A" w:rsidP="00FC6E9F">
      <w:pPr>
        <w:pStyle w:val="a7"/>
        <w:spacing w:line="276" w:lineRule="auto"/>
        <w:rPr>
          <w:sz w:val="24"/>
          <w:szCs w:val="24"/>
        </w:rPr>
      </w:pPr>
    </w:p>
    <w:p w:rsidR="00024F5A" w:rsidRPr="00FC6E9F" w:rsidRDefault="00024F5A" w:rsidP="00FC6E9F">
      <w:pPr>
        <w:pStyle w:val="a7"/>
        <w:spacing w:before="1" w:line="276" w:lineRule="auto"/>
        <w:ind w:right="2639"/>
        <w:rPr>
          <w:sz w:val="24"/>
          <w:szCs w:val="24"/>
        </w:rPr>
      </w:pPr>
      <w:r w:rsidRPr="00FC6E9F">
        <w:rPr>
          <w:sz w:val="24"/>
          <w:szCs w:val="24"/>
        </w:rPr>
        <w:t>Из них оборудованы стационарными интерактивными досками: 8</w:t>
      </w:r>
    </w:p>
    <w:p w:rsidR="00024F5A" w:rsidRPr="00FC6E9F" w:rsidRDefault="00024F5A" w:rsidP="00FC6E9F">
      <w:pPr>
        <w:pStyle w:val="a7"/>
        <w:spacing w:before="1" w:line="276" w:lineRule="auto"/>
        <w:ind w:right="2639"/>
        <w:rPr>
          <w:sz w:val="24"/>
          <w:szCs w:val="24"/>
        </w:rPr>
      </w:pPr>
      <w:r w:rsidRPr="00FC6E9F">
        <w:rPr>
          <w:sz w:val="24"/>
          <w:szCs w:val="24"/>
        </w:rPr>
        <w:t>Из них оборудованы проекторами: 20</w:t>
      </w:r>
    </w:p>
    <w:p w:rsidR="00024F5A" w:rsidRPr="00FC6E9F" w:rsidRDefault="00024F5A" w:rsidP="00FC6E9F">
      <w:pPr>
        <w:pStyle w:val="a7"/>
        <w:spacing w:before="5" w:line="276" w:lineRule="auto"/>
        <w:rPr>
          <w:b/>
          <w:sz w:val="24"/>
          <w:szCs w:val="24"/>
        </w:rPr>
      </w:pPr>
    </w:p>
    <w:p w:rsidR="00024F5A" w:rsidRPr="00FC6E9F" w:rsidRDefault="00024F5A" w:rsidP="00FC6E9F">
      <w:pPr>
        <w:pStyle w:val="a5"/>
        <w:widowControl w:val="0"/>
        <w:numPr>
          <w:ilvl w:val="3"/>
          <w:numId w:val="40"/>
        </w:numPr>
        <w:spacing w:line="276" w:lineRule="auto"/>
        <w:ind w:left="709"/>
        <w:contextualSpacing w:val="0"/>
      </w:pPr>
      <w:r w:rsidRPr="00FC6E9F">
        <w:t>спортивный</w:t>
      </w:r>
      <w:r w:rsidRPr="00FC6E9F">
        <w:rPr>
          <w:spacing w:val="-4"/>
        </w:rPr>
        <w:t xml:space="preserve"> </w:t>
      </w:r>
      <w:r w:rsidRPr="00FC6E9F">
        <w:t>зал;</w:t>
      </w:r>
    </w:p>
    <w:p w:rsidR="00024F5A" w:rsidRPr="00FC6E9F" w:rsidRDefault="00024F5A" w:rsidP="00FC6E9F">
      <w:pPr>
        <w:pStyle w:val="a5"/>
        <w:widowControl w:val="0"/>
        <w:numPr>
          <w:ilvl w:val="3"/>
          <w:numId w:val="40"/>
        </w:numPr>
        <w:spacing w:line="276" w:lineRule="auto"/>
        <w:ind w:left="709"/>
        <w:contextualSpacing w:val="0"/>
      </w:pPr>
      <w:r w:rsidRPr="00FC6E9F">
        <w:t>актовый зал;</w:t>
      </w:r>
    </w:p>
    <w:p w:rsidR="00024F5A" w:rsidRPr="00FC6E9F" w:rsidRDefault="00024F5A" w:rsidP="00FC6E9F">
      <w:pPr>
        <w:pStyle w:val="a5"/>
        <w:widowControl w:val="0"/>
        <w:numPr>
          <w:ilvl w:val="3"/>
          <w:numId w:val="40"/>
        </w:numPr>
        <w:spacing w:line="276" w:lineRule="auto"/>
        <w:ind w:left="709"/>
        <w:contextualSpacing w:val="0"/>
      </w:pPr>
      <w:r w:rsidRPr="00FC6E9F">
        <w:t>бассейн;</w:t>
      </w:r>
    </w:p>
    <w:p w:rsidR="00024F5A" w:rsidRPr="00FC6E9F" w:rsidRDefault="00024F5A" w:rsidP="00FC6E9F">
      <w:pPr>
        <w:pStyle w:val="a5"/>
        <w:widowControl w:val="0"/>
        <w:numPr>
          <w:ilvl w:val="3"/>
          <w:numId w:val="40"/>
        </w:numPr>
        <w:spacing w:line="276" w:lineRule="auto"/>
        <w:ind w:left="709"/>
        <w:contextualSpacing w:val="0"/>
      </w:pPr>
      <w:r w:rsidRPr="00FC6E9F">
        <w:t>тренажерный зал;</w:t>
      </w:r>
    </w:p>
    <w:p w:rsidR="00024F5A" w:rsidRPr="00FC6E9F" w:rsidRDefault="00024F5A" w:rsidP="00FC6E9F">
      <w:pPr>
        <w:pStyle w:val="a5"/>
        <w:widowControl w:val="0"/>
        <w:numPr>
          <w:ilvl w:val="3"/>
          <w:numId w:val="40"/>
        </w:numPr>
        <w:tabs>
          <w:tab w:val="left" w:pos="2381"/>
          <w:tab w:val="left" w:pos="2848"/>
          <w:tab w:val="left" w:pos="3443"/>
          <w:tab w:val="left" w:pos="4911"/>
          <w:tab w:val="left" w:pos="5780"/>
          <w:tab w:val="left" w:pos="6967"/>
          <w:tab w:val="left" w:pos="8351"/>
        </w:tabs>
        <w:spacing w:line="276" w:lineRule="auto"/>
        <w:ind w:left="709" w:hanging="357"/>
        <w:contextualSpacing w:val="0"/>
      </w:pPr>
      <w:r w:rsidRPr="00FC6E9F">
        <w:t>столовая на 200 посадочных мест. Столовая обеспечена необходимым оборудованием,</w:t>
      </w:r>
      <w:r w:rsidRPr="00FC6E9F">
        <w:rPr>
          <w:spacing w:val="-7"/>
        </w:rPr>
        <w:t xml:space="preserve"> </w:t>
      </w:r>
      <w:r w:rsidRPr="00FC6E9F">
        <w:t>посудой;</w:t>
      </w:r>
    </w:p>
    <w:p w:rsidR="00024F5A" w:rsidRPr="00FC6E9F" w:rsidRDefault="00024F5A" w:rsidP="00FC6E9F">
      <w:pPr>
        <w:pStyle w:val="a5"/>
        <w:widowControl w:val="0"/>
        <w:numPr>
          <w:ilvl w:val="3"/>
          <w:numId w:val="40"/>
        </w:numPr>
        <w:tabs>
          <w:tab w:val="left" w:pos="2381"/>
          <w:tab w:val="left" w:pos="2848"/>
          <w:tab w:val="left" w:pos="3443"/>
          <w:tab w:val="left" w:pos="4911"/>
          <w:tab w:val="left" w:pos="5780"/>
          <w:tab w:val="left" w:pos="6967"/>
          <w:tab w:val="left" w:pos="8351"/>
        </w:tabs>
        <w:spacing w:line="276" w:lineRule="auto"/>
        <w:ind w:left="709" w:hanging="357"/>
        <w:contextualSpacing w:val="0"/>
      </w:pPr>
      <w:r w:rsidRPr="00FC6E9F">
        <w:t>компьютерный класс (на 12 рабочих</w:t>
      </w:r>
      <w:r w:rsidRPr="00FC6E9F">
        <w:rPr>
          <w:spacing w:val="-12"/>
        </w:rPr>
        <w:t xml:space="preserve"> </w:t>
      </w:r>
      <w:r w:rsidRPr="00FC6E9F">
        <w:t>станции);</w:t>
      </w:r>
    </w:p>
    <w:p w:rsidR="00024F5A" w:rsidRPr="00FC6E9F" w:rsidRDefault="00024F5A" w:rsidP="00FC6E9F">
      <w:pPr>
        <w:pStyle w:val="a5"/>
        <w:widowControl w:val="0"/>
        <w:numPr>
          <w:ilvl w:val="3"/>
          <w:numId w:val="40"/>
        </w:numPr>
        <w:spacing w:line="276" w:lineRule="auto"/>
        <w:ind w:left="709"/>
        <w:contextualSpacing w:val="0"/>
      </w:pPr>
      <w:r w:rsidRPr="00FC6E9F">
        <w:t>кабинет</w:t>
      </w:r>
      <w:r w:rsidRPr="00FC6E9F">
        <w:rPr>
          <w:spacing w:val="-7"/>
        </w:rPr>
        <w:t xml:space="preserve"> </w:t>
      </w:r>
      <w:r w:rsidRPr="00FC6E9F">
        <w:t>физики;</w:t>
      </w:r>
    </w:p>
    <w:p w:rsidR="00024F5A" w:rsidRPr="00FC6E9F" w:rsidRDefault="00024F5A" w:rsidP="00FC6E9F">
      <w:pPr>
        <w:pStyle w:val="a5"/>
        <w:widowControl w:val="0"/>
        <w:numPr>
          <w:ilvl w:val="3"/>
          <w:numId w:val="40"/>
        </w:numPr>
        <w:spacing w:before="1" w:line="276" w:lineRule="auto"/>
        <w:ind w:left="709"/>
        <w:contextualSpacing w:val="0"/>
      </w:pPr>
      <w:r w:rsidRPr="00FC6E9F">
        <w:t>кабинет</w:t>
      </w:r>
      <w:r w:rsidRPr="00FC6E9F">
        <w:rPr>
          <w:spacing w:val="-5"/>
        </w:rPr>
        <w:t xml:space="preserve"> </w:t>
      </w:r>
      <w:r w:rsidRPr="00FC6E9F">
        <w:t>химии;</w:t>
      </w:r>
    </w:p>
    <w:p w:rsidR="00024F5A" w:rsidRPr="00FC6E9F" w:rsidRDefault="00024F5A" w:rsidP="00FC6E9F">
      <w:pPr>
        <w:pStyle w:val="a5"/>
        <w:widowControl w:val="0"/>
        <w:numPr>
          <w:ilvl w:val="3"/>
          <w:numId w:val="40"/>
        </w:numPr>
        <w:spacing w:before="47" w:line="276" w:lineRule="auto"/>
        <w:ind w:left="709"/>
        <w:contextualSpacing w:val="0"/>
      </w:pPr>
      <w:r w:rsidRPr="00FC6E9F">
        <w:t>кабинет</w:t>
      </w:r>
      <w:r w:rsidRPr="00FC6E9F">
        <w:rPr>
          <w:spacing w:val="-4"/>
        </w:rPr>
        <w:t xml:space="preserve"> </w:t>
      </w:r>
      <w:r w:rsidRPr="00FC6E9F">
        <w:t>биологии;</w:t>
      </w:r>
    </w:p>
    <w:p w:rsidR="00024F5A" w:rsidRPr="00FC6E9F" w:rsidRDefault="00024F5A" w:rsidP="00FC6E9F">
      <w:pPr>
        <w:pStyle w:val="a5"/>
        <w:widowControl w:val="0"/>
        <w:numPr>
          <w:ilvl w:val="3"/>
          <w:numId w:val="40"/>
        </w:numPr>
        <w:spacing w:line="276" w:lineRule="auto"/>
        <w:ind w:left="709"/>
        <w:contextualSpacing w:val="0"/>
      </w:pPr>
      <w:r w:rsidRPr="00FC6E9F">
        <w:t>кабинет</w:t>
      </w:r>
      <w:r w:rsidRPr="00FC6E9F">
        <w:rPr>
          <w:spacing w:val="-4"/>
        </w:rPr>
        <w:t xml:space="preserve"> </w:t>
      </w:r>
      <w:r w:rsidRPr="00FC6E9F">
        <w:t>географии;</w:t>
      </w:r>
    </w:p>
    <w:p w:rsidR="00024F5A" w:rsidRPr="00FC6E9F" w:rsidRDefault="00024F5A" w:rsidP="00FC6E9F">
      <w:pPr>
        <w:pStyle w:val="a5"/>
        <w:widowControl w:val="0"/>
        <w:numPr>
          <w:ilvl w:val="3"/>
          <w:numId w:val="40"/>
        </w:numPr>
        <w:spacing w:before="1" w:line="276" w:lineRule="auto"/>
        <w:ind w:left="709"/>
        <w:contextualSpacing w:val="0"/>
      </w:pPr>
      <w:r w:rsidRPr="00FC6E9F">
        <w:t>мастерские трудового</w:t>
      </w:r>
      <w:r w:rsidRPr="00FC6E9F">
        <w:rPr>
          <w:spacing w:val="-9"/>
        </w:rPr>
        <w:t xml:space="preserve"> </w:t>
      </w:r>
      <w:r w:rsidRPr="00FC6E9F">
        <w:t>обучения;</w:t>
      </w:r>
    </w:p>
    <w:p w:rsidR="00024F5A" w:rsidRPr="00FC6E9F" w:rsidRDefault="00024F5A" w:rsidP="00FC6E9F">
      <w:pPr>
        <w:pStyle w:val="a5"/>
        <w:widowControl w:val="0"/>
        <w:numPr>
          <w:ilvl w:val="3"/>
          <w:numId w:val="40"/>
        </w:numPr>
        <w:spacing w:line="276" w:lineRule="auto"/>
        <w:ind w:left="709"/>
        <w:contextualSpacing w:val="0"/>
      </w:pPr>
      <w:r w:rsidRPr="00FC6E9F">
        <w:t>музеи;</w:t>
      </w:r>
    </w:p>
    <w:p w:rsidR="00024F5A" w:rsidRPr="00FC6E9F" w:rsidRDefault="00024F5A" w:rsidP="00FC6E9F">
      <w:pPr>
        <w:pStyle w:val="a5"/>
        <w:widowControl w:val="0"/>
        <w:numPr>
          <w:ilvl w:val="3"/>
          <w:numId w:val="40"/>
        </w:numPr>
        <w:spacing w:before="1" w:line="276" w:lineRule="auto"/>
        <w:ind w:left="709"/>
        <w:contextualSpacing w:val="0"/>
      </w:pPr>
      <w:r w:rsidRPr="00FC6E9F">
        <w:t>библиотека;</w:t>
      </w:r>
    </w:p>
    <w:p w:rsidR="00024F5A" w:rsidRPr="00FC6E9F" w:rsidRDefault="00024F5A" w:rsidP="00FC6E9F">
      <w:pPr>
        <w:pStyle w:val="a5"/>
        <w:widowControl w:val="0"/>
        <w:numPr>
          <w:ilvl w:val="3"/>
          <w:numId w:val="40"/>
        </w:numPr>
        <w:spacing w:line="276" w:lineRule="auto"/>
        <w:ind w:left="709"/>
        <w:contextualSpacing w:val="0"/>
      </w:pPr>
      <w:r w:rsidRPr="00FC6E9F">
        <w:t>медицинский</w:t>
      </w:r>
      <w:r w:rsidRPr="00FC6E9F">
        <w:rPr>
          <w:spacing w:val="-9"/>
        </w:rPr>
        <w:t xml:space="preserve"> </w:t>
      </w:r>
      <w:r w:rsidRPr="00FC6E9F">
        <w:t>кабинет;</w:t>
      </w:r>
    </w:p>
    <w:p w:rsidR="00024F5A" w:rsidRPr="00FC6E9F" w:rsidRDefault="00024F5A" w:rsidP="00FC6E9F">
      <w:pPr>
        <w:pStyle w:val="a5"/>
        <w:widowControl w:val="0"/>
        <w:numPr>
          <w:ilvl w:val="3"/>
          <w:numId w:val="40"/>
        </w:numPr>
        <w:spacing w:line="276" w:lineRule="auto"/>
        <w:ind w:left="709"/>
        <w:contextualSpacing w:val="0"/>
      </w:pPr>
      <w:r w:rsidRPr="00FC6E9F">
        <w:t>автокласс;</w:t>
      </w:r>
    </w:p>
    <w:p w:rsidR="00024F5A" w:rsidRPr="00FC6E9F" w:rsidRDefault="00024F5A" w:rsidP="00FC6E9F">
      <w:pPr>
        <w:pStyle w:val="a5"/>
        <w:widowControl w:val="0"/>
        <w:numPr>
          <w:ilvl w:val="3"/>
          <w:numId w:val="40"/>
        </w:numPr>
        <w:spacing w:line="276" w:lineRule="auto"/>
        <w:ind w:left="709"/>
        <w:contextualSpacing w:val="0"/>
      </w:pPr>
      <w:r w:rsidRPr="00FC6E9F">
        <w:t>кабинет домоводства;</w:t>
      </w:r>
    </w:p>
    <w:p w:rsidR="00024F5A" w:rsidRPr="00FC6E9F" w:rsidRDefault="00024F5A" w:rsidP="00FC6E9F">
      <w:pPr>
        <w:pStyle w:val="a5"/>
        <w:widowControl w:val="0"/>
        <w:numPr>
          <w:ilvl w:val="3"/>
          <w:numId w:val="40"/>
        </w:numPr>
        <w:spacing w:line="276" w:lineRule="auto"/>
        <w:ind w:left="709"/>
        <w:contextualSpacing w:val="0"/>
      </w:pPr>
      <w:r w:rsidRPr="00FC6E9F">
        <w:t>кабинет хореографии;</w:t>
      </w:r>
    </w:p>
    <w:p w:rsidR="00024F5A" w:rsidRPr="00FC6E9F" w:rsidRDefault="00024F5A" w:rsidP="00FC6E9F">
      <w:pPr>
        <w:pStyle w:val="a5"/>
        <w:widowControl w:val="0"/>
        <w:numPr>
          <w:ilvl w:val="3"/>
          <w:numId w:val="40"/>
        </w:numPr>
        <w:spacing w:line="276" w:lineRule="auto"/>
        <w:ind w:left="709"/>
        <w:contextualSpacing w:val="0"/>
      </w:pPr>
      <w:r w:rsidRPr="00FC6E9F">
        <w:t>кабинет педагога-психолога.</w:t>
      </w:r>
    </w:p>
    <w:p w:rsidR="00024F5A" w:rsidRPr="00FC6E9F" w:rsidRDefault="00024F5A" w:rsidP="00FC6E9F">
      <w:pPr>
        <w:pStyle w:val="2"/>
        <w:spacing w:line="276" w:lineRule="auto"/>
        <w:rPr>
          <w:color w:val="auto"/>
          <w:sz w:val="24"/>
          <w:szCs w:val="24"/>
        </w:rPr>
      </w:pPr>
      <w:bookmarkStart w:id="62" w:name="_Toc488774141"/>
      <w:bookmarkStart w:id="63" w:name="_Toc488929996"/>
      <w:bookmarkStart w:id="64" w:name="_Toc488930248"/>
      <w:bookmarkStart w:id="65" w:name="_Toc488997723"/>
      <w:r w:rsidRPr="00FC6E9F">
        <w:rPr>
          <w:color w:val="auto"/>
          <w:sz w:val="24"/>
          <w:szCs w:val="24"/>
        </w:rPr>
        <w:t>Компьютерная техника, используемая в образовательном процессе</w:t>
      </w:r>
      <w:bookmarkEnd w:id="62"/>
      <w:bookmarkEnd w:id="63"/>
      <w:bookmarkEnd w:id="64"/>
      <w:bookmarkEnd w:id="65"/>
    </w:p>
    <w:p w:rsidR="00024F5A" w:rsidRPr="00FC6E9F" w:rsidRDefault="00024F5A" w:rsidP="00FC6E9F">
      <w:pPr>
        <w:pStyle w:val="a7"/>
        <w:spacing w:before="7" w:line="276" w:lineRule="auto"/>
        <w:rPr>
          <w:b/>
          <w:sz w:val="24"/>
          <w:szCs w:val="24"/>
        </w:rPr>
      </w:pPr>
    </w:p>
    <w:p w:rsidR="00024F5A" w:rsidRPr="00FC6E9F" w:rsidRDefault="00024F5A" w:rsidP="00FC6E9F">
      <w:pPr>
        <w:pStyle w:val="a7"/>
        <w:tabs>
          <w:tab w:val="left" w:pos="9922"/>
        </w:tabs>
        <w:spacing w:line="276" w:lineRule="auto"/>
        <w:ind w:right="-1" w:firstLine="30"/>
        <w:rPr>
          <w:sz w:val="24"/>
          <w:szCs w:val="24"/>
        </w:rPr>
      </w:pPr>
      <w:r w:rsidRPr="00FC6E9F">
        <w:rPr>
          <w:sz w:val="24"/>
          <w:szCs w:val="24"/>
        </w:rPr>
        <w:t xml:space="preserve">Персональных компьютеров: </w:t>
      </w:r>
      <w:r w:rsidR="00FC6E9F">
        <w:rPr>
          <w:sz w:val="24"/>
          <w:szCs w:val="24"/>
        </w:rPr>
        <w:t>96</w:t>
      </w:r>
      <w:r w:rsidRPr="00FC6E9F">
        <w:rPr>
          <w:sz w:val="24"/>
          <w:szCs w:val="24"/>
        </w:rPr>
        <w:t>, из них: ноутбуки: 7</w:t>
      </w:r>
    </w:p>
    <w:p w:rsidR="00C44FC3" w:rsidRDefault="00024F5A" w:rsidP="00FC6E9F">
      <w:pPr>
        <w:pStyle w:val="a7"/>
        <w:tabs>
          <w:tab w:val="left" w:pos="9922"/>
        </w:tabs>
        <w:spacing w:line="276" w:lineRule="auto"/>
        <w:ind w:left="142" w:right="-1"/>
        <w:rPr>
          <w:sz w:val="24"/>
          <w:szCs w:val="24"/>
        </w:rPr>
      </w:pPr>
      <w:r w:rsidRPr="00FC6E9F">
        <w:rPr>
          <w:sz w:val="24"/>
          <w:szCs w:val="24"/>
        </w:rPr>
        <w:t xml:space="preserve">Включены в ЛВС: 67.  </w:t>
      </w:r>
    </w:p>
    <w:p w:rsidR="00024F5A" w:rsidRPr="00FC6E9F" w:rsidRDefault="00024F5A" w:rsidP="00FC6E9F">
      <w:pPr>
        <w:pStyle w:val="a7"/>
        <w:tabs>
          <w:tab w:val="left" w:pos="9922"/>
        </w:tabs>
        <w:spacing w:line="276" w:lineRule="auto"/>
        <w:ind w:left="142" w:right="-1"/>
        <w:rPr>
          <w:sz w:val="24"/>
          <w:szCs w:val="24"/>
        </w:rPr>
      </w:pPr>
      <w:r w:rsidRPr="00FC6E9F">
        <w:rPr>
          <w:sz w:val="24"/>
          <w:szCs w:val="24"/>
        </w:rPr>
        <w:t xml:space="preserve">Имеют доступ к Интернет: 67. </w:t>
      </w:r>
    </w:p>
    <w:p w:rsidR="00C44FC3" w:rsidRDefault="00024F5A" w:rsidP="00FC6E9F">
      <w:pPr>
        <w:pStyle w:val="a7"/>
        <w:tabs>
          <w:tab w:val="left" w:pos="9922"/>
        </w:tabs>
        <w:spacing w:line="276" w:lineRule="auto"/>
        <w:ind w:left="142" w:right="-1"/>
        <w:rPr>
          <w:sz w:val="24"/>
          <w:szCs w:val="24"/>
        </w:rPr>
      </w:pPr>
      <w:r w:rsidRPr="00FC6E9F">
        <w:rPr>
          <w:sz w:val="24"/>
          <w:szCs w:val="24"/>
        </w:rPr>
        <w:lastRenderedPageBreak/>
        <w:t xml:space="preserve">Электронный терминал (информат): 1  </w:t>
      </w:r>
    </w:p>
    <w:p w:rsidR="00024F5A" w:rsidRPr="00FC6E9F" w:rsidRDefault="00024F5A" w:rsidP="00FC6E9F">
      <w:pPr>
        <w:pStyle w:val="a7"/>
        <w:tabs>
          <w:tab w:val="left" w:pos="9922"/>
        </w:tabs>
        <w:spacing w:line="276" w:lineRule="auto"/>
        <w:ind w:left="142" w:right="-1"/>
        <w:rPr>
          <w:sz w:val="24"/>
          <w:szCs w:val="24"/>
        </w:rPr>
      </w:pPr>
      <w:r w:rsidRPr="00FC6E9F">
        <w:rPr>
          <w:sz w:val="24"/>
          <w:szCs w:val="24"/>
        </w:rPr>
        <w:t>Проекторы: 23</w:t>
      </w:r>
    </w:p>
    <w:p w:rsidR="00024F5A" w:rsidRPr="00FC6E9F" w:rsidRDefault="00024F5A" w:rsidP="00FC6E9F">
      <w:pPr>
        <w:pStyle w:val="a7"/>
        <w:spacing w:before="11" w:line="276" w:lineRule="auto"/>
        <w:ind w:left="142" w:right="827"/>
        <w:rPr>
          <w:sz w:val="24"/>
          <w:szCs w:val="24"/>
        </w:rPr>
      </w:pPr>
      <w:r w:rsidRPr="00FC6E9F">
        <w:rPr>
          <w:sz w:val="24"/>
          <w:szCs w:val="24"/>
        </w:rPr>
        <w:t>Интерактивные доски: 8</w:t>
      </w:r>
    </w:p>
    <w:p w:rsidR="00C44FC3" w:rsidRDefault="00024F5A" w:rsidP="00FC6E9F">
      <w:pPr>
        <w:pStyle w:val="a7"/>
        <w:spacing w:line="276" w:lineRule="auto"/>
        <w:ind w:left="142" w:right="827"/>
        <w:rPr>
          <w:sz w:val="24"/>
          <w:szCs w:val="24"/>
        </w:rPr>
      </w:pPr>
      <w:r w:rsidRPr="00FC6E9F">
        <w:rPr>
          <w:sz w:val="24"/>
          <w:szCs w:val="24"/>
        </w:rPr>
        <w:t xml:space="preserve">Принтеры </w:t>
      </w:r>
      <w:r w:rsidR="00C44FC3">
        <w:rPr>
          <w:sz w:val="24"/>
          <w:szCs w:val="24"/>
        </w:rPr>
        <w:t>18</w:t>
      </w:r>
    </w:p>
    <w:p w:rsidR="00024F5A" w:rsidRPr="00FC6E9F" w:rsidRDefault="00024F5A" w:rsidP="00FC6E9F">
      <w:pPr>
        <w:pStyle w:val="a7"/>
        <w:spacing w:line="276" w:lineRule="auto"/>
        <w:ind w:left="142" w:right="827"/>
        <w:rPr>
          <w:sz w:val="24"/>
          <w:szCs w:val="24"/>
        </w:rPr>
      </w:pPr>
      <w:r w:rsidRPr="00FC6E9F">
        <w:rPr>
          <w:sz w:val="24"/>
          <w:szCs w:val="24"/>
        </w:rPr>
        <w:t xml:space="preserve">МФУ: </w:t>
      </w:r>
      <w:r w:rsidR="00C44FC3">
        <w:rPr>
          <w:sz w:val="24"/>
          <w:szCs w:val="24"/>
        </w:rPr>
        <w:t>3</w:t>
      </w:r>
    </w:p>
    <w:p w:rsidR="00024F5A" w:rsidRPr="00FC6E9F" w:rsidRDefault="00024F5A" w:rsidP="00FC6E9F">
      <w:pPr>
        <w:pStyle w:val="a7"/>
        <w:spacing w:before="1" w:line="276" w:lineRule="auto"/>
        <w:ind w:left="142" w:right="827"/>
        <w:rPr>
          <w:sz w:val="24"/>
          <w:szCs w:val="24"/>
        </w:rPr>
      </w:pPr>
      <w:r w:rsidRPr="00FC6E9F">
        <w:rPr>
          <w:sz w:val="24"/>
          <w:szCs w:val="24"/>
        </w:rPr>
        <w:t xml:space="preserve">Сканеры: </w:t>
      </w:r>
      <w:r w:rsidR="00C44FC3">
        <w:rPr>
          <w:sz w:val="24"/>
          <w:szCs w:val="24"/>
        </w:rPr>
        <w:t>4</w:t>
      </w:r>
    </w:p>
    <w:p w:rsidR="00024F5A" w:rsidRPr="00FC6E9F" w:rsidRDefault="00024F5A" w:rsidP="00FC6E9F">
      <w:pPr>
        <w:pStyle w:val="a7"/>
        <w:spacing w:before="1" w:line="276" w:lineRule="auto"/>
        <w:ind w:left="102" w:right="827"/>
        <w:rPr>
          <w:sz w:val="24"/>
          <w:szCs w:val="24"/>
        </w:rPr>
      </w:pPr>
      <w:r w:rsidRPr="00FC6E9F">
        <w:rPr>
          <w:sz w:val="24"/>
          <w:szCs w:val="24"/>
        </w:rPr>
        <w:t>Электронные интерактивные лаборатории для начальной школы: 1</w:t>
      </w:r>
    </w:p>
    <w:p w:rsidR="00024F5A" w:rsidRPr="00FC6E9F" w:rsidRDefault="00024F5A" w:rsidP="00FC6E9F">
      <w:pPr>
        <w:pStyle w:val="a7"/>
        <w:spacing w:before="1" w:line="276" w:lineRule="auto"/>
        <w:ind w:left="102" w:right="827"/>
        <w:rPr>
          <w:sz w:val="24"/>
          <w:szCs w:val="24"/>
        </w:rPr>
      </w:pPr>
    </w:p>
    <w:tbl>
      <w:tblPr>
        <w:tblW w:w="87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5"/>
        <w:gridCol w:w="1133"/>
        <w:gridCol w:w="1274"/>
        <w:gridCol w:w="1130"/>
        <w:gridCol w:w="1125"/>
      </w:tblGrid>
      <w:tr w:rsidR="00024F5A" w:rsidRPr="00FC6E9F" w:rsidTr="00D831A4">
        <w:trPr>
          <w:cantSplit/>
        </w:trPr>
        <w:tc>
          <w:tcPr>
            <w:tcW w:w="4065" w:type="dxa"/>
          </w:tcPr>
          <w:p w:rsidR="00024F5A" w:rsidRPr="00FC6E9F" w:rsidRDefault="00024F5A" w:rsidP="00FC6E9F">
            <w:pPr>
              <w:spacing w:line="276" w:lineRule="auto"/>
              <w:jc w:val="both"/>
              <w:rPr>
                <w:rFonts w:eastAsia="Times New Roman"/>
                <w:sz w:val="24"/>
                <w:szCs w:val="24"/>
              </w:rPr>
            </w:pPr>
          </w:p>
        </w:tc>
        <w:tc>
          <w:tcPr>
            <w:tcW w:w="1133" w:type="dxa"/>
            <w:vAlign w:val="center"/>
          </w:tcPr>
          <w:p w:rsidR="00024F5A" w:rsidRPr="00FC6E9F" w:rsidRDefault="00024F5A" w:rsidP="00FC6E9F">
            <w:pPr>
              <w:spacing w:line="276" w:lineRule="auto"/>
              <w:ind w:right="10"/>
              <w:rPr>
                <w:rFonts w:eastAsia="Times New Roman"/>
                <w:b/>
                <w:sz w:val="24"/>
                <w:szCs w:val="24"/>
              </w:rPr>
            </w:pPr>
            <w:r w:rsidRPr="00FC6E9F">
              <w:rPr>
                <w:rFonts w:eastAsia="Times New Roman"/>
                <w:b/>
                <w:sz w:val="24"/>
                <w:szCs w:val="24"/>
                <w:lang w:val="en-US"/>
              </w:rPr>
              <w:t>201</w:t>
            </w:r>
            <w:r w:rsidRPr="00FC6E9F">
              <w:rPr>
                <w:rFonts w:eastAsia="Times New Roman"/>
                <w:b/>
                <w:sz w:val="24"/>
                <w:szCs w:val="24"/>
              </w:rPr>
              <w:t>2</w:t>
            </w:r>
            <w:r w:rsidRPr="00FC6E9F">
              <w:rPr>
                <w:rFonts w:eastAsia="Times New Roman"/>
                <w:b/>
                <w:sz w:val="24"/>
                <w:szCs w:val="24"/>
                <w:lang w:val="en-US"/>
              </w:rPr>
              <w:t>-1</w:t>
            </w:r>
            <w:r w:rsidRPr="00FC6E9F">
              <w:rPr>
                <w:rFonts w:eastAsia="Times New Roman"/>
                <w:b/>
                <w:sz w:val="24"/>
                <w:szCs w:val="24"/>
              </w:rPr>
              <w:t>3</w:t>
            </w:r>
          </w:p>
        </w:tc>
        <w:tc>
          <w:tcPr>
            <w:tcW w:w="1274" w:type="dxa"/>
          </w:tcPr>
          <w:p w:rsidR="00024F5A" w:rsidRPr="00FC6E9F" w:rsidRDefault="00024F5A" w:rsidP="00FC6E9F">
            <w:pPr>
              <w:spacing w:line="276" w:lineRule="auto"/>
              <w:ind w:right="150"/>
              <w:rPr>
                <w:rFonts w:eastAsia="Times New Roman"/>
                <w:b/>
                <w:sz w:val="24"/>
                <w:szCs w:val="24"/>
              </w:rPr>
            </w:pPr>
            <w:r w:rsidRPr="00FC6E9F">
              <w:rPr>
                <w:rFonts w:eastAsia="Times New Roman"/>
                <w:b/>
                <w:sz w:val="24"/>
                <w:szCs w:val="24"/>
              </w:rPr>
              <w:t>2013-14</w:t>
            </w:r>
          </w:p>
        </w:tc>
        <w:tc>
          <w:tcPr>
            <w:tcW w:w="1130" w:type="dxa"/>
          </w:tcPr>
          <w:p w:rsidR="00024F5A" w:rsidRPr="00FC6E9F" w:rsidRDefault="00024F5A" w:rsidP="00FC6E9F">
            <w:pPr>
              <w:spacing w:line="276" w:lineRule="auto"/>
              <w:rPr>
                <w:rFonts w:eastAsia="Times New Roman"/>
                <w:b/>
                <w:sz w:val="24"/>
                <w:szCs w:val="24"/>
              </w:rPr>
            </w:pPr>
            <w:r w:rsidRPr="00FC6E9F">
              <w:rPr>
                <w:rFonts w:eastAsia="Times New Roman"/>
                <w:b/>
                <w:sz w:val="24"/>
                <w:szCs w:val="24"/>
              </w:rPr>
              <w:t>2014-15</w:t>
            </w:r>
          </w:p>
        </w:tc>
        <w:tc>
          <w:tcPr>
            <w:tcW w:w="1125" w:type="dxa"/>
          </w:tcPr>
          <w:p w:rsidR="00024F5A" w:rsidRPr="00FC6E9F" w:rsidRDefault="00024F5A" w:rsidP="00FC6E9F">
            <w:pPr>
              <w:spacing w:line="276" w:lineRule="auto"/>
              <w:rPr>
                <w:rFonts w:eastAsia="Times New Roman"/>
                <w:b/>
                <w:sz w:val="24"/>
                <w:szCs w:val="24"/>
              </w:rPr>
            </w:pPr>
            <w:r w:rsidRPr="00FC6E9F">
              <w:rPr>
                <w:rFonts w:eastAsia="Times New Roman"/>
                <w:b/>
                <w:sz w:val="24"/>
                <w:szCs w:val="24"/>
              </w:rPr>
              <w:t>2015-16</w:t>
            </w:r>
          </w:p>
        </w:tc>
      </w:tr>
      <w:tr w:rsidR="00024F5A" w:rsidRPr="00FC6E9F" w:rsidTr="00D831A4">
        <w:trPr>
          <w:cantSplit/>
        </w:trPr>
        <w:tc>
          <w:tcPr>
            <w:tcW w:w="4065" w:type="dxa"/>
          </w:tcPr>
          <w:p w:rsidR="00024F5A" w:rsidRPr="00FC6E9F" w:rsidRDefault="00024F5A" w:rsidP="00FC6E9F">
            <w:pPr>
              <w:spacing w:line="276" w:lineRule="auto"/>
              <w:ind w:right="154"/>
              <w:jc w:val="both"/>
              <w:rPr>
                <w:rFonts w:eastAsia="Times New Roman"/>
                <w:sz w:val="24"/>
                <w:szCs w:val="24"/>
              </w:rPr>
            </w:pPr>
            <w:r w:rsidRPr="00FC6E9F">
              <w:rPr>
                <w:rFonts w:eastAsia="Times New Roman"/>
                <w:sz w:val="24"/>
                <w:szCs w:val="24"/>
              </w:rPr>
              <w:t xml:space="preserve">Число компьютеров на одного обучающегося. </w:t>
            </w:r>
          </w:p>
        </w:tc>
        <w:tc>
          <w:tcPr>
            <w:tcW w:w="1133" w:type="dxa"/>
          </w:tcPr>
          <w:p w:rsidR="00024F5A" w:rsidRPr="00FC6E9F" w:rsidRDefault="00024F5A" w:rsidP="00FC6E9F">
            <w:pPr>
              <w:spacing w:after="120" w:line="276" w:lineRule="auto"/>
              <w:ind w:right="10"/>
              <w:jc w:val="right"/>
              <w:rPr>
                <w:rFonts w:eastAsia="Times New Roman"/>
                <w:sz w:val="24"/>
                <w:szCs w:val="24"/>
              </w:rPr>
            </w:pPr>
            <w:r w:rsidRPr="00FC6E9F">
              <w:rPr>
                <w:rFonts w:eastAsia="Times New Roman"/>
                <w:sz w:val="24"/>
                <w:szCs w:val="24"/>
              </w:rPr>
              <w:t>0,13</w:t>
            </w:r>
          </w:p>
        </w:tc>
        <w:tc>
          <w:tcPr>
            <w:tcW w:w="1274" w:type="dxa"/>
          </w:tcPr>
          <w:p w:rsidR="00024F5A" w:rsidRPr="00FC6E9F" w:rsidRDefault="00024F5A" w:rsidP="00FC6E9F">
            <w:pPr>
              <w:spacing w:after="120" w:line="276" w:lineRule="auto"/>
              <w:ind w:right="150"/>
              <w:jc w:val="right"/>
              <w:rPr>
                <w:rFonts w:eastAsia="Times New Roman"/>
                <w:sz w:val="24"/>
                <w:szCs w:val="24"/>
              </w:rPr>
            </w:pPr>
            <w:r w:rsidRPr="00FC6E9F">
              <w:rPr>
                <w:rFonts w:eastAsia="Times New Roman"/>
                <w:sz w:val="24"/>
                <w:szCs w:val="24"/>
              </w:rPr>
              <w:t>0,12</w:t>
            </w:r>
          </w:p>
        </w:tc>
        <w:tc>
          <w:tcPr>
            <w:tcW w:w="1130" w:type="dxa"/>
          </w:tcPr>
          <w:p w:rsidR="00024F5A" w:rsidRPr="00FC6E9F" w:rsidRDefault="00024F5A" w:rsidP="00FC6E9F">
            <w:pPr>
              <w:spacing w:after="120" w:line="276" w:lineRule="auto"/>
              <w:jc w:val="right"/>
              <w:rPr>
                <w:rFonts w:eastAsia="Times New Roman"/>
                <w:sz w:val="24"/>
                <w:szCs w:val="24"/>
              </w:rPr>
            </w:pPr>
            <w:r w:rsidRPr="00FC6E9F">
              <w:rPr>
                <w:rFonts w:eastAsia="Times New Roman"/>
                <w:sz w:val="24"/>
                <w:szCs w:val="24"/>
              </w:rPr>
              <w:t>0,13</w:t>
            </w:r>
          </w:p>
        </w:tc>
        <w:tc>
          <w:tcPr>
            <w:tcW w:w="1125" w:type="dxa"/>
          </w:tcPr>
          <w:p w:rsidR="00024F5A" w:rsidRPr="00FC6E9F" w:rsidRDefault="00024F5A" w:rsidP="00FC6E9F">
            <w:pPr>
              <w:spacing w:after="120" w:line="276" w:lineRule="auto"/>
              <w:jc w:val="right"/>
              <w:rPr>
                <w:rFonts w:eastAsia="Times New Roman"/>
                <w:sz w:val="24"/>
                <w:szCs w:val="24"/>
              </w:rPr>
            </w:pPr>
            <w:r w:rsidRPr="00FC6E9F">
              <w:rPr>
                <w:rFonts w:eastAsia="Times New Roman"/>
                <w:sz w:val="24"/>
                <w:szCs w:val="24"/>
              </w:rPr>
              <w:t>0,11</w:t>
            </w:r>
          </w:p>
        </w:tc>
      </w:tr>
      <w:tr w:rsidR="00024F5A" w:rsidRPr="00FC6E9F" w:rsidTr="00D831A4">
        <w:trPr>
          <w:cantSplit/>
        </w:trPr>
        <w:tc>
          <w:tcPr>
            <w:tcW w:w="4065" w:type="dxa"/>
          </w:tcPr>
          <w:p w:rsidR="00024F5A" w:rsidRPr="00FC6E9F" w:rsidRDefault="00024F5A" w:rsidP="00FC6E9F">
            <w:pPr>
              <w:spacing w:line="276" w:lineRule="auto"/>
              <w:ind w:right="154"/>
              <w:jc w:val="both"/>
              <w:rPr>
                <w:rFonts w:eastAsia="Times New Roman"/>
                <w:sz w:val="24"/>
                <w:szCs w:val="24"/>
              </w:rPr>
            </w:pPr>
            <w:r w:rsidRPr="00FC6E9F">
              <w:rPr>
                <w:rFonts w:eastAsia="Times New Roman"/>
                <w:sz w:val="24"/>
                <w:szCs w:val="24"/>
              </w:rPr>
              <w:t>Количество локальных сетей в учреждении</w:t>
            </w:r>
          </w:p>
        </w:tc>
        <w:tc>
          <w:tcPr>
            <w:tcW w:w="1133" w:type="dxa"/>
          </w:tcPr>
          <w:p w:rsidR="00024F5A" w:rsidRPr="00FC6E9F" w:rsidRDefault="00024F5A" w:rsidP="00FC6E9F">
            <w:pPr>
              <w:spacing w:line="276" w:lineRule="auto"/>
              <w:ind w:right="10"/>
              <w:jc w:val="right"/>
              <w:rPr>
                <w:rFonts w:eastAsia="Times New Roman"/>
                <w:sz w:val="24"/>
                <w:szCs w:val="24"/>
              </w:rPr>
            </w:pPr>
            <w:r w:rsidRPr="00FC6E9F">
              <w:rPr>
                <w:rFonts w:eastAsia="Times New Roman"/>
                <w:sz w:val="24"/>
                <w:szCs w:val="24"/>
              </w:rPr>
              <w:t>2</w:t>
            </w:r>
          </w:p>
        </w:tc>
        <w:tc>
          <w:tcPr>
            <w:tcW w:w="1274" w:type="dxa"/>
          </w:tcPr>
          <w:p w:rsidR="00024F5A" w:rsidRPr="00FC6E9F" w:rsidRDefault="00024F5A" w:rsidP="00FC6E9F">
            <w:pPr>
              <w:spacing w:line="276" w:lineRule="auto"/>
              <w:ind w:right="150"/>
              <w:jc w:val="right"/>
              <w:rPr>
                <w:rFonts w:eastAsia="Times New Roman"/>
                <w:sz w:val="24"/>
                <w:szCs w:val="24"/>
              </w:rPr>
            </w:pPr>
            <w:r w:rsidRPr="00FC6E9F">
              <w:rPr>
                <w:rFonts w:eastAsia="Times New Roman"/>
                <w:sz w:val="24"/>
                <w:szCs w:val="24"/>
              </w:rPr>
              <w:t>2</w:t>
            </w:r>
          </w:p>
        </w:tc>
        <w:tc>
          <w:tcPr>
            <w:tcW w:w="1130" w:type="dxa"/>
          </w:tcPr>
          <w:p w:rsidR="00024F5A" w:rsidRPr="00FC6E9F" w:rsidRDefault="00024F5A" w:rsidP="00FC6E9F">
            <w:pPr>
              <w:spacing w:line="276" w:lineRule="auto"/>
              <w:jc w:val="right"/>
              <w:rPr>
                <w:rFonts w:eastAsia="Times New Roman"/>
                <w:sz w:val="24"/>
                <w:szCs w:val="24"/>
              </w:rPr>
            </w:pPr>
            <w:r w:rsidRPr="00FC6E9F">
              <w:rPr>
                <w:rFonts w:eastAsia="Times New Roman"/>
                <w:sz w:val="24"/>
                <w:szCs w:val="24"/>
              </w:rPr>
              <w:t>2</w:t>
            </w:r>
          </w:p>
        </w:tc>
        <w:tc>
          <w:tcPr>
            <w:tcW w:w="1125" w:type="dxa"/>
          </w:tcPr>
          <w:p w:rsidR="00024F5A" w:rsidRPr="00FC6E9F" w:rsidRDefault="00024F5A" w:rsidP="00FC6E9F">
            <w:pPr>
              <w:spacing w:line="276" w:lineRule="auto"/>
              <w:jc w:val="right"/>
              <w:rPr>
                <w:rFonts w:eastAsia="Times New Roman"/>
                <w:sz w:val="24"/>
                <w:szCs w:val="24"/>
              </w:rPr>
            </w:pPr>
            <w:r w:rsidRPr="00FC6E9F">
              <w:rPr>
                <w:rFonts w:eastAsia="Times New Roman"/>
                <w:sz w:val="24"/>
                <w:szCs w:val="24"/>
              </w:rPr>
              <w:t>2</w:t>
            </w:r>
          </w:p>
        </w:tc>
      </w:tr>
      <w:tr w:rsidR="00024F5A" w:rsidRPr="00FC6E9F" w:rsidTr="00D831A4">
        <w:trPr>
          <w:cantSplit/>
        </w:trPr>
        <w:tc>
          <w:tcPr>
            <w:tcW w:w="4065" w:type="dxa"/>
          </w:tcPr>
          <w:p w:rsidR="00024F5A" w:rsidRPr="00FC6E9F" w:rsidRDefault="00024F5A" w:rsidP="00FC6E9F">
            <w:pPr>
              <w:spacing w:line="276" w:lineRule="auto"/>
              <w:ind w:right="154"/>
              <w:jc w:val="both"/>
              <w:rPr>
                <w:rFonts w:eastAsia="Times New Roman"/>
                <w:sz w:val="24"/>
                <w:szCs w:val="24"/>
              </w:rPr>
            </w:pPr>
            <w:r w:rsidRPr="00FC6E9F">
              <w:rPr>
                <w:rFonts w:eastAsia="Times New Roman"/>
                <w:sz w:val="24"/>
                <w:szCs w:val="24"/>
              </w:rPr>
              <w:t>Количество терминалов, с которых имеется доступ к Internet</w:t>
            </w:r>
          </w:p>
        </w:tc>
        <w:tc>
          <w:tcPr>
            <w:tcW w:w="1133" w:type="dxa"/>
          </w:tcPr>
          <w:p w:rsidR="00024F5A" w:rsidRPr="00FC6E9F" w:rsidRDefault="00024F5A" w:rsidP="00FC6E9F">
            <w:pPr>
              <w:spacing w:line="276" w:lineRule="auto"/>
              <w:ind w:right="10"/>
              <w:jc w:val="right"/>
              <w:rPr>
                <w:rFonts w:eastAsia="Times New Roman"/>
                <w:sz w:val="24"/>
                <w:szCs w:val="24"/>
              </w:rPr>
            </w:pPr>
            <w:r w:rsidRPr="00FC6E9F">
              <w:rPr>
                <w:rFonts w:eastAsia="Times New Roman"/>
                <w:sz w:val="24"/>
                <w:szCs w:val="24"/>
              </w:rPr>
              <w:t>55</w:t>
            </w:r>
          </w:p>
        </w:tc>
        <w:tc>
          <w:tcPr>
            <w:tcW w:w="1274" w:type="dxa"/>
          </w:tcPr>
          <w:p w:rsidR="00024F5A" w:rsidRPr="00FC6E9F" w:rsidRDefault="00024F5A" w:rsidP="00FC6E9F">
            <w:pPr>
              <w:spacing w:line="276" w:lineRule="auto"/>
              <w:ind w:right="150"/>
              <w:jc w:val="right"/>
              <w:rPr>
                <w:rFonts w:eastAsia="Times New Roman"/>
                <w:sz w:val="24"/>
                <w:szCs w:val="24"/>
              </w:rPr>
            </w:pPr>
            <w:r w:rsidRPr="00FC6E9F">
              <w:rPr>
                <w:rFonts w:eastAsia="Times New Roman"/>
                <w:sz w:val="24"/>
                <w:szCs w:val="24"/>
              </w:rPr>
              <w:t>56</w:t>
            </w:r>
          </w:p>
        </w:tc>
        <w:tc>
          <w:tcPr>
            <w:tcW w:w="1130" w:type="dxa"/>
          </w:tcPr>
          <w:p w:rsidR="00024F5A" w:rsidRPr="00FC6E9F" w:rsidRDefault="00024F5A" w:rsidP="00FC6E9F">
            <w:pPr>
              <w:spacing w:line="276" w:lineRule="auto"/>
              <w:jc w:val="right"/>
              <w:rPr>
                <w:rFonts w:eastAsia="Times New Roman"/>
                <w:sz w:val="24"/>
                <w:szCs w:val="24"/>
              </w:rPr>
            </w:pPr>
            <w:r w:rsidRPr="00FC6E9F">
              <w:rPr>
                <w:rFonts w:eastAsia="Times New Roman"/>
                <w:sz w:val="24"/>
                <w:szCs w:val="24"/>
              </w:rPr>
              <w:t>75</w:t>
            </w:r>
          </w:p>
        </w:tc>
        <w:tc>
          <w:tcPr>
            <w:tcW w:w="1125" w:type="dxa"/>
          </w:tcPr>
          <w:p w:rsidR="00024F5A" w:rsidRPr="00FC6E9F" w:rsidRDefault="00024F5A" w:rsidP="00FC6E9F">
            <w:pPr>
              <w:spacing w:line="276" w:lineRule="auto"/>
              <w:jc w:val="right"/>
              <w:rPr>
                <w:rFonts w:eastAsia="Times New Roman"/>
                <w:sz w:val="24"/>
                <w:szCs w:val="24"/>
              </w:rPr>
            </w:pPr>
            <w:r w:rsidRPr="00FC6E9F">
              <w:rPr>
                <w:rFonts w:eastAsia="Times New Roman"/>
                <w:sz w:val="24"/>
                <w:szCs w:val="24"/>
              </w:rPr>
              <w:t>67</w:t>
            </w:r>
          </w:p>
        </w:tc>
      </w:tr>
      <w:tr w:rsidR="00024F5A" w:rsidRPr="00FC6E9F" w:rsidTr="00D831A4">
        <w:trPr>
          <w:cantSplit/>
        </w:trPr>
        <w:tc>
          <w:tcPr>
            <w:tcW w:w="4065" w:type="dxa"/>
          </w:tcPr>
          <w:p w:rsidR="00024F5A" w:rsidRPr="00FC6E9F" w:rsidRDefault="00024F5A" w:rsidP="00FC6E9F">
            <w:pPr>
              <w:spacing w:line="276" w:lineRule="auto"/>
              <w:ind w:right="154"/>
              <w:jc w:val="both"/>
              <w:rPr>
                <w:rFonts w:eastAsia="Times New Roman"/>
                <w:sz w:val="24"/>
                <w:szCs w:val="24"/>
              </w:rPr>
            </w:pPr>
            <w:r w:rsidRPr="00FC6E9F">
              <w:rPr>
                <w:rFonts w:eastAsia="Times New Roman"/>
                <w:sz w:val="24"/>
                <w:szCs w:val="24"/>
              </w:rPr>
              <w:t>Доля педагогических работников, использующих компьютерную технику в преподавании предметов</w:t>
            </w:r>
          </w:p>
        </w:tc>
        <w:tc>
          <w:tcPr>
            <w:tcW w:w="1133" w:type="dxa"/>
          </w:tcPr>
          <w:p w:rsidR="00024F5A" w:rsidRPr="00FC6E9F" w:rsidRDefault="00024F5A" w:rsidP="00FC6E9F">
            <w:pPr>
              <w:spacing w:line="276" w:lineRule="auto"/>
              <w:ind w:right="10"/>
              <w:jc w:val="right"/>
              <w:rPr>
                <w:rFonts w:eastAsia="Times New Roman"/>
                <w:sz w:val="24"/>
                <w:szCs w:val="24"/>
              </w:rPr>
            </w:pPr>
            <w:r w:rsidRPr="00FC6E9F">
              <w:rPr>
                <w:rFonts w:eastAsia="Times New Roman"/>
                <w:sz w:val="24"/>
                <w:szCs w:val="24"/>
              </w:rPr>
              <w:t>100</w:t>
            </w:r>
          </w:p>
        </w:tc>
        <w:tc>
          <w:tcPr>
            <w:tcW w:w="1274" w:type="dxa"/>
          </w:tcPr>
          <w:p w:rsidR="00024F5A" w:rsidRPr="00FC6E9F" w:rsidRDefault="00024F5A" w:rsidP="00FC6E9F">
            <w:pPr>
              <w:spacing w:line="276" w:lineRule="auto"/>
              <w:ind w:right="150"/>
              <w:jc w:val="right"/>
              <w:rPr>
                <w:rFonts w:eastAsia="Times New Roman"/>
                <w:sz w:val="24"/>
                <w:szCs w:val="24"/>
              </w:rPr>
            </w:pPr>
            <w:r w:rsidRPr="00FC6E9F">
              <w:rPr>
                <w:rFonts w:eastAsia="Times New Roman"/>
                <w:sz w:val="24"/>
                <w:szCs w:val="24"/>
              </w:rPr>
              <w:t>100</w:t>
            </w:r>
          </w:p>
        </w:tc>
        <w:tc>
          <w:tcPr>
            <w:tcW w:w="1130" w:type="dxa"/>
          </w:tcPr>
          <w:p w:rsidR="00024F5A" w:rsidRPr="00FC6E9F" w:rsidRDefault="00024F5A" w:rsidP="00FC6E9F">
            <w:pPr>
              <w:spacing w:line="276" w:lineRule="auto"/>
              <w:jc w:val="right"/>
              <w:rPr>
                <w:rFonts w:eastAsia="Times New Roman"/>
                <w:sz w:val="24"/>
                <w:szCs w:val="24"/>
              </w:rPr>
            </w:pPr>
            <w:r w:rsidRPr="00FC6E9F">
              <w:rPr>
                <w:rFonts w:eastAsia="Times New Roman"/>
                <w:sz w:val="24"/>
                <w:szCs w:val="24"/>
              </w:rPr>
              <w:t>100</w:t>
            </w:r>
          </w:p>
        </w:tc>
        <w:tc>
          <w:tcPr>
            <w:tcW w:w="1125" w:type="dxa"/>
          </w:tcPr>
          <w:p w:rsidR="00024F5A" w:rsidRPr="00FC6E9F" w:rsidRDefault="00024F5A" w:rsidP="00FC6E9F">
            <w:pPr>
              <w:spacing w:line="276" w:lineRule="auto"/>
              <w:jc w:val="right"/>
              <w:rPr>
                <w:rFonts w:eastAsia="Times New Roman"/>
                <w:sz w:val="24"/>
                <w:szCs w:val="24"/>
              </w:rPr>
            </w:pPr>
            <w:r w:rsidRPr="00FC6E9F">
              <w:rPr>
                <w:rFonts w:eastAsia="Times New Roman"/>
                <w:sz w:val="24"/>
                <w:szCs w:val="24"/>
              </w:rPr>
              <w:t>100</w:t>
            </w:r>
          </w:p>
        </w:tc>
      </w:tr>
    </w:tbl>
    <w:p w:rsidR="00024F5A" w:rsidRPr="00FC6E9F" w:rsidRDefault="00024F5A" w:rsidP="00FC6E9F">
      <w:pPr>
        <w:tabs>
          <w:tab w:val="left" w:pos="9636"/>
          <w:tab w:val="left" w:pos="9900"/>
          <w:tab w:val="left" w:pos="10080"/>
        </w:tabs>
        <w:spacing w:line="276" w:lineRule="auto"/>
        <w:ind w:right="-360" w:firstLine="567"/>
        <w:jc w:val="both"/>
        <w:rPr>
          <w:rFonts w:eastAsia="Times New Roman"/>
          <w:sz w:val="24"/>
          <w:szCs w:val="24"/>
        </w:rPr>
      </w:pPr>
    </w:p>
    <w:p w:rsidR="00024F5A" w:rsidRPr="00FC6E9F" w:rsidRDefault="00024F5A" w:rsidP="00FC6E9F">
      <w:pPr>
        <w:tabs>
          <w:tab w:val="left" w:pos="9636"/>
          <w:tab w:val="left" w:pos="9923"/>
        </w:tabs>
        <w:spacing w:line="276" w:lineRule="auto"/>
        <w:ind w:right="632" w:firstLine="567"/>
        <w:jc w:val="both"/>
        <w:rPr>
          <w:sz w:val="24"/>
          <w:szCs w:val="24"/>
        </w:rPr>
      </w:pPr>
      <w:r w:rsidRPr="00FC6E9F">
        <w:rPr>
          <w:rFonts w:eastAsia="Times New Roman"/>
          <w:sz w:val="24"/>
          <w:szCs w:val="24"/>
        </w:rPr>
        <w:t xml:space="preserve">Компьютерная техника используется в организации обучения и контроля учебного процесса. Созданы базы данных учета текущей и итоговой успеваемости, отчетности учителей, тарификации работников школы, составления расписания и многое другое. В работе используются лицензионные программные продукты 1С Бухгалтерия и 1С Предприятие, позволяющие учитывать всю информацию об учреждении, вести всю школьную бухгалтерию до автоматизации составления тарификации и автоматизации расчета заработной платы, Хронограф – Расписание, позволяющее автоматически составлять учебное расписание, лицензионные программные продукты, </w:t>
      </w:r>
      <w:r w:rsidRPr="00FC6E9F">
        <w:rPr>
          <w:b/>
          <w:sz w:val="24"/>
          <w:szCs w:val="24"/>
        </w:rPr>
        <w:t xml:space="preserve">специальные программные средства: </w:t>
      </w:r>
      <w:r w:rsidRPr="00FC6E9F">
        <w:rPr>
          <w:sz w:val="24"/>
          <w:szCs w:val="24"/>
        </w:rPr>
        <w:t>обучающие компьютерные программы, программы компьютерного тестирования, электронные версии справочников, энциклопедий, словарей электронные версии учебных пособий, электронные версии учебников.</w:t>
      </w:r>
    </w:p>
    <w:p w:rsidR="009B3EEE" w:rsidRPr="00FC6E9F" w:rsidRDefault="009B3EEE" w:rsidP="00FC6E9F">
      <w:pPr>
        <w:pStyle w:val="a7"/>
        <w:spacing w:line="276" w:lineRule="auto"/>
        <w:rPr>
          <w:sz w:val="24"/>
          <w:szCs w:val="24"/>
        </w:rPr>
      </w:pPr>
    </w:p>
    <w:p w:rsidR="009B3EEE" w:rsidRPr="00FC6E9F" w:rsidRDefault="009B3EEE" w:rsidP="00FC6E9F">
      <w:pPr>
        <w:pStyle w:val="2"/>
        <w:spacing w:line="276" w:lineRule="auto"/>
        <w:rPr>
          <w:color w:val="auto"/>
          <w:sz w:val="24"/>
          <w:szCs w:val="24"/>
        </w:rPr>
      </w:pPr>
      <w:bookmarkStart w:id="66" w:name="_bookmark17"/>
      <w:bookmarkStart w:id="67" w:name="_Toc488774144"/>
      <w:bookmarkStart w:id="68" w:name="_Toc488929997"/>
      <w:bookmarkStart w:id="69" w:name="_Toc488930249"/>
      <w:bookmarkStart w:id="70" w:name="_Toc488997724"/>
      <w:bookmarkEnd w:id="66"/>
      <w:r w:rsidRPr="00FC6E9F">
        <w:rPr>
          <w:color w:val="auto"/>
          <w:sz w:val="24"/>
          <w:szCs w:val="24"/>
        </w:rPr>
        <w:t>Условия для организации обучения и воспитания обучающихся с ОВЗ и инвалидов</w:t>
      </w:r>
      <w:bookmarkEnd w:id="67"/>
      <w:bookmarkEnd w:id="68"/>
      <w:bookmarkEnd w:id="69"/>
      <w:bookmarkEnd w:id="70"/>
    </w:p>
    <w:p w:rsidR="009B3EEE" w:rsidRPr="00FC6E9F" w:rsidRDefault="009B3EEE" w:rsidP="00FC6E9F">
      <w:pPr>
        <w:pStyle w:val="a7"/>
        <w:spacing w:before="207" w:line="276" w:lineRule="auto"/>
        <w:ind w:left="102" w:right="827"/>
        <w:rPr>
          <w:sz w:val="24"/>
          <w:szCs w:val="24"/>
        </w:rPr>
      </w:pPr>
      <w:r w:rsidRPr="00FC6E9F">
        <w:rPr>
          <w:sz w:val="24"/>
          <w:szCs w:val="24"/>
        </w:rPr>
        <w:t>В школе имеются кабинет для обучающихся с нарушением слуха.</w:t>
      </w:r>
    </w:p>
    <w:p w:rsidR="00024F5A" w:rsidRPr="00FC6E9F" w:rsidRDefault="00024F5A" w:rsidP="00FC6E9F">
      <w:pPr>
        <w:pStyle w:val="Heading5"/>
        <w:spacing w:before="52" w:line="276" w:lineRule="auto"/>
        <w:ind w:left="810" w:right="827"/>
        <w:rPr>
          <w:lang w:val="ru-RU"/>
        </w:rPr>
      </w:pPr>
    </w:p>
    <w:p w:rsidR="009B3EEE" w:rsidRPr="00FC6E9F" w:rsidRDefault="009B3EEE" w:rsidP="00FC6E9F">
      <w:pPr>
        <w:pStyle w:val="Heading5"/>
        <w:spacing w:before="52" w:line="276" w:lineRule="auto"/>
        <w:ind w:left="810" w:right="827"/>
        <w:rPr>
          <w:lang w:val="ru-RU"/>
        </w:rPr>
      </w:pPr>
      <w:r w:rsidRPr="00FC6E9F">
        <w:rPr>
          <w:lang w:val="ru-RU"/>
        </w:rPr>
        <w:t>Комплектация кабинета для обучающихся с нарушением слуха</w:t>
      </w:r>
    </w:p>
    <w:p w:rsidR="009B3EEE" w:rsidRPr="00FC6E9F" w:rsidRDefault="009B3EEE"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 xml:space="preserve">Комплект оснащения для рабочего места учителя обучающихся с нарушениями слуха    состоит    из    программно-аппаратного  комплекса,  мультимедийного  оборудования, набора средств визуализации информации и  специализированного  программного обеспечения для проведения индивидуальных и групповых занятий, в том числе с музыкально-звуковым  сопровождением. Электронная бегущая строка, входящая в комплект, позволяет размещать актуальную информацию и воспроизводить ее в режиме </w:t>
      </w:r>
      <w:r w:rsidRPr="00FC6E9F">
        <w:rPr>
          <w:rFonts w:eastAsia="Times New Roman"/>
          <w:sz w:val="24"/>
          <w:szCs w:val="24"/>
        </w:rPr>
        <w:lastRenderedPageBreak/>
        <w:t>реального времени, а также дает возможность обратить внимание детей на важные сообщения педагога или администрации школы.</w:t>
      </w:r>
    </w:p>
    <w:p w:rsidR="009B3EEE" w:rsidRPr="00FC6E9F" w:rsidRDefault="009B3EEE"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Комплект оснащения для мобильного рабочего места обучающегося с нарушениями слуха состоит из специализированного мобильного программно-аппаратного комплекса, аппарата для развития речи и коммуникационного устройства  для  записи  и  воспроизведения звуковых фрагментов. Комплекс предназначен для обучения слабослышащих и глухих детей, а также проведения занятий по развитию речи с возможностью индивидуального выбора усиления и частотного диапазона на каждое ухо раздельно. Комплект позволяет передать звуковые сигналы через тактильные ощущения, что делает возможным работу с детьми любой сохранности слуха.</w:t>
      </w:r>
    </w:p>
    <w:p w:rsidR="003070C1" w:rsidRPr="00FC6E9F" w:rsidRDefault="003070C1" w:rsidP="00FC6E9F">
      <w:pPr>
        <w:spacing w:line="276" w:lineRule="auto"/>
        <w:ind w:right="-2155"/>
        <w:jc w:val="center"/>
        <w:rPr>
          <w:rFonts w:eastAsia="Times New Roman"/>
          <w:sz w:val="24"/>
          <w:szCs w:val="24"/>
        </w:rPr>
      </w:pPr>
      <w:r w:rsidRPr="00FC6E9F">
        <w:rPr>
          <w:rFonts w:eastAsia="Times New Roman"/>
          <w:sz w:val="24"/>
          <w:szCs w:val="24"/>
        </w:rPr>
        <w:br w:type="page"/>
      </w:r>
    </w:p>
    <w:p w:rsidR="00D831A4" w:rsidRPr="00FC6E9F" w:rsidRDefault="00D831A4" w:rsidP="00FC6E9F">
      <w:pPr>
        <w:pStyle w:val="1"/>
        <w:spacing w:line="276" w:lineRule="auto"/>
        <w:rPr>
          <w:color w:val="auto"/>
          <w:sz w:val="24"/>
          <w:szCs w:val="24"/>
        </w:rPr>
      </w:pPr>
      <w:bookmarkStart w:id="71" w:name="_Toc488929998"/>
      <w:bookmarkStart w:id="72" w:name="_Toc488930250"/>
      <w:bookmarkStart w:id="73" w:name="_Toc488997725"/>
      <w:r w:rsidRPr="00FC6E9F">
        <w:rPr>
          <w:color w:val="auto"/>
          <w:sz w:val="24"/>
          <w:szCs w:val="24"/>
        </w:rPr>
        <w:lastRenderedPageBreak/>
        <w:t xml:space="preserve">Раздел </w:t>
      </w:r>
      <w:r w:rsidR="00BE2D9A" w:rsidRPr="00FC6E9F">
        <w:rPr>
          <w:color w:val="auto"/>
          <w:sz w:val="24"/>
          <w:szCs w:val="24"/>
        </w:rPr>
        <w:t>9</w:t>
      </w:r>
      <w:r w:rsidRPr="00FC6E9F">
        <w:rPr>
          <w:color w:val="auto"/>
          <w:sz w:val="24"/>
          <w:szCs w:val="24"/>
        </w:rPr>
        <w:t>. Оценка функционирования внутренней системы оценки качества образования</w:t>
      </w:r>
      <w:bookmarkEnd w:id="71"/>
      <w:bookmarkEnd w:id="72"/>
      <w:bookmarkEnd w:id="73"/>
    </w:p>
    <w:p w:rsidR="00D831A4" w:rsidRPr="00FC6E9F" w:rsidRDefault="00D831A4" w:rsidP="00FC6E9F">
      <w:pPr>
        <w:spacing w:line="276" w:lineRule="auto"/>
        <w:rPr>
          <w:sz w:val="24"/>
          <w:szCs w:val="24"/>
        </w:rPr>
      </w:pP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Внутренняя система оценки качества образования осуществляется на основании Положения, которое определяет цели, задачи, единые принципы системы оценки качества образования в школе, регламентирует порядок проведения мониторинга.</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Положение об обеспечении внутренней системы оценки качества образования представляет собой локальный акт и разработано на основе:</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Федерального Закона «Об образовании в Российской Федерации» №273-ФЗ;</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Федерального государственного образовательного стандарта;</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Федерального компонента государственного образовательного стандарта общего образования;</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ООП ООО МОУ «Средняя школа № 11»;</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ООП НОО МОУ «Средняя школа № 11»;</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Система внутреннего мониторинга качества образования в МОУ «Средняя школа № 11» представляет собой инструмент организации и управления процессом реализации требований ФГОС и Федерального компонента государственного образовательного стандарта общего образования.</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Участниками оценочных процедур системы мониторинга качества образования в школе являются участники отношений в сфере образования.</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Мониторинг качества образования в МОУ «Средняя школа № 11» проводится посредством:</w:t>
      </w:r>
    </w:p>
    <w:p w:rsidR="00D831A4" w:rsidRPr="00FC6E9F" w:rsidRDefault="00D831A4" w:rsidP="00FC6E9F">
      <w:pPr>
        <w:pStyle w:val="a5"/>
        <w:numPr>
          <w:ilvl w:val="0"/>
          <w:numId w:val="45"/>
        </w:numPr>
        <w:tabs>
          <w:tab w:val="left" w:pos="9540"/>
        </w:tabs>
        <w:spacing w:line="276" w:lineRule="auto"/>
        <w:ind w:left="709" w:right="-1"/>
        <w:jc w:val="both"/>
      </w:pPr>
      <w:r w:rsidRPr="00FC6E9F">
        <w:t>системы внутреннего мониторинга качества образования;</w:t>
      </w:r>
    </w:p>
    <w:p w:rsidR="00D831A4" w:rsidRPr="00FC6E9F" w:rsidRDefault="00D831A4" w:rsidP="00FC6E9F">
      <w:pPr>
        <w:pStyle w:val="a5"/>
        <w:numPr>
          <w:ilvl w:val="0"/>
          <w:numId w:val="45"/>
        </w:numPr>
        <w:tabs>
          <w:tab w:val="left" w:pos="9540"/>
        </w:tabs>
        <w:spacing w:line="276" w:lineRule="auto"/>
        <w:ind w:left="709" w:right="-1"/>
        <w:jc w:val="both"/>
      </w:pPr>
      <w:r w:rsidRPr="00FC6E9F">
        <w:t>общественно-профессиональной экспертизы качества образования;</w:t>
      </w:r>
    </w:p>
    <w:p w:rsidR="00D831A4" w:rsidRPr="00FC6E9F" w:rsidRDefault="00D831A4" w:rsidP="00FC6E9F">
      <w:pPr>
        <w:pStyle w:val="a5"/>
        <w:numPr>
          <w:ilvl w:val="0"/>
          <w:numId w:val="45"/>
        </w:numPr>
        <w:tabs>
          <w:tab w:val="left" w:pos="9540"/>
        </w:tabs>
        <w:spacing w:line="276" w:lineRule="auto"/>
        <w:ind w:left="709" w:right="-1"/>
        <w:jc w:val="both"/>
      </w:pPr>
      <w:r w:rsidRPr="00FC6E9F">
        <w:t>лицензирования;</w:t>
      </w:r>
    </w:p>
    <w:p w:rsidR="00D831A4" w:rsidRPr="00FC6E9F" w:rsidRDefault="00D831A4" w:rsidP="00FC6E9F">
      <w:pPr>
        <w:pStyle w:val="a5"/>
        <w:numPr>
          <w:ilvl w:val="0"/>
          <w:numId w:val="45"/>
        </w:numPr>
        <w:tabs>
          <w:tab w:val="left" w:pos="9540"/>
        </w:tabs>
        <w:spacing w:line="276" w:lineRule="auto"/>
        <w:ind w:left="709" w:right="-1"/>
        <w:jc w:val="both"/>
      </w:pPr>
      <w:r w:rsidRPr="00FC6E9F">
        <w:t>государственной аккредитации;</w:t>
      </w:r>
    </w:p>
    <w:p w:rsidR="00D831A4" w:rsidRPr="00FC6E9F" w:rsidRDefault="00D831A4" w:rsidP="00FC6E9F">
      <w:pPr>
        <w:pStyle w:val="a5"/>
        <w:numPr>
          <w:ilvl w:val="0"/>
          <w:numId w:val="45"/>
        </w:numPr>
        <w:tabs>
          <w:tab w:val="left" w:pos="9540"/>
        </w:tabs>
        <w:spacing w:line="276" w:lineRule="auto"/>
        <w:ind w:left="709" w:right="-1"/>
        <w:jc w:val="both"/>
      </w:pPr>
      <w:r w:rsidRPr="00FC6E9F">
        <w:t>государственной (итоговой) аттестации выпускников;</w:t>
      </w:r>
    </w:p>
    <w:p w:rsidR="00D831A4" w:rsidRPr="00FC6E9F" w:rsidRDefault="00D831A4" w:rsidP="00FC6E9F">
      <w:pPr>
        <w:pStyle w:val="a5"/>
        <w:numPr>
          <w:ilvl w:val="0"/>
          <w:numId w:val="45"/>
        </w:numPr>
        <w:tabs>
          <w:tab w:val="left" w:pos="9540"/>
        </w:tabs>
        <w:spacing w:line="276" w:lineRule="auto"/>
        <w:ind w:left="709" w:right="-1"/>
        <w:jc w:val="both"/>
      </w:pPr>
      <w:r w:rsidRPr="00FC6E9F">
        <w:t>внешнего мониторинга качества образования.</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В качестве источников данных для мониторинга качества образования используются:</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анализ результатов стартовой диагностики, промежуточной и итоговой аттестации;</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анализ творческих достижений учащихся;</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анализ  результатов внутренних статистических и социологических исследований;</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анализ внутришкольного направления аттестации педагогических и руководящих работников школы;</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результаты  методических срезов;</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результаты медицинских и психологических исследований, проводимых по инициативе медицинской службы и администрации школы.</w:t>
      </w:r>
    </w:p>
    <w:p w:rsidR="00D831A4" w:rsidRPr="00FC6E9F" w:rsidRDefault="00D831A4" w:rsidP="00FC6E9F">
      <w:pPr>
        <w:tabs>
          <w:tab w:val="left" w:pos="9540"/>
        </w:tabs>
        <w:spacing w:line="276" w:lineRule="auto"/>
        <w:ind w:right="-1" w:firstLine="567"/>
        <w:jc w:val="both"/>
        <w:rPr>
          <w:rFonts w:eastAsia="Times New Roman"/>
          <w:sz w:val="24"/>
          <w:szCs w:val="24"/>
        </w:rPr>
      </w:pPr>
      <w:r w:rsidRPr="00FC6E9F">
        <w:rPr>
          <w:rFonts w:eastAsia="Times New Roman"/>
          <w:sz w:val="24"/>
          <w:szCs w:val="24"/>
        </w:rPr>
        <w:t>Для проведения внутреннего мониторинга качества образования в МОУ «Средняя школа № 11» установлен следующий порядок:</w:t>
      </w:r>
    </w:p>
    <w:p w:rsidR="00D831A4" w:rsidRPr="00FC6E9F" w:rsidRDefault="00D831A4" w:rsidP="00FC6E9F">
      <w:pPr>
        <w:pStyle w:val="a5"/>
        <w:widowControl w:val="0"/>
        <w:numPr>
          <w:ilvl w:val="0"/>
          <w:numId w:val="43"/>
        </w:numPr>
        <w:tabs>
          <w:tab w:val="left" w:pos="1361"/>
          <w:tab w:val="left" w:pos="1362"/>
        </w:tabs>
        <w:spacing w:before="44" w:line="276" w:lineRule="auto"/>
        <w:ind w:right="833" w:hanging="541"/>
        <w:contextualSpacing w:val="0"/>
      </w:pPr>
      <w:r w:rsidRPr="00FC6E9F">
        <w:t>Прописываются цели мониторинга как результаты деятельности всех субъектов, определяющих качество школьного</w:t>
      </w:r>
      <w:r w:rsidRPr="00FC6E9F">
        <w:rPr>
          <w:spacing w:val="-12"/>
        </w:rPr>
        <w:t xml:space="preserve"> </w:t>
      </w:r>
      <w:r w:rsidRPr="00FC6E9F">
        <w:t>образования.</w:t>
      </w:r>
    </w:p>
    <w:p w:rsidR="00D831A4" w:rsidRPr="00FC6E9F" w:rsidRDefault="00D831A4" w:rsidP="00FC6E9F">
      <w:pPr>
        <w:pStyle w:val="a5"/>
        <w:widowControl w:val="0"/>
        <w:numPr>
          <w:ilvl w:val="0"/>
          <w:numId w:val="43"/>
        </w:numPr>
        <w:tabs>
          <w:tab w:val="left" w:pos="1361"/>
          <w:tab w:val="left" w:pos="1362"/>
        </w:tabs>
        <w:spacing w:line="276" w:lineRule="auto"/>
        <w:ind w:right="828" w:hanging="541"/>
        <w:contextualSpacing w:val="0"/>
      </w:pPr>
      <w:r w:rsidRPr="00FC6E9F">
        <w:t>Определяется содержание по целям (</w:t>
      </w:r>
      <w:r w:rsidRPr="00FC6E9F">
        <w:rPr>
          <w:i/>
        </w:rPr>
        <w:t>объекты контроля и критериальный аппарат оценки качества этих</w:t>
      </w:r>
      <w:r w:rsidRPr="00FC6E9F">
        <w:rPr>
          <w:i/>
          <w:spacing w:val="-9"/>
        </w:rPr>
        <w:t xml:space="preserve"> </w:t>
      </w:r>
      <w:r w:rsidRPr="00FC6E9F">
        <w:rPr>
          <w:i/>
        </w:rPr>
        <w:t>объектов</w:t>
      </w:r>
      <w:r w:rsidRPr="00FC6E9F">
        <w:t>).</w:t>
      </w:r>
    </w:p>
    <w:p w:rsidR="00D831A4" w:rsidRPr="00FC6E9F" w:rsidRDefault="00D831A4" w:rsidP="00FC6E9F">
      <w:pPr>
        <w:pStyle w:val="a5"/>
        <w:widowControl w:val="0"/>
        <w:numPr>
          <w:ilvl w:val="0"/>
          <w:numId w:val="43"/>
        </w:numPr>
        <w:tabs>
          <w:tab w:val="left" w:pos="1361"/>
          <w:tab w:val="left" w:pos="1362"/>
        </w:tabs>
        <w:spacing w:line="276" w:lineRule="auto"/>
        <w:ind w:right="823" w:hanging="541"/>
        <w:contextualSpacing w:val="0"/>
      </w:pPr>
      <w:r w:rsidRPr="00FC6E9F">
        <w:t xml:space="preserve">Для данного содержания выбирается диагностический инструментарий </w:t>
      </w:r>
      <w:r w:rsidRPr="00FC6E9F">
        <w:lastRenderedPageBreak/>
        <w:t>(</w:t>
      </w:r>
      <w:r w:rsidRPr="00FC6E9F">
        <w:rPr>
          <w:i/>
        </w:rPr>
        <w:t>формы, методы и технологии</w:t>
      </w:r>
      <w:r w:rsidRPr="00FC6E9F">
        <w:rPr>
          <w:i/>
          <w:spacing w:val="-8"/>
        </w:rPr>
        <w:t xml:space="preserve"> </w:t>
      </w:r>
      <w:r w:rsidRPr="00FC6E9F">
        <w:rPr>
          <w:i/>
        </w:rPr>
        <w:t>измерений</w:t>
      </w:r>
      <w:r w:rsidRPr="00FC6E9F">
        <w:t>).</w:t>
      </w:r>
    </w:p>
    <w:p w:rsidR="00D831A4" w:rsidRPr="00FC6E9F" w:rsidRDefault="00D831A4" w:rsidP="00FC6E9F">
      <w:pPr>
        <w:pStyle w:val="a5"/>
        <w:widowControl w:val="0"/>
        <w:numPr>
          <w:ilvl w:val="0"/>
          <w:numId w:val="43"/>
        </w:numPr>
        <w:tabs>
          <w:tab w:val="left" w:pos="1276"/>
        </w:tabs>
        <w:spacing w:line="276" w:lineRule="auto"/>
        <w:ind w:left="709" w:hanging="653"/>
        <w:contextualSpacing w:val="0"/>
      </w:pPr>
      <w:r w:rsidRPr="00FC6E9F">
        <w:t>Определяются условия и субъекты реализации каждой процедуры</w:t>
      </w:r>
      <w:r w:rsidRPr="00FC6E9F">
        <w:rPr>
          <w:spacing w:val="-21"/>
        </w:rPr>
        <w:t xml:space="preserve"> </w:t>
      </w:r>
      <w:r w:rsidRPr="00FC6E9F">
        <w:t>мониторинга.</w:t>
      </w:r>
    </w:p>
    <w:p w:rsidR="00D831A4" w:rsidRPr="00FC6E9F" w:rsidRDefault="00D831A4" w:rsidP="00FC6E9F">
      <w:pPr>
        <w:pStyle w:val="a5"/>
        <w:widowControl w:val="0"/>
        <w:numPr>
          <w:ilvl w:val="0"/>
          <w:numId w:val="43"/>
        </w:numPr>
        <w:tabs>
          <w:tab w:val="left" w:pos="1361"/>
          <w:tab w:val="left" w:pos="1362"/>
        </w:tabs>
        <w:spacing w:line="276" w:lineRule="auto"/>
        <w:ind w:right="827" w:hanging="541"/>
        <w:contextualSpacing w:val="0"/>
      </w:pPr>
      <w:r w:rsidRPr="00FC6E9F">
        <w:t>Определяется формат получаемых продуктов (</w:t>
      </w:r>
      <w:r w:rsidRPr="00FC6E9F">
        <w:rPr>
          <w:i/>
        </w:rPr>
        <w:t>справки, обобщения, аналитические документы</w:t>
      </w:r>
      <w:r w:rsidRPr="00FC6E9F">
        <w:t>).</w:t>
      </w:r>
    </w:p>
    <w:p w:rsidR="00D831A4" w:rsidRPr="00FC6E9F" w:rsidRDefault="00D831A4" w:rsidP="00FC6E9F">
      <w:pPr>
        <w:pStyle w:val="a5"/>
        <w:widowControl w:val="0"/>
        <w:numPr>
          <w:ilvl w:val="0"/>
          <w:numId w:val="43"/>
        </w:numPr>
        <w:tabs>
          <w:tab w:val="left" w:pos="1361"/>
          <w:tab w:val="left" w:pos="1362"/>
        </w:tabs>
        <w:spacing w:line="276" w:lineRule="auto"/>
        <w:ind w:right="832" w:hanging="541"/>
        <w:contextualSpacing w:val="0"/>
      </w:pPr>
      <w:r w:rsidRPr="00FC6E9F">
        <w:t>Определяются механизмы обратной связи – кому и зачем нужны данные полученных продуктов (</w:t>
      </w:r>
      <w:r w:rsidRPr="00FC6E9F">
        <w:rPr>
          <w:i/>
        </w:rPr>
        <w:t>управление по результатам</w:t>
      </w:r>
      <w:r w:rsidRPr="00FC6E9F">
        <w:rPr>
          <w:i/>
          <w:spacing w:val="-9"/>
        </w:rPr>
        <w:t xml:space="preserve"> </w:t>
      </w:r>
      <w:r w:rsidRPr="00FC6E9F">
        <w:rPr>
          <w:i/>
        </w:rPr>
        <w:t>мониторинга</w:t>
      </w:r>
      <w:r w:rsidRPr="00FC6E9F">
        <w:t>).</w:t>
      </w:r>
    </w:p>
    <w:p w:rsidR="00D831A4" w:rsidRPr="00FC6E9F" w:rsidRDefault="00D831A4" w:rsidP="00FC6E9F">
      <w:pPr>
        <w:pStyle w:val="a5"/>
        <w:widowControl w:val="0"/>
        <w:numPr>
          <w:ilvl w:val="0"/>
          <w:numId w:val="43"/>
        </w:numPr>
        <w:tabs>
          <w:tab w:val="left" w:pos="1361"/>
          <w:tab w:val="left" w:pos="1362"/>
        </w:tabs>
        <w:spacing w:line="276" w:lineRule="auto"/>
        <w:ind w:right="827" w:hanging="541"/>
        <w:contextualSpacing w:val="0"/>
      </w:pPr>
      <w:r w:rsidRPr="00FC6E9F">
        <w:t>Сбор, структурирование, обработка, анализ и интерпретация данных, используемых для</w:t>
      </w:r>
      <w:r w:rsidRPr="00FC6E9F">
        <w:rPr>
          <w:spacing w:val="-4"/>
        </w:rPr>
        <w:t xml:space="preserve"> </w:t>
      </w:r>
      <w:r w:rsidRPr="00FC6E9F">
        <w:t>мониторинга.</w:t>
      </w:r>
    </w:p>
    <w:p w:rsidR="00D831A4" w:rsidRPr="00FC6E9F" w:rsidRDefault="00D831A4" w:rsidP="00FC6E9F">
      <w:pPr>
        <w:pStyle w:val="a5"/>
        <w:widowControl w:val="0"/>
        <w:numPr>
          <w:ilvl w:val="0"/>
          <w:numId w:val="43"/>
        </w:numPr>
        <w:tabs>
          <w:tab w:val="left" w:pos="1361"/>
          <w:tab w:val="left" w:pos="1362"/>
        </w:tabs>
        <w:spacing w:line="276" w:lineRule="auto"/>
        <w:ind w:right="823" w:hanging="541"/>
        <w:contextualSpacing w:val="0"/>
      </w:pPr>
      <w:r w:rsidRPr="00FC6E9F">
        <w:t>Подготовка документов по итогам анализа полученных данных.</w:t>
      </w:r>
    </w:p>
    <w:p w:rsidR="00D831A4" w:rsidRPr="00FC6E9F" w:rsidRDefault="00D831A4" w:rsidP="00FC6E9F">
      <w:pPr>
        <w:pStyle w:val="a5"/>
        <w:widowControl w:val="0"/>
        <w:numPr>
          <w:ilvl w:val="0"/>
          <w:numId w:val="43"/>
        </w:numPr>
        <w:tabs>
          <w:tab w:val="left" w:pos="1361"/>
          <w:tab w:val="left" w:pos="1362"/>
        </w:tabs>
        <w:spacing w:line="276" w:lineRule="auto"/>
        <w:ind w:right="823" w:hanging="541"/>
        <w:contextualSpacing w:val="0"/>
      </w:pPr>
      <w:r w:rsidRPr="00FC6E9F">
        <w:t>Распространение результатов мониторинга среди пользователей мониторинга.</w:t>
      </w:r>
    </w:p>
    <w:p w:rsidR="00D831A4" w:rsidRPr="00FC6E9F" w:rsidRDefault="00D831A4" w:rsidP="00FC6E9F">
      <w:pPr>
        <w:spacing w:line="276" w:lineRule="auto"/>
        <w:jc w:val="both"/>
        <w:rPr>
          <w:b/>
          <w:i/>
          <w:sz w:val="24"/>
          <w:szCs w:val="24"/>
        </w:rPr>
      </w:pPr>
      <w:r w:rsidRPr="00FC6E9F">
        <w:rPr>
          <w:sz w:val="24"/>
          <w:szCs w:val="24"/>
        </w:rPr>
        <w:t>Периодичность проведения мониторинга качества образования, объекты мониторинга устанавливаются в плане внутреннего мониторинга качества образования.</w:t>
      </w:r>
    </w:p>
    <w:p w:rsidR="00A01DBF" w:rsidRPr="00FC6E9F" w:rsidRDefault="00A01DBF" w:rsidP="00FC6E9F">
      <w:pPr>
        <w:spacing w:line="276" w:lineRule="auto"/>
        <w:jc w:val="both"/>
        <w:rPr>
          <w:b/>
          <w:i/>
          <w:sz w:val="24"/>
          <w:szCs w:val="24"/>
        </w:rPr>
      </w:pPr>
      <w:r w:rsidRPr="00FC6E9F">
        <w:rPr>
          <w:b/>
          <w:i/>
          <w:sz w:val="24"/>
          <w:szCs w:val="24"/>
        </w:rPr>
        <w:t>Выводы:</w:t>
      </w:r>
    </w:p>
    <w:p w:rsidR="00A01DBF" w:rsidRPr="00FC6E9F" w:rsidRDefault="00A01DBF" w:rsidP="00FC6E9F">
      <w:pPr>
        <w:spacing w:line="276" w:lineRule="auto"/>
        <w:ind w:firstLine="600"/>
        <w:jc w:val="both"/>
        <w:rPr>
          <w:sz w:val="24"/>
          <w:szCs w:val="24"/>
        </w:rPr>
      </w:pPr>
      <w:r w:rsidRPr="00FC6E9F">
        <w:rPr>
          <w:bCs/>
          <w:sz w:val="24"/>
          <w:szCs w:val="24"/>
        </w:rPr>
        <w:t>А</w:t>
      </w:r>
      <w:r w:rsidRPr="00FC6E9F">
        <w:rPr>
          <w:sz w:val="24"/>
          <w:szCs w:val="24"/>
        </w:rPr>
        <w:t>нализ учебно-воспитательной работы школы в 2015-2016 учебном году показал, что</w:t>
      </w:r>
      <w:r w:rsidR="00573406" w:rsidRPr="00FC6E9F">
        <w:rPr>
          <w:sz w:val="24"/>
          <w:szCs w:val="24"/>
        </w:rPr>
        <w:t xml:space="preserve"> </w:t>
      </w:r>
      <w:r w:rsidRPr="00FC6E9F">
        <w:rPr>
          <w:sz w:val="24"/>
          <w:szCs w:val="24"/>
        </w:rPr>
        <w:t xml:space="preserve">все элементы образовательной системы школы были направлены на развитие индивидуальности социально – активной личности посредством формирования благоприятной среды для саморазвития и самовыражения ребенка, использования личностно – ориентированных форм и способов педагогического взаимодействия для успешной адаптации и интеграции ребенка в обществе. </w:t>
      </w:r>
    </w:p>
    <w:p w:rsidR="00A01DBF" w:rsidRPr="00FC6E9F" w:rsidRDefault="00A01DBF" w:rsidP="00FC6E9F">
      <w:pPr>
        <w:numPr>
          <w:ilvl w:val="0"/>
          <w:numId w:val="24"/>
        </w:numPr>
        <w:spacing w:line="276" w:lineRule="auto"/>
        <w:jc w:val="both"/>
        <w:rPr>
          <w:sz w:val="24"/>
          <w:szCs w:val="24"/>
        </w:rPr>
      </w:pPr>
      <w:r w:rsidRPr="00FC6E9F">
        <w:rPr>
          <w:sz w:val="24"/>
          <w:szCs w:val="24"/>
        </w:rPr>
        <w:t>Школа полностью обеспечена кадрами, способными реализовать работу по приоритетным направлениям, поставленным целям и задачам школы. Все учителя школы в основном владеют методикой современного урока, умело применяют различные формы и методы обучения.</w:t>
      </w:r>
    </w:p>
    <w:p w:rsidR="00A01DBF" w:rsidRPr="00FC6E9F" w:rsidRDefault="00A01DBF" w:rsidP="00FC6E9F">
      <w:pPr>
        <w:numPr>
          <w:ilvl w:val="0"/>
          <w:numId w:val="24"/>
        </w:numPr>
        <w:tabs>
          <w:tab w:val="left" w:pos="8959"/>
        </w:tabs>
        <w:spacing w:line="276" w:lineRule="auto"/>
        <w:jc w:val="both"/>
        <w:rPr>
          <w:sz w:val="24"/>
          <w:szCs w:val="24"/>
        </w:rPr>
      </w:pPr>
      <w:r w:rsidRPr="00FC6E9F">
        <w:rPr>
          <w:bCs/>
          <w:sz w:val="24"/>
          <w:szCs w:val="24"/>
        </w:rPr>
        <w:t>А</w:t>
      </w:r>
      <w:r w:rsidRPr="00FC6E9F">
        <w:rPr>
          <w:sz w:val="24"/>
          <w:szCs w:val="24"/>
        </w:rPr>
        <w:t xml:space="preserve">нализ успеваемости по предметам  и анкетирование учащихся выявил, что успехом в обучении пользуются те предметы, где учитель предоставляет возможность самостоятельно мыслить, применять элементы творчества. </w:t>
      </w:r>
    </w:p>
    <w:p w:rsidR="00A01DBF" w:rsidRPr="00FC6E9F" w:rsidRDefault="00A01DBF" w:rsidP="00FC6E9F">
      <w:pPr>
        <w:numPr>
          <w:ilvl w:val="0"/>
          <w:numId w:val="24"/>
        </w:numPr>
        <w:tabs>
          <w:tab w:val="left" w:pos="8959"/>
        </w:tabs>
        <w:spacing w:line="276" w:lineRule="auto"/>
        <w:jc w:val="both"/>
        <w:rPr>
          <w:sz w:val="24"/>
          <w:szCs w:val="24"/>
        </w:rPr>
      </w:pPr>
      <w:r w:rsidRPr="00FC6E9F">
        <w:rPr>
          <w:bCs/>
          <w:sz w:val="24"/>
          <w:szCs w:val="24"/>
        </w:rPr>
        <w:t>У</w:t>
      </w:r>
      <w:r w:rsidRPr="00FC6E9F">
        <w:rPr>
          <w:sz w:val="24"/>
          <w:szCs w:val="24"/>
        </w:rPr>
        <w:t>ченикам очень нравятся межпредметные  связи на уроках, возможность применять ранее полученные знания в новой обстановке, на другом уроке. С этой целью следует вводить интегрированные курсы как в начальной, так и в средней школе.</w:t>
      </w:r>
    </w:p>
    <w:p w:rsidR="00A01DBF" w:rsidRPr="00FC6E9F" w:rsidRDefault="00A01DBF" w:rsidP="00FC6E9F">
      <w:pPr>
        <w:numPr>
          <w:ilvl w:val="0"/>
          <w:numId w:val="24"/>
        </w:numPr>
        <w:spacing w:line="276" w:lineRule="auto"/>
        <w:jc w:val="both"/>
        <w:rPr>
          <w:sz w:val="24"/>
          <w:szCs w:val="24"/>
        </w:rPr>
      </w:pPr>
      <w:r w:rsidRPr="00FC6E9F">
        <w:rPr>
          <w:sz w:val="24"/>
          <w:szCs w:val="24"/>
        </w:rPr>
        <w:t>Создана и надлежащим образом ведется и хранится необходимая школьная документация.</w:t>
      </w:r>
    </w:p>
    <w:p w:rsidR="00A01DBF" w:rsidRPr="00FC6E9F" w:rsidRDefault="00A01DBF" w:rsidP="00FC6E9F">
      <w:pPr>
        <w:numPr>
          <w:ilvl w:val="0"/>
          <w:numId w:val="24"/>
        </w:numPr>
        <w:spacing w:line="276" w:lineRule="auto"/>
        <w:jc w:val="both"/>
        <w:rPr>
          <w:sz w:val="24"/>
          <w:szCs w:val="24"/>
        </w:rPr>
      </w:pPr>
      <w:r w:rsidRPr="00FC6E9F">
        <w:rPr>
          <w:sz w:val="24"/>
          <w:szCs w:val="24"/>
        </w:rPr>
        <w:t>Вся работа школы спланирована по основным направлениям, осуществляется постоянный контроль выполнения общешкольного годового плана.</w:t>
      </w:r>
    </w:p>
    <w:p w:rsidR="00A01DBF" w:rsidRPr="00FC6E9F" w:rsidRDefault="00A01DBF" w:rsidP="00FC6E9F">
      <w:pPr>
        <w:numPr>
          <w:ilvl w:val="0"/>
          <w:numId w:val="24"/>
        </w:numPr>
        <w:spacing w:line="276" w:lineRule="auto"/>
        <w:jc w:val="both"/>
        <w:rPr>
          <w:sz w:val="24"/>
          <w:szCs w:val="24"/>
        </w:rPr>
      </w:pPr>
      <w:r w:rsidRPr="00FC6E9F">
        <w:rPr>
          <w:sz w:val="24"/>
          <w:szCs w:val="24"/>
        </w:rPr>
        <w:t>Информационно-аналитические материалы на уровне администрации систематизируются и анализируются.</w:t>
      </w:r>
    </w:p>
    <w:p w:rsidR="00A01DBF" w:rsidRPr="00FC6E9F" w:rsidRDefault="00A01DBF" w:rsidP="00FC6E9F">
      <w:pPr>
        <w:numPr>
          <w:ilvl w:val="0"/>
          <w:numId w:val="24"/>
        </w:numPr>
        <w:spacing w:line="276" w:lineRule="auto"/>
        <w:jc w:val="both"/>
        <w:rPr>
          <w:sz w:val="24"/>
          <w:szCs w:val="24"/>
        </w:rPr>
      </w:pPr>
      <w:r w:rsidRPr="00FC6E9F">
        <w:rPr>
          <w:sz w:val="24"/>
          <w:szCs w:val="24"/>
        </w:rPr>
        <w:t>Имеющаяся материально-техническая база, соответствующая статусу школы, позволяет в полном объеме и на уровне современных требований организовать учебно-воспитательную и управленческую деятельность.</w:t>
      </w:r>
    </w:p>
    <w:p w:rsidR="00A01DBF" w:rsidRPr="00FC6E9F" w:rsidRDefault="00A01DBF" w:rsidP="00FC6E9F">
      <w:pPr>
        <w:numPr>
          <w:ilvl w:val="0"/>
          <w:numId w:val="24"/>
        </w:numPr>
        <w:spacing w:line="276" w:lineRule="auto"/>
        <w:jc w:val="both"/>
        <w:rPr>
          <w:sz w:val="24"/>
          <w:szCs w:val="24"/>
        </w:rPr>
      </w:pPr>
      <w:r w:rsidRPr="00FC6E9F">
        <w:rPr>
          <w:sz w:val="24"/>
          <w:szCs w:val="24"/>
        </w:rPr>
        <w:t>Школа многоаспектно и полно реализует здоровьесберегающие технологии.</w:t>
      </w:r>
    </w:p>
    <w:p w:rsidR="00A01DBF" w:rsidRPr="00FC6E9F" w:rsidRDefault="00A01DBF" w:rsidP="00FC6E9F">
      <w:pPr>
        <w:numPr>
          <w:ilvl w:val="0"/>
          <w:numId w:val="24"/>
        </w:numPr>
        <w:spacing w:line="276" w:lineRule="auto"/>
        <w:jc w:val="both"/>
        <w:rPr>
          <w:sz w:val="24"/>
          <w:szCs w:val="24"/>
        </w:rPr>
      </w:pPr>
      <w:r w:rsidRPr="00FC6E9F">
        <w:rPr>
          <w:sz w:val="24"/>
          <w:szCs w:val="24"/>
        </w:rPr>
        <w:t>Анализ представленных за прошедший период материалов указывает развитие учреждения.</w:t>
      </w:r>
    </w:p>
    <w:p w:rsidR="00A01DBF" w:rsidRPr="00FC6E9F" w:rsidRDefault="00A01DBF" w:rsidP="00FC6E9F">
      <w:pPr>
        <w:spacing w:line="276" w:lineRule="auto"/>
        <w:ind w:firstLine="600"/>
        <w:jc w:val="both"/>
        <w:rPr>
          <w:sz w:val="24"/>
          <w:szCs w:val="24"/>
        </w:rPr>
      </w:pPr>
      <w:r w:rsidRPr="00FC6E9F">
        <w:rPr>
          <w:sz w:val="24"/>
          <w:szCs w:val="24"/>
        </w:rPr>
        <w:t>Анализ работы школы позволил выявить следующие проблемы:</w:t>
      </w:r>
    </w:p>
    <w:p w:rsidR="00A01DBF" w:rsidRPr="00FC6E9F" w:rsidRDefault="00A01DBF" w:rsidP="00FC6E9F">
      <w:pPr>
        <w:numPr>
          <w:ilvl w:val="0"/>
          <w:numId w:val="23"/>
        </w:numPr>
        <w:tabs>
          <w:tab w:val="num" w:pos="1080"/>
          <w:tab w:val="left" w:pos="8959"/>
        </w:tabs>
        <w:spacing w:line="276" w:lineRule="auto"/>
        <w:jc w:val="both"/>
        <w:rPr>
          <w:bCs/>
          <w:iCs/>
          <w:sz w:val="24"/>
          <w:szCs w:val="24"/>
        </w:rPr>
      </w:pPr>
      <w:r w:rsidRPr="00FC6E9F">
        <w:rPr>
          <w:bCs/>
          <w:iCs/>
          <w:sz w:val="24"/>
          <w:szCs w:val="24"/>
        </w:rPr>
        <w:lastRenderedPageBreak/>
        <w:t>проблема оценки знаний и умений (контроль знаний и умений, ликвидация пробелов, умение и желание видеть положительные результаты работы, система работы с мотивированными детьми);</w:t>
      </w:r>
    </w:p>
    <w:p w:rsidR="00A01DBF" w:rsidRPr="00FC6E9F" w:rsidRDefault="00A01DBF" w:rsidP="00FC6E9F">
      <w:pPr>
        <w:numPr>
          <w:ilvl w:val="0"/>
          <w:numId w:val="23"/>
        </w:numPr>
        <w:spacing w:line="276" w:lineRule="auto"/>
        <w:jc w:val="both"/>
        <w:rPr>
          <w:sz w:val="24"/>
          <w:szCs w:val="24"/>
        </w:rPr>
      </w:pPr>
      <w:r w:rsidRPr="00FC6E9F">
        <w:rPr>
          <w:sz w:val="24"/>
          <w:szCs w:val="24"/>
        </w:rPr>
        <w:t>низкий уровень поведенческой и правовой культуры учащихся школы;</w:t>
      </w:r>
    </w:p>
    <w:p w:rsidR="00A01DBF" w:rsidRPr="00FC6E9F" w:rsidRDefault="00A01DBF" w:rsidP="00FC6E9F">
      <w:pPr>
        <w:numPr>
          <w:ilvl w:val="0"/>
          <w:numId w:val="23"/>
        </w:numPr>
        <w:spacing w:line="276" w:lineRule="auto"/>
        <w:jc w:val="both"/>
        <w:rPr>
          <w:sz w:val="24"/>
          <w:szCs w:val="24"/>
        </w:rPr>
      </w:pPr>
      <w:r w:rsidRPr="00FC6E9F">
        <w:rPr>
          <w:sz w:val="24"/>
          <w:szCs w:val="24"/>
        </w:rPr>
        <w:t>недостаточное владение педагогами отдельных элементов современных педагогических технологий</w:t>
      </w:r>
      <w:r w:rsidR="00D831A4" w:rsidRPr="00FC6E9F">
        <w:rPr>
          <w:sz w:val="24"/>
          <w:szCs w:val="24"/>
        </w:rPr>
        <w:t>.</w:t>
      </w:r>
    </w:p>
    <w:p w:rsidR="00A01DBF" w:rsidRPr="00FC6E9F" w:rsidRDefault="00A01DBF" w:rsidP="00FC6E9F">
      <w:pPr>
        <w:spacing w:line="276" w:lineRule="auto"/>
        <w:ind w:firstLine="567"/>
        <w:jc w:val="both"/>
        <w:rPr>
          <w:sz w:val="24"/>
          <w:szCs w:val="24"/>
        </w:rPr>
      </w:pPr>
      <w:r w:rsidRPr="00FC6E9F">
        <w:rPr>
          <w:sz w:val="24"/>
          <w:szCs w:val="24"/>
        </w:rPr>
        <w:t>В целом анализ педагогической и воспитательной работы показал, что педагогический коллектив работоспособный, владеющий большим арсеналом методов и приёмов обучения и воспитания. Учитывая указанные недостатки, работу школы в 2015– 2016 учебном году можно считать удовлетворительной.</w:t>
      </w:r>
    </w:p>
    <w:p w:rsidR="00A01DBF" w:rsidRPr="00FC6E9F" w:rsidRDefault="00A01DBF" w:rsidP="00FC6E9F">
      <w:pPr>
        <w:spacing w:line="276" w:lineRule="auto"/>
        <w:ind w:firstLine="284"/>
        <w:jc w:val="both"/>
        <w:rPr>
          <w:sz w:val="24"/>
          <w:szCs w:val="24"/>
        </w:rPr>
      </w:pPr>
      <w:r w:rsidRPr="00FC6E9F">
        <w:rPr>
          <w:sz w:val="24"/>
          <w:szCs w:val="24"/>
        </w:rPr>
        <w:t>Исходя из вышеуказанного, учитывая потребности учащихся, их родителей и необходимость развития образовательной системы школы в 2016 - 2017 уч. году необходимо решать следующие задачи:</w:t>
      </w:r>
    </w:p>
    <w:p w:rsidR="00A01DBF" w:rsidRPr="002346E4" w:rsidRDefault="00A01DBF" w:rsidP="002346E4">
      <w:pPr>
        <w:numPr>
          <w:ilvl w:val="0"/>
          <w:numId w:val="26"/>
        </w:numPr>
        <w:spacing w:before="100" w:beforeAutospacing="1" w:after="200" w:line="276" w:lineRule="auto"/>
        <w:jc w:val="both"/>
        <w:rPr>
          <w:rFonts w:eastAsia="Times New Roman"/>
          <w:sz w:val="24"/>
          <w:szCs w:val="24"/>
        </w:rPr>
      </w:pPr>
      <w:r w:rsidRPr="002346E4">
        <w:rPr>
          <w:rFonts w:eastAsia="Times New Roman"/>
          <w:sz w:val="24"/>
          <w:szCs w:val="24"/>
        </w:rPr>
        <w:t>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w:t>
      </w:r>
    </w:p>
    <w:p w:rsidR="00A01DBF" w:rsidRPr="002346E4" w:rsidRDefault="00A01DBF" w:rsidP="002346E4">
      <w:pPr>
        <w:numPr>
          <w:ilvl w:val="0"/>
          <w:numId w:val="26"/>
        </w:numPr>
        <w:spacing w:before="100" w:beforeAutospacing="1" w:after="200" w:line="276" w:lineRule="auto"/>
        <w:jc w:val="both"/>
        <w:rPr>
          <w:rFonts w:eastAsia="Times New Roman"/>
          <w:sz w:val="24"/>
          <w:szCs w:val="24"/>
        </w:rPr>
      </w:pPr>
      <w:r w:rsidRPr="002346E4">
        <w:rPr>
          <w:rFonts w:eastAsia="Times New Roman"/>
          <w:sz w:val="24"/>
          <w:szCs w:val="24"/>
        </w:rPr>
        <w:t>Создание</w:t>
      </w:r>
      <w:r w:rsidRPr="002346E4">
        <w:rPr>
          <w:rFonts w:eastAsia="Times New Roman"/>
          <w:sz w:val="24"/>
          <w:szCs w:val="24"/>
          <w:lang w:val="en-US"/>
        </w:rPr>
        <w:t> </w:t>
      </w:r>
      <w:r w:rsidRPr="002346E4">
        <w:rPr>
          <w:rFonts w:eastAsia="Times New Roman"/>
          <w:sz w:val="24"/>
          <w:szCs w:val="24"/>
        </w:rPr>
        <w:t xml:space="preserve"> необходимых условий для</w:t>
      </w:r>
      <w:r w:rsidRPr="002346E4">
        <w:rPr>
          <w:rFonts w:eastAsia="Times New Roman"/>
          <w:sz w:val="24"/>
          <w:szCs w:val="24"/>
          <w:lang w:val="en-US"/>
        </w:rPr>
        <w:t> </w:t>
      </w:r>
      <w:r w:rsidRPr="002346E4">
        <w:rPr>
          <w:rFonts w:eastAsia="Times New Roman"/>
          <w:sz w:val="24"/>
          <w:szCs w:val="24"/>
        </w:rPr>
        <w:t xml:space="preserve"> реализации основной образовательной программы.</w:t>
      </w:r>
    </w:p>
    <w:p w:rsidR="00A01DBF" w:rsidRPr="002346E4" w:rsidRDefault="00A01DBF" w:rsidP="002346E4">
      <w:pPr>
        <w:numPr>
          <w:ilvl w:val="0"/>
          <w:numId w:val="26"/>
        </w:numPr>
        <w:spacing w:before="100" w:beforeAutospacing="1" w:after="200" w:line="276" w:lineRule="auto"/>
        <w:jc w:val="both"/>
        <w:rPr>
          <w:rFonts w:eastAsia="Times New Roman"/>
          <w:sz w:val="24"/>
          <w:szCs w:val="24"/>
        </w:rPr>
      </w:pPr>
      <w:r w:rsidRPr="002346E4">
        <w:rPr>
          <w:rFonts w:eastAsia="Times New Roman"/>
          <w:sz w:val="24"/>
          <w:szCs w:val="24"/>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A01DBF" w:rsidRPr="002346E4" w:rsidRDefault="00A01DBF" w:rsidP="002346E4">
      <w:pPr>
        <w:numPr>
          <w:ilvl w:val="0"/>
          <w:numId w:val="26"/>
        </w:numPr>
        <w:spacing w:before="100" w:beforeAutospacing="1" w:after="200" w:line="276" w:lineRule="auto"/>
        <w:jc w:val="both"/>
        <w:rPr>
          <w:rFonts w:eastAsia="Times New Roman"/>
          <w:sz w:val="24"/>
          <w:szCs w:val="24"/>
        </w:rPr>
      </w:pPr>
      <w:r w:rsidRPr="002346E4">
        <w:rPr>
          <w:rFonts w:eastAsia="Times New Roman"/>
          <w:sz w:val="24"/>
          <w:szCs w:val="24"/>
        </w:rPr>
        <w:t>Сохранение и укрепление физического и психического здоровья обучающихся, формирование стремления к здоровому образу жизни.</w:t>
      </w:r>
    </w:p>
    <w:p w:rsidR="00A01DBF" w:rsidRPr="002346E4" w:rsidRDefault="00A01DBF" w:rsidP="002346E4">
      <w:pPr>
        <w:numPr>
          <w:ilvl w:val="0"/>
          <w:numId w:val="26"/>
        </w:numPr>
        <w:spacing w:before="100" w:beforeAutospacing="1" w:after="200" w:line="276" w:lineRule="auto"/>
        <w:jc w:val="both"/>
        <w:rPr>
          <w:rFonts w:eastAsia="Times New Roman"/>
          <w:sz w:val="24"/>
          <w:szCs w:val="24"/>
        </w:rPr>
      </w:pPr>
      <w:r w:rsidRPr="002346E4">
        <w:rPr>
          <w:rFonts w:eastAsia="Times New Roman"/>
          <w:sz w:val="24"/>
          <w:szCs w:val="24"/>
        </w:rPr>
        <w:t>Совершенствование условий взаимодействия семьи и школы через единое информационное пространство.</w:t>
      </w:r>
    </w:p>
    <w:p w:rsidR="00A01DBF" w:rsidRPr="002346E4" w:rsidRDefault="00A01DBF" w:rsidP="002346E4">
      <w:pPr>
        <w:numPr>
          <w:ilvl w:val="0"/>
          <w:numId w:val="26"/>
        </w:numPr>
        <w:spacing w:before="100" w:beforeAutospacing="1" w:after="200" w:line="276" w:lineRule="auto"/>
        <w:jc w:val="both"/>
        <w:rPr>
          <w:rFonts w:eastAsia="Times New Roman"/>
          <w:sz w:val="24"/>
          <w:szCs w:val="24"/>
        </w:rPr>
      </w:pPr>
      <w:r w:rsidRPr="002346E4">
        <w:rPr>
          <w:rFonts w:eastAsia="Times New Roman"/>
          <w:sz w:val="24"/>
          <w:szCs w:val="24"/>
        </w:rPr>
        <w:t>Привлечение внешкольных учреждений к сотрудничеству для развития творческих, интеллектуальных, индивидуальных</w:t>
      </w:r>
      <w:r w:rsidRPr="002346E4">
        <w:rPr>
          <w:rFonts w:eastAsia="Times New Roman"/>
          <w:sz w:val="24"/>
          <w:szCs w:val="24"/>
          <w:lang w:val="en-US"/>
        </w:rPr>
        <w:t> </w:t>
      </w:r>
      <w:r w:rsidRPr="002346E4">
        <w:rPr>
          <w:rFonts w:eastAsia="Times New Roman"/>
          <w:sz w:val="24"/>
          <w:szCs w:val="24"/>
        </w:rPr>
        <w:t xml:space="preserve"> возможностей учащихся.</w:t>
      </w:r>
    </w:p>
    <w:p w:rsidR="0024678F" w:rsidRDefault="0024678F">
      <w:pPr>
        <w:spacing w:line="360" w:lineRule="auto"/>
        <w:ind w:right="-2155"/>
        <w:jc w:val="center"/>
        <w:rPr>
          <w:rFonts w:eastAsia="Times New Roman"/>
          <w:sz w:val="28"/>
          <w:szCs w:val="28"/>
        </w:rPr>
      </w:pPr>
      <w:r>
        <w:rPr>
          <w:rFonts w:eastAsia="Times New Roman"/>
          <w:sz w:val="28"/>
          <w:szCs w:val="28"/>
        </w:rPr>
        <w:br w:type="page"/>
      </w:r>
    </w:p>
    <w:p w:rsidR="0024678F" w:rsidRPr="0024678F" w:rsidRDefault="0024678F" w:rsidP="0024678F">
      <w:pPr>
        <w:pStyle w:val="1"/>
        <w:rPr>
          <w:color w:val="auto"/>
        </w:rPr>
      </w:pPr>
      <w:bookmarkStart w:id="74" w:name="_Toc488774145"/>
      <w:bookmarkStart w:id="75" w:name="_Toc488929999"/>
      <w:bookmarkStart w:id="76" w:name="_Toc488930251"/>
      <w:bookmarkStart w:id="77" w:name="_Toc488997726"/>
      <w:r w:rsidRPr="0024678F">
        <w:rPr>
          <w:color w:val="auto"/>
        </w:rPr>
        <w:lastRenderedPageBreak/>
        <w:t>Показатели деятельности общеобразовательной организации, подлежащей самообследованию</w:t>
      </w:r>
      <w:bookmarkEnd w:id="74"/>
      <w:bookmarkEnd w:id="75"/>
      <w:bookmarkEnd w:id="76"/>
      <w:bookmarkEnd w:id="77"/>
    </w:p>
    <w:p w:rsidR="0024678F" w:rsidRPr="00822E84" w:rsidRDefault="0024678F" w:rsidP="0024678F"/>
    <w:tbl>
      <w:tblPr>
        <w:tblStyle w:val="TableNormal"/>
        <w:tblW w:w="10024"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24"/>
        <w:gridCol w:w="6750"/>
        <w:gridCol w:w="2350"/>
      </w:tblGrid>
      <w:tr w:rsidR="0024678F" w:rsidTr="00BE2D9A">
        <w:trPr>
          <w:trHeight w:hRule="exact" w:val="682"/>
        </w:trPr>
        <w:tc>
          <w:tcPr>
            <w:tcW w:w="924" w:type="dxa"/>
          </w:tcPr>
          <w:p w:rsidR="0024678F" w:rsidRDefault="0024678F" w:rsidP="00BE2D9A">
            <w:pPr>
              <w:pStyle w:val="TableParagraph"/>
              <w:spacing w:before="76"/>
              <w:ind w:left="127" w:right="129"/>
              <w:jc w:val="center"/>
              <w:rPr>
                <w:sz w:val="24"/>
              </w:rPr>
            </w:pPr>
            <w:r>
              <w:rPr>
                <w:sz w:val="24"/>
              </w:rPr>
              <w:t>№ п/п</w:t>
            </w:r>
          </w:p>
        </w:tc>
        <w:tc>
          <w:tcPr>
            <w:tcW w:w="6750" w:type="dxa"/>
          </w:tcPr>
          <w:p w:rsidR="0024678F" w:rsidRDefault="0024678F" w:rsidP="00BE2D9A">
            <w:pPr>
              <w:pStyle w:val="TableParagraph"/>
              <w:spacing w:before="76"/>
              <w:ind w:left="2755" w:right="2762"/>
              <w:jc w:val="center"/>
              <w:rPr>
                <w:sz w:val="24"/>
              </w:rPr>
            </w:pPr>
            <w:r>
              <w:rPr>
                <w:sz w:val="24"/>
              </w:rPr>
              <w:t>Показатели</w:t>
            </w:r>
          </w:p>
        </w:tc>
        <w:tc>
          <w:tcPr>
            <w:tcW w:w="2350" w:type="dxa"/>
          </w:tcPr>
          <w:p w:rsidR="0024678F" w:rsidRDefault="0024678F" w:rsidP="00BE2D9A">
            <w:pPr>
              <w:pStyle w:val="TableParagraph"/>
              <w:spacing w:before="76"/>
              <w:ind w:left="153"/>
              <w:rPr>
                <w:sz w:val="24"/>
              </w:rPr>
            </w:pPr>
            <w:r>
              <w:rPr>
                <w:sz w:val="24"/>
              </w:rPr>
              <w:t>Единица измерения</w:t>
            </w:r>
          </w:p>
        </w:tc>
      </w:tr>
      <w:tr w:rsidR="0024678F" w:rsidTr="00BE2D9A">
        <w:trPr>
          <w:trHeight w:hRule="exact" w:val="682"/>
        </w:trPr>
        <w:tc>
          <w:tcPr>
            <w:tcW w:w="924" w:type="dxa"/>
          </w:tcPr>
          <w:p w:rsidR="0024678F" w:rsidRDefault="0024678F" w:rsidP="00BE2D9A">
            <w:pPr>
              <w:pStyle w:val="TableParagraph"/>
              <w:spacing w:before="80"/>
              <w:ind w:left="127" w:right="129"/>
              <w:jc w:val="center"/>
              <w:rPr>
                <w:b/>
                <w:sz w:val="24"/>
              </w:rPr>
            </w:pPr>
            <w:r>
              <w:rPr>
                <w:b/>
                <w:sz w:val="24"/>
              </w:rPr>
              <w:t>1.</w:t>
            </w:r>
          </w:p>
        </w:tc>
        <w:tc>
          <w:tcPr>
            <w:tcW w:w="6750" w:type="dxa"/>
          </w:tcPr>
          <w:p w:rsidR="0024678F" w:rsidRDefault="0024678F" w:rsidP="00BE2D9A">
            <w:pPr>
              <w:pStyle w:val="TableParagraph"/>
              <w:spacing w:before="80"/>
              <w:ind w:left="139" w:right="145"/>
              <w:rPr>
                <w:b/>
                <w:sz w:val="24"/>
              </w:rPr>
            </w:pPr>
            <w:r>
              <w:rPr>
                <w:b/>
                <w:sz w:val="24"/>
              </w:rPr>
              <w:t>Образовательная деятельность</w:t>
            </w:r>
          </w:p>
        </w:tc>
        <w:tc>
          <w:tcPr>
            <w:tcW w:w="2350" w:type="dxa"/>
          </w:tcPr>
          <w:p w:rsidR="0024678F" w:rsidRDefault="0024678F" w:rsidP="00BE2D9A"/>
        </w:tc>
      </w:tr>
      <w:tr w:rsidR="0024678F" w:rsidTr="00BE2D9A">
        <w:trPr>
          <w:trHeight w:hRule="exact" w:val="684"/>
        </w:trPr>
        <w:tc>
          <w:tcPr>
            <w:tcW w:w="924" w:type="dxa"/>
          </w:tcPr>
          <w:p w:rsidR="0024678F" w:rsidRDefault="0024678F" w:rsidP="00BE2D9A">
            <w:pPr>
              <w:pStyle w:val="TableParagraph"/>
              <w:spacing w:before="78"/>
              <w:ind w:left="127" w:right="129"/>
              <w:jc w:val="center"/>
              <w:rPr>
                <w:sz w:val="24"/>
              </w:rPr>
            </w:pPr>
            <w:r>
              <w:rPr>
                <w:sz w:val="24"/>
              </w:rPr>
              <w:t>1.1</w:t>
            </w:r>
          </w:p>
        </w:tc>
        <w:tc>
          <w:tcPr>
            <w:tcW w:w="6750" w:type="dxa"/>
          </w:tcPr>
          <w:p w:rsidR="0024678F" w:rsidRDefault="0024678F" w:rsidP="00BE2D9A">
            <w:pPr>
              <w:pStyle w:val="TableParagraph"/>
              <w:spacing w:before="78"/>
              <w:ind w:left="139" w:right="145"/>
              <w:rPr>
                <w:sz w:val="24"/>
              </w:rPr>
            </w:pPr>
            <w:r>
              <w:rPr>
                <w:sz w:val="24"/>
              </w:rPr>
              <w:t>Общая численность учащихся</w:t>
            </w:r>
          </w:p>
        </w:tc>
        <w:tc>
          <w:tcPr>
            <w:tcW w:w="2350" w:type="dxa"/>
          </w:tcPr>
          <w:p w:rsidR="0024678F" w:rsidRDefault="0024678F" w:rsidP="00BE2D9A">
            <w:pPr>
              <w:pStyle w:val="TableParagraph"/>
              <w:spacing w:before="78"/>
              <w:ind w:left="141"/>
              <w:rPr>
                <w:sz w:val="24"/>
              </w:rPr>
            </w:pPr>
            <w:r>
              <w:rPr>
                <w:sz w:val="24"/>
              </w:rPr>
              <w:t>7</w:t>
            </w:r>
            <w:r w:rsidR="00BE2D9A">
              <w:rPr>
                <w:sz w:val="24"/>
                <w:lang w:val="ru-RU"/>
              </w:rPr>
              <w:t>71</w:t>
            </w:r>
            <w:r>
              <w:rPr>
                <w:sz w:val="24"/>
              </w:rPr>
              <w:t xml:space="preserve"> человек</w:t>
            </w:r>
          </w:p>
        </w:tc>
      </w:tr>
      <w:tr w:rsidR="0024678F" w:rsidTr="00BE2D9A">
        <w:trPr>
          <w:trHeight w:hRule="exact" w:val="958"/>
        </w:trPr>
        <w:tc>
          <w:tcPr>
            <w:tcW w:w="924" w:type="dxa"/>
          </w:tcPr>
          <w:p w:rsidR="0024678F" w:rsidRDefault="0024678F" w:rsidP="00BE2D9A">
            <w:pPr>
              <w:pStyle w:val="TableParagraph"/>
              <w:spacing w:before="212"/>
              <w:ind w:left="127" w:right="129"/>
              <w:jc w:val="center"/>
              <w:rPr>
                <w:sz w:val="24"/>
              </w:rPr>
            </w:pPr>
            <w:r>
              <w:rPr>
                <w:sz w:val="24"/>
              </w:rPr>
              <w:t>1.2</w:t>
            </w:r>
          </w:p>
        </w:tc>
        <w:tc>
          <w:tcPr>
            <w:tcW w:w="6750" w:type="dxa"/>
          </w:tcPr>
          <w:p w:rsidR="0024678F" w:rsidRPr="0092196D" w:rsidRDefault="0024678F" w:rsidP="00BE2D9A">
            <w:pPr>
              <w:pStyle w:val="TableParagraph"/>
              <w:tabs>
                <w:tab w:val="left" w:pos="1724"/>
                <w:tab w:val="left" w:pos="2981"/>
                <w:tab w:val="left" w:pos="3496"/>
                <w:tab w:val="left" w:pos="5485"/>
              </w:tabs>
              <w:spacing w:before="76"/>
              <w:ind w:left="139" w:right="145"/>
              <w:rPr>
                <w:sz w:val="24"/>
                <w:lang w:val="ru-RU"/>
              </w:rPr>
            </w:pPr>
            <w:r>
              <w:rPr>
                <w:sz w:val="24"/>
                <w:lang w:val="ru-RU"/>
              </w:rPr>
              <w:t xml:space="preserve">Численность учащихся по образовательной </w:t>
            </w:r>
            <w:r w:rsidRPr="0092196D">
              <w:rPr>
                <w:sz w:val="24"/>
                <w:lang w:val="ru-RU"/>
              </w:rPr>
              <w:t>программе начального общего</w:t>
            </w:r>
            <w:r w:rsidRPr="0092196D">
              <w:rPr>
                <w:spacing w:val="-6"/>
                <w:sz w:val="24"/>
                <w:lang w:val="ru-RU"/>
              </w:rPr>
              <w:t xml:space="preserve"> </w:t>
            </w:r>
            <w:r w:rsidRPr="0092196D">
              <w:rPr>
                <w:sz w:val="24"/>
                <w:lang w:val="ru-RU"/>
              </w:rPr>
              <w:t>образования</w:t>
            </w:r>
          </w:p>
        </w:tc>
        <w:tc>
          <w:tcPr>
            <w:tcW w:w="2350" w:type="dxa"/>
          </w:tcPr>
          <w:p w:rsidR="0024678F" w:rsidRDefault="00BE2D9A" w:rsidP="00BE2D9A">
            <w:pPr>
              <w:pStyle w:val="TableParagraph"/>
              <w:spacing w:before="212"/>
              <w:ind w:left="141"/>
              <w:rPr>
                <w:sz w:val="24"/>
              </w:rPr>
            </w:pPr>
            <w:r>
              <w:rPr>
                <w:sz w:val="24"/>
                <w:lang w:val="ru-RU"/>
              </w:rPr>
              <w:t>231</w:t>
            </w:r>
            <w:r w:rsidR="0024678F">
              <w:rPr>
                <w:sz w:val="24"/>
              </w:rPr>
              <w:t xml:space="preserve"> человек</w:t>
            </w:r>
          </w:p>
        </w:tc>
      </w:tr>
      <w:tr w:rsidR="0024678F" w:rsidTr="00BE2D9A">
        <w:trPr>
          <w:trHeight w:hRule="exact" w:val="958"/>
        </w:trPr>
        <w:tc>
          <w:tcPr>
            <w:tcW w:w="924" w:type="dxa"/>
          </w:tcPr>
          <w:p w:rsidR="0024678F" w:rsidRDefault="0024678F" w:rsidP="00BE2D9A">
            <w:pPr>
              <w:pStyle w:val="TableParagraph"/>
              <w:spacing w:before="212"/>
              <w:ind w:left="127" w:right="129"/>
              <w:jc w:val="center"/>
              <w:rPr>
                <w:sz w:val="24"/>
              </w:rPr>
            </w:pPr>
            <w:r>
              <w:rPr>
                <w:sz w:val="24"/>
              </w:rPr>
              <w:t>1.3</w:t>
            </w:r>
          </w:p>
        </w:tc>
        <w:tc>
          <w:tcPr>
            <w:tcW w:w="6750" w:type="dxa"/>
          </w:tcPr>
          <w:p w:rsidR="0024678F" w:rsidRPr="0092196D" w:rsidRDefault="0024678F" w:rsidP="00BE2D9A">
            <w:pPr>
              <w:pStyle w:val="TableParagraph"/>
              <w:tabs>
                <w:tab w:val="left" w:pos="1724"/>
                <w:tab w:val="left" w:pos="2981"/>
                <w:tab w:val="left" w:pos="3496"/>
                <w:tab w:val="left" w:pos="5485"/>
              </w:tabs>
              <w:spacing w:before="76"/>
              <w:ind w:left="139" w:right="145"/>
              <w:rPr>
                <w:sz w:val="24"/>
                <w:lang w:val="ru-RU"/>
              </w:rPr>
            </w:pPr>
            <w:r>
              <w:rPr>
                <w:sz w:val="24"/>
                <w:lang w:val="ru-RU"/>
              </w:rPr>
              <w:t xml:space="preserve">Численность учащихся по образовательной </w:t>
            </w:r>
            <w:r w:rsidRPr="0092196D">
              <w:rPr>
                <w:sz w:val="24"/>
                <w:lang w:val="ru-RU"/>
              </w:rPr>
              <w:t>программе основного общего</w:t>
            </w:r>
            <w:r w:rsidRPr="0092196D">
              <w:rPr>
                <w:spacing w:val="-4"/>
                <w:sz w:val="24"/>
                <w:lang w:val="ru-RU"/>
              </w:rPr>
              <w:t xml:space="preserve"> </w:t>
            </w:r>
            <w:r w:rsidRPr="0092196D">
              <w:rPr>
                <w:sz w:val="24"/>
                <w:lang w:val="ru-RU"/>
              </w:rPr>
              <w:t>образования</w:t>
            </w:r>
          </w:p>
        </w:tc>
        <w:tc>
          <w:tcPr>
            <w:tcW w:w="2350" w:type="dxa"/>
          </w:tcPr>
          <w:p w:rsidR="0024678F" w:rsidRDefault="00BE2D9A" w:rsidP="00BE2D9A">
            <w:pPr>
              <w:pStyle w:val="TableParagraph"/>
              <w:spacing w:before="212"/>
              <w:ind w:left="141"/>
              <w:rPr>
                <w:sz w:val="24"/>
              </w:rPr>
            </w:pPr>
            <w:r>
              <w:rPr>
                <w:sz w:val="24"/>
                <w:lang w:val="ru-RU"/>
              </w:rPr>
              <w:t>309</w:t>
            </w:r>
            <w:r w:rsidR="0024678F">
              <w:rPr>
                <w:sz w:val="24"/>
              </w:rPr>
              <w:t xml:space="preserve"> человек</w:t>
            </w:r>
          </w:p>
        </w:tc>
      </w:tr>
      <w:tr w:rsidR="0024678F" w:rsidTr="00BE2D9A">
        <w:trPr>
          <w:trHeight w:hRule="exact" w:val="958"/>
        </w:trPr>
        <w:tc>
          <w:tcPr>
            <w:tcW w:w="924" w:type="dxa"/>
          </w:tcPr>
          <w:p w:rsidR="0024678F" w:rsidRDefault="0024678F" w:rsidP="00BE2D9A">
            <w:pPr>
              <w:pStyle w:val="TableParagraph"/>
              <w:spacing w:before="215"/>
              <w:ind w:left="127" w:right="129"/>
              <w:jc w:val="center"/>
              <w:rPr>
                <w:sz w:val="24"/>
              </w:rPr>
            </w:pPr>
            <w:r>
              <w:rPr>
                <w:sz w:val="24"/>
              </w:rPr>
              <w:t>1.4</w:t>
            </w:r>
          </w:p>
        </w:tc>
        <w:tc>
          <w:tcPr>
            <w:tcW w:w="6750" w:type="dxa"/>
          </w:tcPr>
          <w:p w:rsidR="0024678F" w:rsidRPr="0092196D" w:rsidRDefault="0024678F" w:rsidP="00BE2D9A">
            <w:pPr>
              <w:pStyle w:val="TableParagraph"/>
              <w:tabs>
                <w:tab w:val="left" w:pos="1724"/>
                <w:tab w:val="left" w:pos="2981"/>
                <w:tab w:val="left" w:pos="3496"/>
                <w:tab w:val="left" w:pos="5485"/>
              </w:tabs>
              <w:spacing w:before="76"/>
              <w:ind w:left="139" w:right="141"/>
              <w:rPr>
                <w:sz w:val="24"/>
                <w:lang w:val="ru-RU"/>
              </w:rPr>
            </w:pPr>
            <w:r>
              <w:rPr>
                <w:sz w:val="24"/>
                <w:lang w:val="ru-RU"/>
              </w:rPr>
              <w:t xml:space="preserve">Численность учащихся по образовательной </w:t>
            </w:r>
            <w:r w:rsidRPr="0092196D">
              <w:rPr>
                <w:sz w:val="24"/>
                <w:lang w:val="ru-RU"/>
              </w:rPr>
              <w:t>программе среднего общего</w:t>
            </w:r>
            <w:r w:rsidRPr="0092196D">
              <w:rPr>
                <w:spacing w:val="-3"/>
                <w:sz w:val="24"/>
                <w:lang w:val="ru-RU"/>
              </w:rPr>
              <w:t xml:space="preserve"> </w:t>
            </w:r>
            <w:r w:rsidRPr="0092196D">
              <w:rPr>
                <w:sz w:val="24"/>
                <w:lang w:val="ru-RU"/>
              </w:rPr>
              <w:t>образования</w:t>
            </w:r>
          </w:p>
        </w:tc>
        <w:tc>
          <w:tcPr>
            <w:tcW w:w="2350" w:type="dxa"/>
          </w:tcPr>
          <w:p w:rsidR="0024678F" w:rsidRDefault="00BE2D9A" w:rsidP="00BE2D9A">
            <w:pPr>
              <w:pStyle w:val="TableParagraph"/>
              <w:spacing w:before="215"/>
              <w:ind w:left="141"/>
              <w:rPr>
                <w:sz w:val="24"/>
              </w:rPr>
            </w:pPr>
            <w:r>
              <w:rPr>
                <w:sz w:val="24"/>
                <w:lang w:val="ru-RU"/>
              </w:rPr>
              <w:t xml:space="preserve">62 </w:t>
            </w:r>
            <w:r w:rsidR="0024678F">
              <w:rPr>
                <w:sz w:val="24"/>
              </w:rPr>
              <w:t>человек</w:t>
            </w:r>
          </w:p>
        </w:tc>
      </w:tr>
      <w:tr w:rsidR="0024678F" w:rsidTr="00BE2D9A">
        <w:trPr>
          <w:trHeight w:hRule="exact" w:val="1234"/>
        </w:trPr>
        <w:tc>
          <w:tcPr>
            <w:tcW w:w="924" w:type="dxa"/>
          </w:tcPr>
          <w:p w:rsidR="0024678F" w:rsidRDefault="0024678F" w:rsidP="00BE2D9A">
            <w:pPr>
              <w:pStyle w:val="TableParagraph"/>
              <w:ind w:left="0"/>
              <w:rPr>
                <w:rFonts w:ascii="Cambria"/>
                <w:b/>
                <w:sz w:val="30"/>
              </w:rPr>
            </w:pPr>
          </w:p>
          <w:p w:rsidR="0024678F" w:rsidRDefault="0024678F" w:rsidP="00BE2D9A">
            <w:pPr>
              <w:pStyle w:val="TableParagraph"/>
              <w:ind w:left="127" w:right="129"/>
              <w:jc w:val="center"/>
              <w:rPr>
                <w:sz w:val="24"/>
              </w:rPr>
            </w:pPr>
            <w:r>
              <w:rPr>
                <w:sz w:val="24"/>
              </w:rPr>
              <w:t>1.5</w:t>
            </w:r>
          </w:p>
        </w:tc>
        <w:tc>
          <w:tcPr>
            <w:tcW w:w="6750" w:type="dxa"/>
          </w:tcPr>
          <w:p w:rsidR="0024678F" w:rsidRPr="0092196D" w:rsidRDefault="0024678F" w:rsidP="00BE2D9A">
            <w:pPr>
              <w:pStyle w:val="TableParagraph"/>
              <w:spacing w:before="76"/>
              <w:ind w:left="139" w:right="145"/>
              <w:jc w:val="both"/>
              <w:rPr>
                <w:sz w:val="24"/>
                <w:lang w:val="ru-RU"/>
              </w:rPr>
            </w:pPr>
            <w:r w:rsidRPr="0092196D">
              <w:rPr>
                <w:sz w:val="24"/>
                <w:lang w:val="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50" w:type="dxa"/>
          </w:tcPr>
          <w:p w:rsidR="0024678F" w:rsidRPr="0092196D" w:rsidRDefault="0024678F" w:rsidP="00BE2D9A">
            <w:pPr>
              <w:pStyle w:val="TableParagraph"/>
              <w:ind w:left="0"/>
              <w:rPr>
                <w:rFonts w:ascii="Cambria"/>
                <w:b/>
                <w:sz w:val="30"/>
                <w:lang w:val="ru-RU"/>
              </w:rPr>
            </w:pPr>
          </w:p>
          <w:p w:rsidR="0024678F" w:rsidRDefault="00BE2D9A" w:rsidP="00BE2D9A">
            <w:pPr>
              <w:pStyle w:val="TableParagraph"/>
              <w:ind w:left="141"/>
              <w:rPr>
                <w:sz w:val="24"/>
              </w:rPr>
            </w:pPr>
            <w:r>
              <w:rPr>
                <w:sz w:val="24"/>
                <w:lang w:val="ru-RU"/>
              </w:rPr>
              <w:t>156</w:t>
            </w:r>
            <w:r w:rsidR="00A10F90">
              <w:rPr>
                <w:sz w:val="24"/>
                <w:lang w:val="ru-RU"/>
              </w:rPr>
              <w:t xml:space="preserve"> </w:t>
            </w:r>
            <w:r w:rsidR="0024678F">
              <w:rPr>
                <w:sz w:val="24"/>
              </w:rPr>
              <w:t>человек/</w:t>
            </w:r>
            <w:r>
              <w:rPr>
                <w:sz w:val="24"/>
                <w:lang w:val="ru-RU"/>
              </w:rPr>
              <w:t>42</w:t>
            </w:r>
            <w:r w:rsidR="0024678F">
              <w:rPr>
                <w:sz w:val="24"/>
              </w:rPr>
              <w:t>%</w:t>
            </w:r>
          </w:p>
        </w:tc>
      </w:tr>
      <w:tr w:rsidR="0024678F" w:rsidTr="00BE2D9A">
        <w:trPr>
          <w:trHeight w:hRule="exact" w:val="958"/>
        </w:trPr>
        <w:tc>
          <w:tcPr>
            <w:tcW w:w="924" w:type="dxa"/>
          </w:tcPr>
          <w:p w:rsidR="0024678F" w:rsidRDefault="0024678F" w:rsidP="00BE2D9A">
            <w:pPr>
              <w:pStyle w:val="TableParagraph"/>
              <w:spacing w:before="215"/>
              <w:ind w:left="127" w:right="129"/>
              <w:jc w:val="center"/>
              <w:rPr>
                <w:sz w:val="24"/>
              </w:rPr>
            </w:pPr>
            <w:r>
              <w:rPr>
                <w:sz w:val="24"/>
              </w:rPr>
              <w:t>1.6</w:t>
            </w:r>
          </w:p>
        </w:tc>
        <w:tc>
          <w:tcPr>
            <w:tcW w:w="6750" w:type="dxa"/>
          </w:tcPr>
          <w:p w:rsidR="0024678F" w:rsidRPr="0092196D" w:rsidRDefault="0024678F" w:rsidP="00BE2D9A">
            <w:pPr>
              <w:pStyle w:val="TableParagraph"/>
              <w:tabs>
                <w:tab w:val="left" w:pos="1359"/>
                <w:tab w:val="left" w:pos="2151"/>
                <w:tab w:val="left" w:pos="4204"/>
                <w:tab w:val="left" w:pos="5465"/>
              </w:tabs>
              <w:spacing w:before="76"/>
              <w:ind w:left="139" w:right="143"/>
              <w:rPr>
                <w:sz w:val="24"/>
                <w:lang w:val="ru-RU"/>
              </w:rPr>
            </w:pPr>
            <w:r>
              <w:rPr>
                <w:sz w:val="24"/>
                <w:lang w:val="ru-RU"/>
              </w:rPr>
              <w:t xml:space="preserve">Средний балл государственной итоговой </w:t>
            </w:r>
            <w:r w:rsidRPr="0092196D">
              <w:rPr>
                <w:sz w:val="24"/>
                <w:lang w:val="ru-RU"/>
              </w:rPr>
              <w:t>аттестации</w:t>
            </w:r>
            <w:r w:rsidRPr="0092196D">
              <w:rPr>
                <w:w w:val="99"/>
                <w:sz w:val="24"/>
                <w:lang w:val="ru-RU"/>
              </w:rPr>
              <w:t xml:space="preserve"> </w:t>
            </w:r>
            <w:r w:rsidRPr="0092196D">
              <w:rPr>
                <w:sz w:val="24"/>
                <w:lang w:val="ru-RU"/>
              </w:rPr>
              <w:t>выпускников 9 класса по русскому</w:t>
            </w:r>
            <w:r w:rsidRPr="0092196D">
              <w:rPr>
                <w:spacing w:val="-11"/>
                <w:sz w:val="24"/>
                <w:lang w:val="ru-RU"/>
              </w:rPr>
              <w:t xml:space="preserve"> </w:t>
            </w:r>
            <w:r w:rsidRPr="0092196D">
              <w:rPr>
                <w:sz w:val="24"/>
                <w:lang w:val="ru-RU"/>
              </w:rPr>
              <w:t>языку</w:t>
            </w:r>
          </w:p>
        </w:tc>
        <w:tc>
          <w:tcPr>
            <w:tcW w:w="2350" w:type="dxa"/>
          </w:tcPr>
          <w:p w:rsidR="0024678F" w:rsidRPr="00BE2D9A" w:rsidRDefault="00BE2D9A" w:rsidP="00BE2D9A">
            <w:pPr>
              <w:pStyle w:val="TableParagraph"/>
              <w:spacing w:before="215"/>
              <w:ind w:left="141"/>
              <w:rPr>
                <w:sz w:val="24"/>
                <w:lang w:val="ru-RU"/>
              </w:rPr>
            </w:pPr>
            <w:r>
              <w:rPr>
                <w:sz w:val="24"/>
                <w:lang w:val="ru-RU"/>
              </w:rPr>
              <w:t>3,8 балла</w:t>
            </w:r>
          </w:p>
        </w:tc>
      </w:tr>
      <w:tr w:rsidR="0024678F" w:rsidTr="00BE2D9A">
        <w:trPr>
          <w:trHeight w:hRule="exact" w:val="958"/>
        </w:trPr>
        <w:tc>
          <w:tcPr>
            <w:tcW w:w="924" w:type="dxa"/>
          </w:tcPr>
          <w:p w:rsidR="0024678F" w:rsidRDefault="0024678F" w:rsidP="00BE2D9A">
            <w:pPr>
              <w:pStyle w:val="TableParagraph"/>
              <w:spacing w:before="215"/>
              <w:ind w:left="127" w:right="129"/>
              <w:jc w:val="center"/>
              <w:rPr>
                <w:sz w:val="24"/>
              </w:rPr>
            </w:pPr>
            <w:r>
              <w:rPr>
                <w:sz w:val="24"/>
              </w:rPr>
              <w:t>1.7</w:t>
            </w:r>
          </w:p>
        </w:tc>
        <w:tc>
          <w:tcPr>
            <w:tcW w:w="6750" w:type="dxa"/>
          </w:tcPr>
          <w:p w:rsidR="0024678F" w:rsidRPr="0092196D" w:rsidRDefault="0024678F" w:rsidP="00BE2D9A">
            <w:pPr>
              <w:pStyle w:val="TableParagraph"/>
              <w:tabs>
                <w:tab w:val="left" w:pos="1359"/>
                <w:tab w:val="left" w:pos="2151"/>
                <w:tab w:val="left" w:pos="4204"/>
                <w:tab w:val="left" w:pos="5461"/>
              </w:tabs>
              <w:spacing w:before="78"/>
              <w:ind w:left="139" w:right="146"/>
              <w:rPr>
                <w:sz w:val="24"/>
                <w:lang w:val="ru-RU"/>
              </w:rPr>
            </w:pPr>
            <w:r>
              <w:rPr>
                <w:sz w:val="24"/>
                <w:lang w:val="ru-RU"/>
              </w:rPr>
              <w:t xml:space="preserve">Средний балл государственной итоговой </w:t>
            </w:r>
            <w:r w:rsidRPr="0092196D">
              <w:rPr>
                <w:sz w:val="24"/>
                <w:lang w:val="ru-RU"/>
              </w:rPr>
              <w:t>аттестации выпускников 9 класса по</w:t>
            </w:r>
            <w:r w:rsidRPr="0092196D">
              <w:rPr>
                <w:spacing w:val="-11"/>
                <w:sz w:val="24"/>
                <w:lang w:val="ru-RU"/>
              </w:rPr>
              <w:t xml:space="preserve"> </w:t>
            </w:r>
            <w:r w:rsidRPr="0092196D">
              <w:rPr>
                <w:sz w:val="24"/>
                <w:lang w:val="ru-RU"/>
              </w:rPr>
              <w:t>математике</w:t>
            </w:r>
          </w:p>
        </w:tc>
        <w:tc>
          <w:tcPr>
            <w:tcW w:w="2350" w:type="dxa"/>
          </w:tcPr>
          <w:p w:rsidR="0024678F" w:rsidRPr="00BE2D9A" w:rsidRDefault="00BE2D9A" w:rsidP="00BE2D9A">
            <w:pPr>
              <w:pStyle w:val="TableParagraph"/>
              <w:spacing w:before="215"/>
              <w:ind w:left="141"/>
              <w:rPr>
                <w:sz w:val="24"/>
                <w:lang w:val="ru-RU"/>
              </w:rPr>
            </w:pPr>
            <w:r>
              <w:rPr>
                <w:sz w:val="24"/>
                <w:lang w:val="ru-RU"/>
              </w:rPr>
              <w:t>3,6</w:t>
            </w:r>
            <w:r w:rsidR="0024678F">
              <w:rPr>
                <w:sz w:val="24"/>
              </w:rPr>
              <w:t xml:space="preserve"> балл</w:t>
            </w:r>
            <w:r>
              <w:rPr>
                <w:sz w:val="24"/>
                <w:lang w:val="ru-RU"/>
              </w:rPr>
              <w:t>ов</w:t>
            </w:r>
          </w:p>
        </w:tc>
      </w:tr>
      <w:tr w:rsidR="0024678F" w:rsidTr="00BE2D9A">
        <w:trPr>
          <w:trHeight w:hRule="exact" w:val="960"/>
        </w:trPr>
        <w:tc>
          <w:tcPr>
            <w:tcW w:w="924" w:type="dxa"/>
          </w:tcPr>
          <w:p w:rsidR="0024678F" w:rsidRDefault="0024678F" w:rsidP="00BE2D9A">
            <w:pPr>
              <w:pStyle w:val="TableParagraph"/>
              <w:spacing w:before="215"/>
              <w:ind w:left="127" w:right="129"/>
              <w:jc w:val="center"/>
              <w:rPr>
                <w:sz w:val="24"/>
              </w:rPr>
            </w:pPr>
            <w:r>
              <w:rPr>
                <w:sz w:val="24"/>
              </w:rPr>
              <w:t>1.8</w:t>
            </w:r>
          </w:p>
        </w:tc>
        <w:tc>
          <w:tcPr>
            <w:tcW w:w="6750" w:type="dxa"/>
          </w:tcPr>
          <w:p w:rsidR="0024678F" w:rsidRPr="0092196D" w:rsidRDefault="0024678F" w:rsidP="00BE2D9A">
            <w:pPr>
              <w:pStyle w:val="TableParagraph"/>
              <w:tabs>
                <w:tab w:val="left" w:pos="1417"/>
                <w:tab w:val="left" w:pos="2269"/>
                <w:tab w:val="left" w:pos="3475"/>
                <w:tab w:val="left" w:pos="5677"/>
              </w:tabs>
              <w:spacing w:before="78"/>
              <w:ind w:left="139" w:right="143"/>
              <w:rPr>
                <w:sz w:val="24"/>
                <w:lang w:val="ru-RU"/>
              </w:rPr>
            </w:pPr>
            <w:r>
              <w:rPr>
                <w:sz w:val="24"/>
                <w:lang w:val="ru-RU"/>
              </w:rPr>
              <w:t xml:space="preserve">Средний балл единого </w:t>
            </w:r>
            <w:r w:rsidRPr="0092196D">
              <w:rPr>
                <w:sz w:val="24"/>
                <w:lang w:val="ru-RU"/>
              </w:rPr>
              <w:t>государственного</w:t>
            </w:r>
            <w:r>
              <w:rPr>
                <w:sz w:val="24"/>
                <w:lang w:val="ru-RU"/>
              </w:rPr>
              <w:t xml:space="preserve"> </w:t>
            </w:r>
            <w:r w:rsidRPr="0092196D">
              <w:rPr>
                <w:spacing w:val="-1"/>
                <w:sz w:val="24"/>
                <w:lang w:val="ru-RU"/>
              </w:rPr>
              <w:t xml:space="preserve">экзамена </w:t>
            </w:r>
            <w:r w:rsidRPr="0092196D">
              <w:rPr>
                <w:sz w:val="24"/>
                <w:lang w:val="ru-RU"/>
              </w:rPr>
              <w:t>выпускников 11 класса по русскому</w:t>
            </w:r>
            <w:r w:rsidRPr="0092196D">
              <w:rPr>
                <w:spacing w:val="-8"/>
                <w:sz w:val="24"/>
                <w:lang w:val="ru-RU"/>
              </w:rPr>
              <w:t xml:space="preserve"> </w:t>
            </w:r>
            <w:r w:rsidRPr="0092196D">
              <w:rPr>
                <w:sz w:val="24"/>
                <w:lang w:val="ru-RU"/>
              </w:rPr>
              <w:t>языку</w:t>
            </w:r>
          </w:p>
        </w:tc>
        <w:tc>
          <w:tcPr>
            <w:tcW w:w="2350" w:type="dxa"/>
          </w:tcPr>
          <w:p w:rsidR="0024678F" w:rsidRPr="00255B44" w:rsidRDefault="00BE2D9A" w:rsidP="00BE2D9A">
            <w:pPr>
              <w:pStyle w:val="TableParagraph"/>
              <w:spacing w:before="215"/>
              <w:ind w:left="141"/>
              <w:rPr>
                <w:sz w:val="24"/>
                <w:lang w:val="ru-RU"/>
              </w:rPr>
            </w:pPr>
            <w:r>
              <w:rPr>
                <w:sz w:val="24"/>
                <w:lang w:val="ru-RU"/>
              </w:rPr>
              <w:t xml:space="preserve">60 </w:t>
            </w:r>
            <w:r w:rsidR="0024678F" w:rsidRPr="00255B44">
              <w:rPr>
                <w:sz w:val="24"/>
                <w:lang w:val="ru-RU"/>
              </w:rPr>
              <w:t>балл</w:t>
            </w:r>
            <w:r>
              <w:rPr>
                <w:sz w:val="24"/>
                <w:lang w:val="ru-RU"/>
              </w:rPr>
              <w:t>ов</w:t>
            </w:r>
          </w:p>
        </w:tc>
      </w:tr>
      <w:tr w:rsidR="0024678F" w:rsidTr="00BE2D9A">
        <w:trPr>
          <w:trHeight w:hRule="exact" w:val="958"/>
        </w:trPr>
        <w:tc>
          <w:tcPr>
            <w:tcW w:w="924" w:type="dxa"/>
          </w:tcPr>
          <w:p w:rsidR="0024678F" w:rsidRPr="00255B44" w:rsidRDefault="0024678F" w:rsidP="00BE2D9A">
            <w:pPr>
              <w:pStyle w:val="TableParagraph"/>
              <w:spacing w:before="213"/>
              <w:ind w:left="127" w:right="129"/>
              <w:jc w:val="center"/>
              <w:rPr>
                <w:sz w:val="24"/>
                <w:lang w:val="ru-RU"/>
              </w:rPr>
            </w:pPr>
            <w:r w:rsidRPr="00255B44">
              <w:rPr>
                <w:sz w:val="24"/>
                <w:lang w:val="ru-RU"/>
              </w:rPr>
              <w:t>1.9</w:t>
            </w:r>
          </w:p>
        </w:tc>
        <w:tc>
          <w:tcPr>
            <w:tcW w:w="6750" w:type="dxa"/>
          </w:tcPr>
          <w:p w:rsidR="0024678F" w:rsidRPr="0092196D" w:rsidRDefault="0024678F" w:rsidP="00BE2D9A">
            <w:pPr>
              <w:pStyle w:val="TableParagraph"/>
              <w:tabs>
                <w:tab w:val="left" w:pos="1417"/>
                <w:tab w:val="left" w:pos="2269"/>
                <w:tab w:val="left" w:pos="3475"/>
                <w:tab w:val="left" w:pos="5677"/>
              </w:tabs>
              <w:spacing w:before="76"/>
              <w:ind w:left="139" w:right="143"/>
              <w:rPr>
                <w:sz w:val="24"/>
                <w:lang w:val="ru-RU"/>
              </w:rPr>
            </w:pPr>
            <w:r>
              <w:rPr>
                <w:sz w:val="24"/>
                <w:lang w:val="ru-RU"/>
              </w:rPr>
              <w:t xml:space="preserve">Средний балл единого </w:t>
            </w:r>
            <w:r w:rsidRPr="0092196D">
              <w:rPr>
                <w:sz w:val="24"/>
                <w:lang w:val="ru-RU"/>
              </w:rPr>
              <w:t>государственного</w:t>
            </w:r>
            <w:r>
              <w:rPr>
                <w:sz w:val="24"/>
                <w:lang w:val="ru-RU"/>
              </w:rPr>
              <w:t xml:space="preserve"> </w:t>
            </w:r>
            <w:r w:rsidRPr="0092196D">
              <w:rPr>
                <w:spacing w:val="-1"/>
                <w:sz w:val="24"/>
                <w:lang w:val="ru-RU"/>
              </w:rPr>
              <w:t xml:space="preserve">экзамена </w:t>
            </w:r>
            <w:r w:rsidRPr="0092196D">
              <w:rPr>
                <w:sz w:val="24"/>
                <w:lang w:val="ru-RU"/>
              </w:rPr>
              <w:t>выпускников 11 класса по</w:t>
            </w:r>
            <w:r w:rsidRPr="0092196D">
              <w:rPr>
                <w:spacing w:val="-9"/>
                <w:sz w:val="24"/>
                <w:lang w:val="ru-RU"/>
              </w:rPr>
              <w:t xml:space="preserve"> </w:t>
            </w:r>
            <w:r w:rsidRPr="0092196D">
              <w:rPr>
                <w:sz w:val="24"/>
                <w:lang w:val="ru-RU"/>
              </w:rPr>
              <w:t>математике</w:t>
            </w:r>
          </w:p>
        </w:tc>
        <w:tc>
          <w:tcPr>
            <w:tcW w:w="2350" w:type="dxa"/>
          </w:tcPr>
          <w:p w:rsidR="0024678F" w:rsidRPr="00255B44" w:rsidRDefault="00BE2D9A" w:rsidP="00BE2D9A">
            <w:pPr>
              <w:pStyle w:val="TableParagraph"/>
              <w:spacing w:before="213"/>
              <w:ind w:left="141"/>
              <w:rPr>
                <w:sz w:val="24"/>
                <w:lang w:val="ru-RU"/>
              </w:rPr>
            </w:pPr>
            <w:r>
              <w:rPr>
                <w:sz w:val="24"/>
                <w:lang w:val="ru-RU"/>
              </w:rPr>
              <w:t xml:space="preserve">31 </w:t>
            </w:r>
            <w:r w:rsidR="0024678F" w:rsidRPr="00255B44">
              <w:rPr>
                <w:sz w:val="24"/>
                <w:lang w:val="ru-RU"/>
              </w:rPr>
              <w:t>балл</w:t>
            </w:r>
          </w:p>
        </w:tc>
      </w:tr>
      <w:tr w:rsidR="0024678F" w:rsidTr="00BE2D9A">
        <w:trPr>
          <w:trHeight w:hRule="exact" w:val="1510"/>
        </w:trPr>
        <w:tc>
          <w:tcPr>
            <w:tcW w:w="924" w:type="dxa"/>
            <w:tcBorders>
              <w:bottom w:val="single" w:sz="4" w:space="0" w:color="auto"/>
            </w:tcBorders>
          </w:tcPr>
          <w:p w:rsidR="0024678F" w:rsidRPr="00255B44" w:rsidRDefault="0024678F" w:rsidP="00BE2D9A">
            <w:pPr>
              <w:pStyle w:val="TableParagraph"/>
              <w:ind w:left="0"/>
              <w:rPr>
                <w:rFonts w:ascii="Cambria"/>
                <w:b/>
                <w:sz w:val="24"/>
                <w:lang w:val="ru-RU"/>
              </w:rPr>
            </w:pPr>
          </w:p>
          <w:p w:rsidR="0024678F" w:rsidRPr="00255B44" w:rsidRDefault="0024678F" w:rsidP="00BE2D9A">
            <w:pPr>
              <w:pStyle w:val="TableParagraph"/>
              <w:spacing w:before="207"/>
              <w:ind w:left="127" w:right="129"/>
              <w:jc w:val="center"/>
              <w:rPr>
                <w:sz w:val="24"/>
                <w:lang w:val="ru-RU"/>
              </w:rPr>
            </w:pPr>
            <w:r w:rsidRPr="00255B44">
              <w:rPr>
                <w:sz w:val="24"/>
                <w:lang w:val="ru-RU"/>
              </w:rPr>
              <w:t>1.10</w:t>
            </w:r>
          </w:p>
        </w:tc>
        <w:tc>
          <w:tcPr>
            <w:tcW w:w="6750" w:type="dxa"/>
            <w:tcBorders>
              <w:bottom w:val="single" w:sz="4" w:space="0" w:color="auto"/>
            </w:tcBorders>
          </w:tcPr>
          <w:p w:rsidR="0024678F" w:rsidRPr="0092196D" w:rsidRDefault="0024678F" w:rsidP="00BE2D9A">
            <w:pPr>
              <w:pStyle w:val="TableParagraph"/>
              <w:spacing w:before="76"/>
              <w:ind w:left="139" w:right="145"/>
              <w:rPr>
                <w:sz w:val="24"/>
                <w:lang w:val="ru-RU"/>
              </w:rPr>
            </w:pPr>
            <w:r w:rsidRPr="0092196D">
              <w:rPr>
                <w:sz w:val="24"/>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50" w:type="dxa"/>
            <w:tcBorders>
              <w:bottom w:val="single" w:sz="4" w:space="0" w:color="auto"/>
            </w:tcBorders>
          </w:tcPr>
          <w:p w:rsidR="0024678F" w:rsidRPr="0092196D" w:rsidRDefault="0024678F" w:rsidP="00BE2D9A">
            <w:pPr>
              <w:pStyle w:val="TableParagraph"/>
              <w:ind w:left="0"/>
              <w:rPr>
                <w:rFonts w:ascii="Cambria"/>
                <w:b/>
                <w:sz w:val="24"/>
                <w:lang w:val="ru-RU"/>
              </w:rPr>
            </w:pPr>
          </w:p>
          <w:p w:rsidR="0024678F" w:rsidRDefault="00A10F90" w:rsidP="00A10F90">
            <w:pPr>
              <w:pStyle w:val="TableParagraph"/>
              <w:spacing w:before="207"/>
              <w:ind w:left="141"/>
              <w:rPr>
                <w:sz w:val="24"/>
              </w:rPr>
            </w:pPr>
            <w:r>
              <w:rPr>
                <w:sz w:val="24"/>
                <w:lang w:val="ru-RU"/>
              </w:rPr>
              <w:t>1</w:t>
            </w:r>
            <w:r w:rsidR="00BE2D9A">
              <w:rPr>
                <w:sz w:val="24"/>
              </w:rPr>
              <w:t xml:space="preserve"> человек/ </w:t>
            </w:r>
            <w:r>
              <w:rPr>
                <w:sz w:val="24"/>
                <w:lang w:val="ru-RU"/>
              </w:rPr>
              <w:t>2</w:t>
            </w:r>
            <w:r w:rsidR="0024678F">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512"/>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ind w:left="0"/>
              <w:rPr>
                <w:rFonts w:ascii="Cambria"/>
                <w:b/>
                <w:sz w:val="24"/>
              </w:rPr>
            </w:pPr>
          </w:p>
          <w:p w:rsidR="0024678F" w:rsidRDefault="0024678F" w:rsidP="00BE2D9A">
            <w:pPr>
              <w:pStyle w:val="TableParagraph"/>
              <w:spacing w:before="203"/>
              <w:ind w:left="127" w:right="129"/>
              <w:jc w:val="center"/>
              <w:rPr>
                <w:sz w:val="24"/>
              </w:rPr>
            </w:pPr>
            <w:r>
              <w:rPr>
                <w:sz w:val="24"/>
              </w:rPr>
              <w:t>1.11</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71"/>
              <w:ind w:left="139" w:right="145"/>
              <w:rPr>
                <w:sz w:val="24"/>
                <w:lang w:val="ru-RU"/>
              </w:rPr>
            </w:pPr>
            <w:r w:rsidRPr="0092196D">
              <w:rPr>
                <w:sz w:val="24"/>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ind w:left="0"/>
              <w:rPr>
                <w:rFonts w:ascii="Cambria"/>
                <w:b/>
                <w:sz w:val="24"/>
                <w:lang w:val="ru-RU"/>
              </w:rPr>
            </w:pPr>
          </w:p>
          <w:p w:rsidR="0024678F" w:rsidRDefault="00A10F90" w:rsidP="00A10F90">
            <w:pPr>
              <w:pStyle w:val="TableParagraph"/>
              <w:spacing w:before="203"/>
              <w:ind w:left="141"/>
              <w:rPr>
                <w:sz w:val="24"/>
              </w:rPr>
            </w:pPr>
            <w:r>
              <w:rPr>
                <w:sz w:val="24"/>
                <w:lang w:val="ru-RU"/>
              </w:rPr>
              <w:t>1</w:t>
            </w:r>
            <w:r w:rsidR="0024678F">
              <w:rPr>
                <w:sz w:val="24"/>
              </w:rPr>
              <w:t xml:space="preserve"> человек/</w:t>
            </w:r>
            <w:r>
              <w:rPr>
                <w:sz w:val="24"/>
                <w:lang w:val="ru-RU"/>
              </w:rPr>
              <w:t>2</w:t>
            </w:r>
            <w:r w:rsidR="0024678F">
              <w:rPr>
                <w:sz w:val="24"/>
              </w:rPr>
              <w:t xml:space="preserve"> %</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786"/>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ind w:left="0"/>
              <w:rPr>
                <w:rFonts w:ascii="Cambria"/>
                <w:b/>
                <w:sz w:val="24"/>
              </w:rPr>
            </w:pPr>
          </w:p>
          <w:p w:rsidR="0024678F" w:rsidRDefault="0024678F" w:rsidP="00BE2D9A">
            <w:pPr>
              <w:pStyle w:val="TableParagraph"/>
              <w:spacing w:before="11"/>
              <w:ind w:left="0"/>
              <w:rPr>
                <w:rFonts w:ascii="Cambria"/>
                <w:b/>
                <w:sz w:val="28"/>
              </w:rPr>
            </w:pPr>
          </w:p>
          <w:p w:rsidR="0024678F" w:rsidRDefault="0024678F" w:rsidP="00BE2D9A">
            <w:pPr>
              <w:pStyle w:val="TableParagraph"/>
              <w:ind w:left="127" w:right="129"/>
              <w:jc w:val="center"/>
              <w:rPr>
                <w:sz w:val="24"/>
              </w:rPr>
            </w:pPr>
            <w:r>
              <w:rPr>
                <w:sz w:val="24"/>
              </w:rPr>
              <w:t>1.12</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5"/>
              <w:jc w:val="both"/>
              <w:rPr>
                <w:sz w:val="24"/>
                <w:lang w:val="ru-RU"/>
              </w:rPr>
            </w:pPr>
            <w:r w:rsidRPr="0092196D">
              <w:rPr>
                <w:sz w:val="24"/>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ind w:left="0"/>
              <w:rPr>
                <w:rFonts w:ascii="Cambria"/>
                <w:b/>
                <w:sz w:val="24"/>
                <w:lang w:val="ru-RU"/>
              </w:rPr>
            </w:pPr>
          </w:p>
          <w:p w:rsidR="0024678F" w:rsidRPr="0092196D" w:rsidRDefault="0024678F" w:rsidP="00BE2D9A">
            <w:pPr>
              <w:pStyle w:val="TableParagraph"/>
              <w:spacing w:before="11"/>
              <w:ind w:left="0"/>
              <w:rPr>
                <w:rFonts w:ascii="Cambria"/>
                <w:b/>
                <w:sz w:val="28"/>
                <w:lang w:val="ru-RU"/>
              </w:rPr>
            </w:pPr>
          </w:p>
          <w:p w:rsidR="0024678F" w:rsidRDefault="0024678F" w:rsidP="00BE2D9A">
            <w:pPr>
              <w:pStyle w:val="TableParagraph"/>
              <w:ind w:left="141"/>
              <w:rPr>
                <w:sz w:val="24"/>
              </w:rPr>
            </w:pPr>
            <w:r>
              <w:rPr>
                <w:sz w:val="24"/>
              </w:rPr>
              <w:t>0 человек/0 %</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786"/>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ind w:left="0"/>
              <w:rPr>
                <w:rFonts w:ascii="Cambria"/>
                <w:b/>
                <w:sz w:val="24"/>
              </w:rPr>
            </w:pPr>
          </w:p>
          <w:p w:rsidR="0024678F" w:rsidRDefault="0024678F" w:rsidP="00BE2D9A">
            <w:pPr>
              <w:pStyle w:val="TableParagraph"/>
              <w:spacing w:before="11"/>
              <w:ind w:left="0"/>
              <w:rPr>
                <w:rFonts w:ascii="Cambria"/>
                <w:b/>
                <w:sz w:val="28"/>
              </w:rPr>
            </w:pPr>
          </w:p>
          <w:p w:rsidR="0024678F" w:rsidRDefault="0024678F" w:rsidP="00BE2D9A">
            <w:pPr>
              <w:pStyle w:val="TableParagraph"/>
              <w:ind w:left="127" w:right="129"/>
              <w:jc w:val="center"/>
              <w:rPr>
                <w:sz w:val="24"/>
              </w:rPr>
            </w:pPr>
            <w:r>
              <w:rPr>
                <w:sz w:val="24"/>
              </w:rPr>
              <w:t>1.13</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5"/>
              <w:jc w:val="both"/>
              <w:rPr>
                <w:sz w:val="24"/>
                <w:lang w:val="ru-RU"/>
              </w:rPr>
            </w:pPr>
            <w:r w:rsidRPr="0092196D">
              <w:rPr>
                <w:sz w:val="24"/>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w:t>
            </w:r>
            <w:r w:rsidRPr="0092196D">
              <w:rPr>
                <w:spacing w:val="-3"/>
                <w:sz w:val="24"/>
                <w:lang w:val="ru-RU"/>
              </w:rPr>
              <w:t xml:space="preserve"> </w:t>
            </w:r>
            <w:r w:rsidRPr="0092196D">
              <w:rPr>
                <w:sz w:val="24"/>
                <w:lang w:val="ru-RU"/>
              </w:rPr>
              <w:t>класса</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ind w:left="0"/>
              <w:rPr>
                <w:rFonts w:ascii="Cambria"/>
                <w:b/>
                <w:sz w:val="24"/>
                <w:lang w:val="ru-RU"/>
              </w:rPr>
            </w:pPr>
          </w:p>
          <w:p w:rsidR="0024678F" w:rsidRPr="0092196D" w:rsidRDefault="0024678F" w:rsidP="00BE2D9A">
            <w:pPr>
              <w:pStyle w:val="TableParagraph"/>
              <w:spacing w:before="11"/>
              <w:ind w:left="0"/>
              <w:rPr>
                <w:rFonts w:ascii="Cambria"/>
                <w:b/>
                <w:sz w:val="28"/>
                <w:lang w:val="ru-RU"/>
              </w:rPr>
            </w:pPr>
          </w:p>
          <w:p w:rsidR="0024678F" w:rsidRDefault="00A10F90" w:rsidP="00BE2D9A">
            <w:pPr>
              <w:pStyle w:val="TableParagraph"/>
              <w:ind w:left="141"/>
              <w:rPr>
                <w:sz w:val="24"/>
              </w:rPr>
            </w:pPr>
            <w:r>
              <w:rPr>
                <w:sz w:val="24"/>
                <w:lang w:val="ru-RU"/>
              </w:rPr>
              <w:t>0</w:t>
            </w:r>
            <w:r w:rsidR="0024678F">
              <w:rPr>
                <w:sz w:val="24"/>
              </w:rPr>
              <w:t xml:space="preserve"> человек/0 %</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34"/>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4"/>
              <w:ind w:left="0"/>
              <w:rPr>
                <w:rFonts w:ascii="Cambria"/>
                <w:b/>
                <w:sz w:val="29"/>
              </w:rPr>
            </w:pPr>
          </w:p>
          <w:p w:rsidR="0024678F" w:rsidRDefault="0024678F" w:rsidP="00BE2D9A">
            <w:pPr>
              <w:pStyle w:val="TableParagraph"/>
              <w:ind w:left="127" w:right="129"/>
              <w:jc w:val="center"/>
              <w:rPr>
                <w:sz w:val="24"/>
              </w:rPr>
            </w:pPr>
            <w:r>
              <w:rPr>
                <w:sz w:val="24"/>
              </w:rPr>
              <w:t>1.14</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5"/>
              <w:jc w:val="both"/>
              <w:rPr>
                <w:sz w:val="24"/>
                <w:lang w:val="ru-RU"/>
              </w:rPr>
            </w:pPr>
            <w:r w:rsidRPr="0092196D">
              <w:rPr>
                <w:sz w:val="24"/>
                <w:lang w:val="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4"/>
              <w:ind w:left="0"/>
              <w:rPr>
                <w:rFonts w:ascii="Cambria"/>
                <w:b/>
                <w:sz w:val="29"/>
                <w:lang w:val="ru-RU"/>
              </w:rPr>
            </w:pPr>
          </w:p>
          <w:p w:rsidR="0024678F" w:rsidRDefault="00A10F90" w:rsidP="00A10F90">
            <w:pPr>
              <w:pStyle w:val="TableParagraph"/>
              <w:ind w:left="141"/>
              <w:rPr>
                <w:sz w:val="24"/>
              </w:rPr>
            </w:pPr>
            <w:r>
              <w:rPr>
                <w:sz w:val="24"/>
                <w:lang w:val="ru-RU"/>
              </w:rPr>
              <w:t>1</w:t>
            </w:r>
            <w:r w:rsidR="0024678F">
              <w:rPr>
                <w:sz w:val="24"/>
              </w:rPr>
              <w:t xml:space="preserve"> человек/</w:t>
            </w:r>
            <w:r>
              <w:rPr>
                <w:sz w:val="24"/>
                <w:lang w:val="ru-RU"/>
              </w:rPr>
              <w:t>2</w:t>
            </w:r>
            <w:r w:rsidR="0024678F">
              <w:rPr>
                <w:sz w:val="24"/>
              </w:rPr>
              <w:t xml:space="preserve"> %</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34"/>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4"/>
              <w:ind w:left="0"/>
              <w:rPr>
                <w:rFonts w:ascii="Cambria"/>
                <w:b/>
                <w:sz w:val="29"/>
              </w:rPr>
            </w:pPr>
          </w:p>
          <w:p w:rsidR="0024678F" w:rsidRDefault="0024678F" w:rsidP="00BE2D9A">
            <w:pPr>
              <w:pStyle w:val="TableParagraph"/>
              <w:ind w:left="127" w:right="129"/>
              <w:jc w:val="center"/>
              <w:rPr>
                <w:sz w:val="24"/>
              </w:rPr>
            </w:pPr>
            <w:r>
              <w:rPr>
                <w:sz w:val="24"/>
              </w:rPr>
              <w:t>1.15</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39"/>
              <w:jc w:val="both"/>
              <w:rPr>
                <w:sz w:val="24"/>
                <w:lang w:val="ru-RU"/>
              </w:rPr>
            </w:pPr>
            <w:r w:rsidRPr="0092196D">
              <w:rPr>
                <w:sz w:val="24"/>
                <w:lang w:val="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4"/>
              <w:ind w:left="0"/>
              <w:rPr>
                <w:rFonts w:ascii="Cambria"/>
                <w:b/>
                <w:sz w:val="29"/>
                <w:lang w:val="ru-RU"/>
              </w:rPr>
            </w:pPr>
          </w:p>
          <w:p w:rsidR="0024678F" w:rsidRDefault="0024678F" w:rsidP="00BE2D9A">
            <w:pPr>
              <w:pStyle w:val="TableParagraph"/>
              <w:ind w:left="141"/>
              <w:rPr>
                <w:sz w:val="24"/>
              </w:rPr>
            </w:pPr>
            <w:r>
              <w:rPr>
                <w:sz w:val="24"/>
              </w:rPr>
              <w:t>0 человек/0 %</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510"/>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ind w:left="0"/>
              <w:rPr>
                <w:rFonts w:ascii="Cambria"/>
                <w:b/>
                <w:sz w:val="24"/>
              </w:rPr>
            </w:pPr>
          </w:p>
          <w:p w:rsidR="0024678F" w:rsidRDefault="0024678F" w:rsidP="00BE2D9A">
            <w:pPr>
              <w:pStyle w:val="TableParagraph"/>
              <w:spacing w:before="202"/>
              <w:ind w:left="127" w:right="129"/>
              <w:jc w:val="center"/>
              <w:rPr>
                <w:sz w:val="24"/>
              </w:rPr>
            </w:pPr>
            <w:r>
              <w:rPr>
                <w:sz w:val="24"/>
              </w:rPr>
              <w:t>1.16</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3"/>
              <w:jc w:val="both"/>
              <w:rPr>
                <w:sz w:val="24"/>
                <w:lang w:val="ru-RU"/>
              </w:rPr>
            </w:pPr>
            <w:r w:rsidRPr="0092196D">
              <w:rPr>
                <w:sz w:val="24"/>
                <w:lang w:val="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ind w:left="0"/>
              <w:rPr>
                <w:rFonts w:ascii="Cambria"/>
                <w:b/>
                <w:sz w:val="24"/>
                <w:lang w:val="ru-RU"/>
              </w:rPr>
            </w:pPr>
          </w:p>
          <w:p w:rsidR="0024678F" w:rsidRDefault="00A10F90" w:rsidP="00D15479">
            <w:pPr>
              <w:pStyle w:val="TableParagraph"/>
              <w:spacing w:before="202"/>
              <w:ind w:left="141"/>
              <w:rPr>
                <w:sz w:val="24"/>
              </w:rPr>
            </w:pPr>
            <w:r>
              <w:rPr>
                <w:sz w:val="24"/>
                <w:lang w:val="ru-RU"/>
              </w:rPr>
              <w:t xml:space="preserve"> 5 </w:t>
            </w:r>
            <w:r w:rsidR="0024678F">
              <w:rPr>
                <w:sz w:val="24"/>
              </w:rPr>
              <w:t>человек/</w:t>
            </w:r>
            <w:r w:rsidR="00D15479">
              <w:rPr>
                <w:sz w:val="24"/>
                <w:lang w:val="ru-RU"/>
              </w:rPr>
              <w:t>12</w:t>
            </w:r>
            <w:r w:rsidR="0024678F">
              <w:rPr>
                <w:sz w:val="24"/>
              </w:rPr>
              <w:t xml:space="preserve"> %</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34"/>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4"/>
              <w:ind w:left="0"/>
              <w:rPr>
                <w:rFonts w:ascii="Cambria"/>
                <w:b/>
                <w:sz w:val="29"/>
              </w:rPr>
            </w:pPr>
          </w:p>
          <w:p w:rsidR="0024678F" w:rsidRDefault="0024678F" w:rsidP="00BE2D9A">
            <w:pPr>
              <w:pStyle w:val="TableParagraph"/>
              <w:ind w:left="127" w:right="129"/>
              <w:jc w:val="center"/>
              <w:rPr>
                <w:sz w:val="24"/>
              </w:rPr>
            </w:pPr>
            <w:r>
              <w:rPr>
                <w:sz w:val="24"/>
              </w:rPr>
              <w:t>1.17</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71"/>
              <w:ind w:left="139" w:right="145"/>
              <w:jc w:val="both"/>
              <w:rPr>
                <w:sz w:val="24"/>
                <w:lang w:val="ru-RU"/>
              </w:rPr>
            </w:pPr>
            <w:r w:rsidRPr="0092196D">
              <w:rPr>
                <w:sz w:val="24"/>
                <w:lang w:val="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w:t>
            </w:r>
            <w:r w:rsidRPr="0092196D">
              <w:rPr>
                <w:spacing w:val="-19"/>
                <w:sz w:val="24"/>
                <w:lang w:val="ru-RU"/>
              </w:rPr>
              <w:t xml:space="preserve"> </w:t>
            </w:r>
            <w:r w:rsidRPr="0092196D">
              <w:rPr>
                <w:sz w:val="24"/>
                <w:lang w:val="ru-RU"/>
              </w:rPr>
              <w:t>класса</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4"/>
              <w:ind w:left="0"/>
              <w:rPr>
                <w:rFonts w:ascii="Cambria"/>
                <w:b/>
                <w:sz w:val="29"/>
                <w:lang w:val="ru-RU"/>
              </w:rPr>
            </w:pPr>
          </w:p>
          <w:p w:rsidR="0024678F" w:rsidRDefault="00D15479" w:rsidP="00D15479">
            <w:pPr>
              <w:pStyle w:val="TableParagraph"/>
              <w:ind w:left="141"/>
              <w:rPr>
                <w:sz w:val="24"/>
              </w:rPr>
            </w:pPr>
            <w:r>
              <w:rPr>
                <w:sz w:val="24"/>
                <w:lang w:val="ru-RU"/>
              </w:rPr>
              <w:t>1</w:t>
            </w:r>
            <w:r w:rsidR="0024678F">
              <w:rPr>
                <w:sz w:val="24"/>
              </w:rPr>
              <w:t xml:space="preserve"> человек/</w:t>
            </w:r>
            <w:r>
              <w:rPr>
                <w:sz w:val="24"/>
                <w:lang w:val="ru-RU"/>
              </w:rPr>
              <w:t>3</w:t>
            </w:r>
            <w:r w:rsidR="0024678F">
              <w:rPr>
                <w:sz w:val="24"/>
              </w:rPr>
              <w:t xml:space="preserve"> %</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37"/>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7"/>
              <w:ind w:left="0"/>
              <w:rPr>
                <w:rFonts w:ascii="Cambria"/>
                <w:b/>
                <w:sz w:val="29"/>
              </w:rPr>
            </w:pPr>
          </w:p>
          <w:p w:rsidR="0024678F" w:rsidRDefault="0024678F" w:rsidP="00BE2D9A">
            <w:pPr>
              <w:pStyle w:val="TableParagraph"/>
              <w:ind w:left="127" w:right="129"/>
              <w:jc w:val="center"/>
              <w:rPr>
                <w:sz w:val="24"/>
              </w:rPr>
            </w:pPr>
            <w:r>
              <w:rPr>
                <w:sz w:val="24"/>
              </w:rPr>
              <w:t>1.18</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71"/>
              <w:ind w:left="139" w:right="144"/>
              <w:jc w:val="both"/>
              <w:rPr>
                <w:sz w:val="24"/>
                <w:lang w:val="ru-RU"/>
              </w:rPr>
            </w:pPr>
            <w:r w:rsidRPr="0092196D">
              <w:rPr>
                <w:sz w:val="24"/>
                <w:lang w:val="ru-RU"/>
              </w:rPr>
              <w:t>Численность/удельный вес численности учащихся, принявших участие в различных олимпиадах, смотрах, конкурсах, в общей численности</w:t>
            </w:r>
            <w:r w:rsidRPr="0092196D">
              <w:rPr>
                <w:spacing w:val="-13"/>
                <w:sz w:val="24"/>
                <w:lang w:val="ru-RU"/>
              </w:rPr>
              <w:t xml:space="preserve"> </w:t>
            </w:r>
            <w:r w:rsidRPr="0092196D">
              <w:rPr>
                <w:sz w:val="24"/>
                <w:lang w:val="ru-RU"/>
              </w:rPr>
              <w:t>учащихся</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7"/>
              <w:ind w:left="0"/>
              <w:rPr>
                <w:rFonts w:ascii="Cambria"/>
                <w:b/>
                <w:sz w:val="29"/>
                <w:lang w:val="ru-RU"/>
              </w:rPr>
            </w:pPr>
          </w:p>
          <w:p w:rsidR="0024678F" w:rsidRDefault="00D15479" w:rsidP="00D15479">
            <w:pPr>
              <w:pStyle w:val="TableParagraph"/>
              <w:ind w:left="141"/>
              <w:rPr>
                <w:sz w:val="24"/>
              </w:rPr>
            </w:pPr>
            <w:r>
              <w:rPr>
                <w:sz w:val="24"/>
                <w:lang w:val="ru-RU"/>
              </w:rPr>
              <w:t>431</w:t>
            </w:r>
            <w:r w:rsidR="0024678F">
              <w:rPr>
                <w:sz w:val="24"/>
              </w:rPr>
              <w:t xml:space="preserve"> человек/</w:t>
            </w:r>
            <w:r>
              <w:rPr>
                <w:sz w:val="24"/>
                <w:lang w:val="ru-RU"/>
              </w:rPr>
              <w:t>56</w:t>
            </w:r>
            <w:r w:rsidR="0024678F">
              <w:rPr>
                <w:sz w:val="24"/>
              </w:rPr>
              <w:t xml:space="preserve"> %</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34"/>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4"/>
              <w:ind w:left="0"/>
              <w:rPr>
                <w:rFonts w:ascii="Cambria"/>
                <w:b/>
                <w:sz w:val="29"/>
              </w:rPr>
            </w:pPr>
          </w:p>
          <w:p w:rsidR="0024678F" w:rsidRDefault="0024678F" w:rsidP="00BE2D9A">
            <w:pPr>
              <w:pStyle w:val="TableParagraph"/>
              <w:ind w:left="127" w:right="129"/>
              <w:jc w:val="center"/>
              <w:rPr>
                <w:sz w:val="24"/>
              </w:rPr>
            </w:pPr>
            <w:r>
              <w:rPr>
                <w:sz w:val="24"/>
              </w:rPr>
              <w:t>1.19</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38"/>
              <w:jc w:val="both"/>
              <w:rPr>
                <w:sz w:val="24"/>
                <w:lang w:val="ru-RU"/>
              </w:rPr>
            </w:pPr>
            <w:r w:rsidRPr="0092196D">
              <w:rPr>
                <w:sz w:val="24"/>
                <w:lang w:val="ru-RU"/>
              </w:rPr>
              <w:t>Численность/удельный вес численности учащихся- победителей и призеров олимпиад, смотров, конкурсов, в общей численности учащихся, в том числе:</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4"/>
              <w:ind w:left="0"/>
              <w:rPr>
                <w:rFonts w:ascii="Cambria"/>
                <w:b/>
                <w:sz w:val="29"/>
                <w:lang w:val="ru-RU"/>
              </w:rPr>
            </w:pPr>
          </w:p>
          <w:p w:rsidR="0024678F" w:rsidRDefault="00D15479" w:rsidP="00DC6754">
            <w:pPr>
              <w:pStyle w:val="TableParagraph"/>
              <w:ind w:left="141"/>
              <w:rPr>
                <w:sz w:val="24"/>
              </w:rPr>
            </w:pPr>
            <w:r>
              <w:rPr>
                <w:sz w:val="24"/>
                <w:lang w:val="ru-RU"/>
              </w:rPr>
              <w:t>1</w:t>
            </w:r>
            <w:r w:rsidR="00DC6754">
              <w:rPr>
                <w:sz w:val="24"/>
              </w:rPr>
              <w:t>52</w:t>
            </w:r>
            <w:r w:rsidR="0024678F">
              <w:rPr>
                <w:sz w:val="24"/>
              </w:rPr>
              <w:t xml:space="preserve">человек/ </w:t>
            </w:r>
            <w:r w:rsidR="00DC6754">
              <w:rPr>
                <w:sz w:val="24"/>
              </w:rPr>
              <w:t>20</w:t>
            </w:r>
            <w:r w:rsidR="0024678F">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682"/>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27" w:right="127"/>
              <w:jc w:val="center"/>
              <w:rPr>
                <w:sz w:val="24"/>
              </w:rPr>
            </w:pPr>
            <w:r>
              <w:rPr>
                <w:sz w:val="24"/>
              </w:rPr>
              <w:t>1.19.1</w:t>
            </w:r>
          </w:p>
        </w:tc>
        <w:tc>
          <w:tcPr>
            <w:tcW w:w="67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39" w:right="145"/>
              <w:rPr>
                <w:sz w:val="24"/>
              </w:rPr>
            </w:pPr>
            <w:r>
              <w:rPr>
                <w:sz w:val="24"/>
              </w:rPr>
              <w:t>Регионального уровня</w:t>
            </w:r>
          </w:p>
        </w:tc>
        <w:tc>
          <w:tcPr>
            <w:tcW w:w="2350" w:type="dxa"/>
            <w:tcBorders>
              <w:top w:val="single" w:sz="4" w:space="0" w:color="auto"/>
              <w:left w:val="single" w:sz="4" w:space="0" w:color="auto"/>
              <w:bottom w:val="single" w:sz="4" w:space="0" w:color="auto"/>
              <w:right w:val="single" w:sz="4" w:space="0" w:color="auto"/>
            </w:tcBorders>
          </w:tcPr>
          <w:p w:rsidR="0024678F" w:rsidRPr="00D15479" w:rsidRDefault="009E5214" w:rsidP="00DC6754">
            <w:pPr>
              <w:pStyle w:val="TableParagraph"/>
              <w:spacing w:before="68"/>
              <w:ind w:left="141"/>
              <w:rPr>
                <w:sz w:val="24"/>
                <w:highlight w:val="yellow"/>
              </w:rPr>
            </w:pPr>
            <w:r w:rsidRPr="00DC6754">
              <w:rPr>
                <w:sz w:val="24"/>
              </w:rPr>
              <w:t>12</w:t>
            </w:r>
            <w:r w:rsidR="0024678F" w:rsidRPr="00DC6754">
              <w:rPr>
                <w:sz w:val="24"/>
              </w:rPr>
              <w:t xml:space="preserve"> человек/ </w:t>
            </w:r>
            <w:r w:rsidR="00DC6754" w:rsidRPr="00DC6754">
              <w:rPr>
                <w:sz w:val="24"/>
              </w:rPr>
              <w:t>2</w:t>
            </w:r>
            <w:r w:rsidR="0024678F" w:rsidRPr="00DC6754">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684"/>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71"/>
              <w:ind w:left="127" w:right="127"/>
              <w:jc w:val="center"/>
              <w:rPr>
                <w:sz w:val="24"/>
              </w:rPr>
            </w:pPr>
            <w:r>
              <w:rPr>
                <w:sz w:val="24"/>
              </w:rPr>
              <w:t>1.19.2</w:t>
            </w:r>
          </w:p>
        </w:tc>
        <w:tc>
          <w:tcPr>
            <w:tcW w:w="67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71"/>
              <w:ind w:left="139" w:right="145"/>
              <w:rPr>
                <w:sz w:val="24"/>
              </w:rPr>
            </w:pPr>
            <w:r>
              <w:rPr>
                <w:sz w:val="24"/>
              </w:rPr>
              <w:t>Федерального уровня</w:t>
            </w:r>
          </w:p>
        </w:tc>
        <w:tc>
          <w:tcPr>
            <w:tcW w:w="2350" w:type="dxa"/>
            <w:tcBorders>
              <w:top w:val="single" w:sz="4" w:space="0" w:color="auto"/>
              <w:left w:val="single" w:sz="4" w:space="0" w:color="auto"/>
              <w:bottom w:val="single" w:sz="4" w:space="0" w:color="auto"/>
              <w:right w:val="single" w:sz="4" w:space="0" w:color="auto"/>
            </w:tcBorders>
          </w:tcPr>
          <w:p w:rsidR="0024678F" w:rsidRPr="00D15479" w:rsidRDefault="009E5214" w:rsidP="00BE2D9A">
            <w:pPr>
              <w:pStyle w:val="TableParagraph"/>
              <w:spacing w:before="71"/>
              <w:ind w:left="141"/>
              <w:rPr>
                <w:sz w:val="24"/>
                <w:highlight w:val="yellow"/>
              </w:rPr>
            </w:pPr>
            <w:r w:rsidRPr="009E5214">
              <w:rPr>
                <w:sz w:val="24"/>
              </w:rPr>
              <w:t>93 человек/ 12%</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682"/>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27" w:right="127"/>
              <w:jc w:val="center"/>
              <w:rPr>
                <w:sz w:val="24"/>
              </w:rPr>
            </w:pPr>
            <w:r>
              <w:rPr>
                <w:sz w:val="24"/>
              </w:rPr>
              <w:t>1.19.3</w:t>
            </w:r>
          </w:p>
        </w:tc>
        <w:tc>
          <w:tcPr>
            <w:tcW w:w="67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39" w:right="145"/>
              <w:rPr>
                <w:sz w:val="24"/>
              </w:rPr>
            </w:pPr>
            <w:r>
              <w:rPr>
                <w:sz w:val="24"/>
              </w:rPr>
              <w:t>Международного уровня</w:t>
            </w:r>
          </w:p>
        </w:tc>
        <w:tc>
          <w:tcPr>
            <w:tcW w:w="2350" w:type="dxa"/>
            <w:tcBorders>
              <w:top w:val="single" w:sz="4" w:space="0" w:color="auto"/>
              <w:left w:val="single" w:sz="4" w:space="0" w:color="auto"/>
              <w:bottom w:val="single" w:sz="4" w:space="0" w:color="auto"/>
              <w:right w:val="single" w:sz="4" w:space="0" w:color="auto"/>
            </w:tcBorders>
          </w:tcPr>
          <w:p w:rsidR="0024678F" w:rsidRPr="00D15479" w:rsidRDefault="009E5214" w:rsidP="009E5214">
            <w:pPr>
              <w:pStyle w:val="TableParagraph"/>
              <w:spacing w:before="68"/>
              <w:ind w:left="141"/>
              <w:rPr>
                <w:sz w:val="24"/>
                <w:highlight w:val="yellow"/>
              </w:rPr>
            </w:pPr>
            <w:r>
              <w:rPr>
                <w:sz w:val="24"/>
              </w:rPr>
              <w:t>47</w:t>
            </w:r>
            <w:r w:rsidRPr="009E5214">
              <w:rPr>
                <w:sz w:val="24"/>
              </w:rPr>
              <w:t xml:space="preserve"> человек/ </w:t>
            </w:r>
            <w:r>
              <w:rPr>
                <w:sz w:val="24"/>
              </w:rPr>
              <w:t>6</w:t>
            </w:r>
            <w:r w:rsidRPr="009E5214">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510"/>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ind w:left="0"/>
              <w:rPr>
                <w:rFonts w:ascii="Cambria"/>
                <w:b/>
                <w:sz w:val="24"/>
              </w:rPr>
            </w:pPr>
          </w:p>
          <w:p w:rsidR="0024678F" w:rsidRDefault="0024678F" w:rsidP="00BE2D9A">
            <w:pPr>
              <w:pStyle w:val="TableParagraph"/>
              <w:spacing w:before="202"/>
              <w:ind w:left="127" w:right="129"/>
              <w:jc w:val="center"/>
              <w:rPr>
                <w:sz w:val="24"/>
              </w:rPr>
            </w:pPr>
            <w:r>
              <w:rPr>
                <w:sz w:val="24"/>
              </w:rPr>
              <w:t>1.20</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5"/>
              <w:jc w:val="both"/>
              <w:rPr>
                <w:sz w:val="24"/>
                <w:lang w:val="ru-RU"/>
              </w:rPr>
            </w:pPr>
            <w:r w:rsidRPr="0092196D">
              <w:rPr>
                <w:sz w:val="24"/>
                <w:lang w:val="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ind w:left="0"/>
              <w:rPr>
                <w:rFonts w:ascii="Cambria"/>
                <w:b/>
                <w:sz w:val="24"/>
                <w:lang w:val="ru-RU"/>
              </w:rPr>
            </w:pPr>
          </w:p>
          <w:p w:rsidR="0024678F" w:rsidRDefault="00D15479" w:rsidP="00D15479">
            <w:pPr>
              <w:pStyle w:val="TableParagraph"/>
              <w:spacing w:before="202"/>
              <w:ind w:left="141"/>
              <w:rPr>
                <w:sz w:val="24"/>
              </w:rPr>
            </w:pPr>
            <w:r>
              <w:rPr>
                <w:sz w:val="24"/>
                <w:lang w:val="ru-RU"/>
              </w:rPr>
              <w:t>0</w:t>
            </w:r>
            <w:r w:rsidR="0024678F">
              <w:rPr>
                <w:sz w:val="24"/>
              </w:rPr>
              <w:t xml:space="preserve"> человек/ </w:t>
            </w:r>
            <w:r>
              <w:rPr>
                <w:sz w:val="24"/>
                <w:lang w:val="ru-RU"/>
              </w:rPr>
              <w:t>0</w:t>
            </w:r>
            <w:r w:rsidR="0024678F">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34"/>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4"/>
              <w:ind w:left="0"/>
              <w:rPr>
                <w:rFonts w:ascii="Cambria"/>
                <w:b/>
                <w:sz w:val="29"/>
              </w:rPr>
            </w:pPr>
          </w:p>
          <w:p w:rsidR="0024678F" w:rsidRDefault="0024678F" w:rsidP="00BE2D9A">
            <w:pPr>
              <w:pStyle w:val="TableParagraph"/>
              <w:ind w:left="127" w:right="129"/>
              <w:jc w:val="center"/>
              <w:rPr>
                <w:sz w:val="24"/>
              </w:rPr>
            </w:pPr>
            <w:r>
              <w:rPr>
                <w:sz w:val="24"/>
              </w:rPr>
              <w:t>1.21</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5"/>
              <w:jc w:val="both"/>
              <w:rPr>
                <w:sz w:val="24"/>
                <w:lang w:val="ru-RU"/>
              </w:rPr>
            </w:pPr>
            <w:r w:rsidRPr="0092196D">
              <w:rPr>
                <w:sz w:val="24"/>
                <w:lang w:val="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4"/>
              <w:ind w:left="0"/>
              <w:rPr>
                <w:rFonts w:ascii="Cambria"/>
                <w:b/>
                <w:sz w:val="29"/>
                <w:lang w:val="ru-RU"/>
              </w:rPr>
            </w:pPr>
          </w:p>
          <w:p w:rsidR="0024678F" w:rsidRDefault="00D15479" w:rsidP="00D15479">
            <w:pPr>
              <w:pStyle w:val="TableParagraph"/>
              <w:ind w:left="141"/>
              <w:rPr>
                <w:sz w:val="24"/>
              </w:rPr>
            </w:pPr>
            <w:r>
              <w:rPr>
                <w:sz w:val="24"/>
                <w:lang w:val="ru-RU"/>
              </w:rPr>
              <w:t xml:space="preserve">0 </w:t>
            </w:r>
            <w:r w:rsidR="0024678F">
              <w:rPr>
                <w:sz w:val="24"/>
              </w:rPr>
              <w:t xml:space="preserve">человек/ </w:t>
            </w:r>
            <w:r>
              <w:rPr>
                <w:sz w:val="24"/>
                <w:lang w:val="ru-RU"/>
              </w:rPr>
              <w:t>0</w:t>
            </w:r>
            <w:r w:rsidR="0024678F">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34"/>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4"/>
              <w:ind w:left="0"/>
              <w:rPr>
                <w:rFonts w:ascii="Cambria"/>
                <w:b/>
                <w:sz w:val="29"/>
              </w:rPr>
            </w:pPr>
          </w:p>
          <w:p w:rsidR="0024678F" w:rsidRDefault="0024678F" w:rsidP="00BE2D9A">
            <w:pPr>
              <w:pStyle w:val="TableParagraph"/>
              <w:ind w:left="127" w:right="129"/>
              <w:jc w:val="center"/>
              <w:rPr>
                <w:sz w:val="24"/>
              </w:rPr>
            </w:pPr>
            <w:r>
              <w:rPr>
                <w:sz w:val="24"/>
              </w:rPr>
              <w:t>1.22</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4"/>
              <w:jc w:val="both"/>
              <w:rPr>
                <w:sz w:val="24"/>
                <w:lang w:val="ru-RU"/>
              </w:rPr>
            </w:pPr>
            <w:r w:rsidRPr="0092196D">
              <w:rPr>
                <w:sz w:val="24"/>
                <w:lang w:val="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4"/>
              <w:ind w:left="0"/>
              <w:rPr>
                <w:rFonts w:ascii="Cambria"/>
                <w:b/>
                <w:sz w:val="29"/>
                <w:lang w:val="ru-RU"/>
              </w:rPr>
            </w:pPr>
          </w:p>
          <w:p w:rsidR="0024678F" w:rsidRDefault="00C44FC3" w:rsidP="00C44FC3">
            <w:pPr>
              <w:pStyle w:val="TableParagraph"/>
              <w:ind w:left="141"/>
              <w:rPr>
                <w:sz w:val="24"/>
              </w:rPr>
            </w:pPr>
            <w:r>
              <w:rPr>
                <w:sz w:val="24"/>
                <w:lang w:val="ru-RU"/>
              </w:rPr>
              <w:t>0</w:t>
            </w:r>
            <w:r w:rsidR="0024678F">
              <w:rPr>
                <w:sz w:val="24"/>
              </w:rPr>
              <w:t xml:space="preserve"> человек/ </w:t>
            </w:r>
            <w:r>
              <w:rPr>
                <w:sz w:val="24"/>
                <w:lang w:val="ru-RU"/>
              </w:rPr>
              <w:t>0</w:t>
            </w:r>
            <w:r w:rsidR="0024678F">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34"/>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4"/>
              <w:ind w:left="0"/>
              <w:rPr>
                <w:rFonts w:ascii="Cambria"/>
                <w:b/>
                <w:sz w:val="29"/>
              </w:rPr>
            </w:pPr>
          </w:p>
          <w:p w:rsidR="0024678F" w:rsidRDefault="0024678F" w:rsidP="00BE2D9A">
            <w:pPr>
              <w:pStyle w:val="TableParagraph"/>
              <w:ind w:left="127" w:right="129"/>
              <w:jc w:val="center"/>
              <w:rPr>
                <w:sz w:val="24"/>
              </w:rPr>
            </w:pPr>
            <w:r>
              <w:rPr>
                <w:sz w:val="24"/>
              </w:rPr>
              <w:t>1.23</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3"/>
              <w:jc w:val="both"/>
              <w:rPr>
                <w:sz w:val="24"/>
                <w:lang w:val="ru-RU"/>
              </w:rPr>
            </w:pPr>
            <w:r w:rsidRPr="0092196D">
              <w:rPr>
                <w:sz w:val="24"/>
                <w:lang w:val="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4"/>
              <w:ind w:left="0"/>
              <w:rPr>
                <w:rFonts w:ascii="Cambria"/>
                <w:b/>
                <w:sz w:val="29"/>
                <w:lang w:val="ru-RU"/>
              </w:rPr>
            </w:pPr>
          </w:p>
          <w:p w:rsidR="0024678F" w:rsidRDefault="0024678F" w:rsidP="00BE2D9A">
            <w:pPr>
              <w:pStyle w:val="TableParagraph"/>
              <w:ind w:left="141"/>
              <w:rPr>
                <w:sz w:val="24"/>
              </w:rPr>
            </w:pPr>
            <w:r>
              <w:rPr>
                <w:sz w:val="24"/>
              </w:rPr>
              <w:t>0 человек/ 0%</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682"/>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71"/>
              <w:ind w:left="127" w:right="129"/>
              <w:jc w:val="center"/>
              <w:rPr>
                <w:sz w:val="24"/>
              </w:rPr>
            </w:pPr>
            <w:r>
              <w:rPr>
                <w:sz w:val="24"/>
              </w:rPr>
              <w:t>1.24</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71"/>
              <w:ind w:left="139" w:right="145"/>
              <w:rPr>
                <w:sz w:val="24"/>
                <w:lang w:val="ru-RU"/>
              </w:rPr>
            </w:pPr>
            <w:r w:rsidRPr="0092196D">
              <w:rPr>
                <w:sz w:val="24"/>
                <w:lang w:val="ru-RU"/>
              </w:rPr>
              <w:t>Общая численность педагогических работников, в том числе:</w:t>
            </w:r>
          </w:p>
        </w:tc>
        <w:tc>
          <w:tcPr>
            <w:tcW w:w="23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71"/>
              <w:ind w:left="141"/>
              <w:rPr>
                <w:sz w:val="24"/>
              </w:rPr>
            </w:pPr>
            <w:r w:rsidRPr="00556573">
              <w:rPr>
                <w:sz w:val="24"/>
                <w:lang w:val="ru-RU"/>
              </w:rPr>
              <w:t>47</w:t>
            </w:r>
            <w:r w:rsidRPr="00556573">
              <w:rPr>
                <w:sz w:val="24"/>
              </w:rPr>
              <w:t xml:space="preserve"> человек</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36"/>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7"/>
              <w:ind w:left="0"/>
              <w:rPr>
                <w:rFonts w:ascii="Cambria"/>
                <w:b/>
                <w:sz w:val="29"/>
              </w:rPr>
            </w:pPr>
          </w:p>
          <w:p w:rsidR="0024678F" w:rsidRDefault="0024678F" w:rsidP="00BE2D9A">
            <w:pPr>
              <w:pStyle w:val="TableParagraph"/>
              <w:ind w:left="127" w:right="129"/>
              <w:jc w:val="center"/>
              <w:rPr>
                <w:sz w:val="24"/>
              </w:rPr>
            </w:pPr>
            <w:r>
              <w:rPr>
                <w:sz w:val="24"/>
              </w:rPr>
              <w:t>1.25</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71"/>
              <w:ind w:left="139" w:right="144"/>
              <w:jc w:val="both"/>
              <w:rPr>
                <w:sz w:val="24"/>
                <w:lang w:val="ru-RU"/>
              </w:rPr>
            </w:pPr>
            <w:r w:rsidRPr="0092196D">
              <w:rPr>
                <w:sz w:val="24"/>
                <w:lang w:val="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50" w:type="dxa"/>
            <w:tcBorders>
              <w:top w:val="single" w:sz="4" w:space="0" w:color="auto"/>
              <w:left w:val="single" w:sz="4" w:space="0" w:color="auto"/>
              <w:bottom w:val="single" w:sz="4" w:space="0" w:color="auto"/>
              <w:right w:val="single" w:sz="4" w:space="0" w:color="auto"/>
            </w:tcBorders>
          </w:tcPr>
          <w:p w:rsidR="0024678F" w:rsidRPr="00556573" w:rsidRDefault="0024678F" w:rsidP="00BE2D9A">
            <w:pPr>
              <w:pStyle w:val="TableParagraph"/>
              <w:spacing w:before="7"/>
              <w:ind w:left="0"/>
              <w:rPr>
                <w:rFonts w:ascii="Cambria"/>
                <w:b/>
                <w:sz w:val="29"/>
                <w:lang w:val="ru-RU"/>
              </w:rPr>
            </w:pPr>
          </w:p>
          <w:p w:rsidR="0024678F" w:rsidRPr="00556573" w:rsidRDefault="00556573" w:rsidP="00556573">
            <w:pPr>
              <w:pStyle w:val="TableParagraph"/>
              <w:ind w:left="141"/>
              <w:rPr>
                <w:sz w:val="24"/>
              </w:rPr>
            </w:pPr>
            <w:r w:rsidRPr="00556573">
              <w:rPr>
                <w:sz w:val="24"/>
                <w:lang w:val="ru-RU"/>
              </w:rPr>
              <w:t>47 человек</w:t>
            </w:r>
            <w:r w:rsidR="0024678F" w:rsidRPr="00556573">
              <w:rPr>
                <w:sz w:val="24"/>
              </w:rPr>
              <w:t xml:space="preserve">/ </w:t>
            </w:r>
            <w:r w:rsidRPr="00556573">
              <w:rPr>
                <w:sz w:val="24"/>
                <w:lang w:val="ru-RU"/>
              </w:rPr>
              <w:t>100</w:t>
            </w:r>
            <w:r w:rsidR="0024678F" w:rsidRPr="00556573">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510"/>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ind w:left="0"/>
              <w:rPr>
                <w:rFonts w:ascii="Cambria"/>
                <w:b/>
                <w:sz w:val="24"/>
              </w:rPr>
            </w:pPr>
          </w:p>
          <w:p w:rsidR="0024678F" w:rsidRDefault="0024678F" w:rsidP="00BE2D9A">
            <w:pPr>
              <w:pStyle w:val="TableParagraph"/>
              <w:spacing w:before="200"/>
              <w:ind w:left="127" w:right="129"/>
              <w:jc w:val="center"/>
              <w:rPr>
                <w:sz w:val="24"/>
              </w:rPr>
            </w:pPr>
            <w:r>
              <w:rPr>
                <w:sz w:val="24"/>
              </w:rPr>
              <w:t>1.26</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4"/>
              <w:jc w:val="both"/>
              <w:rPr>
                <w:sz w:val="24"/>
                <w:lang w:val="ru-RU"/>
              </w:rPr>
            </w:pPr>
            <w:r w:rsidRPr="0092196D">
              <w:rPr>
                <w:sz w:val="24"/>
                <w:lang w:val="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50" w:type="dxa"/>
            <w:tcBorders>
              <w:top w:val="single" w:sz="4" w:space="0" w:color="auto"/>
              <w:left w:val="single" w:sz="4" w:space="0" w:color="auto"/>
              <w:bottom w:val="single" w:sz="4" w:space="0" w:color="auto"/>
              <w:right w:val="single" w:sz="4" w:space="0" w:color="auto"/>
            </w:tcBorders>
          </w:tcPr>
          <w:p w:rsidR="0024678F" w:rsidRPr="00556573" w:rsidRDefault="0024678F" w:rsidP="00BE2D9A">
            <w:pPr>
              <w:pStyle w:val="TableParagraph"/>
              <w:ind w:left="0"/>
              <w:rPr>
                <w:rFonts w:ascii="Cambria"/>
                <w:b/>
                <w:sz w:val="24"/>
                <w:lang w:val="ru-RU"/>
              </w:rPr>
            </w:pPr>
          </w:p>
          <w:p w:rsidR="0024678F" w:rsidRPr="00556573" w:rsidRDefault="00556573" w:rsidP="00556573">
            <w:pPr>
              <w:pStyle w:val="TableParagraph"/>
              <w:spacing w:before="200"/>
              <w:ind w:left="141"/>
              <w:rPr>
                <w:sz w:val="24"/>
              </w:rPr>
            </w:pPr>
            <w:r w:rsidRPr="00556573">
              <w:rPr>
                <w:sz w:val="24"/>
                <w:lang w:val="ru-RU"/>
              </w:rPr>
              <w:t>47</w:t>
            </w:r>
            <w:r w:rsidR="0024678F" w:rsidRPr="00556573">
              <w:rPr>
                <w:sz w:val="24"/>
              </w:rPr>
              <w:t xml:space="preserve"> человек</w:t>
            </w:r>
            <w:r w:rsidR="0024678F" w:rsidRPr="00556573">
              <w:rPr>
                <w:sz w:val="24"/>
                <w:lang w:val="ru-RU"/>
              </w:rPr>
              <w:t>а</w:t>
            </w:r>
            <w:r w:rsidR="0024678F" w:rsidRPr="00556573">
              <w:rPr>
                <w:sz w:val="24"/>
              </w:rPr>
              <w:t xml:space="preserve">/ </w:t>
            </w:r>
            <w:r w:rsidRPr="00556573">
              <w:rPr>
                <w:sz w:val="24"/>
                <w:lang w:val="ru-RU"/>
              </w:rPr>
              <w:t>100</w:t>
            </w:r>
            <w:r w:rsidR="0024678F" w:rsidRPr="00556573">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510"/>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ind w:left="0"/>
              <w:rPr>
                <w:rFonts w:ascii="Cambria"/>
                <w:b/>
                <w:sz w:val="24"/>
              </w:rPr>
            </w:pPr>
          </w:p>
          <w:p w:rsidR="0024678F" w:rsidRDefault="0024678F" w:rsidP="00BE2D9A">
            <w:pPr>
              <w:pStyle w:val="TableParagraph"/>
              <w:spacing w:before="200"/>
              <w:ind w:left="127" w:right="129"/>
              <w:jc w:val="center"/>
              <w:rPr>
                <w:sz w:val="24"/>
              </w:rPr>
            </w:pPr>
            <w:r>
              <w:rPr>
                <w:sz w:val="24"/>
              </w:rPr>
              <w:t>1.27</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3"/>
              <w:jc w:val="both"/>
              <w:rPr>
                <w:sz w:val="24"/>
                <w:lang w:val="ru-RU"/>
              </w:rPr>
            </w:pPr>
            <w:r w:rsidRPr="0092196D">
              <w:rPr>
                <w:sz w:val="24"/>
                <w:lang w:val="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ind w:left="0"/>
              <w:rPr>
                <w:rFonts w:ascii="Cambria"/>
                <w:b/>
                <w:sz w:val="24"/>
                <w:lang w:val="ru-RU"/>
              </w:rPr>
            </w:pPr>
          </w:p>
          <w:p w:rsidR="0024678F" w:rsidRDefault="00D15479" w:rsidP="00D15479">
            <w:pPr>
              <w:pStyle w:val="TableParagraph"/>
              <w:spacing w:before="200"/>
              <w:ind w:left="141"/>
              <w:rPr>
                <w:sz w:val="24"/>
              </w:rPr>
            </w:pPr>
            <w:r w:rsidRPr="00D15479">
              <w:rPr>
                <w:sz w:val="24"/>
                <w:lang w:val="ru-RU"/>
              </w:rPr>
              <w:t>0</w:t>
            </w:r>
            <w:r w:rsidR="0024678F" w:rsidRPr="00D15479">
              <w:rPr>
                <w:sz w:val="24"/>
              </w:rPr>
              <w:t xml:space="preserve"> человек/ </w:t>
            </w:r>
            <w:r w:rsidRPr="00D15479">
              <w:rPr>
                <w:sz w:val="24"/>
                <w:lang w:val="ru-RU"/>
              </w:rPr>
              <w:t>0</w:t>
            </w:r>
            <w:r w:rsidR="0024678F" w:rsidRPr="00D15479">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510"/>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ind w:left="0"/>
              <w:rPr>
                <w:rFonts w:ascii="Cambria"/>
                <w:b/>
                <w:sz w:val="24"/>
              </w:rPr>
            </w:pPr>
          </w:p>
          <w:p w:rsidR="0024678F" w:rsidRDefault="0024678F" w:rsidP="00BE2D9A">
            <w:pPr>
              <w:pStyle w:val="TableParagraph"/>
              <w:spacing w:before="202"/>
              <w:ind w:left="127" w:right="129"/>
              <w:jc w:val="center"/>
              <w:rPr>
                <w:sz w:val="24"/>
              </w:rPr>
            </w:pPr>
            <w:r>
              <w:rPr>
                <w:sz w:val="24"/>
              </w:rPr>
              <w:t>1.28</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3"/>
              <w:jc w:val="both"/>
              <w:rPr>
                <w:sz w:val="24"/>
                <w:lang w:val="ru-RU"/>
              </w:rPr>
            </w:pPr>
            <w:r w:rsidRPr="0092196D">
              <w:rPr>
                <w:sz w:val="24"/>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ind w:left="0"/>
              <w:rPr>
                <w:rFonts w:ascii="Cambria"/>
                <w:b/>
                <w:sz w:val="24"/>
                <w:lang w:val="ru-RU"/>
              </w:rPr>
            </w:pPr>
          </w:p>
          <w:p w:rsidR="0024678F" w:rsidRDefault="00556573" w:rsidP="00BE2D9A">
            <w:pPr>
              <w:pStyle w:val="TableParagraph"/>
              <w:spacing w:before="202"/>
              <w:ind w:left="141"/>
              <w:rPr>
                <w:sz w:val="24"/>
              </w:rPr>
            </w:pPr>
            <w:r>
              <w:rPr>
                <w:sz w:val="24"/>
                <w:lang w:val="ru-RU"/>
              </w:rPr>
              <w:t xml:space="preserve">0 </w:t>
            </w:r>
            <w:r w:rsidRPr="00D15479">
              <w:rPr>
                <w:sz w:val="24"/>
              </w:rPr>
              <w:t xml:space="preserve">человек/ </w:t>
            </w:r>
            <w:r w:rsidRPr="00D15479">
              <w:rPr>
                <w:sz w:val="24"/>
                <w:lang w:val="ru-RU"/>
              </w:rPr>
              <w:t>0</w:t>
            </w:r>
            <w:r w:rsidRPr="00D15479">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512"/>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ind w:left="0"/>
              <w:rPr>
                <w:rFonts w:ascii="Cambria"/>
                <w:b/>
                <w:sz w:val="24"/>
              </w:rPr>
            </w:pPr>
          </w:p>
          <w:p w:rsidR="0024678F" w:rsidRDefault="0024678F" w:rsidP="00BE2D9A">
            <w:pPr>
              <w:pStyle w:val="TableParagraph"/>
              <w:spacing w:before="203"/>
              <w:ind w:left="127" w:right="129"/>
              <w:jc w:val="center"/>
              <w:rPr>
                <w:sz w:val="24"/>
              </w:rPr>
            </w:pPr>
            <w:r>
              <w:rPr>
                <w:sz w:val="24"/>
              </w:rPr>
              <w:t>1.29</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71"/>
              <w:ind w:left="139" w:right="145"/>
              <w:jc w:val="both"/>
              <w:rPr>
                <w:sz w:val="24"/>
                <w:lang w:val="ru-RU"/>
              </w:rPr>
            </w:pPr>
            <w:r w:rsidRPr="0092196D">
              <w:rPr>
                <w:sz w:val="24"/>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50" w:type="dxa"/>
            <w:tcBorders>
              <w:top w:val="single" w:sz="4" w:space="0" w:color="auto"/>
              <w:left w:val="single" w:sz="4" w:space="0" w:color="auto"/>
              <w:bottom w:val="single" w:sz="4" w:space="0" w:color="auto"/>
              <w:right w:val="single" w:sz="4" w:space="0" w:color="auto"/>
            </w:tcBorders>
          </w:tcPr>
          <w:p w:rsidR="0024678F" w:rsidRPr="00556573" w:rsidRDefault="0024678F" w:rsidP="00BE2D9A">
            <w:pPr>
              <w:pStyle w:val="TableParagraph"/>
              <w:ind w:left="0"/>
              <w:rPr>
                <w:rFonts w:ascii="Cambria"/>
                <w:b/>
                <w:sz w:val="24"/>
                <w:lang w:val="ru-RU"/>
              </w:rPr>
            </w:pPr>
          </w:p>
          <w:p w:rsidR="0024678F" w:rsidRPr="00556573" w:rsidRDefault="00556573" w:rsidP="00556573">
            <w:pPr>
              <w:pStyle w:val="TableParagraph"/>
              <w:spacing w:before="203"/>
              <w:ind w:left="141"/>
              <w:rPr>
                <w:sz w:val="24"/>
              </w:rPr>
            </w:pPr>
            <w:r w:rsidRPr="00556573">
              <w:rPr>
                <w:sz w:val="24"/>
                <w:lang w:val="ru-RU"/>
              </w:rPr>
              <w:t>28</w:t>
            </w:r>
            <w:r w:rsidR="0024678F" w:rsidRPr="00556573">
              <w:rPr>
                <w:sz w:val="24"/>
              </w:rPr>
              <w:t xml:space="preserve"> человек/ </w:t>
            </w:r>
            <w:r w:rsidRPr="00556573">
              <w:rPr>
                <w:sz w:val="24"/>
                <w:lang w:val="ru-RU"/>
              </w:rPr>
              <w:t>60</w:t>
            </w:r>
            <w:r w:rsidR="0024678F" w:rsidRPr="00556573">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682"/>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27" w:right="127"/>
              <w:jc w:val="center"/>
              <w:rPr>
                <w:sz w:val="24"/>
              </w:rPr>
            </w:pPr>
            <w:r>
              <w:rPr>
                <w:sz w:val="24"/>
              </w:rPr>
              <w:t>1.29.1</w:t>
            </w:r>
          </w:p>
        </w:tc>
        <w:tc>
          <w:tcPr>
            <w:tcW w:w="67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39" w:right="145"/>
              <w:rPr>
                <w:sz w:val="24"/>
              </w:rPr>
            </w:pPr>
            <w:r>
              <w:rPr>
                <w:sz w:val="24"/>
              </w:rPr>
              <w:t>Высшая</w:t>
            </w:r>
          </w:p>
        </w:tc>
        <w:tc>
          <w:tcPr>
            <w:tcW w:w="2350" w:type="dxa"/>
            <w:tcBorders>
              <w:top w:val="single" w:sz="4" w:space="0" w:color="auto"/>
              <w:left w:val="single" w:sz="4" w:space="0" w:color="auto"/>
              <w:bottom w:val="single" w:sz="4" w:space="0" w:color="auto"/>
              <w:right w:val="single" w:sz="4" w:space="0" w:color="auto"/>
            </w:tcBorders>
          </w:tcPr>
          <w:p w:rsidR="0024678F" w:rsidRPr="00556573" w:rsidRDefault="0024678F" w:rsidP="00BE2D9A">
            <w:pPr>
              <w:pStyle w:val="TableParagraph"/>
              <w:spacing w:before="68"/>
              <w:ind w:left="141"/>
              <w:rPr>
                <w:sz w:val="24"/>
              </w:rPr>
            </w:pPr>
            <w:r w:rsidRPr="00556573">
              <w:rPr>
                <w:sz w:val="24"/>
                <w:lang w:val="ru-RU"/>
              </w:rPr>
              <w:t>14</w:t>
            </w:r>
            <w:r w:rsidRPr="00556573">
              <w:rPr>
                <w:sz w:val="24"/>
              </w:rPr>
              <w:t xml:space="preserve"> человек/ </w:t>
            </w:r>
            <w:r w:rsidRPr="00556573">
              <w:rPr>
                <w:sz w:val="24"/>
                <w:lang w:val="ru-RU"/>
              </w:rPr>
              <w:t>28</w:t>
            </w:r>
            <w:r w:rsidRPr="00556573">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682"/>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27" w:right="127"/>
              <w:jc w:val="center"/>
              <w:rPr>
                <w:sz w:val="24"/>
              </w:rPr>
            </w:pPr>
            <w:r>
              <w:rPr>
                <w:sz w:val="24"/>
              </w:rPr>
              <w:lastRenderedPageBreak/>
              <w:t>1.29.2</w:t>
            </w:r>
          </w:p>
        </w:tc>
        <w:tc>
          <w:tcPr>
            <w:tcW w:w="67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39" w:right="145"/>
              <w:rPr>
                <w:sz w:val="24"/>
              </w:rPr>
            </w:pPr>
            <w:r>
              <w:rPr>
                <w:sz w:val="24"/>
              </w:rPr>
              <w:t>Первая</w:t>
            </w:r>
          </w:p>
        </w:tc>
        <w:tc>
          <w:tcPr>
            <w:tcW w:w="2350" w:type="dxa"/>
            <w:tcBorders>
              <w:top w:val="single" w:sz="4" w:space="0" w:color="auto"/>
              <w:left w:val="single" w:sz="4" w:space="0" w:color="auto"/>
              <w:bottom w:val="single" w:sz="4" w:space="0" w:color="auto"/>
              <w:right w:val="single" w:sz="4" w:space="0" w:color="auto"/>
            </w:tcBorders>
          </w:tcPr>
          <w:p w:rsidR="0024678F" w:rsidRPr="00556573" w:rsidRDefault="00556573" w:rsidP="00556573">
            <w:pPr>
              <w:pStyle w:val="TableParagraph"/>
              <w:spacing w:before="68"/>
              <w:ind w:left="141"/>
              <w:rPr>
                <w:sz w:val="24"/>
              </w:rPr>
            </w:pPr>
            <w:r w:rsidRPr="00556573">
              <w:rPr>
                <w:sz w:val="24"/>
                <w:lang w:val="ru-RU"/>
              </w:rPr>
              <w:t>14</w:t>
            </w:r>
            <w:r w:rsidR="0024678F" w:rsidRPr="00556573">
              <w:rPr>
                <w:sz w:val="24"/>
                <w:lang w:val="ru-RU"/>
              </w:rPr>
              <w:t xml:space="preserve"> </w:t>
            </w:r>
            <w:r w:rsidR="0024678F" w:rsidRPr="00556573">
              <w:rPr>
                <w:sz w:val="24"/>
              </w:rPr>
              <w:t xml:space="preserve">человек/ </w:t>
            </w:r>
            <w:r w:rsidRPr="00556573">
              <w:rPr>
                <w:sz w:val="24"/>
                <w:lang w:val="ru-RU"/>
              </w:rPr>
              <w:t>28</w:t>
            </w:r>
            <w:r w:rsidR="0024678F" w:rsidRPr="00556573">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34"/>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4"/>
              <w:ind w:left="0"/>
              <w:rPr>
                <w:rFonts w:ascii="Cambria"/>
                <w:b/>
                <w:sz w:val="29"/>
              </w:rPr>
            </w:pPr>
          </w:p>
          <w:p w:rsidR="0024678F" w:rsidRDefault="0024678F" w:rsidP="00BE2D9A">
            <w:pPr>
              <w:pStyle w:val="TableParagraph"/>
              <w:ind w:left="127" w:right="129"/>
              <w:jc w:val="center"/>
              <w:rPr>
                <w:sz w:val="24"/>
              </w:rPr>
            </w:pPr>
            <w:r>
              <w:rPr>
                <w:sz w:val="24"/>
              </w:rPr>
              <w:t>1.30</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4"/>
              <w:jc w:val="both"/>
              <w:rPr>
                <w:sz w:val="24"/>
                <w:lang w:val="ru-RU"/>
              </w:rPr>
            </w:pPr>
            <w:r w:rsidRPr="0092196D">
              <w:rPr>
                <w:sz w:val="24"/>
                <w:lang w:val="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4"/>
              <w:ind w:left="0"/>
              <w:rPr>
                <w:rFonts w:ascii="Cambria"/>
                <w:b/>
                <w:sz w:val="29"/>
                <w:lang w:val="ru-RU"/>
              </w:rPr>
            </w:pPr>
          </w:p>
          <w:p w:rsidR="0024678F" w:rsidRPr="00A06891" w:rsidRDefault="0024678F" w:rsidP="00BE2D9A">
            <w:pPr>
              <w:pStyle w:val="TableParagraph"/>
              <w:ind w:left="141"/>
              <w:rPr>
                <w:sz w:val="24"/>
                <w:lang w:val="ru-RU"/>
              </w:rPr>
            </w:pP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682"/>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27" w:right="127"/>
              <w:jc w:val="center"/>
              <w:rPr>
                <w:sz w:val="24"/>
              </w:rPr>
            </w:pPr>
            <w:r>
              <w:rPr>
                <w:sz w:val="24"/>
              </w:rPr>
              <w:t>1.30.1</w:t>
            </w:r>
          </w:p>
        </w:tc>
        <w:tc>
          <w:tcPr>
            <w:tcW w:w="67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39" w:right="145"/>
              <w:rPr>
                <w:sz w:val="24"/>
              </w:rPr>
            </w:pPr>
            <w:r>
              <w:rPr>
                <w:sz w:val="24"/>
              </w:rPr>
              <w:t>До 5 лет</w:t>
            </w:r>
          </w:p>
        </w:tc>
        <w:tc>
          <w:tcPr>
            <w:tcW w:w="2350" w:type="dxa"/>
            <w:tcBorders>
              <w:top w:val="single" w:sz="4" w:space="0" w:color="auto"/>
              <w:left w:val="single" w:sz="4" w:space="0" w:color="auto"/>
              <w:bottom w:val="single" w:sz="4" w:space="0" w:color="auto"/>
              <w:right w:val="single" w:sz="4" w:space="0" w:color="auto"/>
            </w:tcBorders>
          </w:tcPr>
          <w:p w:rsidR="0024678F" w:rsidRDefault="00556573" w:rsidP="009E5214">
            <w:pPr>
              <w:pStyle w:val="TableParagraph"/>
              <w:spacing w:before="68"/>
              <w:ind w:left="141"/>
              <w:rPr>
                <w:sz w:val="24"/>
              </w:rPr>
            </w:pPr>
            <w:r>
              <w:rPr>
                <w:sz w:val="24"/>
                <w:lang w:val="ru-RU"/>
              </w:rPr>
              <w:t>1</w:t>
            </w:r>
            <w:r w:rsidR="006344A8">
              <w:rPr>
                <w:sz w:val="24"/>
                <w:lang w:val="ru-RU"/>
              </w:rPr>
              <w:t>5</w:t>
            </w:r>
            <w:r w:rsidR="0024678F">
              <w:rPr>
                <w:sz w:val="24"/>
              </w:rPr>
              <w:t xml:space="preserve"> человек/ </w:t>
            </w:r>
            <w:r w:rsidR="009E5214">
              <w:rPr>
                <w:sz w:val="24"/>
              </w:rPr>
              <w:t>28</w:t>
            </w:r>
            <w:r w:rsidR="0024678F">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682"/>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27" w:right="127"/>
              <w:jc w:val="center"/>
              <w:rPr>
                <w:sz w:val="24"/>
              </w:rPr>
            </w:pPr>
            <w:r>
              <w:rPr>
                <w:sz w:val="24"/>
              </w:rPr>
              <w:t>1.30.2</w:t>
            </w:r>
          </w:p>
        </w:tc>
        <w:tc>
          <w:tcPr>
            <w:tcW w:w="67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39" w:right="145"/>
              <w:rPr>
                <w:sz w:val="24"/>
              </w:rPr>
            </w:pPr>
            <w:r>
              <w:rPr>
                <w:sz w:val="24"/>
              </w:rPr>
              <w:t>Свыше 30 лет</w:t>
            </w:r>
          </w:p>
        </w:tc>
        <w:tc>
          <w:tcPr>
            <w:tcW w:w="2350" w:type="dxa"/>
            <w:tcBorders>
              <w:top w:val="single" w:sz="4" w:space="0" w:color="auto"/>
              <w:left w:val="single" w:sz="4" w:space="0" w:color="auto"/>
              <w:bottom w:val="single" w:sz="4" w:space="0" w:color="auto"/>
              <w:right w:val="single" w:sz="4" w:space="0" w:color="auto"/>
            </w:tcBorders>
          </w:tcPr>
          <w:p w:rsidR="0024678F" w:rsidRDefault="00A06891" w:rsidP="00A06891">
            <w:pPr>
              <w:pStyle w:val="TableParagraph"/>
              <w:spacing w:before="68"/>
              <w:ind w:left="141"/>
              <w:rPr>
                <w:sz w:val="24"/>
              </w:rPr>
            </w:pPr>
            <w:r w:rsidRPr="00A06891">
              <w:rPr>
                <w:sz w:val="24"/>
              </w:rPr>
              <w:t>8</w:t>
            </w:r>
            <w:r w:rsidR="0024678F" w:rsidRPr="00A06891">
              <w:rPr>
                <w:sz w:val="24"/>
              </w:rPr>
              <w:t xml:space="preserve"> человек/ </w:t>
            </w:r>
            <w:r w:rsidRPr="00A06891">
              <w:rPr>
                <w:sz w:val="24"/>
              </w:rPr>
              <w:t>20</w:t>
            </w:r>
            <w:r w:rsidR="0024678F" w:rsidRPr="00A06891">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36"/>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7"/>
              <w:ind w:left="0"/>
              <w:rPr>
                <w:rFonts w:ascii="Cambria"/>
                <w:b/>
                <w:sz w:val="29"/>
              </w:rPr>
            </w:pPr>
          </w:p>
          <w:p w:rsidR="0024678F" w:rsidRDefault="0024678F" w:rsidP="00BE2D9A">
            <w:pPr>
              <w:pStyle w:val="TableParagraph"/>
              <w:ind w:left="127" w:right="129"/>
              <w:jc w:val="center"/>
              <w:rPr>
                <w:sz w:val="24"/>
              </w:rPr>
            </w:pPr>
            <w:r>
              <w:rPr>
                <w:sz w:val="24"/>
              </w:rPr>
              <w:t>1.31</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71"/>
              <w:ind w:left="139" w:right="143"/>
              <w:jc w:val="both"/>
              <w:rPr>
                <w:sz w:val="24"/>
                <w:lang w:val="ru-RU"/>
              </w:rPr>
            </w:pPr>
            <w:r w:rsidRPr="0092196D">
              <w:rPr>
                <w:sz w:val="24"/>
                <w:lang w:val="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7"/>
              <w:ind w:left="0"/>
              <w:rPr>
                <w:rFonts w:ascii="Cambria"/>
                <w:b/>
                <w:sz w:val="29"/>
                <w:lang w:val="ru-RU"/>
              </w:rPr>
            </w:pPr>
          </w:p>
          <w:p w:rsidR="0024678F" w:rsidRDefault="009E5214" w:rsidP="009E5214">
            <w:pPr>
              <w:pStyle w:val="TableParagraph"/>
              <w:ind w:left="141"/>
              <w:rPr>
                <w:sz w:val="24"/>
              </w:rPr>
            </w:pPr>
            <w:r w:rsidRPr="009E5214">
              <w:rPr>
                <w:sz w:val="24"/>
              </w:rPr>
              <w:t>13</w:t>
            </w:r>
            <w:r w:rsidR="0024678F" w:rsidRPr="009E5214">
              <w:rPr>
                <w:sz w:val="24"/>
              </w:rPr>
              <w:t xml:space="preserve"> человек/ </w:t>
            </w:r>
            <w:r w:rsidRPr="009E5214">
              <w:rPr>
                <w:sz w:val="24"/>
              </w:rPr>
              <w:t>27</w:t>
            </w:r>
            <w:r w:rsidR="0024678F" w:rsidRPr="009E5214">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234"/>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4"/>
              <w:ind w:left="0"/>
              <w:rPr>
                <w:rFonts w:ascii="Cambria"/>
                <w:b/>
                <w:sz w:val="29"/>
              </w:rPr>
            </w:pPr>
          </w:p>
          <w:p w:rsidR="0024678F" w:rsidRDefault="0024678F" w:rsidP="00BE2D9A">
            <w:pPr>
              <w:pStyle w:val="TableParagraph"/>
              <w:ind w:left="127" w:right="129"/>
              <w:jc w:val="center"/>
              <w:rPr>
                <w:sz w:val="24"/>
              </w:rPr>
            </w:pPr>
            <w:r>
              <w:rPr>
                <w:sz w:val="24"/>
              </w:rPr>
              <w:t>1.32</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4"/>
              <w:jc w:val="both"/>
              <w:rPr>
                <w:sz w:val="24"/>
                <w:lang w:val="ru-RU"/>
              </w:rPr>
            </w:pPr>
            <w:r w:rsidRPr="0092196D">
              <w:rPr>
                <w:sz w:val="24"/>
                <w:lang w:val="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4"/>
              <w:ind w:left="0"/>
              <w:rPr>
                <w:rFonts w:ascii="Cambria"/>
                <w:b/>
                <w:sz w:val="29"/>
                <w:lang w:val="ru-RU"/>
              </w:rPr>
            </w:pPr>
          </w:p>
          <w:p w:rsidR="0024678F" w:rsidRDefault="009E5214" w:rsidP="00BE2D9A">
            <w:pPr>
              <w:pStyle w:val="TableParagraph"/>
              <w:ind w:left="141"/>
              <w:rPr>
                <w:sz w:val="24"/>
              </w:rPr>
            </w:pPr>
            <w:r w:rsidRPr="009E5214">
              <w:rPr>
                <w:sz w:val="24"/>
              </w:rPr>
              <w:t>5</w:t>
            </w:r>
            <w:r w:rsidR="0024678F" w:rsidRPr="009E5214">
              <w:rPr>
                <w:sz w:val="24"/>
              </w:rPr>
              <w:t xml:space="preserve"> че</w:t>
            </w:r>
            <w:r w:rsidRPr="009E5214">
              <w:rPr>
                <w:sz w:val="24"/>
              </w:rPr>
              <w:t>ловек/ 11</w:t>
            </w:r>
            <w:r w:rsidR="0024678F" w:rsidRPr="009E5214">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614"/>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ind w:left="0"/>
              <w:rPr>
                <w:rFonts w:ascii="Cambria"/>
                <w:b/>
                <w:sz w:val="24"/>
              </w:rPr>
            </w:pPr>
          </w:p>
          <w:p w:rsidR="0024678F" w:rsidRDefault="0024678F" w:rsidP="00BE2D9A">
            <w:pPr>
              <w:pStyle w:val="TableParagraph"/>
              <w:ind w:left="0"/>
              <w:rPr>
                <w:rFonts w:ascii="Cambria"/>
                <w:b/>
                <w:sz w:val="24"/>
              </w:rPr>
            </w:pPr>
          </w:p>
          <w:p w:rsidR="0024678F" w:rsidRDefault="0024678F" w:rsidP="00BE2D9A">
            <w:pPr>
              <w:pStyle w:val="TableParagraph"/>
              <w:ind w:left="0"/>
              <w:rPr>
                <w:rFonts w:ascii="Cambria"/>
                <w:b/>
                <w:sz w:val="24"/>
              </w:rPr>
            </w:pPr>
          </w:p>
          <w:p w:rsidR="0024678F" w:rsidRDefault="0024678F" w:rsidP="00BE2D9A">
            <w:pPr>
              <w:pStyle w:val="TableParagraph"/>
              <w:spacing w:before="189"/>
              <w:ind w:left="127" w:right="129"/>
              <w:jc w:val="center"/>
              <w:rPr>
                <w:sz w:val="24"/>
              </w:rPr>
            </w:pPr>
            <w:r>
              <w:rPr>
                <w:sz w:val="24"/>
              </w:rPr>
              <w:t>1.33</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tabs>
                <w:tab w:val="left" w:pos="2458"/>
                <w:tab w:val="left" w:pos="3829"/>
                <w:tab w:val="left" w:pos="5412"/>
              </w:tabs>
              <w:spacing w:before="68"/>
              <w:ind w:left="139" w:right="141"/>
              <w:rPr>
                <w:sz w:val="24"/>
                <w:lang w:val="ru-RU"/>
              </w:rPr>
            </w:pPr>
            <w:r w:rsidRPr="0092196D">
              <w:rPr>
                <w:sz w:val="24"/>
                <w:lang w:val="ru-RU"/>
              </w:rPr>
              <w:t>Численность/удельный вес численности педагогических и административно-хозяйственных раб</w:t>
            </w:r>
            <w:r>
              <w:rPr>
                <w:sz w:val="24"/>
                <w:lang w:val="ru-RU"/>
              </w:rPr>
              <w:t xml:space="preserve">отников, прошедших за последние 5 лет </w:t>
            </w:r>
            <w:r w:rsidRPr="0092196D">
              <w:rPr>
                <w:sz w:val="24"/>
                <w:lang w:val="ru-RU"/>
              </w:rPr>
              <w:t>повышение квалификации/</w:t>
            </w:r>
            <w:r>
              <w:rPr>
                <w:sz w:val="24"/>
                <w:lang w:val="ru-RU"/>
              </w:rPr>
              <w:t xml:space="preserve"> </w:t>
            </w:r>
            <w:r w:rsidRPr="0092196D">
              <w:rPr>
                <w:sz w:val="24"/>
                <w:lang w:val="ru-RU"/>
              </w:rPr>
              <w:t>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w:t>
            </w:r>
            <w:r w:rsidRPr="0092196D">
              <w:rPr>
                <w:spacing w:val="-12"/>
                <w:sz w:val="24"/>
                <w:lang w:val="ru-RU"/>
              </w:rPr>
              <w:t xml:space="preserve"> </w:t>
            </w:r>
            <w:r w:rsidRPr="0092196D">
              <w:rPr>
                <w:sz w:val="24"/>
                <w:lang w:val="ru-RU"/>
              </w:rPr>
              <w:t>работников</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ind w:left="0"/>
              <w:rPr>
                <w:rFonts w:ascii="Cambria"/>
                <w:b/>
                <w:sz w:val="24"/>
                <w:lang w:val="ru-RU"/>
              </w:rPr>
            </w:pPr>
          </w:p>
          <w:p w:rsidR="0024678F" w:rsidRPr="0092196D" w:rsidRDefault="0024678F" w:rsidP="00BE2D9A">
            <w:pPr>
              <w:pStyle w:val="TableParagraph"/>
              <w:ind w:left="0"/>
              <w:rPr>
                <w:rFonts w:ascii="Cambria"/>
                <w:b/>
                <w:sz w:val="24"/>
                <w:lang w:val="ru-RU"/>
              </w:rPr>
            </w:pPr>
          </w:p>
          <w:p w:rsidR="0024678F" w:rsidRPr="0092196D" w:rsidRDefault="0024678F" w:rsidP="00BE2D9A">
            <w:pPr>
              <w:pStyle w:val="TableParagraph"/>
              <w:ind w:left="0"/>
              <w:rPr>
                <w:rFonts w:ascii="Cambria"/>
                <w:b/>
                <w:sz w:val="24"/>
                <w:lang w:val="ru-RU"/>
              </w:rPr>
            </w:pPr>
          </w:p>
          <w:p w:rsidR="0024678F" w:rsidRDefault="009E5214" w:rsidP="00BE2D9A">
            <w:pPr>
              <w:pStyle w:val="TableParagraph"/>
              <w:spacing w:before="189"/>
              <w:ind w:left="141"/>
              <w:rPr>
                <w:sz w:val="24"/>
              </w:rPr>
            </w:pPr>
            <w:r w:rsidRPr="009E5214">
              <w:rPr>
                <w:sz w:val="24"/>
              </w:rPr>
              <w:t>50</w:t>
            </w:r>
            <w:r w:rsidR="0024678F" w:rsidRPr="009E5214">
              <w:rPr>
                <w:sz w:val="24"/>
              </w:rPr>
              <w:t xml:space="preserve"> человек/ </w:t>
            </w:r>
            <w:r w:rsidR="0024678F" w:rsidRPr="009E5214">
              <w:rPr>
                <w:sz w:val="24"/>
                <w:lang w:val="ru-RU"/>
              </w:rPr>
              <w:t>100</w:t>
            </w:r>
            <w:r w:rsidR="0024678F" w:rsidRPr="009E5214">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2062"/>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ind w:left="0"/>
              <w:rPr>
                <w:rFonts w:ascii="Cambria"/>
                <w:b/>
                <w:sz w:val="24"/>
              </w:rPr>
            </w:pPr>
          </w:p>
          <w:p w:rsidR="0024678F" w:rsidRDefault="0024678F" w:rsidP="00BE2D9A">
            <w:pPr>
              <w:pStyle w:val="TableParagraph"/>
              <w:ind w:left="0"/>
              <w:rPr>
                <w:rFonts w:ascii="Cambria"/>
                <w:b/>
                <w:sz w:val="24"/>
              </w:rPr>
            </w:pPr>
          </w:p>
          <w:p w:rsidR="0024678F" w:rsidRDefault="0024678F" w:rsidP="00BE2D9A">
            <w:pPr>
              <w:pStyle w:val="TableParagraph"/>
              <w:spacing w:before="195"/>
              <w:ind w:left="127" w:right="129"/>
              <w:jc w:val="center"/>
              <w:rPr>
                <w:sz w:val="24"/>
              </w:rPr>
            </w:pPr>
            <w:r>
              <w:rPr>
                <w:sz w:val="24"/>
              </w:rPr>
              <w:t>1.34</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9"/>
              <w:ind w:left="139" w:right="141"/>
              <w:jc w:val="both"/>
              <w:rPr>
                <w:sz w:val="24"/>
                <w:lang w:val="ru-RU"/>
              </w:rPr>
            </w:pPr>
            <w:r w:rsidRPr="0092196D">
              <w:rPr>
                <w:sz w:val="24"/>
                <w:lang w:val="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ind w:left="0"/>
              <w:rPr>
                <w:rFonts w:ascii="Cambria"/>
                <w:b/>
                <w:sz w:val="24"/>
                <w:lang w:val="ru-RU"/>
              </w:rPr>
            </w:pPr>
          </w:p>
          <w:p w:rsidR="0024678F" w:rsidRPr="0092196D" w:rsidRDefault="0024678F" w:rsidP="00BE2D9A">
            <w:pPr>
              <w:pStyle w:val="TableParagraph"/>
              <w:ind w:left="0"/>
              <w:rPr>
                <w:rFonts w:ascii="Cambria"/>
                <w:b/>
                <w:sz w:val="24"/>
                <w:lang w:val="ru-RU"/>
              </w:rPr>
            </w:pPr>
          </w:p>
          <w:p w:rsidR="0024678F" w:rsidRDefault="00DC6754" w:rsidP="00DC6754">
            <w:pPr>
              <w:pStyle w:val="TableParagraph"/>
              <w:spacing w:before="195"/>
              <w:ind w:left="141"/>
              <w:rPr>
                <w:sz w:val="24"/>
              </w:rPr>
            </w:pPr>
            <w:r w:rsidRPr="00DC6754">
              <w:rPr>
                <w:sz w:val="24"/>
              </w:rPr>
              <w:t>44</w:t>
            </w:r>
            <w:r w:rsidR="0024678F" w:rsidRPr="00DC6754">
              <w:rPr>
                <w:sz w:val="24"/>
              </w:rPr>
              <w:t xml:space="preserve">человек/ </w:t>
            </w:r>
            <w:r w:rsidR="0024678F" w:rsidRPr="00DC6754">
              <w:rPr>
                <w:sz w:val="24"/>
                <w:lang w:val="ru-RU"/>
              </w:rPr>
              <w:t>8</w:t>
            </w:r>
            <w:r w:rsidRPr="00DC6754">
              <w:rPr>
                <w:sz w:val="24"/>
              </w:rPr>
              <w:t>8</w:t>
            </w:r>
            <w:r w:rsidR="0024678F" w:rsidRPr="00DC6754">
              <w:rPr>
                <w:sz w:val="24"/>
              </w:rPr>
              <w:t>%</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682"/>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73"/>
              <w:ind w:left="127" w:right="129"/>
              <w:jc w:val="center"/>
              <w:rPr>
                <w:b/>
                <w:sz w:val="24"/>
              </w:rPr>
            </w:pPr>
            <w:r>
              <w:rPr>
                <w:b/>
                <w:sz w:val="24"/>
              </w:rPr>
              <w:t>2.</w:t>
            </w:r>
          </w:p>
        </w:tc>
        <w:tc>
          <w:tcPr>
            <w:tcW w:w="67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73"/>
              <w:ind w:left="139" w:right="145"/>
              <w:rPr>
                <w:b/>
                <w:sz w:val="24"/>
              </w:rPr>
            </w:pPr>
            <w:r>
              <w:rPr>
                <w:b/>
                <w:sz w:val="24"/>
              </w:rPr>
              <w:t>Инфраструктура</w:t>
            </w:r>
          </w:p>
        </w:tc>
        <w:tc>
          <w:tcPr>
            <w:tcW w:w="2350" w:type="dxa"/>
            <w:tcBorders>
              <w:top w:val="single" w:sz="4" w:space="0" w:color="auto"/>
              <w:left w:val="single" w:sz="4" w:space="0" w:color="auto"/>
              <w:bottom w:val="single" w:sz="4" w:space="0" w:color="auto"/>
              <w:right w:val="single" w:sz="4" w:space="0" w:color="auto"/>
            </w:tcBorders>
          </w:tcPr>
          <w:p w:rsidR="0024678F" w:rsidRDefault="0024678F" w:rsidP="00BE2D9A"/>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684"/>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71"/>
              <w:ind w:left="127" w:right="129"/>
              <w:jc w:val="center"/>
              <w:rPr>
                <w:sz w:val="24"/>
              </w:rPr>
            </w:pPr>
            <w:r>
              <w:rPr>
                <w:sz w:val="24"/>
              </w:rPr>
              <w:t>2.1</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71"/>
              <w:ind w:left="139" w:right="145"/>
              <w:rPr>
                <w:sz w:val="24"/>
                <w:lang w:val="ru-RU"/>
              </w:rPr>
            </w:pPr>
            <w:r w:rsidRPr="0092196D">
              <w:rPr>
                <w:sz w:val="24"/>
                <w:lang w:val="ru-RU"/>
              </w:rPr>
              <w:t>Количество компьютеров в расчете на одного учащегося</w:t>
            </w:r>
          </w:p>
        </w:tc>
        <w:tc>
          <w:tcPr>
            <w:tcW w:w="23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71"/>
              <w:ind w:left="141"/>
              <w:rPr>
                <w:sz w:val="24"/>
              </w:rPr>
            </w:pPr>
            <w:r>
              <w:rPr>
                <w:sz w:val="24"/>
              </w:rPr>
              <w:t>0,1</w:t>
            </w:r>
            <w:r w:rsidR="00D15479">
              <w:rPr>
                <w:sz w:val="24"/>
                <w:lang w:val="ru-RU"/>
              </w:rPr>
              <w:t>1</w:t>
            </w:r>
            <w:r>
              <w:rPr>
                <w:sz w:val="24"/>
              </w:rPr>
              <w:t xml:space="preserve"> единиц</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510"/>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ind w:left="0"/>
              <w:rPr>
                <w:rFonts w:ascii="Cambria"/>
                <w:b/>
                <w:sz w:val="24"/>
              </w:rPr>
            </w:pPr>
          </w:p>
          <w:p w:rsidR="0024678F" w:rsidRDefault="0024678F" w:rsidP="00BE2D9A">
            <w:pPr>
              <w:pStyle w:val="TableParagraph"/>
              <w:spacing w:before="200"/>
              <w:ind w:left="127" w:right="129"/>
              <w:jc w:val="center"/>
              <w:rPr>
                <w:sz w:val="24"/>
              </w:rPr>
            </w:pPr>
            <w:r>
              <w:rPr>
                <w:sz w:val="24"/>
              </w:rPr>
              <w:t>2.2</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1"/>
              <w:jc w:val="both"/>
              <w:rPr>
                <w:sz w:val="24"/>
                <w:lang w:val="ru-RU"/>
              </w:rPr>
            </w:pPr>
            <w:r w:rsidRPr="0092196D">
              <w:rPr>
                <w:sz w:val="24"/>
                <w:lang w:val="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w:t>
            </w:r>
            <w:r w:rsidRPr="0092196D">
              <w:rPr>
                <w:spacing w:val="-4"/>
                <w:sz w:val="24"/>
                <w:lang w:val="ru-RU"/>
              </w:rPr>
              <w:t xml:space="preserve"> </w:t>
            </w:r>
            <w:r w:rsidRPr="0092196D">
              <w:rPr>
                <w:sz w:val="24"/>
                <w:lang w:val="ru-RU"/>
              </w:rPr>
              <w:t>учащегося</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ind w:left="0"/>
              <w:rPr>
                <w:rFonts w:ascii="Cambria"/>
                <w:b/>
                <w:sz w:val="24"/>
                <w:lang w:val="ru-RU"/>
              </w:rPr>
            </w:pPr>
          </w:p>
          <w:p w:rsidR="0024678F" w:rsidRPr="00FC6E9F" w:rsidRDefault="00D15479" w:rsidP="00BE2D9A">
            <w:pPr>
              <w:pStyle w:val="TableParagraph"/>
              <w:spacing w:before="200"/>
              <w:ind w:left="141"/>
              <w:rPr>
                <w:sz w:val="24"/>
                <w:lang w:val="ru-RU"/>
              </w:rPr>
            </w:pPr>
            <w:r>
              <w:rPr>
                <w:sz w:val="24"/>
                <w:lang w:val="ru-RU"/>
              </w:rPr>
              <w:t>33</w:t>
            </w:r>
            <w:r w:rsidR="0024678F">
              <w:rPr>
                <w:sz w:val="24"/>
              </w:rPr>
              <w:t xml:space="preserve"> единиц</w:t>
            </w:r>
            <w:r w:rsidR="00FC6E9F">
              <w:rPr>
                <w:sz w:val="24"/>
                <w:lang w:val="ru-RU"/>
              </w:rPr>
              <w:t>ы</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958"/>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208"/>
              <w:ind w:left="127" w:right="129"/>
              <w:jc w:val="center"/>
              <w:rPr>
                <w:sz w:val="24"/>
              </w:rPr>
            </w:pPr>
            <w:r>
              <w:rPr>
                <w:sz w:val="24"/>
              </w:rPr>
              <w:t>2.3</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tabs>
                <w:tab w:val="left" w:pos="1417"/>
                <w:tab w:val="left" w:pos="1926"/>
                <w:tab w:val="left" w:pos="4042"/>
                <w:tab w:val="left" w:pos="5727"/>
              </w:tabs>
              <w:spacing w:before="68"/>
              <w:ind w:left="139" w:right="141"/>
              <w:rPr>
                <w:sz w:val="24"/>
                <w:lang w:val="ru-RU"/>
              </w:rPr>
            </w:pPr>
            <w:r>
              <w:rPr>
                <w:sz w:val="24"/>
                <w:lang w:val="ru-RU"/>
              </w:rPr>
              <w:t xml:space="preserve">Наличие в образовательной </w:t>
            </w:r>
            <w:r w:rsidRPr="0092196D">
              <w:rPr>
                <w:sz w:val="24"/>
                <w:lang w:val="ru-RU"/>
              </w:rPr>
              <w:t>организации</w:t>
            </w:r>
            <w:r>
              <w:rPr>
                <w:sz w:val="24"/>
                <w:lang w:val="ru-RU"/>
              </w:rPr>
              <w:t xml:space="preserve"> </w:t>
            </w:r>
            <w:r w:rsidRPr="0092196D">
              <w:rPr>
                <w:spacing w:val="-1"/>
                <w:sz w:val="24"/>
                <w:lang w:val="ru-RU"/>
              </w:rPr>
              <w:t xml:space="preserve">системы </w:t>
            </w:r>
            <w:r w:rsidRPr="0092196D">
              <w:rPr>
                <w:sz w:val="24"/>
                <w:lang w:val="ru-RU"/>
              </w:rPr>
              <w:t>электронного</w:t>
            </w:r>
            <w:r w:rsidRPr="0092196D">
              <w:rPr>
                <w:spacing w:val="-8"/>
                <w:sz w:val="24"/>
                <w:lang w:val="ru-RU"/>
              </w:rPr>
              <w:t xml:space="preserve"> </w:t>
            </w:r>
            <w:r w:rsidRPr="0092196D">
              <w:rPr>
                <w:sz w:val="24"/>
                <w:lang w:val="ru-RU"/>
              </w:rPr>
              <w:t>документооборота</w:t>
            </w:r>
          </w:p>
        </w:tc>
        <w:tc>
          <w:tcPr>
            <w:tcW w:w="2350" w:type="dxa"/>
            <w:tcBorders>
              <w:top w:val="single" w:sz="4" w:space="0" w:color="auto"/>
              <w:left w:val="single" w:sz="4" w:space="0" w:color="auto"/>
              <w:bottom w:val="single" w:sz="4" w:space="0" w:color="auto"/>
              <w:right w:val="single" w:sz="4" w:space="0" w:color="auto"/>
            </w:tcBorders>
          </w:tcPr>
          <w:p w:rsidR="0024678F" w:rsidRPr="00255B44" w:rsidRDefault="0024678F" w:rsidP="00BE2D9A">
            <w:pPr>
              <w:pStyle w:val="TableParagraph"/>
              <w:spacing w:before="208"/>
              <w:ind w:left="141"/>
              <w:rPr>
                <w:sz w:val="24"/>
                <w:lang w:val="ru-RU"/>
              </w:rPr>
            </w:pPr>
            <w:r w:rsidRPr="00255B44">
              <w:rPr>
                <w:sz w:val="24"/>
                <w:lang w:val="ru-RU"/>
              </w:rPr>
              <w:t>да</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682"/>
        </w:trPr>
        <w:tc>
          <w:tcPr>
            <w:tcW w:w="924" w:type="dxa"/>
            <w:tcBorders>
              <w:top w:val="single" w:sz="4" w:space="0" w:color="auto"/>
              <w:left w:val="single" w:sz="4" w:space="0" w:color="auto"/>
              <w:bottom w:val="single" w:sz="4" w:space="0" w:color="auto"/>
              <w:right w:val="single" w:sz="4" w:space="0" w:color="auto"/>
            </w:tcBorders>
          </w:tcPr>
          <w:p w:rsidR="0024678F" w:rsidRPr="00255B44" w:rsidRDefault="0024678F" w:rsidP="00BE2D9A">
            <w:pPr>
              <w:pStyle w:val="TableParagraph"/>
              <w:spacing w:before="68"/>
              <w:ind w:left="127" w:right="129"/>
              <w:jc w:val="center"/>
              <w:rPr>
                <w:sz w:val="24"/>
                <w:lang w:val="ru-RU"/>
              </w:rPr>
            </w:pPr>
            <w:r w:rsidRPr="00255B44">
              <w:rPr>
                <w:sz w:val="24"/>
                <w:lang w:val="ru-RU"/>
              </w:rPr>
              <w:lastRenderedPageBreak/>
              <w:t>2.4</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5"/>
              <w:rPr>
                <w:sz w:val="24"/>
                <w:lang w:val="ru-RU"/>
              </w:rPr>
            </w:pPr>
            <w:r w:rsidRPr="0092196D">
              <w:rPr>
                <w:sz w:val="24"/>
                <w:lang w:val="ru-RU"/>
              </w:rPr>
              <w:t>Наличие читального зала библиотеки, в том числе:</w:t>
            </w:r>
          </w:p>
        </w:tc>
        <w:tc>
          <w:tcPr>
            <w:tcW w:w="2350" w:type="dxa"/>
            <w:tcBorders>
              <w:top w:val="single" w:sz="4" w:space="0" w:color="auto"/>
              <w:left w:val="single" w:sz="4" w:space="0" w:color="auto"/>
              <w:bottom w:val="single" w:sz="4" w:space="0" w:color="auto"/>
              <w:right w:val="single" w:sz="4" w:space="0" w:color="auto"/>
            </w:tcBorders>
          </w:tcPr>
          <w:p w:rsidR="0024678F" w:rsidRPr="00255B44" w:rsidRDefault="0024678F" w:rsidP="00BE2D9A">
            <w:pPr>
              <w:pStyle w:val="TableParagraph"/>
              <w:spacing w:before="68"/>
              <w:ind w:left="141"/>
              <w:rPr>
                <w:sz w:val="24"/>
                <w:lang w:val="ru-RU"/>
              </w:rPr>
            </w:pPr>
            <w:r w:rsidRPr="00255B44">
              <w:rPr>
                <w:sz w:val="24"/>
                <w:lang w:val="ru-RU"/>
              </w:rPr>
              <w:t>да</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958"/>
        </w:trPr>
        <w:tc>
          <w:tcPr>
            <w:tcW w:w="924" w:type="dxa"/>
            <w:tcBorders>
              <w:top w:val="single" w:sz="4" w:space="0" w:color="auto"/>
              <w:left w:val="single" w:sz="4" w:space="0" w:color="auto"/>
              <w:bottom w:val="single" w:sz="4" w:space="0" w:color="auto"/>
              <w:right w:val="single" w:sz="4" w:space="0" w:color="auto"/>
            </w:tcBorders>
          </w:tcPr>
          <w:p w:rsidR="0024678F" w:rsidRPr="00255B44" w:rsidRDefault="0024678F" w:rsidP="00BE2D9A">
            <w:pPr>
              <w:pStyle w:val="TableParagraph"/>
              <w:spacing w:before="208"/>
              <w:ind w:left="127" w:right="127"/>
              <w:jc w:val="center"/>
              <w:rPr>
                <w:sz w:val="24"/>
                <w:lang w:val="ru-RU"/>
              </w:rPr>
            </w:pPr>
            <w:r w:rsidRPr="00255B44">
              <w:rPr>
                <w:sz w:val="24"/>
                <w:lang w:val="ru-RU"/>
              </w:rPr>
              <w:t>2.4.1</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tabs>
                <w:tab w:val="left" w:pos="515"/>
                <w:tab w:val="left" w:pos="2160"/>
                <w:tab w:val="left" w:pos="3731"/>
                <w:tab w:val="left" w:pos="4681"/>
                <w:tab w:val="left" w:pos="5130"/>
              </w:tabs>
              <w:spacing w:before="69"/>
              <w:ind w:left="139" w:right="147"/>
              <w:rPr>
                <w:sz w:val="24"/>
                <w:lang w:val="ru-RU"/>
              </w:rPr>
            </w:pPr>
            <w:r>
              <w:rPr>
                <w:sz w:val="24"/>
                <w:lang w:val="ru-RU"/>
              </w:rPr>
              <w:t xml:space="preserve">С обеспечением возможности работы </w:t>
            </w:r>
            <w:r w:rsidRPr="0092196D">
              <w:rPr>
                <w:sz w:val="24"/>
                <w:lang w:val="ru-RU"/>
              </w:rPr>
              <w:t>на</w:t>
            </w:r>
            <w:r>
              <w:rPr>
                <w:sz w:val="24"/>
                <w:lang w:val="ru-RU"/>
              </w:rPr>
              <w:t xml:space="preserve"> </w:t>
            </w:r>
            <w:r w:rsidRPr="0092196D">
              <w:rPr>
                <w:spacing w:val="-1"/>
                <w:sz w:val="24"/>
                <w:lang w:val="ru-RU"/>
              </w:rPr>
              <w:t xml:space="preserve">стационарных </w:t>
            </w:r>
            <w:r w:rsidRPr="0092196D">
              <w:rPr>
                <w:sz w:val="24"/>
                <w:lang w:val="ru-RU"/>
              </w:rPr>
              <w:t>компьютерах или использования переносных</w:t>
            </w:r>
            <w:r w:rsidRPr="0092196D">
              <w:rPr>
                <w:spacing w:val="-22"/>
                <w:sz w:val="24"/>
                <w:lang w:val="ru-RU"/>
              </w:rPr>
              <w:t xml:space="preserve"> </w:t>
            </w:r>
            <w:r w:rsidRPr="0092196D">
              <w:rPr>
                <w:sz w:val="24"/>
                <w:lang w:val="ru-RU"/>
              </w:rPr>
              <w:t>компьютеров</w:t>
            </w:r>
          </w:p>
        </w:tc>
        <w:tc>
          <w:tcPr>
            <w:tcW w:w="23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208"/>
              <w:ind w:left="141"/>
              <w:rPr>
                <w:sz w:val="24"/>
              </w:rPr>
            </w:pPr>
            <w:r>
              <w:rPr>
                <w:sz w:val="24"/>
              </w:rPr>
              <w:t>да</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682"/>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27" w:right="127"/>
              <w:jc w:val="center"/>
              <w:rPr>
                <w:sz w:val="24"/>
              </w:rPr>
            </w:pPr>
            <w:r>
              <w:rPr>
                <w:sz w:val="24"/>
              </w:rPr>
              <w:t>2.4.2</w:t>
            </w:r>
          </w:p>
        </w:tc>
        <w:tc>
          <w:tcPr>
            <w:tcW w:w="67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39" w:right="145"/>
              <w:rPr>
                <w:sz w:val="24"/>
              </w:rPr>
            </w:pPr>
            <w:r>
              <w:rPr>
                <w:sz w:val="24"/>
              </w:rPr>
              <w:t>С медиатекой</w:t>
            </w:r>
          </w:p>
        </w:tc>
        <w:tc>
          <w:tcPr>
            <w:tcW w:w="23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41"/>
              <w:rPr>
                <w:sz w:val="24"/>
              </w:rPr>
            </w:pPr>
            <w:r>
              <w:rPr>
                <w:sz w:val="24"/>
              </w:rPr>
              <w:t>да</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960"/>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208"/>
              <w:ind w:left="127" w:right="127"/>
              <w:jc w:val="center"/>
              <w:rPr>
                <w:sz w:val="24"/>
              </w:rPr>
            </w:pPr>
            <w:r>
              <w:rPr>
                <w:sz w:val="24"/>
              </w:rPr>
              <w:t>2.4.3</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tabs>
                <w:tab w:val="left" w:pos="1751"/>
                <w:tab w:val="left" w:pos="3128"/>
                <w:tab w:val="left" w:pos="4751"/>
                <w:tab w:val="left" w:pos="5089"/>
              </w:tabs>
              <w:spacing w:before="71"/>
              <w:ind w:left="139" w:right="144"/>
              <w:rPr>
                <w:sz w:val="24"/>
                <w:lang w:val="ru-RU"/>
              </w:rPr>
            </w:pPr>
            <w:r>
              <w:rPr>
                <w:sz w:val="24"/>
                <w:lang w:val="ru-RU"/>
              </w:rPr>
              <w:t xml:space="preserve">Оснащенного средствами сканирования и </w:t>
            </w:r>
            <w:r w:rsidRPr="0092196D">
              <w:rPr>
                <w:sz w:val="24"/>
                <w:lang w:val="ru-RU"/>
              </w:rPr>
              <w:t>распознавания текстов</w:t>
            </w:r>
          </w:p>
        </w:tc>
        <w:tc>
          <w:tcPr>
            <w:tcW w:w="23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208"/>
              <w:ind w:left="141"/>
              <w:rPr>
                <w:sz w:val="24"/>
              </w:rPr>
            </w:pPr>
            <w:r>
              <w:rPr>
                <w:sz w:val="24"/>
              </w:rPr>
              <w:t>да</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958"/>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205"/>
              <w:ind w:left="127" w:right="127"/>
              <w:jc w:val="center"/>
              <w:rPr>
                <w:sz w:val="24"/>
              </w:rPr>
            </w:pPr>
            <w:r>
              <w:rPr>
                <w:sz w:val="24"/>
              </w:rPr>
              <w:t>2.4.4</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5"/>
              <w:rPr>
                <w:sz w:val="24"/>
                <w:lang w:val="ru-RU"/>
              </w:rPr>
            </w:pPr>
            <w:r w:rsidRPr="0092196D">
              <w:rPr>
                <w:sz w:val="24"/>
                <w:lang w:val="ru-RU"/>
              </w:rPr>
              <w:t>С выходом в Интернет с компьютеров, расположенных в помещении библиотеки</w:t>
            </w:r>
          </w:p>
        </w:tc>
        <w:tc>
          <w:tcPr>
            <w:tcW w:w="23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205"/>
              <w:ind w:left="141"/>
              <w:rPr>
                <w:sz w:val="24"/>
              </w:rPr>
            </w:pPr>
            <w:r>
              <w:rPr>
                <w:sz w:val="24"/>
              </w:rPr>
              <w:t>да</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682"/>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27" w:right="127"/>
              <w:jc w:val="center"/>
              <w:rPr>
                <w:sz w:val="24"/>
              </w:rPr>
            </w:pPr>
            <w:r>
              <w:rPr>
                <w:sz w:val="24"/>
              </w:rPr>
              <w:t>2.4.5</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45"/>
              <w:rPr>
                <w:sz w:val="24"/>
                <w:lang w:val="ru-RU"/>
              </w:rPr>
            </w:pPr>
            <w:r w:rsidRPr="0092196D">
              <w:rPr>
                <w:sz w:val="24"/>
                <w:lang w:val="ru-RU"/>
              </w:rPr>
              <w:t>С контролируемой распечаткой бумажных материалов</w:t>
            </w:r>
          </w:p>
        </w:tc>
        <w:tc>
          <w:tcPr>
            <w:tcW w:w="2350"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68"/>
              <w:ind w:left="141"/>
              <w:rPr>
                <w:sz w:val="24"/>
              </w:rPr>
            </w:pPr>
            <w:r>
              <w:rPr>
                <w:sz w:val="24"/>
              </w:rPr>
              <w:t>да</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1510"/>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ind w:left="0"/>
              <w:rPr>
                <w:rFonts w:ascii="Cambria"/>
                <w:b/>
                <w:sz w:val="24"/>
              </w:rPr>
            </w:pPr>
          </w:p>
          <w:p w:rsidR="0024678F" w:rsidRDefault="0024678F" w:rsidP="00BE2D9A">
            <w:pPr>
              <w:pStyle w:val="TableParagraph"/>
              <w:spacing w:before="202"/>
              <w:ind w:left="127" w:right="129"/>
              <w:jc w:val="center"/>
              <w:rPr>
                <w:sz w:val="24"/>
              </w:rPr>
            </w:pPr>
            <w:r>
              <w:rPr>
                <w:sz w:val="24"/>
              </w:rPr>
              <w:t>2.5</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spacing w:before="68"/>
              <w:ind w:left="139" w:right="139"/>
              <w:jc w:val="both"/>
              <w:rPr>
                <w:sz w:val="24"/>
                <w:lang w:val="ru-RU"/>
              </w:rPr>
            </w:pPr>
            <w:r w:rsidRPr="0092196D">
              <w:rPr>
                <w:sz w:val="24"/>
                <w:lang w:val="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ind w:left="0"/>
              <w:rPr>
                <w:rFonts w:ascii="Cambria"/>
                <w:b/>
                <w:sz w:val="24"/>
                <w:lang w:val="ru-RU"/>
              </w:rPr>
            </w:pPr>
          </w:p>
          <w:p w:rsidR="0024678F" w:rsidRDefault="0024678F" w:rsidP="00556573">
            <w:pPr>
              <w:pStyle w:val="TableParagraph"/>
              <w:spacing w:before="202"/>
              <w:ind w:left="141"/>
              <w:rPr>
                <w:sz w:val="24"/>
              </w:rPr>
            </w:pPr>
            <w:r>
              <w:rPr>
                <w:sz w:val="24"/>
              </w:rPr>
              <w:t>7</w:t>
            </w:r>
            <w:r w:rsidR="00556573">
              <w:rPr>
                <w:sz w:val="24"/>
                <w:lang w:val="ru-RU"/>
              </w:rPr>
              <w:t>71</w:t>
            </w:r>
            <w:r>
              <w:rPr>
                <w:sz w:val="24"/>
              </w:rPr>
              <w:t xml:space="preserve"> человек/ 100%</w:t>
            </w:r>
          </w:p>
        </w:tc>
      </w:tr>
      <w:tr w:rsidR="0024678F" w:rsidTr="00BE2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958"/>
        </w:trPr>
        <w:tc>
          <w:tcPr>
            <w:tcW w:w="924" w:type="dxa"/>
            <w:tcBorders>
              <w:top w:val="single" w:sz="4" w:space="0" w:color="auto"/>
              <w:left w:val="single" w:sz="4" w:space="0" w:color="auto"/>
              <w:bottom w:val="single" w:sz="4" w:space="0" w:color="auto"/>
              <w:right w:val="single" w:sz="4" w:space="0" w:color="auto"/>
            </w:tcBorders>
          </w:tcPr>
          <w:p w:rsidR="0024678F" w:rsidRDefault="0024678F" w:rsidP="00BE2D9A">
            <w:pPr>
              <w:pStyle w:val="TableParagraph"/>
              <w:spacing w:before="208"/>
              <w:ind w:left="127" w:right="129"/>
              <w:jc w:val="center"/>
              <w:rPr>
                <w:sz w:val="24"/>
              </w:rPr>
            </w:pPr>
            <w:r>
              <w:rPr>
                <w:sz w:val="24"/>
              </w:rPr>
              <w:t>2.6</w:t>
            </w:r>
          </w:p>
        </w:tc>
        <w:tc>
          <w:tcPr>
            <w:tcW w:w="6750" w:type="dxa"/>
            <w:tcBorders>
              <w:top w:val="single" w:sz="4" w:space="0" w:color="auto"/>
              <w:left w:val="single" w:sz="4" w:space="0" w:color="auto"/>
              <w:bottom w:val="single" w:sz="4" w:space="0" w:color="auto"/>
              <w:right w:val="single" w:sz="4" w:space="0" w:color="auto"/>
            </w:tcBorders>
          </w:tcPr>
          <w:p w:rsidR="0024678F" w:rsidRPr="0092196D" w:rsidRDefault="0024678F" w:rsidP="00BE2D9A">
            <w:pPr>
              <w:pStyle w:val="TableParagraph"/>
              <w:tabs>
                <w:tab w:val="left" w:pos="1038"/>
                <w:tab w:val="left" w:pos="2134"/>
                <w:tab w:val="left" w:pos="3583"/>
                <w:tab w:val="left" w:pos="3899"/>
                <w:tab w:val="left" w:pos="4967"/>
              </w:tabs>
              <w:spacing w:before="68"/>
              <w:ind w:left="139" w:right="150"/>
              <w:rPr>
                <w:sz w:val="24"/>
                <w:lang w:val="ru-RU"/>
              </w:rPr>
            </w:pPr>
            <w:r>
              <w:rPr>
                <w:sz w:val="24"/>
                <w:lang w:val="ru-RU"/>
              </w:rPr>
              <w:t xml:space="preserve">Общая площадь помещений, в </w:t>
            </w:r>
            <w:r w:rsidRPr="0092196D">
              <w:rPr>
                <w:sz w:val="24"/>
                <w:lang w:val="ru-RU"/>
              </w:rPr>
              <w:t>которых</w:t>
            </w:r>
            <w:r>
              <w:rPr>
                <w:sz w:val="24"/>
                <w:lang w:val="ru-RU"/>
              </w:rPr>
              <w:t xml:space="preserve"> </w:t>
            </w:r>
            <w:r w:rsidRPr="0092196D">
              <w:rPr>
                <w:spacing w:val="-1"/>
                <w:sz w:val="24"/>
                <w:lang w:val="ru-RU"/>
              </w:rPr>
              <w:t xml:space="preserve">осуществляется </w:t>
            </w:r>
            <w:r w:rsidRPr="0092196D">
              <w:rPr>
                <w:sz w:val="24"/>
                <w:lang w:val="ru-RU"/>
              </w:rPr>
              <w:t>образовательная деятельность, в расчете на одного</w:t>
            </w:r>
            <w:r w:rsidRPr="0092196D">
              <w:rPr>
                <w:spacing w:val="-15"/>
                <w:sz w:val="24"/>
                <w:lang w:val="ru-RU"/>
              </w:rPr>
              <w:t xml:space="preserve"> </w:t>
            </w:r>
            <w:r w:rsidRPr="0092196D">
              <w:rPr>
                <w:sz w:val="24"/>
                <w:lang w:val="ru-RU"/>
              </w:rPr>
              <w:t>учащегося</w:t>
            </w:r>
          </w:p>
        </w:tc>
        <w:tc>
          <w:tcPr>
            <w:tcW w:w="2350" w:type="dxa"/>
            <w:tcBorders>
              <w:top w:val="single" w:sz="4" w:space="0" w:color="auto"/>
              <w:left w:val="single" w:sz="4" w:space="0" w:color="auto"/>
              <w:bottom w:val="single" w:sz="4" w:space="0" w:color="auto"/>
              <w:right w:val="single" w:sz="4" w:space="0" w:color="auto"/>
            </w:tcBorders>
          </w:tcPr>
          <w:p w:rsidR="0024678F" w:rsidRPr="00255B44" w:rsidRDefault="00556573" w:rsidP="00BE2D9A">
            <w:pPr>
              <w:pStyle w:val="TableParagraph"/>
              <w:spacing w:before="208"/>
              <w:ind w:left="141"/>
              <w:rPr>
                <w:sz w:val="24"/>
                <w:lang w:val="ru-RU"/>
              </w:rPr>
            </w:pPr>
            <w:r>
              <w:rPr>
                <w:sz w:val="24"/>
                <w:lang w:val="ru-RU"/>
              </w:rPr>
              <w:t>4,1</w:t>
            </w:r>
            <w:r w:rsidR="0024678F" w:rsidRPr="00255B44">
              <w:rPr>
                <w:sz w:val="24"/>
                <w:lang w:val="ru-RU"/>
              </w:rPr>
              <w:t xml:space="preserve"> кв.м</w:t>
            </w:r>
          </w:p>
        </w:tc>
      </w:tr>
    </w:tbl>
    <w:p w:rsidR="0024678F" w:rsidRPr="00255B44" w:rsidRDefault="0024678F" w:rsidP="0024678F">
      <w:pPr>
        <w:ind w:right="-1"/>
      </w:pPr>
    </w:p>
    <w:p w:rsidR="0024678F" w:rsidRDefault="0024678F" w:rsidP="0024678F"/>
    <w:p w:rsidR="00A01DBF" w:rsidRDefault="00A01DBF" w:rsidP="00A01DBF">
      <w:pPr>
        <w:spacing w:line="360" w:lineRule="auto"/>
        <w:jc w:val="both"/>
        <w:rPr>
          <w:rFonts w:eastAsia="Times New Roman"/>
          <w:sz w:val="28"/>
          <w:szCs w:val="28"/>
        </w:rPr>
      </w:pPr>
    </w:p>
    <w:p w:rsidR="006168E7" w:rsidRDefault="006168E7" w:rsidP="00A01DBF">
      <w:pPr>
        <w:spacing w:line="360" w:lineRule="auto"/>
        <w:jc w:val="both"/>
        <w:rPr>
          <w:rFonts w:eastAsia="Times New Roman"/>
          <w:sz w:val="28"/>
          <w:szCs w:val="28"/>
        </w:rPr>
      </w:pPr>
    </w:p>
    <w:p w:rsidR="006168E7" w:rsidRPr="00A74C56" w:rsidRDefault="006168E7" w:rsidP="00A01DBF">
      <w:pPr>
        <w:spacing w:line="360" w:lineRule="auto"/>
        <w:jc w:val="both"/>
        <w:rPr>
          <w:rFonts w:eastAsia="Times New Roman"/>
          <w:sz w:val="28"/>
          <w:szCs w:val="28"/>
        </w:rPr>
      </w:pPr>
    </w:p>
    <w:sectPr w:rsidR="006168E7" w:rsidRPr="00A74C56" w:rsidSect="00D5269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D2A" w:rsidRDefault="00C70D2A" w:rsidP="001E342B">
      <w:r>
        <w:separator/>
      </w:r>
    </w:p>
  </w:endnote>
  <w:endnote w:type="continuationSeparator" w:id="1">
    <w:p w:rsidR="00C70D2A" w:rsidRDefault="00C70D2A" w:rsidP="001E3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516"/>
      <w:docPartObj>
        <w:docPartGallery w:val="Page Numbers (Bottom of Page)"/>
        <w:docPartUnique/>
      </w:docPartObj>
    </w:sdtPr>
    <w:sdtContent>
      <w:p w:rsidR="00FE137C" w:rsidRDefault="00B3755F">
        <w:pPr>
          <w:pStyle w:val="af3"/>
          <w:jc w:val="right"/>
        </w:pPr>
        <w:fldSimple w:instr=" PAGE   \* MERGEFORMAT ">
          <w:r w:rsidR="005E7356">
            <w:rPr>
              <w:noProof/>
            </w:rPr>
            <w:t>12</w:t>
          </w:r>
        </w:fldSimple>
      </w:p>
    </w:sdtContent>
  </w:sdt>
  <w:p w:rsidR="00FE137C" w:rsidRDefault="00FE137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D2A" w:rsidRDefault="00C70D2A" w:rsidP="001E342B">
      <w:r>
        <w:separator/>
      </w:r>
    </w:p>
  </w:footnote>
  <w:footnote w:type="continuationSeparator" w:id="1">
    <w:p w:rsidR="00C70D2A" w:rsidRDefault="00C70D2A" w:rsidP="001E3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120"/>
    <w:multiLevelType w:val="hybridMultilevel"/>
    <w:tmpl w:val="F1145012"/>
    <w:lvl w:ilvl="0" w:tplc="14460BB8">
      <w:start w:val="3"/>
      <w:numFmt w:val="decimal"/>
      <w:lvlText w:val="%1."/>
      <w:lvlJc w:val="left"/>
    </w:lvl>
    <w:lvl w:ilvl="1" w:tplc="06566326">
      <w:start w:val="5"/>
      <w:numFmt w:val="decimal"/>
      <w:lvlText w:val="%2."/>
      <w:lvlJc w:val="left"/>
    </w:lvl>
    <w:lvl w:ilvl="2" w:tplc="0090107C">
      <w:numFmt w:val="decimal"/>
      <w:lvlText w:val=""/>
      <w:lvlJc w:val="left"/>
    </w:lvl>
    <w:lvl w:ilvl="3" w:tplc="C4768A9E">
      <w:numFmt w:val="decimal"/>
      <w:lvlText w:val=""/>
      <w:lvlJc w:val="left"/>
    </w:lvl>
    <w:lvl w:ilvl="4" w:tplc="4C664988">
      <w:numFmt w:val="decimal"/>
      <w:lvlText w:val=""/>
      <w:lvlJc w:val="left"/>
    </w:lvl>
    <w:lvl w:ilvl="5" w:tplc="7F3EFA94">
      <w:numFmt w:val="decimal"/>
      <w:lvlText w:val=""/>
      <w:lvlJc w:val="left"/>
    </w:lvl>
    <w:lvl w:ilvl="6" w:tplc="A17ED724">
      <w:numFmt w:val="decimal"/>
      <w:lvlText w:val=""/>
      <w:lvlJc w:val="left"/>
    </w:lvl>
    <w:lvl w:ilvl="7" w:tplc="245C4C72">
      <w:numFmt w:val="decimal"/>
      <w:lvlText w:val=""/>
      <w:lvlJc w:val="left"/>
    </w:lvl>
    <w:lvl w:ilvl="8" w:tplc="20BE86A2">
      <w:numFmt w:val="decimal"/>
      <w:lvlText w:val=""/>
      <w:lvlJc w:val="left"/>
    </w:lvl>
  </w:abstractNum>
  <w:abstractNum w:abstractNumId="2">
    <w:nsid w:val="0000030A"/>
    <w:multiLevelType w:val="hybridMultilevel"/>
    <w:tmpl w:val="0C4E6F1A"/>
    <w:lvl w:ilvl="0" w:tplc="BA7A5E40">
      <w:start w:val="1"/>
      <w:numFmt w:val="bullet"/>
      <w:lvlText w:val="В"/>
      <w:lvlJc w:val="left"/>
    </w:lvl>
    <w:lvl w:ilvl="1" w:tplc="26420CB2">
      <w:numFmt w:val="decimal"/>
      <w:lvlText w:val=""/>
      <w:lvlJc w:val="left"/>
    </w:lvl>
    <w:lvl w:ilvl="2" w:tplc="74BE0F3C">
      <w:numFmt w:val="decimal"/>
      <w:lvlText w:val=""/>
      <w:lvlJc w:val="left"/>
    </w:lvl>
    <w:lvl w:ilvl="3" w:tplc="D59C74BE">
      <w:numFmt w:val="decimal"/>
      <w:lvlText w:val=""/>
      <w:lvlJc w:val="left"/>
    </w:lvl>
    <w:lvl w:ilvl="4" w:tplc="25A45662">
      <w:numFmt w:val="decimal"/>
      <w:lvlText w:val=""/>
      <w:lvlJc w:val="left"/>
    </w:lvl>
    <w:lvl w:ilvl="5" w:tplc="4C24599A">
      <w:numFmt w:val="decimal"/>
      <w:lvlText w:val=""/>
      <w:lvlJc w:val="left"/>
    </w:lvl>
    <w:lvl w:ilvl="6" w:tplc="0598F080">
      <w:numFmt w:val="decimal"/>
      <w:lvlText w:val=""/>
      <w:lvlJc w:val="left"/>
    </w:lvl>
    <w:lvl w:ilvl="7" w:tplc="0242FD9E">
      <w:numFmt w:val="decimal"/>
      <w:lvlText w:val=""/>
      <w:lvlJc w:val="left"/>
    </w:lvl>
    <w:lvl w:ilvl="8" w:tplc="3B941F5A">
      <w:numFmt w:val="decimal"/>
      <w:lvlText w:val=""/>
      <w:lvlJc w:val="left"/>
    </w:lvl>
  </w:abstractNum>
  <w:abstractNum w:abstractNumId="3">
    <w:nsid w:val="00000732"/>
    <w:multiLevelType w:val="hybridMultilevel"/>
    <w:tmpl w:val="AB184622"/>
    <w:lvl w:ilvl="0" w:tplc="F612D998">
      <w:start w:val="1"/>
      <w:numFmt w:val="decimal"/>
      <w:lvlText w:val="%1."/>
      <w:lvlJc w:val="left"/>
    </w:lvl>
    <w:lvl w:ilvl="1" w:tplc="1C78A85A">
      <w:numFmt w:val="decimal"/>
      <w:lvlText w:val=""/>
      <w:lvlJc w:val="left"/>
    </w:lvl>
    <w:lvl w:ilvl="2" w:tplc="08724710">
      <w:numFmt w:val="decimal"/>
      <w:lvlText w:val=""/>
      <w:lvlJc w:val="left"/>
    </w:lvl>
    <w:lvl w:ilvl="3" w:tplc="BDA609EE">
      <w:numFmt w:val="decimal"/>
      <w:lvlText w:val=""/>
      <w:lvlJc w:val="left"/>
    </w:lvl>
    <w:lvl w:ilvl="4" w:tplc="3D74D8B8">
      <w:numFmt w:val="decimal"/>
      <w:lvlText w:val=""/>
      <w:lvlJc w:val="left"/>
    </w:lvl>
    <w:lvl w:ilvl="5" w:tplc="968E6108">
      <w:numFmt w:val="decimal"/>
      <w:lvlText w:val=""/>
      <w:lvlJc w:val="left"/>
    </w:lvl>
    <w:lvl w:ilvl="6" w:tplc="DFA44F7C">
      <w:numFmt w:val="decimal"/>
      <w:lvlText w:val=""/>
      <w:lvlJc w:val="left"/>
    </w:lvl>
    <w:lvl w:ilvl="7" w:tplc="AE50B146">
      <w:numFmt w:val="decimal"/>
      <w:lvlText w:val=""/>
      <w:lvlJc w:val="left"/>
    </w:lvl>
    <w:lvl w:ilvl="8" w:tplc="72081F8E">
      <w:numFmt w:val="decimal"/>
      <w:lvlText w:val=""/>
      <w:lvlJc w:val="left"/>
    </w:lvl>
  </w:abstractNum>
  <w:abstractNum w:abstractNumId="4">
    <w:nsid w:val="00002213"/>
    <w:multiLevelType w:val="hybridMultilevel"/>
    <w:tmpl w:val="73D8BEF2"/>
    <w:lvl w:ilvl="0" w:tplc="D5D843F2">
      <w:start w:val="1"/>
      <w:numFmt w:val="bullet"/>
      <w:lvlText w:val="-"/>
      <w:lvlJc w:val="left"/>
    </w:lvl>
    <w:lvl w:ilvl="1" w:tplc="05F63030">
      <w:start w:val="1"/>
      <w:numFmt w:val="bullet"/>
      <w:lvlText w:val="•"/>
      <w:lvlJc w:val="left"/>
    </w:lvl>
    <w:lvl w:ilvl="2" w:tplc="2B1ACE9A">
      <w:numFmt w:val="decimal"/>
      <w:lvlText w:val=""/>
      <w:lvlJc w:val="left"/>
    </w:lvl>
    <w:lvl w:ilvl="3" w:tplc="6D32736A">
      <w:numFmt w:val="decimal"/>
      <w:lvlText w:val=""/>
      <w:lvlJc w:val="left"/>
    </w:lvl>
    <w:lvl w:ilvl="4" w:tplc="4CFE3812">
      <w:numFmt w:val="decimal"/>
      <w:lvlText w:val=""/>
      <w:lvlJc w:val="left"/>
    </w:lvl>
    <w:lvl w:ilvl="5" w:tplc="727A25BA">
      <w:numFmt w:val="decimal"/>
      <w:lvlText w:val=""/>
      <w:lvlJc w:val="left"/>
    </w:lvl>
    <w:lvl w:ilvl="6" w:tplc="ABD81E4E">
      <w:numFmt w:val="decimal"/>
      <w:lvlText w:val=""/>
      <w:lvlJc w:val="left"/>
    </w:lvl>
    <w:lvl w:ilvl="7" w:tplc="1D129812">
      <w:numFmt w:val="decimal"/>
      <w:lvlText w:val=""/>
      <w:lvlJc w:val="left"/>
    </w:lvl>
    <w:lvl w:ilvl="8" w:tplc="50A4F574">
      <w:numFmt w:val="decimal"/>
      <w:lvlText w:val=""/>
      <w:lvlJc w:val="left"/>
    </w:lvl>
  </w:abstractNum>
  <w:abstractNum w:abstractNumId="5">
    <w:nsid w:val="0000260D"/>
    <w:multiLevelType w:val="hybridMultilevel"/>
    <w:tmpl w:val="ED74288A"/>
    <w:lvl w:ilvl="0" w:tplc="A9A80432">
      <w:start w:val="1"/>
      <w:numFmt w:val="bullet"/>
      <w:lvlText w:val=""/>
      <w:lvlJc w:val="left"/>
    </w:lvl>
    <w:lvl w:ilvl="1" w:tplc="4D96F22E">
      <w:start w:val="1"/>
      <w:numFmt w:val="bullet"/>
      <w:lvlText w:val="В"/>
      <w:lvlJc w:val="left"/>
    </w:lvl>
    <w:lvl w:ilvl="2" w:tplc="836AFCE0">
      <w:numFmt w:val="decimal"/>
      <w:lvlText w:val=""/>
      <w:lvlJc w:val="left"/>
    </w:lvl>
    <w:lvl w:ilvl="3" w:tplc="B31258A4">
      <w:numFmt w:val="decimal"/>
      <w:lvlText w:val=""/>
      <w:lvlJc w:val="left"/>
    </w:lvl>
    <w:lvl w:ilvl="4" w:tplc="EF86A08A">
      <w:numFmt w:val="decimal"/>
      <w:lvlText w:val=""/>
      <w:lvlJc w:val="left"/>
    </w:lvl>
    <w:lvl w:ilvl="5" w:tplc="368C0852">
      <w:numFmt w:val="decimal"/>
      <w:lvlText w:val=""/>
      <w:lvlJc w:val="left"/>
    </w:lvl>
    <w:lvl w:ilvl="6" w:tplc="9AB834AC">
      <w:numFmt w:val="decimal"/>
      <w:lvlText w:val=""/>
      <w:lvlJc w:val="left"/>
    </w:lvl>
    <w:lvl w:ilvl="7" w:tplc="311077D4">
      <w:numFmt w:val="decimal"/>
      <w:lvlText w:val=""/>
      <w:lvlJc w:val="left"/>
    </w:lvl>
    <w:lvl w:ilvl="8" w:tplc="86A2649A">
      <w:numFmt w:val="decimal"/>
      <w:lvlText w:val=""/>
      <w:lvlJc w:val="left"/>
    </w:lvl>
  </w:abstractNum>
  <w:abstractNum w:abstractNumId="6">
    <w:nsid w:val="0000314F"/>
    <w:multiLevelType w:val="hybridMultilevel"/>
    <w:tmpl w:val="05E81194"/>
    <w:lvl w:ilvl="0" w:tplc="A47480F4">
      <w:start w:val="1"/>
      <w:numFmt w:val="bullet"/>
      <w:lvlText w:val="и"/>
      <w:lvlJc w:val="left"/>
    </w:lvl>
    <w:lvl w:ilvl="1" w:tplc="AE709AB2">
      <w:start w:val="1"/>
      <w:numFmt w:val="bullet"/>
      <w:lvlText w:val="-"/>
      <w:lvlJc w:val="left"/>
    </w:lvl>
    <w:lvl w:ilvl="2" w:tplc="2FA4F482">
      <w:numFmt w:val="decimal"/>
      <w:lvlText w:val=""/>
      <w:lvlJc w:val="left"/>
    </w:lvl>
    <w:lvl w:ilvl="3" w:tplc="A5D2E3C4">
      <w:numFmt w:val="decimal"/>
      <w:lvlText w:val=""/>
      <w:lvlJc w:val="left"/>
    </w:lvl>
    <w:lvl w:ilvl="4" w:tplc="8A84623A">
      <w:numFmt w:val="decimal"/>
      <w:lvlText w:val=""/>
      <w:lvlJc w:val="left"/>
    </w:lvl>
    <w:lvl w:ilvl="5" w:tplc="E48C8724">
      <w:numFmt w:val="decimal"/>
      <w:lvlText w:val=""/>
      <w:lvlJc w:val="left"/>
    </w:lvl>
    <w:lvl w:ilvl="6" w:tplc="FE50F57A">
      <w:numFmt w:val="decimal"/>
      <w:lvlText w:val=""/>
      <w:lvlJc w:val="left"/>
    </w:lvl>
    <w:lvl w:ilvl="7" w:tplc="FB2C5692">
      <w:numFmt w:val="decimal"/>
      <w:lvlText w:val=""/>
      <w:lvlJc w:val="left"/>
    </w:lvl>
    <w:lvl w:ilvl="8" w:tplc="BB808DEA">
      <w:numFmt w:val="decimal"/>
      <w:lvlText w:val=""/>
      <w:lvlJc w:val="left"/>
    </w:lvl>
  </w:abstractNum>
  <w:abstractNum w:abstractNumId="7">
    <w:nsid w:val="00004230"/>
    <w:multiLevelType w:val="hybridMultilevel"/>
    <w:tmpl w:val="B4803260"/>
    <w:lvl w:ilvl="0" w:tplc="E0EA0BE6">
      <w:start w:val="1"/>
      <w:numFmt w:val="decimal"/>
      <w:lvlText w:val="%1."/>
      <w:lvlJc w:val="left"/>
    </w:lvl>
    <w:lvl w:ilvl="1" w:tplc="B2E8E058">
      <w:numFmt w:val="decimal"/>
      <w:lvlText w:val=""/>
      <w:lvlJc w:val="left"/>
    </w:lvl>
    <w:lvl w:ilvl="2" w:tplc="104E0748">
      <w:numFmt w:val="decimal"/>
      <w:lvlText w:val=""/>
      <w:lvlJc w:val="left"/>
    </w:lvl>
    <w:lvl w:ilvl="3" w:tplc="BC1E80AA">
      <w:numFmt w:val="decimal"/>
      <w:lvlText w:val=""/>
      <w:lvlJc w:val="left"/>
    </w:lvl>
    <w:lvl w:ilvl="4" w:tplc="68B8F810">
      <w:numFmt w:val="decimal"/>
      <w:lvlText w:val=""/>
      <w:lvlJc w:val="left"/>
    </w:lvl>
    <w:lvl w:ilvl="5" w:tplc="30849FBC">
      <w:numFmt w:val="decimal"/>
      <w:lvlText w:val=""/>
      <w:lvlJc w:val="left"/>
    </w:lvl>
    <w:lvl w:ilvl="6" w:tplc="963C22B2">
      <w:numFmt w:val="decimal"/>
      <w:lvlText w:val=""/>
      <w:lvlJc w:val="left"/>
    </w:lvl>
    <w:lvl w:ilvl="7" w:tplc="48463654">
      <w:numFmt w:val="decimal"/>
      <w:lvlText w:val=""/>
      <w:lvlJc w:val="left"/>
    </w:lvl>
    <w:lvl w:ilvl="8" w:tplc="9522A076">
      <w:numFmt w:val="decimal"/>
      <w:lvlText w:val=""/>
      <w:lvlJc w:val="left"/>
    </w:lvl>
  </w:abstractNum>
  <w:abstractNum w:abstractNumId="8">
    <w:nsid w:val="000056AE"/>
    <w:multiLevelType w:val="hybridMultilevel"/>
    <w:tmpl w:val="DCB6E774"/>
    <w:lvl w:ilvl="0" w:tplc="D9808EFA">
      <w:start w:val="1"/>
      <w:numFmt w:val="bullet"/>
      <w:lvlText w:val="В"/>
      <w:lvlJc w:val="left"/>
    </w:lvl>
    <w:lvl w:ilvl="1" w:tplc="B4524E2A">
      <w:start w:val="1"/>
      <w:numFmt w:val="bullet"/>
      <w:lvlText w:val="В"/>
      <w:lvlJc w:val="left"/>
    </w:lvl>
    <w:lvl w:ilvl="2" w:tplc="1C6A68AC">
      <w:numFmt w:val="decimal"/>
      <w:lvlText w:val=""/>
      <w:lvlJc w:val="left"/>
    </w:lvl>
    <w:lvl w:ilvl="3" w:tplc="0FB03760">
      <w:numFmt w:val="decimal"/>
      <w:lvlText w:val=""/>
      <w:lvlJc w:val="left"/>
    </w:lvl>
    <w:lvl w:ilvl="4" w:tplc="C046DC18">
      <w:numFmt w:val="decimal"/>
      <w:lvlText w:val=""/>
      <w:lvlJc w:val="left"/>
    </w:lvl>
    <w:lvl w:ilvl="5" w:tplc="36E2D6B0">
      <w:numFmt w:val="decimal"/>
      <w:lvlText w:val=""/>
      <w:lvlJc w:val="left"/>
    </w:lvl>
    <w:lvl w:ilvl="6" w:tplc="C616EE9A">
      <w:numFmt w:val="decimal"/>
      <w:lvlText w:val=""/>
      <w:lvlJc w:val="left"/>
    </w:lvl>
    <w:lvl w:ilvl="7" w:tplc="24C4E70C">
      <w:numFmt w:val="decimal"/>
      <w:lvlText w:val=""/>
      <w:lvlJc w:val="left"/>
    </w:lvl>
    <w:lvl w:ilvl="8" w:tplc="78EA26D2">
      <w:numFmt w:val="decimal"/>
      <w:lvlText w:val=""/>
      <w:lvlJc w:val="left"/>
    </w:lvl>
  </w:abstractNum>
  <w:abstractNum w:abstractNumId="9">
    <w:nsid w:val="00005F49"/>
    <w:multiLevelType w:val="hybridMultilevel"/>
    <w:tmpl w:val="965E3276"/>
    <w:lvl w:ilvl="0" w:tplc="47586DEA">
      <w:start w:val="1"/>
      <w:numFmt w:val="bullet"/>
      <w:lvlText w:val="-"/>
      <w:lvlJc w:val="left"/>
    </w:lvl>
    <w:lvl w:ilvl="1" w:tplc="0D2244B4">
      <w:numFmt w:val="decimal"/>
      <w:lvlText w:val=""/>
      <w:lvlJc w:val="left"/>
    </w:lvl>
    <w:lvl w:ilvl="2" w:tplc="3F784D80">
      <w:numFmt w:val="decimal"/>
      <w:lvlText w:val=""/>
      <w:lvlJc w:val="left"/>
    </w:lvl>
    <w:lvl w:ilvl="3" w:tplc="9C480B74">
      <w:numFmt w:val="decimal"/>
      <w:lvlText w:val=""/>
      <w:lvlJc w:val="left"/>
    </w:lvl>
    <w:lvl w:ilvl="4" w:tplc="A580CBAC">
      <w:numFmt w:val="decimal"/>
      <w:lvlText w:val=""/>
      <w:lvlJc w:val="left"/>
    </w:lvl>
    <w:lvl w:ilvl="5" w:tplc="1310CA16">
      <w:numFmt w:val="decimal"/>
      <w:lvlText w:val=""/>
      <w:lvlJc w:val="left"/>
    </w:lvl>
    <w:lvl w:ilvl="6" w:tplc="2A763746">
      <w:numFmt w:val="decimal"/>
      <w:lvlText w:val=""/>
      <w:lvlJc w:val="left"/>
    </w:lvl>
    <w:lvl w:ilvl="7" w:tplc="EE4A4B40">
      <w:numFmt w:val="decimal"/>
      <w:lvlText w:val=""/>
      <w:lvlJc w:val="left"/>
    </w:lvl>
    <w:lvl w:ilvl="8" w:tplc="5ECC1098">
      <w:numFmt w:val="decimal"/>
      <w:lvlText w:val=""/>
      <w:lvlJc w:val="left"/>
    </w:lvl>
  </w:abstractNum>
  <w:abstractNum w:abstractNumId="10">
    <w:nsid w:val="00006B89"/>
    <w:multiLevelType w:val="hybridMultilevel"/>
    <w:tmpl w:val="FABC83AA"/>
    <w:lvl w:ilvl="0" w:tplc="B00C72CE">
      <w:start w:val="1"/>
      <w:numFmt w:val="bullet"/>
      <w:lvlText w:val="в"/>
      <w:lvlJc w:val="left"/>
    </w:lvl>
    <w:lvl w:ilvl="1" w:tplc="EC3A2014">
      <w:numFmt w:val="decimal"/>
      <w:lvlText w:val=""/>
      <w:lvlJc w:val="left"/>
    </w:lvl>
    <w:lvl w:ilvl="2" w:tplc="2A1A79D2">
      <w:numFmt w:val="decimal"/>
      <w:lvlText w:val=""/>
      <w:lvlJc w:val="left"/>
    </w:lvl>
    <w:lvl w:ilvl="3" w:tplc="E32EFF30">
      <w:numFmt w:val="decimal"/>
      <w:lvlText w:val=""/>
      <w:lvlJc w:val="left"/>
    </w:lvl>
    <w:lvl w:ilvl="4" w:tplc="62CE00DA">
      <w:numFmt w:val="decimal"/>
      <w:lvlText w:val=""/>
      <w:lvlJc w:val="left"/>
    </w:lvl>
    <w:lvl w:ilvl="5" w:tplc="2C1EF3A4">
      <w:numFmt w:val="decimal"/>
      <w:lvlText w:val=""/>
      <w:lvlJc w:val="left"/>
    </w:lvl>
    <w:lvl w:ilvl="6" w:tplc="A104B98C">
      <w:numFmt w:val="decimal"/>
      <w:lvlText w:val=""/>
      <w:lvlJc w:val="left"/>
    </w:lvl>
    <w:lvl w:ilvl="7" w:tplc="B9349FD2">
      <w:numFmt w:val="decimal"/>
      <w:lvlText w:val=""/>
      <w:lvlJc w:val="left"/>
    </w:lvl>
    <w:lvl w:ilvl="8" w:tplc="DB062A2A">
      <w:numFmt w:val="decimal"/>
      <w:lvlText w:val=""/>
      <w:lvlJc w:val="left"/>
    </w:lvl>
  </w:abstractNum>
  <w:abstractNum w:abstractNumId="11">
    <w:nsid w:val="0000759A"/>
    <w:multiLevelType w:val="hybridMultilevel"/>
    <w:tmpl w:val="967A517E"/>
    <w:lvl w:ilvl="0" w:tplc="CC5C5FEE">
      <w:start w:val="1"/>
      <w:numFmt w:val="bullet"/>
      <w:lvlText w:val="-"/>
      <w:lvlJc w:val="left"/>
    </w:lvl>
    <w:lvl w:ilvl="1" w:tplc="B75240FC">
      <w:numFmt w:val="decimal"/>
      <w:lvlText w:val=""/>
      <w:lvlJc w:val="left"/>
    </w:lvl>
    <w:lvl w:ilvl="2" w:tplc="4DFEA132">
      <w:numFmt w:val="decimal"/>
      <w:lvlText w:val=""/>
      <w:lvlJc w:val="left"/>
    </w:lvl>
    <w:lvl w:ilvl="3" w:tplc="94A60F54">
      <w:numFmt w:val="decimal"/>
      <w:lvlText w:val=""/>
      <w:lvlJc w:val="left"/>
    </w:lvl>
    <w:lvl w:ilvl="4" w:tplc="4BF6879E">
      <w:numFmt w:val="decimal"/>
      <w:lvlText w:val=""/>
      <w:lvlJc w:val="left"/>
    </w:lvl>
    <w:lvl w:ilvl="5" w:tplc="4C106306">
      <w:numFmt w:val="decimal"/>
      <w:lvlText w:val=""/>
      <w:lvlJc w:val="left"/>
    </w:lvl>
    <w:lvl w:ilvl="6" w:tplc="4CACE792">
      <w:numFmt w:val="decimal"/>
      <w:lvlText w:val=""/>
      <w:lvlJc w:val="left"/>
    </w:lvl>
    <w:lvl w:ilvl="7" w:tplc="52A605EE">
      <w:numFmt w:val="decimal"/>
      <w:lvlText w:val=""/>
      <w:lvlJc w:val="left"/>
    </w:lvl>
    <w:lvl w:ilvl="8" w:tplc="D8E0C77C">
      <w:numFmt w:val="decimal"/>
      <w:lvlText w:val=""/>
      <w:lvlJc w:val="left"/>
    </w:lvl>
  </w:abstractNum>
  <w:abstractNum w:abstractNumId="12">
    <w:nsid w:val="02813811"/>
    <w:multiLevelType w:val="hybridMultilevel"/>
    <w:tmpl w:val="947497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04B24599"/>
    <w:multiLevelType w:val="hybridMultilevel"/>
    <w:tmpl w:val="990C05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74C1D67"/>
    <w:multiLevelType w:val="hybridMultilevel"/>
    <w:tmpl w:val="40E2788E"/>
    <w:lvl w:ilvl="0" w:tplc="3A5C4B34">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C691948"/>
    <w:multiLevelType w:val="hybridMultilevel"/>
    <w:tmpl w:val="B970959E"/>
    <w:lvl w:ilvl="0" w:tplc="0E2E535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1CDE212B"/>
    <w:multiLevelType w:val="hybridMultilevel"/>
    <w:tmpl w:val="3876866E"/>
    <w:lvl w:ilvl="0" w:tplc="0E2E5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9F11D4"/>
    <w:multiLevelType w:val="multilevel"/>
    <w:tmpl w:val="4B0699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EB53A10"/>
    <w:multiLevelType w:val="hybridMultilevel"/>
    <w:tmpl w:val="8A9853B8"/>
    <w:lvl w:ilvl="0" w:tplc="AE709AB2">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BE1687"/>
    <w:multiLevelType w:val="hybridMultilevel"/>
    <w:tmpl w:val="CB7A83EE"/>
    <w:lvl w:ilvl="0" w:tplc="A41EBC48">
      <w:numFmt w:val="bullet"/>
      <w:lvlText w:val=""/>
      <w:lvlJc w:val="left"/>
      <w:pPr>
        <w:ind w:left="232" w:hanging="1081"/>
      </w:pPr>
      <w:rPr>
        <w:rFonts w:hint="default"/>
        <w:w w:val="99"/>
      </w:rPr>
    </w:lvl>
    <w:lvl w:ilvl="1" w:tplc="AF76DF18">
      <w:numFmt w:val="bullet"/>
      <w:lvlText w:val="•"/>
      <w:lvlJc w:val="left"/>
      <w:pPr>
        <w:ind w:left="1182" w:hanging="192"/>
      </w:pPr>
      <w:rPr>
        <w:rFonts w:ascii="Calibri" w:eastAsia="Calibri" w:hAnsi="Calibri" w:cs="Calibri" w:hint="default"/>
        <w:w w:val="100"/>
        <w:sz w:val="22"/>
        <w:szCs w:val="22"/>
      </w:rPr>
    </w:lvl>
    <w:lvl w:ilvl="2" w:tplc="1CF65548">
      <w:numFmt w:val="bullet"/>
      <w:lvlText w:val="•"/>
      <w:lvlJc w:val="left"/>
      <w:pPr>
        <w:ind w:left="2268" w:hanging="192"/>
      </w:pPr>
      <w:rPr>
        <w:rFonts w:hint="default"/>
      </w:rPr>
    </w:lvl>
    <w:lvl w:ilvl="3" w:tplc="1130BF2A">
      <w:numFmt w:val="bullet"/>
      <w:lvlText w:val="•"/>
      <w:lvlJc w:val="left"/>
      <w:pPr>
        <w:ind w:left="3357" w:hanging="192"/>
      </w:pPr>
      <w:rPr>
        <w:rFonts w:hint="default"/>
      </w:rPr>
    </w:lvl>
    <w:lvl w:ilvl="4" w:tplc="47E8193C">
      <w:numFmt w:val="bullet"/>
      <w:lvlText w:val="•"/>
      <w:lvlJc w:val="left"/>
      <w:pPr>
        <w:ind w:left="4446" w:hanging="192"/>
      </w:pPr>
      <w:rPr>
        <w:rFonts w:hint="default"/>
      </w:rPr>
    </w:lvl>
    <w:lvl w:ilvl="5" w:tplc="6CE4F8A2">
      <w:numFmt w:val="bullet"/>
      <w:lvlText w:val="•"/>
      <w:lvlJc w:val="left"/>
      <w:pPr>
        <w:ind w:left="5535" w:hanging="192"/>
      </w:pPr>
      <w:rPr>
        <w:rFonts w:hint="default"/>
      </w:rPr>
    </w:lvl>
    <w:lvl w:ilvl="6" w:tplc="E2C665D6">
      <w:numFmt w:val="bullet"/>
      <w:lvlText w:val="•"/>
      <w:lvlJc w:val="left"/>
      <w:pPr>
        <w:ind w:left="6624" w:hanging="192"/>
      </w:pPr>
      <w:rPr>
        <w:rFonts w:hint="default"/>
      </w:rPr>
    </w:lvl>
    <w:lvl w:ilvl="7" w:tplc="1CC63FEA">
      <w:numFmt w:val="bullet"/>
      <w:lvlText w:val="•"/>
      <w:lvlJc w:val="left"/>
      <w:pPr>
        <w:ind w:left="7713" w:hanging="192"/>
      </w:pPr>
      <w:rPr>
        <w:rFonts w:hint="default"/>
      </w:rPr>
    </w:lvl>
    <w:lvl w:ilvl="8" w:tplc="816CA592">
      <w:numFmt w:val="bullet"/>
      <w:lvlText w:val="•"/>
      <w:lvlJc w:val="left"/>
      <w:pPr>
        <w:ind w:left="8802" w:hanging="192"/>
      </w:pPr>
      <w:rPr>
        <w:rFonts w:hint="default"/>
      </w:rPr>
    </w:lvl>
  </w:abstractNum>
  <w:abstractNum w:abstractNumId="20">
    <w:nsid w:val="23EE1A4A"/>
    <w:multiLevelType w:val="hybridMultilevel"/>
    <w:tmpl w:val="9A5EB0E8"/>
    <w:lvl w:ilvl="0" w:tplc="4274C5F8">
      <w:start w:val="1"/>
      <w:numFmt w:val="decimal"/>
      <w:lvlText w:val="%1."/>
      <w:lvlJc w:val="left"/>
      <w:pPr>
        <w:ind w:left="102" w:hanging="240"/>
      </w:pPr>
      <w:rPr>
        <w:rFonts w:ascii="Times New Roman" w:eastAsia="Times New Roman" w:hAnsi="Times New Roman" w:cs="Times New Roman" w:hint="default"/>
        <w:spacing w:val="-26"/>
        <w:w w:val="99"/>
        <w:sz w:val="24"/>
        <w:szCs w:val="24"/>
      </w:rPr>
    </w:lvl>
    <w:lvl w:ilvl="1" w:tplc="71FEBECE">
      <w:start w:val="1"/>
      <w:numFmt w:val="decimal"/>
      <w:lvlText w:val="%2."/>
      <w:lvlJc w:val="left"/>
      <w:pPr>
        <w:ind w:left="822" w:hanging="360"/>
      </w:pPr>
      <w:rPr>
        <w:rFonts w:ascii="Times New Roman" w:eastAsia="Times New Roman" w:hAnsi="Times New Roman" w:cs="Times New Roman" w:hint="default"/>
        <w:spacing w:val="-3"/>
        <w:w w:val="99"/>
        <w:sz w:val="24"/>
        <w:szCs w:val="24"/>
      </w:rPr>
    </w:lvl>
    <w:lvl w:ilvl="2" w:tplc="92CAD296">
      <w:start w:val="1"/>
      <w:numFmt w:val="decimal"/>
      <w:lvlText w:val="%3."/>
      <w:lvlJc w:val="left"/>
      <w:pPr>
        <w:ind w:left="106" w:hanging="252"/>
      </w:pPr>
      <w:rPr>
        <w:rFonts w:ascii="Times New Roman" w:eastAsia="Times New Roman" w:hAnsi="Times New Roman" w:cs="Times New Roman" w:hint="default"/>
        <w:w w:val="100"/>
        <w:sz w:val="24"/>
        <w:szCs w:val="24"/>
      </w:rPr>
    </w:lvl>
    <w:lvl w:ilvl="3" w:tplc="5B32F0AC">
      <w:numFmt w:val="bullet"/>
      <w:lvlText w:val=""/>
      <w:lvlJc w:val="left"/>
      <w:pPr>
        <w:ind w:left="1249" w:hanging="360"/>
      </w:pPr>
      <w:rPr>
        <w:rFonts w:ascii="Wingdings" w:eastAsia="Wingdings" w:hAnsi="Wingdings" w:cs="Wingdings" w:hint="default"/>
        <w:w w:val="100"/>
        <w:sz w:val="24"/>
        <w:szCs w:val="24"/>
      </w:rPr>
    </w:lvl>
    <w:lvl w:ilvl="4" w:tplc="8F1C8E08">
      <w:numFmt w:val="bullet"/>
      <w:lvlText w:val="•"/>
      <w:lvlJc w:val="left"/>
      <w:pPr>
        <w:ind w:left="3585" w:hanging="360"/>
      </w:pPr>
      <w:rPr>
        <w:rFonts w:hint="default"/>
      </w:rPr>
    </w:lvl>
    <w:lvl w:ilvl="5" w:tplc="6432586E">
      <w:numFmt w:val="bullet"/>
      <w:lvlText w:val="•"/>
      <w:lvlJc w:val="left"/>
      <w:pPr>
        <w:ind w:left="4757" w:hanging="360"/>
      </w:pPr>
      <w:rPr>
        <w:rFonts w:hint="default"/>
      </w:rPr>
    </w:lvl>
    <w:lvl w:ilvl="6" w:tplc="EABEFB86">
      <w:numFmt w:val="bullet"/>
      <w:lvlText w:val="•"/>
      <w:lvlJc w:val="left"/>
      <w:pPr>
        <w:ind w:left="5930" w:hanging="360"/>
      </w:pPr>
      <w:rPr>
        <w:rFonts w:hint="default"/>
      </w:rPr>
    </w:lvl>
    <w:lvl w:ilvl="7" w:tplc="DD6C3226">
      <w:numFmt w:val="bullet"/>
      <w:lvlText w:val="•"/>
      <w:lvlJc w:val="left"/>
      <w:pPr>
        <w:ind w:left="7102" w:hanging="360"/>
      </w:pPr>
      <w:rPr>
        <w:rFonts w:hint="default"/>
      </w:rPr>
    </w:lvl>
    <w:lvl w:ilvl="8" w:tplc="4F8E8F4C">
      <w:numFmt w:val="bullet"/>
      <w:lvlText w:val="•"/>
      <w:lvlJc w:val="left"/>
      <w:pPr>
        <w:ind w:left="8275" w:hanging="360"/>
      </w:pPr>
      <w:rPr>
        <w:rFonts w:hint="default"/>
      </w:rPr>
    </w:lvl>
  </w:abstractNum>
  <w:abstractNum w:abstractNumId="21">
    <w:nsid w:val="28AB67B5"/>
    <w:multiLevelType w:val="hybridMultilevel"/>
    <w:tmpl w:val="8D6E1C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673803"/>
    <w:multiLevelType w:val="hybridMultilevel"/>
    <w:tmpl w:val="F4087D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3C19D6"/>
    <w:multiLevelType w:val="hybridMultilevel"/>
    <w:tmpl w:val="A948B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783F40"/>
    <w:multiLevelType w:val="multilevel"/>
    <w:tmpl w:val="7F36E23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5">
    <w:nsid w:val="3C9570F4"/>
    <w:multiLevelType w:val="hybridMultilevel"/>
    <w:tmpl w:val="9642DB30"/>
    <w:lvl w:ilvl="0" w:tplc="D5D843F2">
      <w:start w:val="1"/>
      <w:numFmt w:val="bullet"/>
      <w:lvlText w:val="-"/>
      <w:lvlJc w:val="left"/>
      <w:pPr>
        <w:ind w:left="728" w:hanging="360"/>
      </w:p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26">
    <w:nsid w:val="3DFE0A6B"/>
    <w:multiLevelType w:val="hybridMultilevel"/>
    <w:tmpl w:val="F91EC114"/>
    <w:lvl w:ilvl="0" w:tplc="0E2E53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2113E11"/>
    <w:multiLevelType w:val="hybridMultilevel"/>
    <w:tmpl w:val="BE44A692"/>
    <w:lvl w:ilvl="0" w:tplc="17429A2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8369C1"/>
    <w:multiLevelType w:val="hybridMultilevel"/>
    <w:tmpl w:val="2CAAF4AC"/>
    <w:lvl w:ilvl="0" w:tplc="0E2E53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3696318"/>
    <w:multiLevelType w:val="multilevel"/>
    <w:tmpl w:val="D5BA00CE"/>
    <w:styleLink w:val="WW8Num2"/>
    <w:lvl w:ilvl="0">
      <w:numFmt w:val="bullet"/>
      <w:lvlText w:val=""/>
      <w:lvlJc w:val="left"/>
      <w:pPr>
        <w:ind w:left="734" w:hanging="360"/>
      </w:pPr>
      <w:rPr>
        <w:rFonts w:ascii="Symbol" w:hAnsi="Symbol" w:cs="Symbol"/>
      </w:rPr>
    </w:lvl>
    <w:lvl w:ilvl="1">
      <w:numFmt w:val="bullet"/>
      <w:lvlText w:val="o"/>
      <w:lvlJc w:val="left"/>
      <w:pPr>
        <w:ind w:left="1454" w:hanging="360"/>
      </w:pPr>
      <w:rPr>
        <w:rFonts w:ascii="Courier New" w:hAnsi="Courier New" w:cs="Courier New"/>
      </w:rPr>
    </w:lvl>
    <w:lvl w:ilvl="2">
      <w:numFmt w:val="bullet"/>
      <w:lvlText w:val=""/>
      <w:lvlJc w:val="left"/>
      <w:pPr>
        <w:ind w:left="2174" w:hanging="360"/>
      </w:pPr>
      <w:rPr>
        <w:rFonts w:ascii="Wingdings" w:hAnsi="Wingdings" w:cs="Wingdings"/>
      </w:rPr>
    </w:lvl>
    <w:lvl w:ilvl="3">
      <w:numFmt w:val="bullet"/>
      <w:lvlText w:val=""/>
      <w:lvlJc w:val="left"/>
      <w:pPr>
        <w:ind w:left="2894" w:hanging="360"/>
      </w:pPr>
      <w:rPr>
        <w:rFonts w:ascii="Symbol" w:hAnsi="Symbol" w:cs="Symbol"/>
      </w:rPr>
    </w:lvl>
    <w:lvl w:ilvl="4">
      <w:numFmt w:val="bullet"/>
      <w:lvlText w:val="o"/>
      <w:lvlJc w:val="left"/>
      <w:pPr>
        <w:ind w:left="3614" w:hanging="360"/>
      </w:pPr>
      <w:rPr>
        <w:rFonts w:ascii="Courier New" w:hAnsi="Courier New" w:cs="Courier New"/>
      </w:rPr>
    </w:lvl>
    <w:lvl w:ilvl="5">
      <w:numFmt w:val="bullet"/>
      <w:lvlText w:val=""/>
      <w:lvlJc w:val="left"/>
      <w:pPr>
        <w:ind w:left="4334" w:hanging="360"/>
      </w:pPr>
      <w:rPr>
        <w:rFonts w:ascii="Wingdings" w:hAnsi="Wingdings" w:cs="Wingdings"/>
      </w:rPr>
    </w:lvl>
    <w:lvl w:ilvl="6">
      <w:numFmt w:val="bullet"/>
      <w:lvlText w:val=""/>
      <w:lvlJc w:val="left"/>
      <w:pPr>
        <w:ind w:left="5054" w:hanging="360"/>
      </w:pPr>
      <w:rPr>
        <w:rFonts w:ascii="Symbol" w:hAnsi="Symbol" w:cs="Symbol"/>
      </w:rPr>
    </w:lvl>
    <w:lvl w:ilvl="7">
      <w:numFmt w:val="bullet"/>
      <w:lvlText w:val="o"/>
      <w:lvlJc w:val="left"/>
      <w:pPr>
        <w:ind w:left="5774" w:hanging="360"/>
      </w:pPr>
      <w:rPr>
        <w:rFonts w:ascii="Courier New" w:hAnsi="Courier New" w:cs="Courier New"/>
      </w:rPr>
    </w:lvl>
    <w:lvl w:ilvl="8">
      <w:numFmt w:val="bullet"/>
      <w:lvlText w:val=""/>
      <w:lvlJc w:val="left"/>
      <w:pPr>
        <w:ind w:left="6494" w:hanging="360"/>
      </w:pPr>
      <w:rPr>
        <w:rFonts w:ascii="Wingdings" w:hAnsi="Wingdings" w:cs="Wingdings"/>
      </w:rPr>
    </w:lvl>
  </w:abstractNum>
  <w:abstractNum w:abstractNumId="30">
    <w:nsid w:val="46277CB9"/>
    <w:multiLevelType w:val="hybridMultilevel"/>
    <w:tmpl w:val="11985E8E"/>
    <w:lvl w:ilvl="0" w:tplc="E1B8F626">
      <w:start w:val="1"/>
      <w:numFmt w:val="decimal"/>
      <w:lvlText w:val="%1."/>
      <w:lvlJc w:val="left"/>
      <w:pPr>
        <w:ind w:left="642" w:hanging="1261"/>
        <w:jc w:val="left"/>
      </w:pPr>
      <w:rPr>
        <w:rFonts w:ascii="Times New Roman" w:eastAsia="Times New Roman" w:hAnsi="Times New Roman" w:cs="Times New Roman" w:hint="default"/>
        <w:spacing w:val="-25"/>
        <w:w w:val="99"/>
        <w:sz w:val="24"/>
        <w:szCs w:val="24"/>
      </w:rPr>
    </w:lvl>
    <w:lvl w:ilvl="1" w:tplc="BDA61986">
      <w:numFmt w:val="bullet"/>
      <w:lvlText w:val="•"/>
      <w:lvlJc w:val="left"/>
      <w:pPr>
        <w:ind w:left="1692" w:hanging="1261"/>
      </w:pPr>
      <w:rPr>
        <w:rFonts w:hint="default"/>
      </w:rPr>
    </w:lvl>
    <w:lvl w:ilvl="2" w:tplc="99C0D9F0">
      <w:numFmt w:val="bullet"/>
      <w:lvlText w:val="•"/>
      <w:lvlJc w:val="left"/>
      <w:pPr>
        <w:ind w:left="2744" w:hanging="1261"/>
      </w:pPr>
      <w:rPr>
        <w:rFonts w:hint="default"/>
      </w:rPr>
    </w:lvl>
    <w:lvl w:ilvl="3" w:tplc="855A3BAC">
      <w:numFmt w:val="bullet"/>
      <w:lvlText w:val="•"/>
      <w:lvlJc w:val="left"/>
      <w:pPr>
        <w:ind w:left="3796" w:hanging="1261"/>
      </w:pPr>
      <w:rPr>
        <w:rFonts w:hint="default"/>
      </w:rPr>
    </w:lvl>
    <w:lvl w:ilvl="4" w:tplc="8CD6741C">
      <w:numFmt w:val="bullet"/>
      <w:lvlText w:val="•"/>
      <w:lvlJc w:val="left"/>
      <w:pPr>
        <w:ind w:left="4848" w:hanging="1261"/>
      </w:pPr>
      <w:rPr>
        <w:rFonts w:hint="default"/>
      </w:rPr>
    </w:lvl>
    <w:lvl w:ilvl="5" w:tplc="E05CB38E">
      <w:numFmt w:val="bullet"/>
      <w:lvlText w:val="•"/>
      <w:lvlJc w:val="left"/>
      <w:pPr>
        <w:ind w:left="5900" w:hanging="1261"/>
      </w:pPr>
      <w:rPr>
        <w:rFonts w:hint="default"/>
      </w:rPr>
    </w:lvl>
    <w:lvl w:ilvl="6" w:tplc="BB240396">
      <w:numFmt w:val="bullet"/>
      <w:lvlText w:val="•"/>
      <w:lvlJc w:val="left"/>
      <w:pPr>
        <w:ind w:left="6952" w:hanging="1261"/>
      </w:pPr>
      <w:rPr>
        <w:rFonts w:hint="default"/>
      </w:rPr>
    </w:lvl>
    <w:lvl w:ilvl="7" w:tplc="D68090B4">
      <w:numFmt w:val="bullet"/>
      <w:lvlText w:val="•"/>
      <w:lvlJc w:val="left"/>
      <w:pPr>
        <w:ind w:left="8004" w:hanging="1261"/>
      </w:pPr>
      <w:rPr>
        <w:rFonts w:hint="default"/>
      </w:rPr>
    </w:lvl>
    <w:lvl w:ilvl="8" w:tplc="DA8CB5A2">
      <w:numFmt w:val="bullet"/>
      <w:lvlText w:val="•"/>
      <w:lvlJc w:val="left"/>
      <w:pPr>
        <w:ind w:left="9056" w:hanging="1261"/>
      </w:pPr>
      <w:rPr>
        <w:rFonts w:hint="default"/>
      </w:rPr>
    </w:lvl>
  </w:abstractNum>
  <w:abstractNum w:abstractNumId="31">
    <w:nsid w:val="48505A44"/>
    <w:multiLevelType w:val="hybridMultilevel"/>
    <w:tmpl w:val="78C6BDA2"/>
    <w:lvl w:ilvl="0" w:tplc="848EB0C2">
      <w:start w:val="1"/>
      <w:numFmt w:val="bullet"/>
      <w:lvlText w:val="•"/>
      <w:lvlJc w:val="left"/>
      <w:pPr>
        <w:tabs>
          <w:tab w:val="num" w:pos="720"/>
        </w:tabs>
        <w:ind w:left="720" w:hanging="360"/>
      </w:pPr>
      <w:rPr>
        <w:rFonts w:ascii="Arial" w:hAnsi="Arial" w:hint="default"/>
      </w:rPr>
    </w:lvl>
    <w:lvl w:ilvl="1" w:tplc="B49AF9D0" w:tentative="1">
      <w:start w:val="1"/>
      <w:numFmt w:val="bullet"/>
      <w:lvlText w:val="•"/>
      <w:lvlJc w:val="left"/>
      <w:pPr>
        <w:tabs>
          <w:tab w:val="num" w:pos="1440"/>
        </w:tabs>
        <w:ind w:left="1440" w:hanging="360"/>
      </w:pPr>
      <w:rPr>
        <w:rFonts w:ascii="Arial" w:hAnsi="Arial" w:hint="default"/>
      </w:rPr>
    </w:lvl>
    <w:lvl w:ilvl="2" w:tplc="220EFCBE" w:tentative="1">
      <w:start w:val="1"/>
      <w:numFmt w:val="bullet"/>
      <w:lvlText w:val="•"/>
      <w:lvlJc w:val="left"/>
      <w:pPr>
        <w:tabs>
          <w:tab w:val="num" w:pos="2160"/>
        </w:tabs>
        <w:ind w:left="2160" w:hanging="360"/>
      </w:pPr>
      <w:rPr>
        <w:rFonts w:ascii="Arial" w:hAnsi="Arial" w:hint="default"/>
      </w:rPr>
    </w:lvl>
    <w:lvl w:ilvl="3" w:tplc="CB3EA742" w:tentative="1">
      <w:start w:val="1"/>
      <w:numFmt w:val="bullet"/>
      <w:lvlText w:val="•"/>
      <w:lvlJc w:val="left"/>
      <w:pPr>
        <w:tabs>
          <w:tab w:val="num" w:pos="2880"/>
        </w:tabs>
        <w:ind w:left="2880" w:hanging="360"/>
      </w:pPr>
      <w:rPr>
        <w:rFonts w:ascii="Arial" w:hAnsi="Arial" w:hint="default"/>
      </w:rPr>
    </w:lvl>
    <w:lvl w:ilvl="4" w:tplc="0F9C3870" w:tentative="1">
      <w:start w:val="1"/>
      <w:numFmt w:val="bullet"/>
      <w:lvlText w:val="•"/>
      <w:lvlJc w:val="left"/>
      <w:pPr>
        <w:tabs>
          <w:tab w:val="num" w:pos="3600"/>
        </w:tabs>
        <w:ind w:left="3600" w:hanging="360"/>
      </w:pPr>
      <w:rPr>
        <w:rFonts w:ascii="Arial" w:hAnsi="Arial" w:hint="default"/>
      </w:rPr>
    </w:lvl>
    <w:lvl w:ilvl="5" w:tplc="B24A3EAC" w:tentative="1">
      <w:start w:val="1"/>
      <w:numFmt w:val="bullet"/>
      <w:lvlText w:val="•"/>
      <w:lvlJc w:val="left"/>
      <w:pPr>
        <w:tabs>
          <w:tab w:val="num" w:pos="4320"/>
        </w:tabs>
        <w:ind w:left="4320" w:hanging="360"/>
      </w:pPr>
      <w:rPr>
        <w:rFonts w:ascii="Arial" w:hAnsi="Arial" w:hint="default"/>
      </w:rPr>
    </w:lvl>
    <w:lvl w:ilvl="6" w:tplc="AA52B3E2" w:tentative="1">
      <w:start w:val="1"/>
      <w:numFmt w:val="bullet"/>
      <w:lvlText w:val="•"/>
      <w:lvlJc w:val="left"/>
      <w:pPr>
        <w:tabs>
          <w:tab w:val="num" w:pos="5040"/>
        </w:tabs>
        <w:ind w:left="5040" w:hanging="360"/>
      </w:pPr>
      <w:rPr>
        <w:rFonts w:ascii="Arial" w:hAnsi="Arial" w:hint="default"/>
      </w:rPr>
    </w:lvl>
    <w:lvl w:ilvl="7" w:tplc="559CA210" w:tentative="1">
      <w:start w:val="1"/>
      <w:numFmt w:val="bullet"/>
      <w:lvlText w:val="•"/>
      <w:lvlJc w:val="left"/>
      <w:pPr>
        <w:tabs>
          <w:tab w:val="num" w:pos="5760"/>
        </w:tabs>
        <w:ind w:left="5760" w:hanging="360"/>
      </w:pPr>
      <w:rPr>
        <w:rFonts w:ascii="Arial" w:hAnsi="Arial" w:hint="default"/>
      </w:rPr>
    </w:lvl>
    <w:lvl w:ilvl="8" w:tplc="C248CD46" w:tentative="1">
      <w:start w:val="1"/>
      <w:numFmt w:val="bullet"/>
      <w:lvlText w:val="•"/>
      <w:lvlJc w:val="left"/>
      <w:pPr>
        <w:tabs>
          <w:tab w:val="num" w:pos="6480"/>
        </w:tabs>
        <w:ind w:left="6480" w:hanging="360"/>
      </w:pPr>
      <w:rPr>
        <w:rFonts w:ascii="Arial" w:hAnsi="Arial" w:hint="default"/>
      </w:rPr>
    </w:lvl>
  </w:abstractNum>
  <w:abstractNum w:abstractNumId="32">
    <w:nsid w:val="4A2777F4"/>
    <w:multiLevelType w:val="hybridMultilevel"/>
    <w:tmpl w:val="263403E2"/>
    <w:lvl w:ilvl="0" w:tplc="3A5C4B34">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4D54500C"/>
    <w:multiLevelType w:val="hybridMultilevel"/>
    <w:tmpl w:val="68BEA2DA"/>
    <w:lvl w:ilvl="0" w:tplc="2E1438D8">
      <w:start w:val="1"/>
      <w:numFmt w:val="bullet"/>
      <w:lvlText w:val="•"/>
      <w:lvlJc w:val="left"/>
      <w:pPr>
        <w:tabs>
          <w:tab w:val="num" w:pos="720"/>
        </w:tabs>
        <w:ind w:left="720" w:hanging="360"/>
      </w:pPr>
      <w:rPr>
        <w:rFonts w:ascii="Arial" w:hAnsi="Arial" w:hint="default"/>
      </w:rPr>
    </w:lvl>
    <w:lvl w:ilvl="1" w:tplc="3CDEA590" w:tentative="1">
      <w:start w:val="1"/>
      <w:numFmt w:val="bullet"/>
      <w:lvlText w:val="•"/>
      <w:lvlJc w:val="left"/>
      <w:pPr>
        <w:tabs>
          <w:tab w:val="num" w:pos="1440"/>
        </w:tabs>
        <w:ind w:left="1440" w:hanging="360"/>
      </w:pPr>
      <w:rPr>
        <w:rFonts w:ascii="Arial" w:hAnsi="Arial" w:hint="default"/>
      </w:rPr>
    </w:lvl>
    <w:lvl w:ilvl="2" w:tplc="044E6766" w:tentative="1">
      <w:start w:val="1"/>
      <w:numFmt w:val="bullet"/>
      <w:lvlText w:val="•"/>
      <w:lvlJc w:val="left"/>
      <w:pPr>
        <w:tabs>
          <w:tab w:val="num" w:pos="2160"/>
        </w:tabs>
        <w:ind w:left="2160" w:hanging="360"/>
      </w:pPr>
      <w:rPr>
        <w:rFonts w:ascii="Arial" w:hAnsi="Arial" w:hint="default"/>
      </w:rPr>
    </w:lvl>
    <w:lvl w:ilvl="3" w:tplc="26608A08" w:tentative="1">
      <w:start w:val="1"/>
      <w:numFmt w:val="bullet"/>
      <w:lvlText w:val="•"/>
      <w:lvlJc w:val="left"/>
      <w:pPr>
        <w:tabs>
          <w:tab w:val="num" w:pos="2880"/>
        </w:tabs>
        <w:ind w:left="2880" w:hanging="360"/>
      </w:pPr>
      <w:rPr>
        <w:rFonts w:ascii="Arial" w:hAnsi="Arial" w:hint="default"/>
      </w:rPr>
    </w:lvl>
    <w:lvl w:ilvl="4" w:tplc="C01C6B92" w:tentative="1">
      <w:start w:val="1"/>
      <w:numFmt w:val="bullet"/>
      <w:lvlText w:val="•"/>
      <w:lvlJc w:val="left"/>
      <w:pPr>
        <w:tabs>
          <w:tab w:val="num" w:pos="3600"/>
        </w:tabs>
        <w:ind w:left="3600" w:hanging="360"/>
      </w:pPr>
      <w:rPr>
        <w:rFonts w:ascii="Arial" w:hAnsi="Arial" w:hint="default"/>
      </w:rPr>
    </w:lvl>
    <w:lvl w:ilvl="5" w:tplc="4D1EE25C" w:tentative="1">
      <w:start w:val="1"/>
      <w:numFmt w:val="bullet"/>
      <w:lvlText w:val="•"/>
      <w:lvlJc w:val="left"/>
      <w:pPr>
        <w:tabs>
          <w:tab w:val="num" w:pos="4320"/>
        </w:tabs>
        <w:ind w:left="4320" w:hanging="360"/>
      </w:pPr>
      <w:rPr>
        <w:rFonts w:ascii="Arial" w:hAnsi="Arial" w:hint="default"/>
      </w:rPr>
    </w:lvl>
    <w:lvl w:ilvl="6" w:tplc="7D9092AC" w:tentative="1">
      <w:start w:val="1"/>
      <w:numFmt w:val="bullet"/>
      <w:lvlText w:val="•"/>
      <w:lvlJc w:val="left"/>
      <w:pPr>
        <w:tabs>
          <w:tab w:val="num" w:pos="5040"/>
        </w:tabs>
        <w:ind w:left="5040" w:hanging="360"/>
      </w:pPr>
      <w:rPr>
        <w:rFonts w:ascii="Arial" w:hAnsi="Arial" w:hint="default"/>
      </w:rPr>
    </w:lvl>
    <w:lvl w:ilvl="7" w:tplc="649ABF92" w:tentative="1">
      <w:start w:val="1"/>
      <w:numFmt w:val="bullet"/>
      <w:lvlText w:val="•"/>
      <w:lvlJc w:val="left"/>
      <w:pPr>
        <w:tabs>
          <w:tab w:val="num" w:pos="5760"/>
        </w:tabs>
        <w:ind w:left="5760" w:hanging="360"/>
      </w:pPr>
      <w:rPr>
        <w:rFonts w:ascii="Arial" w:hAnsi="Arial" w:hint="default"/>
      </w:rPr>
    </w:lvl>
    <w:lvl w:ilvl="8" w:tplc="BBCE81BA" w:tentative="1">
      <w:start w:val="1"/>
      <w:numFmt w:val="bullet"/>
      <w:lvlText w:val="•"/>
      <w:lvlJc w:val="left"/>
      <w:pPr>
        <w:tabs>
          <w:tab w:val="num" w:pos="6480"/>
        </w:tabs>
        <w:ind w:left="6480" w:hanging="360"/>
      </w:pPr>
      <w:rPr>
        <w:rFonts w:ascii="Arial" w:hAnsi="Arial" w:hint="default"/>
      </w:rPr>
    </w:lvl>
  </w:abstractNum>
  <w:abstractNum w:abstractNumId="34">
    <w:nsid w:val="547C5AD5"/>
    <w:multiLevelType w:val="multilevel"/>
    <w:tmpl w:val="D3E0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FE774C"/>
    <w:multiLevelType w:val="multilevel"/>
    <w:tmpl w:val="F96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8E51B6"/>
    <w:multiLevelType w:val="hybridMultilevel"/>
    <w:tmpl w:val="0B587C62"/>
    <w:lvl w:ilvl="0" w:tplc="0E2E535A">
      <w:start w:val="1"/>
      <w:numFmt w:val="bullet"/>
      <w:lvlText w:val=""/>
      <w:lvlJc w:val="left"/>
      <w:pPr>
        <w:ind w:left="1429" w:hanging="360"/>
      </w:pPr>
      <w:rPr>
        <w:rFonts w:ascii="Symbol" w:hAnsi="Symbol"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6100D"/>
    <w:multiLevelType w:val="hybridMultilevel"/>
    <w:tmpl w:val="CCE632FA"/>
    <w:lvl w:ilvl="0" w:tplc="65E6BC52">
      <w:start w:val="1"/>
      <w:numFmt w:val="bullet"/>
      <w:lvlText w:val="•"/>
      <w:lvlJc w:val="left"/>
      <w:pPr>
        <w:tabs>
          <w:tab w:val="num" w:pos="720"/>
        </w:tabs>
        <w:ind w:left="720" w:hanging="360"/>
      </w:pPr>
      <w:rPr>
        <w:rFonts w:ascii="Arial" w:hAnsi="Arial" w:hint="default"/>
      </w:rPr>
    </w:lvl>
    <w:lvl w:ilvl="1" w:tplc="3CF01EA6" w:tentative="1">
      <w:start w:val="1"/>
      <w:numFmt w:val="bullet"/>
      <w:lvlText w:val="•"/>
      <w:lvlJc w:val="left"/>
      <w:pPr>
        <w:tabs>
          <w:tab w:val="num" w:pos="1440"/>
        </w:tabs>
        <w:ind w:left="1440" w:hanging="360"/>
      </w:pPr>
      <w:rPr>
        <w:rFonts w:ascii="Arial" w:hAnsi="Arial" w:hint="default"/>
      </w:rPr>
    </w:lvl>
    <w:lvl w:ilvl="2" w:tplc="05A04032" w:tentative="1">
      <w:start w:val="1"/>
      <w:numFmt w:val="bullet"/>
      <w:lvlText w:val="•"/>
      <w:lvlJc w:val="left"/>
      <w:pPr>
        <w:tabs>
          <w:tab w:val="num" w:pos="2160"/>
        </w:tabs>
        <w:ind w:left="2160" w:hanging="360"/>
      </w:pPr>
      <w:rPr>
        <w:rFonts w:ascii="Arial" w:hAnsi="Arial" w:hint="default"/>
      </w:rPr>
    </w:lvl>
    <w:lvl w:ilvl="3" w:tplc="2F7AC206" w:tentative="1">
      <w:start w:val="1"/>
      <w:numFmt w:val="bullet"/>
      <w:lvlText w:val="•"/>
      <w:lvlJc w:val="left"/>
      <w:pPr>
        <w:tabs>
          <w:tab w:val="num" w:pos="2880"/>
        </w:tabs>
        <w:ind w:left="2880" w:hanging="360"/>
      </w:pPr>
      <w:rPr>
        <w:rFonts w:ascii="Arial" w:hAnsi="Arial" w:hint="default"/>
      </w:rPr>
    </w:lvl>
    <w:lvl w:ilvl="4" w:tplc="F94EB8E6" w:tentative="1">
      <w:start w:val="1"/>
      <w:numFmt w:val="bullet"/>
      <w:lvlText w:val="•"/>
      <w:lvlJc w:val="left"/>
      <w:pPr>
        <w:tabs>
          <w:tab w:val="num" w:pos="3600"/>
        </w:tabs>
        <w:ind w:left="3600" w:hanging="360"/>
      </w:pPr>
      <w:rPr>
        <w:rFonts w:ascii="Arial" w:hAnsi="Arial" w:hint="default"/>
      </w:rPr>
    </w:lvl>
    <w:lvl w:ilvl="5" w:tplc="F0A69CA8" w:tentative="1">
      <w:start w:val="1"/>
      <w:numFmt w:val="bullet"/>
      <w:lvlText w:val="•"/>
      <w:lvlJc w:val="left"/>
      <w:pPr>
        <w:tabs>
          <w:tab w:val="num" w:pos="4320"/>
        </w:tabs>
        <w:ind w:left="4320" w:hanging="360"/>
      </w:pPr>
      <w:rPr>
        <w:rFonts w:ascii="Arial" w:hAnsi="Arial" w:hint="default"/>
      </w:rPr>
    </w:lvl>
    <w:lvl w:ilvl="6" w:tplc="42482840" w:tentative="1">
      <w:start w:val="1"/>
      <w:numFmt w:val="bullet"/>
      <w:lvlText w:val="•"/>
      <w:lvlJc w:val="left"/>
      <w:pPr>
        <w:tabs>
          <w:tab w:val="num" w:pos="5040"/>
        </w:tabs>
        <w:ind w:left="5040" w:hanging="360"/>
      </w:pPr>
      <w:rPr>
        <w:rFonts w:ascii="Arial" w:hAnsi="Arial" w:hint="default"/>
      </w:rPr>
    </w:lvl>
    <w:lvl w:ilvl="7" w:tplc="7AB2A504" w:tentative="1">
      <w:start w:val="1"/>
      <w:numFmt w:val="bullet"/>
      <w:lvlText w:val="•"/>
      <w:lvlJc w:val="left"/>
      <w:pPr>
        <w:tabs>
          <w:tab w:val="num" w:pos="5760"/>
        </w:tabs>
        <w:ind w:left="5760" w:hanging="360"/>
      </w:pPr>
      <w:rPr>
        <w:rFonts w:ascii="Arial" w:hAnsi="Arial" w:hint="default"/>
      </w:rPr>
    </w:lvl>
    <w:lvl w:ilvl="8" w:tplc="39C4A352" w:tentative="1">
      <w:start w:val="1"/>
      <w:numFmt w:val="bullet"/>
      <w:lvlText w:val="•"/>
      <w:lvlJc w:val="left"/>
      <w:pPr>
        <w:tabs>
          <w:tab w:val="num" w:pos="6480"/>
        </w:tabs>
        <w:ind w:left="6480" w:hanging="360"/>
      </w:pPr>
      <w:rPr>
        <w:rFonts w:ascii="Arial" w:hAnsi="Arial" w:hint="default"/>
      </w:rPr>
    </w:lvl>
  </w:abstractNum>
  <w:abstractNum w:abstractNumId="38">
    <w:nsid w:val="71D67E46"/>
    <w:multiLevelType w:val="hybridMultilevel"/>
    <w:tmpl w:val="2670EEAC"/>
    <w:lvl w:ilvl="0" w:tplc="D5D843F2">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1F3399E"/>
    <w:multiLevelType w:val="hybridMultilevel"/>
    <w:tmpl w:val="4FFE20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2417799"/>
    <w:multiLevelType w:val="hybridMultilevel"/>
    <w:tmpl w:val="124C75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422B82"/>
    <w:multiLevelType w:val="hybridMultilevel"/>
    <w:tmpl w:val="14DCAD1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2">
    <w:nsid w:val="7D272298"/>
    <w:multiLevelType w:val="hybridMultilevel"/>
    <w:tmpl w:val="91B41736"/>
    <w:lvl w:ilvl="0" w:tplc="E742515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665503"/>
    <w:multiLevelType w:val="hybridMultilevel"/>
    <w:tmpl w:val="62C47BCE"/>
    <w:lvl w:ilvl="0" w:tplc="D5D843F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B5276A"/>
    <w:multiLevelType w:val="hybridMultilevel"/>
    <w:tmpl w:val="EC38A03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1"/>
  </w:num>
  <w:num w:numId="2">
    <w:abstractNumId w:val="9"/>
  </w:num>
  <w:num w:numId="3">
    <w:abstractNumId w:val="37"/>
  </w:num>
  <w:num w:numId="4">
    <w:abstractNumId w:val="31"/>
  </w:num>
  <w:num w:numId="5">
    <w:abstractNumId w:val="15"/>
  </w:num>
  <w:num w:numId="6">
    <w:abstractNumId w:val="28"/>
  </w:num>
  <w:num w:numId="7">
    <w:abstractNumId w:val="16"/>
  </w:num>
  <w:num w:numId="8">
    <w:abstractNumId w:val="0"/>
  </w:num>
  <w:num w:numId="9">
    <w:abstractNumId w:val="36"/>
  </w:num>
  <w:num w:numId="10">
    <w:abstractNumId w:val="6"/>
  </w:num>
  <w:num w:numId="11">
    <w:abstractNumId w:val="7"/>
  </w:num>
  <w:num w:numId="12">
    <w:abstractNumId w:val="26"/>
  </w:num>
  <w:num w:numId="13">
    <w:abstractNumId w:val="24"/>
  </w:num>
  <w:num w:numId="14">
    <w:abstractNumId w:val="29"/>
  </w:num>
  <w:num w:numId="15">
    <w:abstractNumId w:val="17"/>
  </w:num>
  <w:num w:numId="16">
    <w:abstractNumId w:val="23"/>
  </w:num>
  <w:num w:numId="17">
    <w:abstractNumId w:val="27"/>
  </w:num>
  <w:num w:numId="18">
    <w:abstractNumId w:val="32"/>
  </w:num>
  <w:num w:numId="19">
    <w:abstractNumId w:val="14"/>
  </w:num>
  <w:num w:numId="20">
    <w:abstractNumId w:val="41"/>
  </w:num>
  <w:num w:numId="21">
    <w:abstractNumId w:val="12"/>
  </w:num>
  <w:num w:numId="22">
    <w:abstractNumId w:val="39"/>
  </w:num>
  <w:num w:numId="23">
    <w:abstractNumId w:val="40"/>
  </w:num>
  <w:num w:numId="24">
    <w:abstractNumId w:val="22"/>
  </w:num>
  <w:num w:numId="25">
    <w:abstractNumId w:val="42"/>
  </w:num>
  <w:num w:numId="26">
    <w:abstractNumId w:val="34"/>
  </w:num>
  <w:num w:numId="27">
    <w:abstractNumId w:val="33"/>
  </w:num>
  <w:num w:numId="28">
    <w:abstractNumId w:val="4"/>
  </w:num>
  <w:num w:numId="29">
    <w:abstractNumId w:val="5"/>
  </w:num>
  <w:num w:numId="30">
    <w:abstractNumId w:val="43"/>
  </w:num>
  <w:num w:numId="31">
    <w:abstractNumId w:val="25"/>
  </w:num>
  <w:num w:numId="32">
    <w:abstractNumId w:val="10"/>
  </w:num>
  <w:num w:numId="33">
    <w:abstractNumId w:val="2"/>
  </w:num>
  <w:num w:numId="34">
    <w:abstractNumId w:val="8"/>
  </w:num>
  <w:num w:numId="35">
    <w:abstractNumId w:val="3"/>
  </w:num>
  <w:num w:numId="36">
    <w:abstractNumId w:val="1"/>
  </w:num>
  <w:num w:numId="37">
    <w:abstractNumId w:val="44"/>
  </w:num>
  <w:num w:numId="38">
    <w:abstractNumId w:val="21"/>
  </w:num>
  <w:num w:numId="39">
    <w:abstractNumId w:val="38"/>
  </w:num>
  <w:num w:numId="40">
    <w:abstractNumId w:val="20"/>
  </w:num>
  <w:num w:numId="41">
    <w:abstractNumId w:val="18"/>
  </w:num>
  <w:num w:numId="42">
    <w:abstractNumId w:val="35"/>
  </w:num>
  <w:num w:numId="43">
    <w:abstractNumId w:val="30"/>
  </w:num>
  <w:num w:numId="44">
    <w:abstractNumId w:val="19"/>
  </w:num>
  <w:num w:numId="45">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77FFB"/>
    <w:rsid w:val="00014E3A"/>
    <w:rsid w:val="00024F5A"/>
    <w:rsid w:val="000555B0"/>
    <w:rsid w:val="00066F84"/>
    <w:rsid w:val="0006748E"/>
    <w:rsid w:val="000A531B"/>
    <w:rsid w:val="000A66E2"/>
    <w:rsid w:val="000B3BA0"/>
    <w:rsid w:val="001000B0"/>
    <w:rsid w:val="00100610"/>
    <w:rsid w:val="0011203C"/>
    <w:rsid w:val="001140C3"/>
    <w:rsid w:val="00171E41"/>
    <w:rsid w:val="00174976"/>
    <w:rsid w:val="00174F37"/>
    <w:rsid w:val="00175AD5"/>
    <w:rsid w:val="00182E51"/>
    <w:rsid w:val="001843C3"/>
    <w:rsid w:val="0019507E"/>
    <w:rsid w:val="001955CD"/>
    <w:rsid w:val="001B2F27"/>
    <w:rsid w:val="001B68A0"/>
    <w:rsid w:val="001E342B"/>
    <w:rsid w:val="002073D4"/>
    <w:rsid w:val="002346E4"/>
    <w:rsid w:val="0024678F"/>
    <w:rsid w:val="00261F37"/>
    <w:rsid w:val="00277FFB"/>
    <w:rsid w:val="002B26AF"/>
    <w:rsid w:val="002B4E6C"/>
    <w:rsid w:val="002B5C0B"/>
    <w:rsid w:val="002D004D"/>
    <w:rsid w:val="002D0104"/>
    <w:rsid w:val="002D0E69"/>
    <w:rsid w:val="002D4102"/>
    <w:rsid w:val="002D6BBE"/>
    <w:rsid w:val="003070C1"/>
    <w:rsid w:val="003145DF"/>
    <w:rsid w:val="00327AAA"/>
    <w:rsid w:val="00367A83"/>
    <w:rsid w:val="003725C2"/>
    <w:rsid w:val="00391855"/>
    <w:rsid w:val="003C38F2"/>
    <w:rsid w:val="003F7920"/>
    <w:rsid w:val="00423CEB"/>
    <w:rsid w:val="004605FD"/>
    <w:rsid w:val="00463DEF"/>
    <w:rsid w:val="00467E4F"/>
    <w:rsid w:val="00551421"/>
    <w:rsid w:val="00556573"/>
    <w:rsid w:val="00573406"/>
    <w:rsid w:val="005802E8"/>
    <w:rsid w:val="00580CCB"/>
    <w:rsid w:val="005C1222"/>
    <w:rsid w:val="005C42A9"/>
    <w:rsid w:val="005E7356"/>
    <w:rsid w:val="005E7700"/>
    <w:rsid w:val="006168E7"/>
    <w:rsid w:val="00631E08"/>
    <w:rsid w:val="006344A8"/>
    <w:rsid w:val="00660C2D"/>
    <w:rsid w:val="006668E4"/>
    <w:rsid w:val="0067399C"/>
    <w:rsid w:val="00674C77"/>
    <w:rsid w:val="006A1566"/>
    <w:rsid w:val="006C26D7"/>
    <w:rsid w:val="00720C79"/>
    <w:rsid w:val="00753D52"/>
    <w:rsid w:val="00754AB8"/>
    <w:rsid w:val="00760D32"/>
    <w:rsid w:val="0078210A"/>
    <w:rsid w:val="0079555B"/>
    <w:rsid w:val="00797F7A"/>
    <w:rsid w:val="0082002A"/>
    <w:rsid w:val="00835B5F"/>
    <w:rsid w:val="00851BEE"/>
    <w:rsid w:val="00874BEC"/>
    <w:rsid w:val="00875E2E"/>
    <w:rsid w:val="008C3F49"/>
    <w:rsid w:val="009102FD"/>
    <w:rsid w:val="00917C6B"/>
    <w:rsid w:val="00976160"/>
    <w:rsid w:val="009A4D9C"/>
    <w:rsid w:val="009A6789"/>
    <w:rsid w:val="009B3EEE"/>
    <w:rsid w:val="009E5214"/>
    <w:rsid w:val="00A01DBF"/>
    <w:rsid w:val="00A06891"/>
    <w:rsid w:val="00A10F90"/>
    <w:rsid w:val="00A11DE0"/>
    <w:rsid w:val="00A659C6"/>
    <w:rsid w:val="00AA407F"/>
    <w:rsid w:val="00AB1A6C"/>
    <w:rsid w:val="00AB7A07"/>
    <w:rsid w:val="00AD18D6"/>
    <w:rsid w:val="00AF7769"/>
    <w:rsid w:val="00B21BC5"/>
    <w:rsid w:val="00B3755F"/>
    <w:rsid w:val="00B55A61"/>
    <w:rsid w:val="00B640BA"/>
    <w:rsid w:val="00BE2D9A"/>
    <w:rsid w:val="00BE39ED"/>
    <w:rsid w:val="00C02284"/>
    <w:rsid w:val="00C15618"/>
    <w:rsid w:val="00C166CD"/>
    <w:rsid w:val="00C23632"/>
    <w:rsid w:val="00C44FC3"/>
    <w:rsid w:val="00C45D1E"/>
    <w:rsid w:val="00C70D2A"/>
    <w:rsid w:val="00CA695A"/>
    <w:rsid w:val="00CB007B"/>
    <w:rsid w:val="00CB00CC"/>
    <w:rsid w:val="00CC3CAC"/>
    <w:rsid w:val="00CC42C5"/>
    <w:rsid w:val="00D14A4B"/>
    <w:rsid w:val="00D15479"/>
    <w:rsid w:val="00D5269A"/>
    <w:rsid w:val="00D64527"/>
    <w:rsid w:val="00D670BF"/>
    <w:rsid w:val="00D745AE"/>
    <w:rsid w:val="00D831A4"/>
    <w:rsid w:val="00DA22C0"/>
    <w:rsid w:val="00DC6754"/>
    <w:rsid w:val="00E01072"/>
    <w:rsid w:val="00E0717A"/>
    <w:rsid w:val="00E20088"/>
    <w:rsid w:val="00E629DC"/>
    <w:rsid w:val="00E82122"/>
    <w:rsid w:val="00F030EA"/>
    <w:rsid w:val="00F660DC"/>
    <w:rsid w:val="00F832BF"/>
    <w:rsid w:val="00F94F4F"/>
    <w:rsid w:val="00FA3C3A"/>
    <w:rsid w:val="00FC6E9F"/>
    <w:rsid w:val="00FE1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right="-215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FFB"/>
    <w:pPr>
      <w:spacing w:line="240" w:lineRule="auto"/>
      <w:ind w:right="0"/>
      <w:jc w:val="left"/>
    </w:pPr>
    <w:rPr>
      <w:rFonts w:ascii="Times New Roman" w:eastAsiaTheme="minorEastAsia" w:hAnsi="Times New Roman" w:cs="Times New Roman"/>
      <w:lang w:eastAsia="ru-RU"/>
    </w:rPr>
  </w:style>
  <w:style w:type="paragraph" w:styleId="1">
    <w:name w:val="heading 1"/>
    <w:basedOn w:val="a"/>
    <w:next w:val="a"/>
    <w:link w:val="10"/>
    <w:uiPriority w:val="9"/>
    <w:qFormat/>
    <w:rsid w:val="007821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71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77FFB"/>
    <w:rPr>
      <w:rFonts w:ascii="Tahoma" w:hAnsi="Tahoma" w:cs="Tahoma"/>
      <w:sz w:val="16"/>
      <w:szCs w:val="16"/>
    </w:rPr>
  </w:style>
  <w:style w:type="character" w:customStyle="1" w:styleId="a4">
    <w:name w:val="Текст выноски Знак"/>
    <w:basedOn w:val="a0"/>
    <w:link w:val="a3"/>
    <w:rsid w:val="00277FFB"/>
    <w:rPr>
      <w:rFonts w:ascii="Tahoma" w:eastAsiaTheme="minorEastAsia" w:hAnsi="Tahoma" w:cs="Tahoma"/>
      <w:sz w:val="16"/>
      <w:szCs w:val="16"/>
      <w:lang w:eastAsia="ru-RU"/>
    </w:rPr>
  </w:style>
  <w:style w:type="character" w:customStyle="1" w:styleId="c8">
    <w:name w:val="c8"/>
    <w:basedOn w:val="a0"/>
    <w:rsid w:val="00277FFB"/>
  </w:style>
  <w:style w:type="character" w:customStyle="1" w:styleId="c7">
    <w:name w:val="c7"/>
    <w:basedOn w:val="a0"/>
    <w:rsid w:val="00277FFB"/>
  </w:style>
  <w:style w:type="paragraph" w:styleId="a5">
    <w:name w:val="List Paragraph"/>
    <w:basedOn w:val="a"/>
    <w:uiPriority w:val="1"/>
    <w:qFormat/>
    <w:rsid w:val="00660C2D"/>
    <w:pPr>
      <w:ind w:left="720"/>
      <w:contextualSpacing/>
    </w:pPr>
    <w:rPr>
      <w:rFonts w:eastAsia="Times New Roman"/>
      <w:sz w:val="24"/>
      <w:szCs w:val="24"/>
    </w:rPr>
  </w:style>
  <w:style w:type="table" w:styleId="a6">
    <w:name w:val="Table Grid"/>
    <w:basedOn w:val="a1"/>
    <w:uiPriority w:val="59"/>
    <w:rsid w:val="00BE39E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67399C"/>
    <w:pPr>
      <w:suppressAutoHyphens/>
      <w:jc w:val="both"/>
    </w:pPr>
    <w:rPr>
      <w:rFonts w:eastAsia="Times New Roman"/>
      <w:sz w:val="28"/>
      <w:szCs w:val="20"/>
      <w:lang w:eastAsia="ar-SA"/>
    </w:rPr>
  </w:style>
  <w:style w:type="character" w:customStyle="1" w:styleId="a8">
    <w:name w:val="Основной текст Знак"/>
    <w:basedOn w:val="a0"/>
    <w:link w:val="a7"/>
    <w:rsid w:val="0067399C"/>
    <w:rPr>
      <w:rFonts w:ascii="Times New Roman" w:eastAsia="Times New Roman" w:hAnsi="Times New Roman" w:cs="Times New Roman"/>
      <w:sz w:val="28"/>
      <w:szCs w:val="20"/>
      <w:lang w:eastAsia="ar-SA"/>
    </w:rPr>
  </w:style>
  <w:style w:type="paragraph" w:customStyle="1" w:styleId="Osnova">
    <w:name w:val="Osnova"/>
    <w:basedOn w:val="a"/>
    <w:rsid w:val="0067399C"/>
    <w:pPr>
      <w:widowControl w:val="0"/>
      <w:suppressAutoHyphens/>
      <w:spacing w:line="213" w:lineRule="exact"/>
      <w:ind w:firstLine="339"/>
      <w:jc w:val="both"/>
    </w:pPr>
    <w:rPr>
      <w:rFonts w:ascii="NewtonCSanPin" w:eastAsia="Lucida Sans Unicode" w:hAnsi="NewtonCSanPin" w:cs="NewtonCSanPin"/>
      <w:color w:val="000000"/>
      <w:kern w:val="1"/>
      <w:sz w:val="21"/>
      <w:szCs w:val="21"/>
      <w:lang w:eastAsia="ar-SA"/>
    </w:rPr>
  </w:style>
  <w:style w:type="character" w:customStyle="1" w:styleId="Zag11">
    <w:name w:val="Zag_11"/>
    <w:rsid w:val="0067399C"/>
  </w:style>
  <w:style w:type="paragraph" w:customStyle="1" w:styleId="Default">
    <w:name w:val="Default"/>
    <w:uiPriority w:val="99"/>
    <w:rsid w:val="0067399C"/>
    <w:pPr>
      <w:autoSpaceDE w:val="0"/>
      <w:autoSpaceDN w:val="0"/>
      <w:adjustRightInd w:val="0"/>
      <w:spacing w:line="240" w:lineRule="auto"/>
      <w:ind w:right="0"/>
      <w:jc w:val="left"/>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DA22C0"/>
    <w:pPr>
      <w:spacing w:before="100" w:beforeAutospacing="1" w:after="100" w:afterAutospacing="1"/>
    </w:pPr>
    <w:rPr>
      <w:rFonts w:eastAsia="Times New Roman"/>
      <w:sz w:val="24"/>
      <w:szCs w:val="24"/>
    </w:rPr>
  </w:style>
  <w:style w:type="paragraph" w:customStyle="1" w:styleId="11">
    <w:name w:val="Текст1"/>
    <w:basedOn w:val="a"/>
    <w:rsid w:val="00175AD5"/>
    <w:pPr>
      <w:suppressAutoHyphens/>
    </w:pPr>
    <w:rPr>
      <w:rFonts w:ascii="Courier New" w:eastAsia="Times New Roman" w:hAnsi="Courier New"/>
      <w:sz w:val="20"/>
      <w:szCs w:val="20"/>
    </w:rPr>
  </w:style>
  <w:style w:type="paragraph" w:styleId="3">
    <w:name w:val="Body Text Indent 3"/>
    <w:basedOn w:val="a"/>
    <w:link w:val="30"/>
    <w:rsid w:val="00175AD5"/>
    <w:pPr>
      <w:spacing w:after="120"/>
      <w:ind w:left="283"/>
    </w:pPr>
    <w:rPr>
      <w:rFonts w:eastAsia="MS Mincho"/>
      <w:sz w:val="16"/>
      <w:szCs w:val="16"/>
      <w:lang w:eastAsia="ja-JP"/>
    </w:rPr>
  </w:style>
  <w:style w:type="character" w:customStyle="1" w:styleId="30">
    <w:name w:val="Основной текст с отступом 3 Знак"/>
    <w:basedOn w:val="a0"/>
    <w:link w:val="3"/>
    <w:rsid w:val="00175AD5"/>
    <w:rPr>
      <w:rFonts w:ascii="Times New Roman" w:eastAsia="MS Mincho" w:hAnsi="Times New Roman" w:cs="Times New Roman"/>
      <w:sz w:val="16"/>
      <w:szCs w:val="16"/>
      <w:lang w:eastAsia="ja-JP"/>
    </w:rPr>
  </w:style>
  <w:style w:type="paragraph" w:customStyle="1" w:styleId="Standard">
    <w:name w:val="Standard"/>
    <w:rsid w:val="00753D52"/>
    <w:pPr>
      <w:widowControl w:val="0"/>
      <w:suppressAutoHyphens/>
      <w:autoSpaceDN w:val="0"/>
      <w:spacing w:line="240" w:lineRule="auto"/>
      <w:ind w:right="0"/>
      <w:jc w:val="left"/>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753D52"/>
    <w:pPr>
      <w:keepNext/>
      <w:spacing w:before="240" w:after="120"/>
    </w:pPr>
    <w:rPr>
      <w:rFonts w:ascii="Arial" w:hAnsi="Arial"/>
      <w:sz w:val="28"/>
      <w:szCs w:val="28"/>
    </w:rPr>
  </w:style>
  <w:style w:type="paragraph" w:customStyle="1" w:styleId="Textbody">
    <w:name w:val="Text body"/>
    <w:basedOn w:val="Standard"/>
    <w:rsid w:val="00753D52"/>
    <w:pPr>
      <w:spacing w:after="120"/>
    </w:pPr>
  </w:style>
  <w:style w:type="paragraph" w:styleId="aa">
    <w:name w:val="List"/>
    <w:basedOn w:val="Textbody"/>
    <w:rsid w:val="00753D52"/>
  </w:style>
  <w:style w:type="paragraph" w:styleId="ab">
    <w:name w:val="caption"/>
    <w:basedOn w:val="Standard"/>
    <w:rsid w:val="00753D52"/>
    <w:pPr>
      <w:suppressLineNumbers/>
      <w:spacing w:before="120" w:after="120"/>
    </w:pPr>
    <w:rPr>
      <w:i/>
      <w:iCs/>
    </w:rPr>
  </w:style>
  <w:style w:type="paragraph" w:customStyle="1" w:styleId="Index">
    <w:name w:val="Index"/>
    <w:basedOn w:val="Standard"/>
    <w:rsid w:val="00753D52"/>
    <w:pPr>
      <w:suppressLineNumbers/>
    </w:pPr>
  </w:style>
  <w:style w:type="paragraph" w:customStyle="1" w:styleId="21">
    <w:name w:val="Основной текст (2)1"/>
    <w:basedOn w:val="Standard"/>
    <w:rsid w:val="00753D52"/>
    <w:pPr>
      <w:shd w:val="clear" w:color="auto" w:fill="FFFFFF"/>
      <w:spacing w:line="322" w:lineRule="exact"/>
    </w:pPr>
    <w:rPr>
      <w:b/>
      <w:bCs/>
      <w:sz w:val="26"/>
      <w:szCs w:val="26"/>
    </w:rPr>
  </w:style>
  <w:style w:type="paragraph" w:customStyle="1" w:styleId="TableContents">
    <w:name w:val="Table Contents"/>
    <w:basedOn w:val="Standard"/>
    <w:rsid w:val="00753D52"/>
    <w:pPr>
      <w:suppressLineNumbers/>
    </w:pPr>
  </w:style>
  <w:style w:type="character" w:customStyle="1" w:styleId="22">
    <w:name w:val="Основной текст (2) + Не полужирный"/>
    <w:rsid w:val="00753D52"/>
    <w:rPr>
      <w:rFonts w:ascii="Times New Roman" w:hAnsi="Times New Roman" w:cs="Times New Roman"/>
      <w:b w:val="0"/>
      <w:bCs w:val="0"/>
      <w:i/>
      <w:iCs/>
      <w:spacing w:val="0"/>
      <w:sz w:val="26"/>
      <w:szCs w:val="26"/>
    </w:rPr>
  </w:style>
  <w:style w:type="character" w:customStyle="1" w:styleId="WW8Num1z0">
    <w:name w:val="WW8Num1z0"/>
    <w:rsid w:val="00753D52"/>
    <w:rPr>
      <w:rFonts w:ascii="Symbol" w:hAnsi="Symbol" w:cs="Symbol"/>
      <w:sz w:val="20"/>
    </w:rPr>
  </w:style>
  <w:style w:type="character" w:customStyle="1" w:styleId="WW8Num1z1">
    <w:name w:val="WW8Num1z1"/>
    <w:rsid w:val="00753D52"/>
    <w:rPr>
      <w:rFonts w:ascii="Courier New" w:hAnsi="Courier New" w:cs="Courier New"/>
      <w:sz w:val="20"/>
    </w:rPr>
  </w:style>
  <w:style w:type="character" w:customStyle="1" w:styleId="WW8Num1z2">
    <w:name w:val="WW8Num1z2"/>
    <w:rsid w:val="00753D52"/>
    <w:rPr>
      <w:rFonts w:ascii="Wingdings" w:hAnsi="Wingdings" w:cs="Wingdings"/>
      <w:sz w:val="20"/>
    </w:rPr>
  </w:style>
  <w:style w:type="character" w:customStyle="1" w:styleId="WW8Num2z0">
    <w:name w:val="WW8Num2z0"/>
    <w:rsid w:val="00753D52"/>
    <w:rPr>
      <w:rFonts w:ascii="Symbol" w:hAnsi="Symbol" w:cs="Symbol"/>
    </w:rPr>
  </w:style>
  <w:style w:type="character" w:customStyle="1" w:styleId="WW8Num2z1">
    <w:name w:val="WW8Num2z1"/>
    <w:rsid w:val="00753D52"/>
    <w:rPr>
      <w:rFonts w:ascii="Courier New" w:hAnsi="Courier New" w:cs="Courier New"/>
    </w:rPr>
  </w:style>
  <w:style w:type="character" w:customStyle="1" w:styleId="WW8Num2z2">
    <w:name w:val="WW8Num2z2"/>
    <w:rsid w:val="00753D52"/>
    <w:rPr>
      <w:rFonts w:ascii="Wingdings" w:hAnsi="Wingdings" w:cs="Wingdings"/>
    </w:rPr>
  </w:style>
  <w:style w:type="character" w:customStyle="1" w:styleId="StrongEmphasis">
    <w:name w:val="Strong Emphasis"/>
    <w:rsid w:val="00753D52"/>
    <w:rPr>
      <w:b/>
      <w:bCs/>
    </w:rPr>
  </w:style>
  <w:style w:type="character" w:customStyle="1" w:styleId="apple-converted-space">
    <w:name w:val="apple-converted-space"/>
    <w:basedOn w:val="a0"/>
    <w:rsid w:val="00753D52"/>
  </w:style>
  <w:style w:type="paragraph" w:customStyle="1" w:styleId="western">
    <w:name w:val="western"/>
    <w:basedOn w:val="a"/>
    <w:rsid w:val="00753D52"/>
    <w:pPr>
      <w:autoSpaceDN w:val="0"/>
      <w:spacing w:before="100" w:after="119" w:line="276" w:lineRule="auto"/>
    </w:pPr>
    <w:rPr>
      <w:rFonts w:ascii="Calibri" w:eastAsia="Times New Roman" w:hAnsi="Calibri"/>
      <w:color w:val="00000A"/>
    </w:rPr>
  </w:style>
  <w:style w:type="character" w:styleId="ac">
    <w:name w:val="annotation reference"/>
    <w:basedOn w:val="a0"/>
    <w:rsid w:val="00753D52"/>
    <w:rPr>
      <w:sz w:val="16"/>
      <w:szCs w:val="16"/>
    </w:rPr>
  </w:style>
  <w:style w:type="paragraph" w:styleId="ad">
    <w:name w:val="annotation text"/>
    <w:basedOn w:val="a"/>
    <w:link w:val="ae"/>
    <w:rsid w:val="00753D52"/>
    <w:pPr>
      <w:widowControl w:val="0"/>
      <w:suppressAutoHyphens/>
      <w:autoSpaceDN w:val="0"/>
      <w:textAlignment w:val="baseline"/>
    </w:pPr>
    <w:rPr>
      <w:rFonts w:eastAsia="Andale Sans UI" w:cs="Tahoma"/>
      <w:kern w:val="3"/>
      <w:sz w:val="20"/>
      <w:szCs w:val="20"/>
      <w:lang w:val="en-US" w:eastAsia="en-US" w:bidi="en-US"/>
    </w:rPr>
  </w:style>
  <w:style w:type="character" w:customStyle="1" w:styleId="ae">
    <w:name w:val="Текст примечания Знак"/>
    <w:basedOn w:val="a0"/>
    <w:link w:val="ad"/>
    <w:rsid w:val="00753D52"/>
    <w:rPr>
      <w:rFonts w:ascii="Times New Roman" w:eastAsia="Andale Sans UI" w:hAnsi="Times New Roman" w:cs="Tahoma"/>
      <w:kern w:val="3"/>
      <w:sz w:val="20"/>
      <w:szCs w:val="20"/>
      <w:lang w:val="en-US" w:bidi="en-US"/>
    </w:rPr>
  </w:style>
  <w:style w:type="paragraph" w:styleId="af">
    <w:name w:val="annotation subject"/>
    <w:basedOn w:val="ad"/>
    <w:next w:val="ad"/>
    <w:link w:val="af0"/>
    <w:rsid w:val="00753D52"/>
    <w:rPr>
      <w:b/>
      <w:bCs/>
    </w:rPr>
  </w:style>
  <w:style w:type="character" w:customStyle="1" w:styleId="af0">
    <w:name w:val="Тема примечания Знак"/>
    <w:basedOn w:val="ae"/>
    <w:link w:val="af"/>
    <w:rsid w:val="00753D52"/>
    <w:rPr>
      <w:b/>
      <w:bCs/>
    </w:rPr>
  </w:style>
  <w:style w:type="paragraph" w:styleId="af1">
    <w:name w:val="header"/>
    <w:basedOn w:val="a"/>
    <w:link w:val="af2"/>
    <w:rsid w:val="00753D52"/>
    <w:pPr>
      <w:widowControl w:val="0"/>
      <w:tabs>
        <w:tab w:val="center" w:pos="4677"/>
        <w:tab w:val="right" w:pos="9355"/>
      </w:tabs>
      <w:suppressAutoHyphens/>
      <w:autoSpaceDN w:val="0"/>
      <w:textAlignment w:val="baseline"/>
    </w:pPr>
    <w:rPr>
      <w:rFonts w:eastAsia="Andale Sans UI" w:cs="Tahoma"/>
      <w:kern w:val="3"/>
      <w:sz w:val="24"/>
      <w:szCs w:val="24"/>
      <w:lang w:val="en-US" w:eastAsia="en-US" w:bidi="en-US"/>
    </w:rPr>
  </w:style>
  <w:style w:type="character" w:customStyle="1" w:styleId="af2">
    <w:name w:val="Верхний колонтитул Знак"/>
    <w:basedOn w:val="a0"/>
    <w:link w:val="af1"/>
    <w:rsid w:val="00753D52"/>
    <w:rPr>
      <w:rFonts w:ascii="Times New Roman" w:eastAsia="Andale Sans UI" w:hAnsi="Times New Roman" w:cs="Tahoma"/>
      <w:kern w:val="3"/>
      <w:sz w:val="24"/>
      <w:szCs w:val="24"/>
      <w:lang w:val="en-US" w:bidi="en-US"/>
    </w:rPr>
  </w:style>
  <w:style w:type="paragraph" w:styleId="af3">
    <w:name w:val="footer"/>
    <w:basedOn w:val="a"/>
    <w:link w:val="af4"/>
    <w:uiPriority w:val="99"/>
    <w:rsid w:val="00753D52"/>
    <w:pPr>
      <w:widowControl w:val="0"/>
      <w:tabs>
        <w:tab w:val="center" w:pos="4677"/>
        <w:tab w:val="right" w:pos="9355"/>
      </w:tabs>
      <w:suppressAutoHyphens/>
      <w:autoSpaceDN w:val="0"/>
      <w:textAlignment w:val="baseline"/>
    </w:pPr>
    <w:rPr>
      <w:rFonts w:eastAsia="Andale Sans UI" w:cs="Tahoma"/>
      <w:kern w:val="3"/>
      <w:sz w:val="24"/>
      <w:szCs w:val="24"/>
      <w:lang w:val="en-US" w:eastAsia="en-US" w:bidi="en-US"/>
    </w:rPr>
  </w:style>
  <w:style w:type="character" w:customStyle="1" w:styleId="af4">
    <w:name w:val="Нижний колонтитул Знак"/>
    <w:basedOn w:val="a0"/>
    <w:link w:val="af3"/>
    <w:uiPriority w:val="99"/>
    <w:rsid w:val="00753D52"/>
    <w:rPr>
      <w:rFonts w:ascii="Times New Roman" w:eastAsia="Andale Sans UI" w:hAnsi="Times New Roman" w:cs="Tahoma"/>
      <w:kern w:val="3"/>
      <w:sz w:val="24"/>
      <w:szCs w:val="24"/>
      <w:lang w:val="en-US" w:bidi="en-US"/>
    </w:rPr>
  </w:style>
  <w:style w:type="numbering" w:customStyle="1" w:styleId="WW8Num1">
    <w:name w:val="WW8Num1"/>
    <w:basedOn w:val="a2"/>
    <w:rsid w:val="00753D52"/>
    <w:pPr>
      <w:numPr>
        <w:numId w:val="13"/>
      </w:numPr>
    </w:pPr>
  </w:style>
  <w:style w:type="numbering" w:customStyle="1" w:styleId="WW8Num2">
    <w:name w:val="WW8Num2"/>
    <w:basedOn w:val="a2"/>
    <w:rsid w:val="00753D52"/>
    <w:pPr>
      <w:numPr>
        <w:numId w:val="14"/>
      </w:numPr>
    </w:pPr>
  </w:style>
  <w:style w:type="numbering" w:customStyle="1" w:styleId="WWNum4">
    <w:name w:val="WWNum4"/>
    <w:basedOn w:val="a2"/>
    <w:rsid w:val="00753D52"/>
    <w:pPr>
      <w:numPr>
        <w:numId w:val="15"/>
      </w:numPr>
    </w:pPr>
  </w:style>
  <w:style w:type="paragraph" w:customStyle="1" w:styleId="af5">
    <w:name w:val="Базовый"/>
    <w:rsid w:val="00753D52"/>
    <w:pPr>
      <w:widowControl w:val="0"/>
      <w:suppressAutoHyphens/>
      <w:spacing w:after="160" w:line="259" w:lineRule="auto"/>
      <w:ind w:right="0"/>
      <w:jc w:val="left"/>
    </w:pPr>
    <w:rPr>
      <w:rFonts w:ascii="Times New Roman" w:eastAsia="SimSun" w:hAnsi="Times New Roman" w:cs="Mangal"/>
      <w:color w:val="00000A"/>
      <w:sz w:val="24"/>
      <w:szCs w:val="24"/>
      <w:lang w:eastAsia="zh-CN" w:bidi="hi-IN"/>
    </w:rPr>
  </w:style>
  <w:style w:type="paragraph" w:customStyle="1" w:styleId="af6">
    <w:name w:val="Текст в заданном формате"/>
    <w:basedOn w:val="af5"/>
    <w:rsid w:val="00753D52"/>
    <w:pPr>
      <w:spacing w:after="0"/>
    </w:pPr>
    <w:rPr>
      <w:rFonts w:ascii="Courier New" w:eastAsia="NSimSun" w:hAnsi="Courier New" w:cs="Courier New"/>
      <w:sz w:val="20"/>
      <w:szCs w:val="20"/>
    </w:rPr>
  </w:style>
  <w:style w:type="paragraph" w:styleId="HTML">
    <w:name w:val="HTML Preformatted"/>
    <w:basedOn w:val="a"/>
    <w:link w:val="HTML0"/>
    <w:uiPriority w:val="99"/>
    <w:semiHidden/>
    <w:unhideWhenUsed/>
    <w:rsid w:val="0075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A"/>
      <w:sz w:val="20"/>
      <w:szCs w:val="20"/>
    </w:rPr>
  </w:style>
  <w:style w:type="character" w:customStyle="1" w:styleId="HTML0">
    <w:name w:val="Стандартный HTML Знак"/>
    <w:basedOn w:val="a0"/>
    <w:link w:val="HTML"/>
    <w:uiPriority w:val="99"/>
    <w:semiHidden/>
    <w:rsid w:val="00753D52"/>
    <w:rPr>
      <w:rFonts w:ascii="Courier New" w:eastAsia="Times New Roman" w:hAnsi="Courier New" w:cs="Courier New"/>
      <w:color w:val="00000A"/>
      <w:sz w:val="20"/>
      <w:szCs w:val="20"/>
      <w:lang w:eastAsia="ru-RU"/>
    </w:rPr>
  </w:style>
  <w:style w:type="paragraph" w:customStyle="1" w:styleId="FR2">
    <w:name w:val="FR2"/>
    <w:rsid w:val="002D4102"/>
    <w:pPr>
      <w:widowControl w:val="0"/>
      <w:autoSpaceDE w:val="0"/>
      <w:autoSpaceDN w:val="0"/>
      <w:adjustRightInd w:val="0"/>
      <w:spacing w:line="260" w:lineRule="auto"/>
      <w:ind w:right="0" w:firstLine="1040"/>
      <w:jc w:val="both"/>
    </w:pPr>
    <w:rPr>
      <w:rFonts w:ascii="Arial" w:eastAsia="Times New Roman" w:hAnsi="Arial" w:cs="Arial"/>
      <w:sz w:val="28"/>
      <w:szCs w:val="28"/>
      <w:lang w:eastAsia="ru-RU"/>
    </w:rPr>
  </w:style>
  <w:style w:type="paragraph" w:styleId="af7">
    <w:name w:val="No Spacing"/>
    <w:uiPriority w:val="1"/>
    <w:qFormat/>
    <w:rsid w:val="006668E4"/>
    <w:pPr>
      <w:suppressAutoHyphens/>
      <w:spacing w:line="240" w:lineRule="auto"/>
      <w:ind w:right="0"/>
      <w:jc w:val="left"/>
    </w:pPr>
    <w:rPr>
      <w:rFonts w:ascii="Times New Roman" w:eastAsia="Times New Roman" w:hAnsi="Times New Roman" w:cs="Times New Roman"/>
      <w:sz w:val="24"/>
      <w:szCs w:val="24"/>
      <w:lang w:eastAsia="ar-SA"/>
    </w:rPr>
  </w:style>
  <w:style w:type="paragraph" w:customStyle="1" w:styleId="af8">
    <w:name w:val="Содержимое таблицы"/>
    <w:basedOn w:val="a"/>
    <w:rsid w:val="00A01DBF"/>
    <w:pPr>
      <w:widowControl w:val="0"/>
      <w:suppressLineNumbers/>
      <w:suppressAutoHyphens/>
    </w:pPr>
    <w:rPr>
      <w:rFonts w:eastAsia="Andale Sans UI"/>
      <w:kern w:val="1"/>
      <w:sz w:val="24"/>
      <w:szCs w:val="24"/>
    </w:rPr>
  </w:style>
  <w:style w:type="character" w:styleId="af9">
    <w:name w:val="Hyperlink"/>
    <w:basedOn w:val="a0"/>
    <w:uiPriority w:val="99"/>
    <w:unhideWhenUsed/>
    <w:rsid w:val="000A531B"/>
    <w:rPr>
      <w:color w:val="0000FF"/>
      <w:u w:val="single"/>
    </w:rPr>
  </w:style>
  <w:style w:type="character" w:styleId="afa">
    <w:name w:val="Subtle Reference"/>
    <w:basedOn w:val="a0"/>
    <w:uiPriority w:val="31"/>
    <w:qFormat/>
    <w:rsid w:val="00174F37"/>
    <w:rPr>
      <w:smallCaps/>
      <w:color w:val="C0504D" w:themeColor="accent2"/>
      <w:u w:val="single"/>
    </w:rPr>
  </w:style>
  <w:style w:type="paragraph" w:styleId="23">
    <w:name w:val="Quote"/>
    <w:basedOn w:val="a"/>
    <w:next w:val="a"/>
    <w:link w:val="24"/>
    <w:uiPriority w:val="29"/>
    <w:qFormat/>
    <w:rsid w:val="00174F37"/>
    <w:rPr>
      <w:i/>
      <w:iCs/>
      <w:color w:val="000000" w:themeColor="text1"/>
    </w:rPr>
  </w:style>
  <w:style w:type="character" w:customStyle="1" w:styleId="24">
    <w:name w:val="Цитата 2 Знак"/>
    <w:basedOn w:val="a0"/>
    <w:link w:val="23"/>
    <w:uiPriority w:val="29"/>
    <w:rsid w:val="00174F37"/>
    <w:rPr>
      <w:rFonts w:ascii="Times New Roman" w:eastAsiaTheme="minorEastAsia" w:hAnsi="Times New Roman" w:cs="Times New Roman"/>
      <w:i/>
      <w:iCs/>
      <w:color w:val="000000" w:themeColor="text1"/>
      <w:lang w:eastAsia="ru-RU"/>
    </w:rPr>
  </w:style>
  <w:style w:type="character" w:styleId="afb">
    <w:name w:val="Intense Emphasis"/>
    <w:basedOn w:val="a0"/>
    <w:uiPriority w:val="21"/>
    <w:qFormat/>
    <w:rsid w:val="00174F37"/>
    <w:rPr>
      <w:b/>
      <w:bCs/>
      <w:i/>
      <w:iCs/>
      <w:color w:val="4F81BD" w:themeColor="accent1"/>
    </w:rPr>
  </w:style>
  <w:style w:type="character" w:styleId="afc">
    <w:name w:val="Emphasis"/>
    <w:basedOn w:val="a0"/>
    <w:uiPriority w:val="20"/>
    <w:qFormat/>
    <w:rsid w:val="00174F37"/>
    <w:rPr>
      <w:i/>
      <w:iCs/>
    </w:rPr>
  </w:style>
  <w:style w:type="paragraph" w:styleId="afd">
    <w:name w:val="Subtitle"/>
    <w:basedOn w:val="a"/>
    <w:next w:val="a"/>
    <w:link w:val="afe"/>
    <w:uiPriority w:val="11"/>
    <w:qFormat/>
    <w:rsid w:val="00174F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0"/>
    <w:link w:val="afd"/>
    <w:uiPriority w:val="11"/>
    <w:rsid w:val="00174F37"/>
    <w:rPr>
      <w:rFonts w:asciiTheme="majorHAnsi" w:eastAsiaTheme="majorEastAsia" w:hAnsiTheme="majorHAnsi" w:cstheme="majorBidi"/>
      <w:i/>
      <w:iCs/>
      <w:color w:val="4F81BD" w:themeColor="accent1"/>
      <w:spacing w:val="15"/>
      <w:sz w:val="24"/>
      <w:szCs w:val="24"/>
      <w:lang w:eastAsia="ru-RU"/>
    </w:rPr>
  </w:style>
  <w:style w:type="paragraph" w:styleId="aff">
    <w:name w:val="Title"/>
    <w:basedOn w:val="a"/>
    <w:next w:val="a"/>
    <w:link w:val="aff0"/>
    <w:uiPriority w:val="10"/>
    <w:qFormat/>
    <w:rsid w:val="00174F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174F3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78210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0717A"/>
    <w:rPr>
      <w:rFonts w:asciiTheme="majorHAnsi" w:eastAsiaTheme="majorEastAsia" w:hAnsiTheme="majorHAnsi" w:cstheme="majorBidi"/>
      <w:b/>
      <w:bCs/>
      <w:color w:val="4F81BD" w:themeColor="accent1"/>
      <w:sz w:val="26"/>
      <w:szCs w:val="26"/>
      <w:lang w:eastAsia="ru-RU"/>
    </w:rPr>
  </w:style>
  <w:style w:type="paragraph" w:customStyle="1" w:styleId="Heading2">
    <w:name w:val="Heading 2"/>
    <w:basedOn w:val="a"/>
    <w:uiPriority w:val="1"/>
    <w:qFormat/>
    <w:rsid w:val="005802E8"/>
    <w:pPr>
      <w:widowControl w:val="0"/>
      <w:spacing w:before="111"/>
      <w:ind w:left="112"/>
      <w:outlineLvl w:val="2"/>
    </w:pPr>
    <w:rPr>
      <w:rFonts w:ascii="Cambria" w:eastAsia="Cambria" w:hAnsi="Cambria" w:cs="Cambria"/>
      <w:b/>
      <w:bCs/>
      <w:sz w:val="28"/>
      <w:szCs w:val="28"/>
      <w:lang w:val="en-US" w:eastAsia="en-US"/>
    </w:rPr>
  </w:style>
  <w:style w:type="paragraph" w:styleId="aff1">
    <w:name w:val="TOC Heading"/>
    <w:basedOn w:val="1"/>
    <w:next w:val="a"/>
    <w:uiPriority w:val="39"/>
    <w:unhideWhenUsed/>
    <w:qFormat/>
    <w:rsid w:val="002B4E6C"/>
    <w:pPr>
      <w:spacing w:line="276" w:lineRule="auto"/>
      <w:outlineLvl w:val="9"/>
    </w:pPr>
    <w:rPr>
      <w:lang w:eastAsia="en-US"/>
    </w:rPr>
  </w:style>
  <w:style w:type="paragraph" w:styleId="12">
    <w:name w:val="toc 1"/>
    <w:basedOn w:val="a"/>
    <w:next w:val="a"/>
    <w:autoRedefine/>
    <w:uiPriority w:val="39"/>
    <w:unhideWhenUsed/>
    <w:rsid w:val="002B4E6C"/>
    <w:pPr>
      <w:spacing w:after="100"/>
    </w:pPr>
  </w:style>
  <w:style w:type="paragraph" w:styleId="25">
    <w:name w:val="toc 2"/>
    <w:basedOn w:val="a"/>
    <w:next w:val="a"/>
    <w:autoRedefine/>
    <w:uiPriority w:val="39"/>
    <w:unhideWhenUsed/>
    <w:rsid w:val="002B4E6C"/>
    <w:pPr>
      <w:tabs>
        <w:tab w:val="right" w:leader="dot" w:pos="9345"/>
      </w:tabs>
      <w:spacing w:after="100" w:line="360" w:lineRule="auto"/>
      <w:ind w:left="220"/>
    </w:pPr>
  </w:style>
  <w:style w:type="paragraph" w:customStyle="1" w:styleId="Heading5">
    <w:name w:val="Heading 5"/>
    <w:basedOn w:val="a"/>
    <w:uiPriority w:val="1"/>
    <w:qFormat/>
    <w:rsid w:val="009B3EEE"/>
    <w:pPr>
      <w:widowControl w:val="0"/>
      <w:ind w:left="472"/>
      <w:outlineLvl w:val="5"/>
    </w:pPr>
    <w:rPr>
      <w:rFonts w:eastAsia="Times New Roman"/>
      <w:b/>
      <w:bCs/>
      <w:sz w:val="24"/>
      <w:szCs w:val="24"/>
      <w:lang w:val="en-US" w:eastAsia="en-US"/>
    </w:rPr>
  </w:style>
  <w:style w:type="table" w:customStyle="1" w:styleId="TableNormal">
    <w:name w:val="Table Normal"/>
    <w:uiPriority w:val="2"/>
    <w:semiHidden/>
    <w:unhideWhenUsed/>
    <w:qFormat/>
    <w:rsid w:val="0024678F"/>
    <w:pPr>
      <w:widowControl w:val="0"/>
      <w:spacing w:line="240" w:lineRule="auto"/>
      <w:ind w:right="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678F"/>
    <w:pPr>
      <w:widowControl w:val="0"/>
      <w:ind w:left="103"/>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divs>
    <w:div w:id="5791074">
      <w:bodyDiv w:val="1"/>
      <w:marLeft w:val="0"/>
      <w:marRight w:val="0"/>
      <w:marTop w:val="0"/>
      <w:marBottom w:val="0"/>
      <w:divBdr>
        <w:top w:val="none" w:sz="0" w:space="0" w:color="auto"/>
        <w:left w:val="none" w:sz="0" w:space="0" w:color="auto"/>
        <w:bottom w:val="none" w:sz="0" w:space="0" w:color="auto"/>
        <w:right w:val="none" w:sz="0" w:space="0" w:color="auto"/>
      </w:divBdr>
    </w:div>
    <w:div w:id="73597670">
      <w:bodyDiv w:val="1"/>
      <w:marLeft w:val="0"/>
      <w:marRight w:val="0"/>
      <w:marTop w:val="0"/>
      <w:marBottom w:val="0"/>
      <w:divBdr>
        <w:top w:val="none" w:sz="0" w:space="0" w:color="auto"/>
        <w:left w:val="none" w:sz="0" w:space="0" w:color="auto"/>
        <w:bottom w:val="none" w:sz="0" w:space="0" w:color="auto"/>
        <w:right w:val="none" w:sz="0" w:space="0" w:color="auto"/>
      </w:divBdr>
    </w:div>
    <w:div w:id="85663238">
      <w:bodyDiv w:val="1"/>
      <w:marLeft w:val="0"/>
      <w:marRight w:val="0"/>
      <w:marTop w:val="0"/>
      <w:marBottom w:val="0"/>
      <w:divBdr>
        <w:top w:val="none" w:sz="0" w:space="0" w:color="auto"/>
        <w:left w:val="none" w:sz="0" w:space="0" w:color="auto"/>
        <w:bottom w:val="none" w:sz="0" w:space="0" w:color="auto"/>
        <w:right w:val="none" w:sz="0" w:space="0" w:color="auto"/>
      </w:divBdr>
    </w:div>
    <w:div w:id="91903400">
      <w:bodyDiv w:val="1"/>
      <w:marLeft w:val="0"/>
      <w:marRight w:val="0"/>
      <w:marTop w:val="0"/>
      <w:marBottom w:val="0"/>
      <w:divBdr>
        <w:top w:val="none" w:sz="0" w:space="0" w:color="auto"/>
        <w:left w:val="none" w:sz="0" w:space="0" w:color="auto"/>
        <w:bottom w:val="none" w:sz="0" w:space="0" w:color="auto"/>
        <w:right w:val="none" w:sz="0" w:space="0" w:color="auto"/>
      </w:divBdr>
    </w:div>
    <w:div w:id="128057788">
      <w:bodyDiv w:val="1"/>
      <w:marLeft w:val="0"/>
      <w:marRight w:val="0"/>
      <w:marTop w:val="0"/>
      <w:marBottom w:val="0"/>
      <w:divBdr>
        <w:top w:val="none" w:sz="0" w:space="0" w:color="auto"/>
        <w:left w:val="none" w:sz="0" w:space="0" w:color="auto"/>
        <w:bottom w:val="none" w:sz="0" w:space="0" w:color="auto"/>
        <w:right w:val="none" w:sz="0" w:space="0" w:color="auto"/>
      </w:divBdr>
    </w:div>
    <w:div w:id="181941910">
      <w:bodyDiv w:val="1"/>
      <w:marLeft w:val="0"/>
      <w:marRight w:val="0"/>
      <w:marTop w:val="0"/>
      <w:marBottom w:val="0"/>
      <w:divBdr>
        <w:top w:val="none" w:sz="0" w:space="0" w:color="auto"/>
        <w:left w:val="none" w:sz="0" w:space="0" w:color="auto"/>
        <w:bottom w:val="none" w:sz="0" w:space="0" w:color="auto"/>
        <w:right w:val="none" w:sz="0" w:space="0" w:color="auto"/>
      </w:divBdr>
    </w:div>
    <w:div w:id="256984078">
      <w:bodyDiv w:val="1"/>
      <w:marLeft w:val="0"/>
      <w:marRight w:val="0"/>
      <w:marTop w:val="0"/>
      <w:marBottom w:val="0"/>
      <w:divBdr>
        <w:top w:val="none" w:sz="0" w:space="0" w:color="auto"/>
        <w:left w:val="none" w:sz="0" w:space="0" w:color="auto"/>
        <w:bottom w:val="none" w:sz="0" w:space="0" w:color="auto"/>
        <w:right w:val="none" w:sz="0" w:space="0" w:color="auto"/>
      </w:divBdr>
    </w:div>
    <w:div w:id="279335955">
      <w:bodyDiv w:val="1"/>
      <w:marLeft w:val="0"/>
      <w:marRight w:val="0"/>
      <w:marTop w:val="0"/>
      <w:marBottom w:val="0"/>
      <w:divBdr>
        <w:top w:val="none" w:sz="0" w:space="0" w:color="auto"/>
        <w:left w:val="none" w:sz="0" w:space="0" w:color="auto"/>
        <w:bottom w:val="none" w:sz="0" w:space="0" w:color="auto"/>
        <w:right w:val="none" w:sz="0" w:space="0" w:color="auto"/>
      </w:divBdr>
    </w:div>
    <w:div w:id="288825091">
      <w:bodyDiv w:val="1"/>
      <w:marLeft w:val="0"/>
      <w:marRight w:val="0"/>
      <w:marTop w:val="0"/>
      <w:marBottom w:val="0"/>
      <w:divBdr>
        <w:top w:val="none" w:sz="0" w:space="0" w:color="auto"/>
        <w:left w:val="none" w:sz="0" w:space="0" w:color="auto"/>
        <w:bottom w:val="none" w:sz="0" w:space="0" w:color="auto"/>
        <w:right w:val="none" w:sz="0" w:space="0" w:color="auto"/>
      </w:divBdr>
    </w:div>
    <w:div w:id="308368298">
      <w:bodyDiv w:val="1"/>
      <w:marLeft w:val="0"/>
      <w:marRight w:val="0"/>
      <w:marTop w:val="0"/>
      <w:marBottom w:val="0"/>
      <w:divBdr>
        <w:top w:val="none" w:sz="0" w:space="0" w:color="auto"/>
        <w:left w:val="none" w:sz="0" w:space="0" w:color="auto"/>
        <w:bottom w:val="none" w:sz="0" w:space="0" w:color="auto"/>
        <w:right w:val="none" w:sz="0" w:space="0" w:color="auto"/>
      </w:divBdr>
    </w:div>
    <w:div w:id="310452355">
      <w:bodyDiv w:val="1"/>
      <w:marLeft w:val="0"/>
      <w:marRight w:val="0"/>
      <w:marTop w:val="0"/>
      <w:marBottom w:val="0"/>
      <w:divBdr>
        <w:top w:val="none" w:sz="0" w:space="0" w:color="auto"/>
        <w:left w:val="none" w:sz="0" w:space="0" w:color="auto"/>
        <w:bottom w:val="none" w:sz="0" w:space="0" w:color="auto"/>
        <w:right w:val="none" w:sz="0" w:space="0" w:color="auto"/>
      </w:divBdr>
    </w:div>
    <w:div w:id="331178282">
      <w:bodyDiv w:val="1"/>
      <w:marLeft w:val="0"/>
      <w:marRight w:val="0"/>
      <w:marTop w:val="0"/>
      <w:marBottom w:val="0"/>
      <w:divBdr>
        <w:top w:val="none" w:sz="0" w:space="0" w:color="auto"/>
        <w:left w:val="none" w:sz="0" w:space="0" w:color="auto"/>
        <w:bottom w:val="none" w:sz="0" w:space="0" w:color="auto"/>
        <w:right w:val="none" w:sz="0" w:space="0" w:color="auto"/>
      </w:divBdr>
    </w:div>
    <w:div w:id="364840299">
      <w:bodyDiv w:val="1"/>
      <w:marLeft w:val="0"/>
      <w:marRight w:val="0"/>
      <w:marTop w:val="0"/>
      <w:marBottom w:val="0"/>
      <w:divBdr>
        <w:top w:val="none" w:sz="0" w:space="0" w:color="auto"/>
        <w:left w:val="none" w:sz="0" w:space="0" w:color="auto"/>
        <w:bottom w:val="none" w:sz="0" w:space="0" w:color="auto"/>
        <w:right w:val="none" w:sz="0" w:space="0" w:color="auto"/>
      </w:divBdr>
    </w:div>
    <w:div w:id="394159125">
      <w:bodyDiv w:val="1"/>
      <w:marLeft w:val="0"/>
      <w:marRight w:val="0"/>
      <w:marTop w:val="0"/>
      <w:marBottom w:val="0"/>
      <w:divBdr>
        <w:top w:val="none" w:sz="0" w:space="0" w:color="auto"/>
        <w:left w:val="none" w:sz="0" w:space="0" w:color="auto"/>
        <w:bottom w:val="none" w:sz="0" w:space="0" w:color="auto"/>
        <w:right w:val="none" w:sz="0" w:space="0" w:color="auto"/>
      </w:divBdr>
    </w:div>
    <w:div w:id="454370733">
      <w:bodyDiv w:val="1"/>
      <w:marLeft w:val="0"/>
      <w:marRight w:val="0"/>
      <w:marTop w:val="0"/>
      <w:marBottom w:val="0"/>
      <w:divBdr>
        <w:top w:val="none" w:sz="0" w:space="0" w:color="auto"/>
        <w:left w:val="none" w:sz="0" w:space="0" w:color="auto"/>
        <w:bottom w:val="none" w:sz="0" w:space="0" w:color="auto"/>
        <w:right w:val="none" w:sz="0" w:space="0" w:color="auto"/>
      </w:divBdr>
    </w:div>
    <w:div w:id="465858174">
      <w:bodyDiv w:val="1"/>
      <w:marLeft w:val="0"/>
      <w:marRight w:val="0"/>
      <w:marTop w:val="0"/>
      <w:marBottom w:val="0"/>
      <w:divBdr>
        <w:top w:val="none" w:sz="0" w:space="0" w:color="auto"/>
        <w:left w:val="none" w:sz="0" w:space="0" w:color="auto"/>
        <w:bottom w:val="none" w:sz="0" w:space="0" w:color="auto"/>
        <w:right w:val="none" w:sz="0" w:space="0" w:color="auto"/>
      </w:divBdr>
    </w:div>
    <w:div w:id="479928813">
      <w:bodyDiv w:val="1"/>
      <w:marLeft w:val="0"/>
      <w:marRight w:val="0"/>
      <w:marTop w:val="0"/>
      <w:marBottom w:val="0"/>
      <w:divBdr>
        <w:top w:val="none" w:sz="0" w:space="0" w:color="auto"/>
        <w:left w:val="none" w:sz="0" w:space="0" w:color="auto"/>
        <w:bottom w:val="none" w:sz="0" w:space="0" w:color="auto"/>
        <w:right w:val="none" w:sz="0" w:space="0" w:color="auto"/>
      </w:divBdr>
    </w:div>
    <w:div w:id="484708277">
      <w:bodyDiv w:val="1"/>
      <w:marLeft w:val="0"/>
      <w:marRight w:val="0"/>
      <w:marTop w:val="0"/>
      <w:marBottom w:val="0"/>
      <w:divBdr>
        <w:top w:val="none" w:sz="0" w:space="0" w:color="auto"/>
        <w:left w:val="none" w:sz="0" w:space="0" w:color="auto"/>
        <w:bottom w:val="none" w:sz="0" w:space="0" w:color="auto"/>
        <w:right w:val="none" w:sz="0" w:space="0" w:color="auto"/>
      </w:divBdr>
    </w:div>
    <w:div w:id="562301137">
      <w:bodyDiv w:val="1"/>
      <w:marLeft w:val="0"/>
      <w:marRight w:val="0"/>
      <w:marTop w:val="0"/>
      <w:marBottom w:val="0"/>
      <w:divBdr>
        <w:top w:val="none" w:sz="0" w:space="0" w:color="auto"/>
        <w:left w:val="none" w:sz="0" w:space="0" w:color="auto"/>
        <w:bottom w:val="none" w:sz="0" w:space="0" w:color="auto"/>
        <w:right w:val="none" w:sz="0" w:space="0" w:color="auto"/>
      </w:divBdr>
    </w:div>
    <w:div w:id="583300179">
      <w:bodyDiv w:val="1"/>
      <w:marLeft w:val="0"/>
      <w:marRight w:val="0"/>
      <w:marTop w:val="0"/>
      <w:marBottom w:val="0"/>
      <w:divBdr>
        <w:top w:val="none" w:sz="0" w:space="0" w:color="auto"/>
        <w:left w:val="none" w:sz="0" w:space="0" w:color="auto"/>
        <w:bottom w:val="none" w:sz="0" w:space="0" w:color="auto"/>
        <w:right w:val="none" w:sz="0" w:space="0" w:color="auto"/>
      </w:divBdr>
    </w:div>
    <w:div w:id="631399342">
      <w:bodyDiv w:val="1"/>
      <w:marLeft w:val="0"/>
      <w:marRight w:val="0"/>
      <w:marTop w:val="0"/>
      <w:marBottom w:val="0"/>
      <w:divBdr>
        <w:top w:val="none" w:sz="0" w:space="0" w:color="auto"/>
        <w:left w:val="none" w:sz="0" w:space="0" w:color="auto"/>
        <w:bottom w:val="none" w:sz="0" w:space="0" w:color="auto"/>
        <w:right w:val="none" w:sz="0" w:space="0" w:color="auto"/>
      </w:divBdr>
      <w:divsChild>
        <w:div w:id="1510095839">
          <w:marLeft w:val="547"/>
          <w:marRight w:val="0"/>
          <w:marTop w:val="130"/>
          <w:marBottom w:val="0"/>
          <w:divBdr>
            <w:top w:val="none" w:sz="0" w:space="0" w:color="auto"/>
            <w:left w:val="none" w:sz="0" w:space="0" w:color="auto"/>
            <w:bottom w:val="none" w:sz="0" w:space="0" w:color="auto"/>
            <w:right w:val="none" w:sz="0" w:space="0" w:color="auto"/>
          </w:divBdr>
        </w:div>
        <w:div w:id="2120443208">
          <w:marLeft w:val="547"/>
          <w:marRight w:val="0"/>
          <w:marTop w:val="130"/>
          <w:marBottom w:val="0"/>
          <w:divBdr>
            <w:top w:val="none" w:sz="0" w:space="0" w:color="auto"/>
            <w:left w:val="none" w:sz="0" w:space="0" w:color="auto"/>
            <w:bottom w:val="none" w:sz="0" w:space="0" w:color="auto"/>
            <w:right w:val="none" w:sz="0" w:space="0" w:color="auto"/>
          </w:divBdr>
        </w:div>
        <w:div w:id="826555769">
          <w:marLeft w:val="547"/>
          <w:marRight w:val="0"/>
          <w:marTop w:val="130"/>
          <w:marBottom w:val="0"/>
          <w:divBdr>
            <w:top w:val="none" w:sz="0" w:space="0" w:color="auto"/>
            <w:left w:val="none" w:sz="0" w:space="0" w:color="auto"/>
            <w:bottom w:val="none" w:sz="0" w:space="0" w:color="auto"/>
            <w:right w:val="none" w:sz="0" w:space="0" w:color="auto"/>
          </w:divBdr>
        </w:div>
        <w:div w:id="1544902156">
          <w:marLeft w:val="547"/>
          <w:marRight w:val="0"/>
          <w:marTop w:val="130"/>
          <w:marBottom w:val="0"/>
          <w:divBdr>
            <w:top w:val="none" w:sz="0" w:space="0" w:color="auto"/>
            <w:left w:val="none" w:sz="0" w:space="0" w:color="auto"/>
            <w:bottom w:val="none" w:sz="0" w:space="0" w:color="auto"/>
            <w:right w:val="none" w:sz="0" w:space="0" w:color="auto"/>
          </w:divBdr>
        </w:div>
      </w:divsChild>
    </w:div>
    <w:div w:id="703753981">
      <w:bodyDiv w:val="1"/>
      <w:marLeft w:val="0"/>
      <w:marRight w:val="0"/>
      <w:marTop w:val="0"/>
      <w:marBottom w:val="0"/>
      <w:divBdr>
        <w:top w:val="none" w:sz="0" w:space="0" w:color="auto"/>
        <w:left w:val="none" w:sz="0" w:space="0" w:color="auto"/>
        <w:bottom w:val="none" w:sz="0" w:space="0" w:color="auto"/>
        <w:right w:val="none" w:sz="0" w:space="0" w:color="auto"/>
      </w:divBdr>
    </w:div>
    <w:div w:id="720011038">
      <w:bodyDiv w:val="1"/>
      <w:marLeft w:val="0"/>
      <w:marRight w:val="0"/>
      <w:marTop w:val="0"/>
      <w:marBottom w:val="0"/>
      <w:divBdr>
        <w:top w:val="none" w:sz="0" w:space="0" w:color="auto"/>
        <w:left w:val="none" w:sz="0" w:space="0" w:color="auto"/>
        <w:bottom w:val="none" w:sz="0" w:space="0" w:color="auto"/>
        <w:right w:val="none" w:sz="0" w:space="0" w:color="auto"/>
      </w:divBdr>
    </w:div>
    <w:div w:id="732656984">
      <w:bodyDiv w:val="1"/>
      <w:marLeft w:val="0"/>
      <w:marRight w:val="0"/>
      <w:marTop w:val="0"/>
      <w:marBottom w:val="0"/>
      <w:divBdr>
        <w:top w:val="none" w:sz="0" w:space="0" w:color="auto"/>
        <w:left w:val="none" w:sz="0" w:space="0" w:color="auto"/>
        <w:bottom w:val="none" w:sz="0" w:space="0" w:color="auto"/>
        <w:right w:val="none" w:sz="0" w:space="0" w:color="auto"/>
      </w:divBdr>
    </w:div>
    <w:div w:id="785925829">
      <w:bodyDiv w:val="1"/>
      <w:marLeft w:val="0"/>
      <w:marRight w:val="0"/>
      <w:marTop w:val="0"/>
      <w:marBottom w:val="0"/>
      <w:divBdr>
        <w:top w:val="none" w:sz="0" w:space="0" w:color="auto"/>
        <w:left w:val="none" w:sz="0" w:space="0" w:color="auto"/>
        <w:bottom w:val="none" w:sz="0" w:space="0" w:color="auto"/>
        <w:right w:val="none" w:sz="0" w:space="0" w:color="auto"/>
      </w:divBdr>
    </w:div>
    <w:div w:id="818307062">
      <w:bodyDiv w:val="1"/>
      <w:marLeft w:val="0"/>
      <w:marRight w:val="0"/>
      <w:marTop w:val="0"/>
      <w:marBottom w:val="0"/>
      <w:divBdr>
        <w:top w:val="none" w:sz="0" w:space="0" w:color="auto"/>
        <w:left w:val="none" w:sz="0" w:space="0" w:color="auto"/>
        <w:bottom w:val="none" w:sz="0" w:space="0" w:color="auto"/>
        <w:right w:val="none" w:sz="0" w:space="0" w:color="auto"/>
      </w:divBdr>
    </w:div>
    <w:div w:id="820780401">
      <w:bodyDiv w:val="1"/>
      <w:marLeft w:val="0"/>
      <w:marRight w:val="0"/>
      <w:marTop w:val="0"/>
      <w:marBottom w:val="0"/>
      <w:divBdr>
        <w:top w:val="none" w:sz="0" w:space="0" w:color="auto"/>
        <w:left w:val="none" w:sz="0" w:space="0" w:color="auto"/>
        <w:bottom w:val="none" w:sz="0" w:space="0" w:color="auto"/>
        <w:right w:val="none" w:sz="0" w:space="0" w:color="auto"/>
      </w:divBdr>
    </w:div>
    <w:div w:id="841314489">
      <w:bodyDiv w:val="1"/>
      <w:marLeft w:val="0"/>
      <w:marRight w:val="0"/>
      <w:marTop w:val="0"/>
      <w:marBottom w:val="0"/>
      <w:divBdr>
        <w:top w:val="none" w:sz="0" w:space="0" w:color="auto"/>
        <w:left w:val="none" w:sz="0" w:space="0" w:color="auto"/>
        <w:bottom w:val="none" w:sz="0" w:space="0" w:color="auto"/>
        <w:right w:val="none" w:sz="0" w:space="0" w:color="auto"/>
      </w:divBdr>
    </w:div>
    <w:div w:id="867377689">
      <w:bodyDiv w:val="1"/>
      <w:marLeft w:val="0"/>
      <w:marRight w:val="0"/>
      <w:marTop w:val="0"/>
      <w:marBottom w:val="0"/>
      <w:divBdr>
        <w:top w:val="none" w:sz="0" w:space="0" w:color="auto"/>
        <w:left w:val="none" w:sz="0" w:space="0" w:color="auto"/>
        <w:bottom w:val="none" w:sz="0" w:space="0" w:color="auto"/>
        <w:right w:val="none" w:sz="0" w:space="0" w:color="auto"/>
      </w:divBdr>
    </w:div>
    <w:div w:id="873661153">
      <w:bodyDiv w:val="1"/>
      <w:marLeft w:val="0"/>
      <w:marRight w:val="0"/>
      <w:marTop w:val="0"/>
      <w:marBottom w:val="0"/>
      <w:divBdr>
        <w:top w:val="none" w:sz="0" w:space="0" w:color="auto"/>
        <w:left w:val="none" w:sz="0" w:space="0" w:color="auto"/>
        <w:bottom w:val="none" w:sz="0" w:space="0" w:color="auto"/>
        <w:right w:val="none" w:sz="0" w:space="0" w:color="auto"/>
      </w:divBdr>
    </w:div>
    <w:div w:id="898397017">
      <w:bodyDiv w:val="1"/>
      <w:marLeft w:val="0"/>
      <w:marRight w:val="0"/>
      <w:marTop w:val="0"/>
      <w:marBottom w:val="0"/>
      <w:divBdr>
        <w:top w:val="none" w:sz="0" w:space="0" w:color="auto"/>
        <w:left w:val="none" w:sz="0" w:space="0" w:color="auto"/>
        <w:bottom w:val="none" w:sz="0" w:space="0" w:color="auto"/>
        <w:right w:val="none" w:sz="0" w:space="0" w:color="auto"/>
      </w:divBdr>
    </w:div>
    <w:div w:id="924649470">
      <w:bodyDiv w:val="1"/>
      <w:marLeft w:val="0"/>
      <w:marRight w:val="0"/>
      <w:marTop w:val="0"/>
      <w:marBottom w:val="0"/>
      <w:divBdr>
        <w:top w:val="none" w:sz="0" w:space="0" w:color="auto"/>
        <w:left w:val="none" w:sz="0" w:space="0" w:color="auto"/>
        <w:bottom w:val="none" w:sz="0" w:space="0" w:color="auto"/>
        <w:right w:val="none" w:sz="0" w:space="0" w:color="auto"/>
      </w:divBdr>
    </w:div>
    <w:div w:id="928122770">
      <w:bodyDiv w:val="1"/>
      <w:marLeft w:val="0"/>
      <w:marRight w:val="0"/>
      <w:marTop w:val="0"/>
      <w:marBottom w:val="0"/>
      <w:divBdr>
        <w:top w:val="none" w:sz="0" w:space="0" w:color="auto"/>
        <w:left w:val="none" w:sz="0" w:space="0" w:color="auto"/>
        <w:bottom w:val="none" w:sz="0" w:space="0" w:color="auto"/>
        <w:right w:val="none" w:sz="0" w:space="0" w:color="auto"/>
      </w:divBdr>
    </w:div>
    <w:div w:id="929776773">
      <w:bodyDiv w:val="1"/>
      <w:marLeft w:val="0"/>
      <w:marRight w:val="0"/>
      <w:marTop w:val="0"/>
      <w:marBottom w:val="0"/>
      <w:divBdr>
        <w:top w:val="none" w:sz="0" w:space="0" w:color="auto"/>
        <w:left w:val="none" w:sz="0" w:space="0" w:color="auto"/>
        <w:bottom w:val="none" w:sz="0" w:space="0" w:color="auto"/>
        <w:right w:val="none" w:sz="0" w:space="0" w:color="auto"/>
      </w:divBdr>
    </w:div>
    <w:div w:id="985666177">
      <w:bodyDiv w:val="1"/>
      <w:marLeft w:val="0"/>
      <w:marRight w:val="0"/>
      <w:marTop w:val="0"/>
      <w:marBottom w:val="0"/>
      <w:divBdr>
        <w:top w:val="none" w:sz="0" w:space="0" w:color="auto"/>
        <w:left w:val="none" w:sz="0" w:space="0" w:color="auto"/>
        <w:bottom w:val="none" w:sz="0" w:space="0" w:color="auto"/>
        <w:right w:val="none" w:sz="0" w:space="0" w:color="auto"/>
      </w:divBdr>
    </w:div>
    <w:div w:id="1101992925">
      <w:bodyDiv w:val="1"/>
      <w:marLeft w:val="0"/>
      <w:marRight w:val="0"/>
      <w:marTop w:val="0"/>
      <w:marBottom w:val="0"/>
      <w:divBdr>
        <w:top w:val="none" w:sz="0" w:space="0" w:color="auto"/>
        <w:left w:val="none" w:sz="0" w:space="0" w:color="auto"/>
        <w:bottom w:val="none" w:sz="0" w:space="0" w:color="auto"/>
        <w:right w:val="none" w:sz="0" w:space="0" w:color="auto"/>
      </w:divBdr>
    </w:div>
    <w:div w:id="1179658091">
      <w:bodyDiv w:val="1"/>
      <w:marLeft w:val="0"/>
      <w:marRight w:val="0"/>
      <w:marTop w:val="0"/>
      <w:marBottom w:val="0"/>
      <w:divBdr>
        <w:top w:val="none" w:sz="0" w:space="0" w:color="auto"/>
        <w:left w:val="none" w:sz="0" w:space="0" w:color="auto"/>
        <w:bottom w:val="none" w:sz="0" w:space="0" w:color="auto"/>
        <w:right w:val="none" w:sz="0" w:space="0" w:color="auto"/>
      </w:divBdr>
    </w:div>
    <w:div w:id="1182864025">
      <w:bodyDiv w:val="1"/>
      <w:marLeft w:val="0"/>
      <w:marRight w:val="0"/>
      <w:marTop w:val="0"/>
      <w:marBottom w:val="0"/>
      <w:divBdr>
        <w:top w:val="none" w:sz="0" w:space="0" w:color="auto"/>
        <w:left w:val="none" w:sz="0" w:space="0" w:color="auto"/>
        <w:bottom w:val="none" w:sz="0" w:space="0" w:color="auto"/>
        <w:right w:val="none" w:sz="0" w:space="0" w:color="auto"/>
      </w:divBdr>
    </w:div>
    <w:div w:id="1197616660">
      <w:bodyDiv w:val="1"/>
      <w:marLeft w:val="0"/>
      <w:marRight w:val="0"/>
      <w:marTop w:val="0"/>
      <w:marBottom w:val="0"/>
      <w:divBdr>
        <w:top w:val="none" w:sz="0" w:space="0" w:color="auto"/>
        <w:left w:val="none" w:sz="0" w:space="0" w:color="auto"/>
        <w:bottom w:val="none" w:sz="0" w:space="0" w:color="auto"/>
        <w:right w:val="none" w:sz="0" w:space="0" w:color="auto"/>
      </w:divBdr>
    </w:div>
    <w:div w:id="1208759483">
      <w:bodyDiv w:val="1"/>
      <w:marLeft w:val="0"/>
      <w:marRight w:val="0"/>
      <w:marTop w:val="0"/>
      <w:marBottom w:val="0"/>
      <w:divBdr>
        <w:top w:val="none" w:sz="0" w:space="0" w:color="auto"/>
        <w:left w:val="none" w:sz="0" w:space="0" w:color="auto"/>
        <w:bottom w:val="none" w:sz="0" w:space="0" w:color="auto"/>
        <w:right w:val="none" w:sz="0" w:space="0" w:color="auto"/>
      </w:divBdr>
    </w:div>
    <w:div w:id="1291939528">
      <w:bodyDiv w:val="1"/>
      <w:marLeft w:val="0"/>
      <w:marRight w:val="0"/>
      <w:marTop w:val="0"/>
      <w:marBottom w:val="0"/>
      <w:divBdr>
        <w:top w:val="none" w:sz="0" w:space="0" w:color="auto"/>
        <w:left w:val="none" w:sz="0" w:space="0" w:color="auto"/>
        <w:bottom w:val="none" w:sz="0" w:space="0" w:color="auto"/>
        <w:right w:val="none" w:sz="0" w:space="0" w:color="auto"/>
      </w:divBdr>
    </w:div>
    <w:div w:id="1326974996">
      <w:bodyDiv w:val="1"/>
      <w:marLeft w:val="0"/>
      <w:marRight w:val="0"/>
      <w:marTop w:val="0"/>
      <w:marBottom w:val="0"/>
      <w:divBdr>
        <w:top w:val="none" w:sz="0" w:space="0" w:color="auto"/>
        <w:left w:val="none" w:sz="0" w:space="0" w:color="auto"/>
        <w:bottom w:val="none" w:sz="0" w:space="0" w:color="auto"/>
        <w:right w:val="none" w:sz="0" w:space="0" w:color="auto"/>
      </w:divBdr>
    </w:div>
    <w:div w:id="1346640211">
      <w:bodyDiv w:val="1"/>
      <w:marLeft w:val="0"/>
      <w:marRight w:val="0"/>
      <w:marTop w:val="0"/>
      <w:marBottom w:val="0"/>
      <w:divBdr>
        <w:top w:val="none" w:sz="0" w:space="0" w:color="auto"/>
        <w:left w:val="none" w:sz="0" w:space="0" w:color="auto"/>
        <w:bottom w:val="none" w:sz="0" w:space="0" w:color="auto"/>
        <w:right w:val="none" w:sz="0" w:space="0" w:color="auto"/>
      </w:divBdr>
    </w:div>
    <w:div w:id="1347446149">
      <w:bodyDiv w:val="1"/>
      <w:marLeft w:val="0"/>
      <w:marRight w:val="0"/>
      <w:marTop w:val="0"/>
      <w:marBottom w:val="0"/>
      <w:divBdr>
        <w:top w:val="none" w:sz="0" w:space="0" w:color="auto"/>
        <w:left w:val="none" w:sz="0" w:space="0" w:color="auto"/>
        <w:bottom w:val="none" w:sz="0" w:space="0" w:color="auto"/>
        <w:right w:val="none" w:sz="0" w:space="0" w:color="auto"/>
      </w:divBdr>
    </w:div>
    <w:div w:id="1377780359">
      <w:bodyDiv w:val="1"/>
      <w:marLeft w:val="0"/>
      <w:marRight w:val="0"/>
      <w:marTop w:val="0"/>
      <w:marBottom w:val="0"/>
      <w:divBdr>
        <w:top w:val="none" w:sz="0" w:space="0" w:color="auto"/>
        <w:left w:val="none" w:sz="0" w:space="0" w:color="auto"/>
        <w:bottom w:val="none" w:sz="0" w:space="0" w:color="auto"/>
        <w:right w:val="none" w:sz="0" w:space="0" w:color="auto"/>
      </w:divBdr>
    </w:div>
    <w:div w:id="1406995841">
      <w:bodyDiv w:val="1"/>
      <w:marLeft w:val="0"/>
      <w:marRight w:val="0"/>
      <w:marTop w:val="0"/>
      <w:marBottom w:val="0"/>
      <w:divBdr>
        <w:top w:val="none" w:sz="0" w:space="0" w:color="auto"/>
        <w:left w:val="none" w:sz="0" w:space="0" w:color="auto"/>
        <w:bottom w:val="none" w:sz="0" w:space="0" w:color="auto"/>
        <w:right w:val="none" w:sz="0" w:space="0" w:color="auto"/>
      </w:divBdr>
    </w:div>
    <w:div w:id="1414165861">
      <w:bodyDiv w:val="1"/>
      <w:marLeft w:val="0"/>
      <w:marRight w:val="0"/>
      <w:marTop w:val="0"/>
      <w:marBottom w:val="0"/>
      <w:divBdr>
        <w:top w:val="none" w:sz="0" w:space="0" w:color="auto"/>
        <w:left w:val="none" w:sz="0" w:space="0" w:color="auto"/>
        <w:bottom w:val="none" w:sz="0" w:space="0" w:color="auto"/>
        <w:right w:val="none" w:sz="0" w:space="0" w:color="auto"/>
      </w:divBdr>
    </w:div>
    <w:div w:id="1421873222">
      <w:bodyDiv w:val="1"/>
      <w:marLeft w:val="0"/>
      <w:marRight w:val="0"/>
      <w:marTop w:val="0"/>
      <w:marBottom w:val="0"/>
      <w:divBdr>
        <w:top w:val="none" w:sz="0" w:space="0" w:color="auto"/>
        <w:left w:val="none" w:sz="0" w:space="0" w:color="auto"/>
        <w:bottom w:val="none" w:sz="0" w:space="0" w:color="auto"/>
        <w:right w:val="none" w:sz="0" w:space="0" w:color="auto"/>
      </w:divBdr>
    </w:div>
    <w:div w:id="1532260392">
      <w:bodyDiv w:val="1"/>
      <w:marLeft w:val="0"/>
      <w:marRight w:val="0"/>
      <w:marTop w:val="0"/>
      <w:marBottom w:val="0"/>
      <w:divBdr>
        <w:top w:val="none" w:sz="0" w:space="0" w:color="auto"/>
        <w:left w:val="none" w:sz="0" w:space="0" w:color="auto"/>
        <w:bottom w:val="none" w:sz="0" w:space="0" w:color="auto"/>
        <w:right w:val="none" w:sz="0" w:space="0" w:color="auto"/>
      </w:divBdr>
    </w:div>
    <w:div w:id="1542667595">
      <w:bodyDiv w:val="1"/>
      <w:marLeft w:val="0"/>
      <w:marRight w:val="0"/>
      <w:marTop w:val="0"/>
      <w:marBottom w:val="0"/>
      <w:divBdr>
        <w:top w:val="none" w:sz="0" w:space="0" w:color="auto"/>
        <w:left w:val="none" w:sz="0" w:space="0" w:color="auto"/>
        <w:bottom w:val="none" w:sz="0" w:space="0" w:color="auto"/>
        <w:right w:val="none" w:sz="0" w:space="0" w:color="auto"/>
      </w:divBdr>
    </w:div>
    <w:div w:id="1582370631">
      <w:bodyDiv w:val="1"/>
      <w:marLeft w:val="0"/>
      <w:marRight w:val="0"/>
      <w:marTop w:val="0"/>
      <w:marBottom w:val="0"/>
      <w:divBdr>
        <w:top w:val="none" w:sz="0" w:space="0" w:color="auto"/>
        <w:left w:val="none" w:sz="0" w:space="0" w:color="auto"/>
        <w:bottom w:val="none" w:sz="0" w:space="0" w:color="auto"/>
        <w:right w:val="none" w:sz="0" w:space="0" w:color="auto"/>
      </w:divBdr>
    </w:div>
    <w:div w:id="1647124378">
      <w:bodyDiv w:val="1"/>
      <w:marLeft w:val="0"/>
      <w:marRight w:val="0"/>
      <w:marTop w:val="0"/>
      <w:marBottom w:val="0"/>
      <w:divBdr>
        <w:top w:val="none" w:sz="0" w:space="0" w:color="auto"/>
        <w:left w:val="none" w:sz="0" w:space="0" w:color="auto"/>
        <w:bottom w:val="none" w:sz="0" w:space="0" w:color="auto"/>
        <w:right w:val="none" w:sz="0" w:space="0" w:color="auto"/>
      </w:divBdr>
    </w:div>
    <w:div w:id="1654063877">
      <w:bodyDiv w:val="1"/>
      <w:marLeft w:val="0"/>
      <w:marRight w:val="0"/>
      <w:marTop w:val="0"/>
      <w:marBottom w:val="0"/>
      <w:divBdr>
        <w:top w:val="none" w:sz="0" w:space="0" w:color="auto"/>
        <w:left w:val="none" w:sz="0" w:space="0" w:color="auto"/>
        <w:bottom w:val="none" w:sz="0" w:space="0" w:color="auto"/>
        <w:right w:val="none" w:sz="0" w:space="0" w:color="auto"/>
      </w:divBdr>
      <w:divsChild>
        <w:div w:id="639502454">
          <w:marLeft w:val="994"/>
          <w:marRight w:val="0"/>
          <w:marTop w:val="0"/>
          <w:marBottom w:val="0"/>
          <w:divBdr>
            <w:top w:val="none" w:sz="0" w:space="0" w:color="auto"/>
            <w:left w:val="none" w:sz="0" w:space="0" w:color="auto"/>
            <w:bottom w:val="none" w:sz="0" w:space="0" w:color="auto"/>
            <w:right w:val="none" w:sz="0" w:space="0" w:color="auto"/>
          </w:divBdr>
        </w:div>
        <w:div w:id="493104368">
          <w:marLeft w:val="994"/>
          <w:marRight w:val="0"/>
          <w:marTop w:val="0"/>
          <w:marBottom w:val="0"/>
          <w:divBdr>
            <w:top w:val="none" w:sz="0" w:space="0" w:color="auto"/>
            <w:left w:val="none" w:sz="0" w:space="0" w:color="auto"/>
            <w:bottom w:val="none" w:sz="0" w:space="0" w:color="auto"/>
            <w:right w:val="none" w:sz="0" w:space="0" w:color="auto"/>
          </w:divBdr>
        </w:div>
        <w:div w:id="257059483">
          <w:marLeft w:val="994"/>
          <w:marRight w:val="0"/>
          <w:marTop w:val="0"/>
          <w:marBottom w:val="0"/>
          <w:divBdr>
            <w:top w:val="none" w:sz="0" w:space="0" w:color="auto"/>
            <w:left w:val="none" w:sz="0" w:space="0" w:color="auto"/>
            <w:bottom w:val="none" w:sz="0" w:space="0" w:color="auto"/>
            <w:right w:val="none" w:sz="0" w:space="0" w:color="auto"/>
          </w:divBdr>
        </w:div>
      </w:divsChild>
    </w:div>
    <w:div w:id="1659455811">
      <w:bodyDiv w:val="1"/>
      <w:marLeft w:val="0"/>
      <w:marRight w:val="0"/>
      <w:marTop w:val="0"/>
      <w:marBottom w:val="0"/>
      <w:divBdr>
        <w:top w:val="none" w:sz="0" w:space="0" w:color="auto"/>
        <w:left w:val="none" w:sz="0" w:space="0" w:color="auto"/>
        <w:bottom w:val="none" w:sz="0" w:space="0" w:color="auto"/>
        <w:right w:val="none" w:sz="0" w:space="0" w:color="auto"/>
      </w:divBdr>
    </w:div>
    <w:div w:id="1718385514">
      <w:bodyDiv w:val="1"/>
      <w:marLeft w:val="0"/>
      <w:marRight w:val="0"/>
      <w:marTop w:val="0"/>
      <w:marBottom w:val="0"/>
      <w:divBdr>
        <w:top w:val="none" w:sz="0" w:space="0" w:color="auto"/>
        <w:left w:val="none" w:sz="0" w:space="0" w:color="auto"/>
        <w:bottom w:val="none" w:sz="0" w:space="0" w:color="auto"/>
        <w:right w:val="none" w:sz="0" w:space="0" w:color="auto"/>
      </w:divBdr>
    </w:div>
    <w:div w:id="1748575187">
      <w:bodyDiv w:val="1"/>
      <w:marLeft w:val="0"/>
      <w:marRight w:val="0"/>
      <w:marTop w:val="0"/>
      <w:marBottom w:val="0"/>
      <w:divBdr>
        <w:top w:val="none" w:sz="0" w:space="0" w:color="auto"/>
        <w:left w:val="none" w:sz="0" w:space="0" w:color="auto"/>
        <w:bottom w:val="none" w:sz="0" w:space="0" w:color="auto"/>
        <w:right w:val="none" w:sz="0" w:space="0" w:color="auto"/>
      </w:divBdr>
    </w:div>
    <w:div w:id="1762944772">
      <w:bodyDiv w:val="1"/>
      <w:marLeft w:val="0"/>
      <w:marRight w:val="0"/>
      <w:marTop w:val="0"/>
      <w:marBottom w:val="0"/>
      <w:divBdr>
        <w:top w:val="none" w:sz="0" w:space="0" w:color="auto"/>
        <w:left w:val="none" w:sz="0" w:space="0" w:color="auto"/>
        <w:bottom w:val="none" w:sz="0" w:space="0" w:color="auto"/>
        <w:right w:val="none" w:sz="0" w:space="0" w:color="auto"/>
      </w:divBdr>
    </w:div>
    <w:div w:id="1765683011">
      <w:bodyDiv w:val="1"/>
      <w:marLeft w:val="0"/>
      <w:marRight w:val="0"/>
      <w:marTop w:val="0"/>
      <w:marBottom w:val="0"/>
      <w:divBdr>
        <w:top w:val="none" w:sz="0" w:space="0" w:color="auto"/>
        <w:left w:val="none" w:sz="0" w:space="0" w:color="auto"/>
        <w:bottom w:val="none" w:sz="0" w:space="0" w:color="auto"/>
        <w:right w:val="none" w:sz="0" w:space="0" w:color="auto"/>
      </w:divBdr>
    </w:div>
    <w:div w:id="1787576625">
      <w:bodyDiv w:val="1"/>
      <w:marLeft w:val="0"/>
      <w:marRight w:val="0"/>
      <w:marTop w:val="0"/>
      <w:marBottom w:val="0"/>
      <w:divBdr>
        <w:top w:val="none" w:sz="0" w:space="0" w:color="auto"/>
        <w:left w:val="none" w:sz="0" w:space="0" w:color="auto"/>
        <w:bottom w:val="none" w:sz="0" w:space="0" w:color="auto"/>
        <w:right w:val="none" w:sz="0" w:space="0" w:color="auto"/>
      </w:divBdr>
    </w:div>
    <w:div w:id="1837722148">
      <w:bodyDiv w:val="1"/>
      <w:marLeft w:val="0"/>
      <w:marRight w:val="0"/>
      <w:marTop w:val="0"/>
      <w:marBottom w:val="0"/>
      <w:divBdr>
        <w:top w:val="none" w:sz="0" w:space="0" w:color="auto"/>
        <w:left w:val="none" w:sz="0" w:space="0" w:color="auto"/>
        <w:bottom w:val="none" w:sz="0" w:space="0" w:color="auto"/>
        <w:right w:val="none" w:sz="0" w:space="0" w:color="auto"/>
      </w:divBdr>
      <w:divsChild>
        <w:div w:id="324867006">
          <w:marLeft w:val="0"/>
          <w:marRight w:val="0"/>
          <w:marTop w:val="0"/>
          <w:marBottom w:val="0"/>
          <w:divBdr>
            <w:top w:val="none" w:sz="0" w:space="0" w:color="auto"/>
            <w:left w:val="none" w:sz="0" w:space="0" w:color="auto"/>
            <w:bottom w:val="none" w:sz="0" w:space="0" w:color="auto"/>
            <w:right w:val="none" w:sz="0" w:space="0" w:color="auto"/>
          </w:divBdr>
        </w:div>
      </w:divsChild>
    </w:div>
    <w:div w:id="1871449570">
      <w:bodyDiv w:val="1"/>
      <w:marLeft w:val="0"/>
      <w:marRight w:val="0"/>
      <w:marTop w:val="0"/>
      <w:marBottom w:val="0"/>
      <w:divBdr>
        <w:top w:val="none" w:sz="0" w:space="0" w:color="auto"/>
        <w:left w:val="none" w:sz="0" w:space="0" w:color="auto"/>
        <w:bottom w:val="none" w:sz="0" w:space="0" w:color="auto"/>
        <w:right w:val="none" w:sz="0" w:space="0" w:color="auto"/>
      </w:divBdr>
    </w:div>
    <w:div w:id="1983344828">
      <w:bodyDiv w:val="1"/>
      <w:marLeft w:val="0"/>
      <w:marRight w:val="0"/>
      <w:marTop w:val="0"/>
      <w:marBottom w:val="0"/>
      <w:divBdr>
        <w:top w:val="none" w:sz="0" w:space="0" w:color="auto"/>
        <w:left w:val="none" w:sz="0" w:space="0" w:color="auto"/>
        <w:bottom w:val="none" w:sz="0" w:space="0" w:color="auto"/>
        <w:right w:val="none" w:sz="0" w:space="0" w:color="auto"/>
      </w:divBdr>
    </w:div>
    <w:div w:id="2031565331">
      <w:bodyDiv w:val="1"/>
      <w:marLeft w:val="0"/>
      <w:marRight w:val="0"/>
      <w:marTop w:val="0"/>
      <w:marBottom w:val="0"/>
      <w:divBdr>
        <w:top w:val="none" w:sz="0" w:space="0" w:color="auto"/>
        <w:left w:val="none" w:sz="0" w:space="0" w:color="auto"/>
        <w:bottom w:val="none" w:sz="0" w:space="0" w:color="auto"/>
        <w:right w:val="none" w:sz="0" w:space="0" w:color="auto"/>
      </w:divBdr>
    </w:div>
    <w:div w:id="2036226500">
      <w:bodyDiv w:val="1"/>
      <w:marLeft w:val="0"/>
      <w:marRight w:val="0"/>
      <w:marTop w:val="0"/>
      <w:marBottom w:val="0"/>
      <w:divBdr>
        <w:top w:val="none" w:sz="0" w:space="0" w:color="auto"/>
        <w:left w:val="none" w:sz="0" w:space="0" w:color="auto"/>
        <w:bottom w:val="none" w:sz="0" w:space="0" w:color="auto"/>
        <w:right w:val="none" w:sz="0" w:space="0" w:color="auto"/>
      </w:divBdr>
      <w:divsChild>
        <w:div w:id="218828245">
          <w:marLeft w:val="547"/>
          <w:marRight w:val="0"/>
          <w:marTop w:val="130"/>
          <w:marBottom w:val="0"/>
          <w:divBdr>
            <w:top w:val="none" w:sz="0" w:space="0" w:color="auto"/>
            <w:left w:val="none" w:sz="0" w:space="0" w:color="auto"/>
            <w:bottom w:val="none" w:sz="0" w:space="0" w:color="auto"/>
            <w:right w:val="none" w:sz="0" w:space="0" w:color="auto"/>
          </w:divBdr>
        </w:div>
        <w:div w:id="1070662145">
          <w:marLeft w:val="547"/>
          <w:marRight w:val="0"/>
          <w:marTop w:val="130"/>
          <w:marBottom w:val="0"/>
          <w:divBdr>
            <w:top w:val="none" w:sz="0" w:space="0" w:color="auto"/>
            <w:left w:val="none" w:sz="0" w:space="0" w:color="auto"/>
            <w:bottom w:val="none" w:sz="0" w:space="0" w:color="auto"/>
            <w:right w:val="none" w:sz="0" w:space="0" w:color="auto"/>
          </w:divBdr>
        </w:div>
        <w:div w:id="1741366172">
          <w:marLeft w:val="547"/>
          <w:marRight w:val="0"/>
          <w:marTop w:val="130"/>
          <w:marBottom w:val="0"/>
          <w:divBdr>
            <w:top w:val="none" w:sz="0" w:space="0" w:color="auto"/>
            <w:left w:val="none" w:sz="0" w:space="0" w:color="auto"/>
            <w:bottom w:val="none" w:sz="0" w:space="0" w:color="auto"/>
            <w:right w:val="none" w:sz="0" w:space="0" w:color="auto"/>
          </w:divBdr>
        </w:div>
        <w:div w:id="719861232">
          <w:marLeft w:val="547"/>
          <w:marRight w:val="0"/>
          <w:marTop w:val="130"/>
          <w:marBottom w:val="0"/>
          <w:divBdr>
            <w:top w:val="none" w:sz="0" w:space="0" w:color="auto"/>
            <w:left w:val="none" w:sz="0" w:space="0" w:color="auto"/>
            <w:bottom w:val="none" w:sz="0" w:space="0" w:color="auto"/>
            <w:right w:val="none" w:sz="0" w:space="0" w:color="auto"/>
          </w:divBdr>
        </w:div>
        <w:div w:id="1092358815">
          <w:marLeft w:val="547"/>
          <w:marRight w:val="0"/>
          <w:marTop w:val="130"/>
          <w:marBottom w:val="0"/>
          <w:divBdr>
            <w:top w:val="none" w:sz="0" w:space="0" w:color="auto"/>
            <w:left w:val="none" w:sz="0" w:space="0" w:color="auto"/>
            <w:bottom w:val="none" w:sz="0" w:space="0" w:color="auto"/>
            <w:right w:val="none" w:sz="0" w:space="0" w:color="auto"/>
          </w:divBdr>
        </w:div>
      </w:divsChild>
    </w:div>
    <w:div w:id="2044406125">
      <w:bodyDiv w:val="1"/>
      <w:marLeft w:val="0"/>
      <w:marRight w:val="0"/>
      <w:marTop w:val="0"/>
      <w:marBottom w:val="0"/>
      <w:divBdr>
        <w:top w:val="none" w:sz="0" w:space="0" w:color="auto"/>
        <w:left w:val="none" w:sz="0" w:space="0" w:color="auto"/>
        <w:bottom w:val="none" w:sz="0" w:space="0" w:color="auto"/>
        <w:right w:val="none" w:sz="0" w:space="0" w:color="auto"/>
      </w:divBdr>
    </w:div>
    <w:div w:id="2046178059">
      <w:bodyDiv w:val="1"/>
      <w:marLeft w:val="0"/>
      <w:marRight w:val="0"/>
      <w:marTop w:val="0"/>
      <w:marBottom w:val="0"/>
      <w:divBdr>
        <w:top w:val="none" w:sz="0" w:space="0" w:color="auto"/>
        <w:left w:val="none" w:sz="0" w:space="0" w:color="auto"/>
        <w:bottom w:val="none" w:sz="0" w:space="0" w:color="auto"/>
        <w:right w:val="none" w:sz="0" w:space="0" w:color="auto"/>
      </w:divBdr>
      <w:divsChild>
        <w:div w:id="1267427121">
          <w:marLeft w:val="547"/>
          <w:marRight w:val="0"/>
          <w:marTop w:val="0"/>
          <w:marBottom w:val="0"/>
          <w:divBdr>
            <w:top w:val="none" w:sz="0" w:space="0" w:color="auto"/>
            <w:left w:val="none" w:sz="0" w:space="0" w:color="auto"/>
            <w:bottom w:val="none" w:sz="0" w:space="0" w:color="auto"/>
            <w:right w:val="none" w:sz="0" w:space="0" w:color="auto"/>
          </w:divBdr>
        </w:div>
      </w:divsChild>
    </w:div>
    <w:div w:id="2055885821">
      <w:bodyDiv w:val="1"/>
      <w:marLeft w:val="0"/>
      <w:marRight w:val="0"/>
      <w:marTop w:val="0"/>
      <w:marBottom w:val="0"/>
      <w:divBdr>
        <w:top w:val="none" w:sz="0" w:space="0" w:color="auto"/>
        <w:left w:val="none" w:sz="0" w:space="0" w:color="auto"/>
        <w:bottom w:val="none" w:sz="0" w:space="0" w:color="auto"/>
        <w:right w:val="none" w:sz="0" w:space="0" w:color="auto"/>
      </w:divBdr>
    </w:div>
    <w:div w:id="2061664247">
      <w:bodyDiv w:val="1"/>
      <w:marLeft w:val="0"/>
      <w:marRight w:val="0"/>
      <w:marTop w:val="0"/>
      <w:marBottom w:val="0"/>
      <w:divBdr>
        <w:top w:val="none" w:sz="0" w:space="0" w:color="auto"/>
        <w:left w:val="none" w:sz="0" w:space="0" w:color="auto"/>
        <w:bottom w:val="none" w:sz="0" w:space="0" w:color="auto"/>
        <w:right w:val="none" w:sz="0" w:space="0" w:color="auto"/>
      </w:divBdr>
    </w:div>
    <w:div w:id="2075353078">
      <w:bodyDiv w:val="1"/>
      <w:marLeft w:val="0"/>
      <w:marRight w:val="0"/>
      <w:marTop w:val="0"/>
      <w:marBottom w:val="0"/>
      <w:divBdr>
        <w:top w:val="none" w:sz="0" w:space="0" w:color="auto"/>
        <w:left w:val="none" w:sz="0" w:space="0" w:color="auto"/>
        <w:bottom w:val="none" w:sz="0" w:space="0" w:color="auto"/>
        <w:right w:val="none" w:sz="0" w:space="0" w:color="auto"/>
      </w:divBdr>
    </w:div>
    <w:div w:id="2076077630">
      <w:bodyDiv w:val="1"/>
      <w:marLeft w:val="0"/>
      <w:marRight w:val="0"/>
      <w:marTop w:val="0"/>
      <w:marBottom w:val="0"/>
      <w:divBdr>
        <w:top w:val="none" w:sz="0" w:space="0" w:color="auto"/>
        <w:left w:val="none" w:sz="0" w:space="0" w:color="auto"/>
        <w:bottom w:val="none" w:sz="0" w:space="0" w:color="auto"/>
        <w:right w:val="none" w:sz="0" w:space="0" w:color="auto"/>
      </w:divBdr>
    </w:div>
    <w:div w:id="2082828053">
      <w:bodyDiv w:val="1"/>
      <w:marLeft w:val="0"/>
      <w:marRight w:val="0"/>
      <w:marTop w:val="0"/>
      <w:marBottom w:val="0"/>
      <w:divBdr>
        <w:top w:val="none" w:sz="0" w:space="0" w:color="auto"/>
        <w:left w:val="none" w:sz="0" w:space="0" w:color="auto"/>
        <w:bottom w:val="none" w:sz="0" w:space="0" w:color="auto"/>
        <w:right w:val="none" w:sz="0" w:space="0" w:color="auto"/>
      </w:divBdr>
    </w:div>
    <w:div w:id="2115400418">
      <w:bodyDiv w:val="1"/>
      <w:marLeft w:val="0"/>
      <w:marRight w:val="0"/>
      <w:marTop w:val="0"/>
      <w:marBottom w:val="0"/>
      <w:divBdr>
        <w:top w:val="none" w:sz="0" w:space="0" w:color="auto"/>
        <w:left w:val="none" w:sz="0" w:space="0" w:color="auto"/>
        <w:bottom w:val="none" w:sz="0" w:space="0" w:color="auto"/>
        <w:right w:val="none" w:sz="0" w:space="0" w:color="auto"/>
      </w:divBdr>
      <w:divsChild>
        <w:div w:id="392855351">
          <w:marLeft w:val="547"/>
          <w:marRight w:val="0"/>
          <w:marTop w:val="0"/>
          <w:marBottom w:val="0"/>
          <w:divBdr>
            <w:top w:val="none" w:sz="0" w:space="0" w:color="auto"/>
            <w:left w:val="none" w:sz="0" w:space="0" w:color="auto"/>
            <w:bottom w:val="none" w:sz="0" w:space="0" w:color="auto"/>
            <w:right w:val="none" w:sz="0" w:space="0" w:color="auto"/>
          </w:divBdr>
        </w:div>
      </w:divsChild>
    </w:div>
    <w:div w:id="2122146704">
      <w:bodyDiv w:val="1"/>
      <w:marLeft w:val="0"/>
      <w:marRight w:val="0"/>
      <w:marTop w:val="0"/>
      <w:marBottom w:val="0"/>
      <w:divBdr>
        <w:top w:val="none" w:sz="0" w:space="0" w:color="auto"/>
        <w:left w:val="none" w:sz="0" w:space="0" w:color="auto"/>
        <w:bottom w:val="none" w:sz="0" w:space="0" w:color="auto"/>
        <w:right w:val="none" w:sz="0" w:space="0" w:color="auto"/>
      </w:divBdr>
    </w:div>
    <w:div w:id="2124688797">
      <w:bodyDiv w:val="1"/>
      <w:marLeft w:val="0"/>
      <w:marRight w:val="0"/>
      <w:marTop w:val="0"/>
      <w:marBottom w:val="0"/>
      <w:divBdr>
        <w:top w:val="none" w:sz="0" w:space="0" w:color="auto"/>
        <w:left w:val="none" w:sz="0" w:space="0" w:color="auto"/>
        <w:bottom w:val="none" w:sz="0" w:space="0" w:color="auto"/>
        <w:right w:val="none" w:sz="0" w:space="0" w:color="auto"/>
      </w:divBdr>
    </w:div>
    <w:div w:id="2131392302">
      <w:bodyDiv w:val="1"/>
      <w:marLeft w:val="0"/>
      <w:marRight w:val="0"/>
      <w:marTop w:val="0"/>
      <w:marBottom w:val="0"/>
      <w:divBdr>
        <w:top w:val="none" w:sz="0" w:space="0" w:color="auto"/>
        <w:left w:val="none" w:sz="0" w:space="0" w:color="auto"/>
        <w:bottom w:val="none" w:sz="0" w:space="0" w:color="auto"/>
        <w:right w:val="none" w:sz="0" w:space="0" w:color="auto"/>
      </w:divBdr>
    </w:div>
    <w:div w:id="213643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s://sc11sar.eljur.ru/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s://sc11sar.eljur.ru"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s://sc11sar.eljur.ru/journal-portfolio-action/view.portfolio/username.725/class.9%D0%90" TargetMode="External"/><Relationship Id="rId30" Type="http://schemas.openxmlformats.org/officeDocument/2006/relationships/hyperlink" Target="https://sc11sar.eljur.ru/inde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Лист1!$B$1</c:f>
              <c:strCache>
                <c:ptCount val="1"/>
                <c:pt idx="0">
                  <c:v>Ряд 1</c:v>
                </c:pt>
              </c:strCache>
            </c:strRef>
          </c:tx>
          <c:dLbls>
            <c:showVal val="1"/>
          </c:dLbls>
          <c:cat>
            <c:strRef>
              <c:f>Лист1!$A$2:$A$10</c:f>
              <c:strCache>
                <c:ptCount val="9"/>
                <c:pt idx="0">
                  <c:v>2А</c:v>
                </c:pt>
                <c:pt idx="1">
                  <c:v>2Б</c:v>
                </c:pt>
                <c:pt idx="2">
                  <c:v>2В</c:v>
                </c:pt>
                <c:pt idx="3">
                  <c:v>2Г</c:v>
                </c:pt>
                <c:pt idx="4">
                  <c:v>3А</c:v>
                </c:pt>
                <c:pt idx="5">
                  <c:v>3Б</c:v>
                </c:pt>
                <c:pt idx="6">
                  <c:v>3В</c:v>
                </c:pt>
                <c:pt idx="7">
                  <c:v>4А</c:v>
                </c:pt>
                <c:pt idx="8">
                  <c:v>4Б</c:v>
                </c:pt>
              </c:strCache>
            </c:strRef>
          </c:cat>
          <c:val>
            <c:numRef>
              <c:f>Лист1!$B$2:$B$10</c:f>
              <c:numCache>
                <c:formatCode>General</c:formatCode>
                <c:ptCount val="9"/>
                <c:pt idx="0">
                  <c:v>67.7</c:v>
                </c:pt>
                <c:pt idx="1">
                  <c:v>68.8</c:v>
                </c:pt>
                <c:pt idx="2">
                  <c:v>61.3</c:v>
                </c:pt>
                <c:pt idx="3">
                  <c:v>67.7</c:v>
                </c:pt>
                <c:pt idx="4">
                  <c:v>53.3</c:v>
                </c:pt>
                <c:pt idx="5">
                  <c:v>50</c:v>
                </c:pt>
                <c:pt idx="6">
                  <c:v>51.6</c:v>
                </c:pt>
                <c:pt idx="7">
                  <c:v>56.3</c:v>
                </c:pt>
                <c:pt idx="8">
                  <c:v>59.4</c:v>
                </c:pt>
              </c:numCache>
            </c:numRef>
          </c:val>
        </c:ser>
        <c:axId val="161032832"/>
        <c:axId val="161036544"/>
      </c:barChart>
      <c:catAx>
        <c:axId val="161032832"/>
        <c:scaling>
          <c:orientation val="minMax"/>
        </c:scaling>
        <c:axPos val="b"/>
        <c:tickLblPos val="nextTo"/>
        <c:crossAx val="161036544"/>
        <c:crosses val="autoZero"/>
        <c:auto val="1"/>
        <c:lblAlgn val="ctr"/>
        <c:lblOffset val="100"/>
      </c:catAx>
      <c:valAx>
        <c:axId val="161036544"/>
        <c:scaling>
          <c:orientation val="minMax"/>
        </c:scaling>
        <c:axPos val="l"/>
        <c:majorGridlines/>
        <c:numFmt formatCode="General" sourceLinked="1"/>
        <c:tickLblPos val="nextTo"/>
        <c:crossAx val="16103283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Лист1!#ССЫЛКА!</c:f>
              <c:strCache>
                <c:ptCount val="1"/>
                <c:pt idx="0">
                  <c:v>#REF!</c:v>
                </c:pt>
              </c:strCache>
            </c:strRef>
          </c:tx>
          <c:spPr>
            <a:ln>
              <a:solidFill>
                <a:schemeClr val="tx1"/>
              </a:solidFill>
            </a:ln>
          </c:spPr>
          <c:cat>
            <c:strRef>
              <c:f>Лист1!$A$2:$A$5</c:f>
              <c:strCache>
                <c:ptCount val="3"/>
                <c:pt idx="0">
                  <c:v>2013-2014</c:v>
                </c:pt>
                <c:pt idx="1">
                  <c:v>2014-2015</c:v>
                </c:pt>
                <c:pt idx="2">
                  <c:v>2015-2016</c:v>
                </c:pt>
              </c:strCache>
            </c:strRef>
          </c:cat>
          <c:val>
            <c:numRef>
              <c:f>Лист1!$B$2:$B$5</c:f>
              <c:numCache>
                <c:formatCode>General</c:formatCode>
                <c:ptCount val="4"/>
                <c:pt idx="0">
                  <c:v>100</c:v>
                </c:pt>
                <c:pt idx="1">
                  <c:v>98.8</c:v>
                </c:pt>
                <c:pt idx="2">
                  <c:v>99.6</c:v>
                </c:pt>
              </c:numCache>
            </c:numRef>
          </c:val>
        </c:ser>
        <c:ser>
          <c:idx val="1"/>
          <c:order val="1"/>
          <c:tx>
            <c:strRef>
              <c:f>Лист1!$C$1</c:f>
              <c:strCache>
                <c:ptCount val="1"/>
                <c:pt idx="0">
                  <c:v>Качество знаний</c:v>
                </c:pt>
              </c:strCache>
            </c:strRef>
          </c:tx>
          <c:spPr>
            <a:ln>
              <a:solidFill>
                <a:schemeClr val="tx1"/>
              </a:solidFill>
            </a:ln>
          </c:spPr>
          <c:cat>
            <c:strRef>
              <c:f>Лист1!$A$2:$A$5</c:f>
              <c:strCache>
                <c:ptCount val="3"/>
                <c:pt idx="0">
                  <c:v>2013-2014</c:v>
                </c:pt>
                <c:pt idx="1">
                  <c:v>2014-2015</c:v>
                </c:pt>
                <c:pt idx="2">
                  <c:v>2015-2016</c:v>
                </c:pt>
              </c:strCache>
            </c:strRef>
          </c:cat>
          <c:val>
            <c:numRef>
              <c:f>Лист1!$C$2:$C$5</c:f>
              <c:numCache>
                <c:formatCode>General</c:formatCode>
                <c:ptCount val="4"/>
                <c:pt idx="0">
                  <c:v>64.7</c:v>
                </c:pt>
                <c:pt idx="1">
                  <c:v>60.4</c:v>
                </c:pt>
                <c:pt idx="2">
                  <c:v>65</c:v>
                </c:pt>
              </c:numCache>
            </c:numRef>
          </c:val>
        </c:ser>
        <c:ser>
          <c:idx val="2"/>
          <c:order val="2"/>
          <c:tx>
            <c:strRef>
              <c:f>Лист1!$D$1</c:f>
              <c:strCache>
                <c:ptCount val="1"/>
                <c:pt idx="0">
                  <c:v>Средний балл</c:v>
                </c:pt>
              </c:strCache>
            </c:strRef>
          </c:tx>
          <c:spPr>
            <a:ln>
              <a:solidFill>
                <a:schemeClr val="tx1"/>
              </a:solidFill>
            </a:ln>
          </c:spPr>
          <c:cat>
            <c:strRef>
              <c:f>Лист1!$A$2:$A$5</c:f>
              <c:strCache>
                <c:ptCount val="3"/>
                <c:pt idx="0">
                  <c:v>2013-2014</c:v>
                </c:pt>
                <c:pt idx="1">
                  <c:v>2014-2015</c:v>
                </c:pt>
                <c:pt idx="2">
                  <c:v>2015-2016</c:v>
                </c:pt>
              </c:strCache>
            </c:strRef>
          </c:cat>
          <c:val>
            <c:numRef>
              <c:f>Лист1!$D$2:$D$5</c:f>
              <c:numCache>
                <c:formatCode>General</c:formatCode>
                <c:ptCount val="4"/>
                <c:pt idx="0">
                  <c:v>38</c:v>
                </c:pt>
                <c:pt idx="1">
                  <c:v>37</c:v>
                </c:pt>
                <c:pt idx="2">
                  <c:v>38</c:v>
                </c:pt>
              </c:numCache>
            </c:numRef>
          </c:val>
        </c:ser>
        <c:shape val="box"/>
        <c:axId val="112930816"/>
        <c:axId val="112932352"/>
        <c:axId val="0"/>
      </c:bar3DChart>
      <c:catAx>
        <c:axId val="112930816"/>
        <c:scaling>
          <c:orientation val="minMax"/>
        </c:scaling>
        <c:axPos val="b"/>
        <c:tickLblPos val="nextTo"/>
        <c:crossAx val="112932352"/>
        <c:crosses val="autoZero"/>
        <c:auto val="1"/>
        <c:lblAlgn val="ctr"/>
        <c:lblOffset val="100"/>
      </c:catAx>
      <c:valAx>
        <c:axId val="112932352"/>
        <c:scaling>
          <c:orientation val="minMax"/>
        </c:scaling>
        <c:axPos val="l"/>
        <c:majorGridlines/>
        <c:numFmt formatCode="General" sourceLinked="1"/>
        <c:tickLblPos val="nextTo"/>
        <c:crossAx val="11293081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Уровень обученности</c:v>
                </c:pt>
              </c:strCache>
            </c:strRef>
          </c:tx>
          <c:spPr>
            <a:ln>
              <a:solidFill>
                <a:schemeClr val="tx1"/>
              </a:solidFill>
            </a:ln>
          </c:spPr>
          <c:cat>
            <c:strRef>
              <c:f>Лист1!$A$2:$A$5</c:f>
              <c:strCache>
                <c:ptCount val="3"/>
                <c:pt idx="0">
                  <c:v>2012-2013</c:v>
                </c:pt>
                <c:pt idx="1">
                  <c:v>2013-2014</c:v>
                </c:pt>
                <c:pt idx="2">
                  <c:v>2014-2015</c:v>
                </c:pt>
              </c:strCache>
            </c:strRef>
          </c:cat>
          <c:val>
            <c:numRef>
              <c:f>Лист1!$B$2:$B$5</c:f>
              <c:numCache>
                <c:formatCode>General</c:formatCode>
                <c:ptCount val="4"/>
                <c:pt idx="0">
                  <c:v>100</c:v>
                </c:pt>
                <c:pt idx="1">
                  <c:v>100</c:v>
                </c:pt>
                <c:pt idx="2">
                  <c:v>98.8</c:v>
                </c:pt>
              </c:numCache>
            </c:numRef>
          </c:val>
        </c:ser>
        <c:ser>
          <c:idx val="1"/>
          <c:order val="1"/>
          <c:tx>
            <c:strRef>
              <c:f>Лист1!$C$1</c:f>
              <c:strCache>
                <c:ptCount val="1"/>
                <c:pt idx="0">
                  <c:v>Качество знаний</c:v>
                </c:pt>
              </c:strCache>
            </c:strRef>
          </c:tx>
          <c:spPr>
            <a:ln>
              <a:solidFill>
                <a:schemeClr val="tx1"/>
              </a:solidFill>
            </a:ln>
          </c:spPr>
          <c:cat>
            <c:strRef>
              <c:f>Лист1!$A$2:$A$5</c:f>
              <c:strCache>
                <c:ptCount val="3"/>
                <c:pt idx="0">
                  <c:v>2012-2013</c:v>
                </c:pt>
                <c:pt idx="1">
                  <c:v>2013-2014</c:v>
                </c:pt>
                <c:pt idx="2">
                  <c:v>2014-2015</c:v>
                </c:pt>
              </c:strCache>
            </c:strRef>
          </c:cat>
          <c:val>
            <c:numRef>
              <c:f>Лист1!$C$2:$C$5</c:f>
              <c:numCache>
                <c:formatCode>General</c:formatCode>
                <c:ptCount val="4"/>
                <c:pt idx="0">
                  <c:v>64.099999999999994</c:v>
                </c:pt>
                <c:pt idx="1">
                  <c:v>68.7</c:v>
                </c:pt>
                <c:pt idx="2">
                  <c:v>63</c:v>
                </c:pt>
              </c:numCache>
            </c:numRef>
          </c:val>
        </c:ser>
        <c:ser>
          <c:idx val="2"/>
          <c:order val="2"/>
          <c:tx>
            <c:strRef>
              <c:f>Лист1!$D$1</c:f>
              <c:strCache>
                <c:ptCount val="1"/>
                <c:pt idx="0">
                  <c:v>Средний балл</c:v>
                </c:pt>
              </c:strCache>
            </c:strRef>
          </c:tx>
          <c:spPr>
            <a:ln>
              <a:solidFill>
                <a:schemeClr val="tx1"/>
              </a:solidFill>
            </a:ln>
          </c:spPr>
          <c:cat>
            <c:strRef>
              <c:f>Лист1!$A$2:$A$5</c:f>
              <c:strCache>
                <c:ptCount val="3"/>
                <c:pt idx="0">
                  <c:v>2012-2013</c:v>
                </c:pt>
                <c:pt idx="1">
                  <c:v>2013-2014</c:v>
                </c:pt>
                <c:pt idx="2">
                  <c:v>2014-2015</c:v>
                </c:pt>
              </c:strCache>
            </c:strRef>
          </c:cat>
          <c:val>
            <c:numRef>
              <c:f>Лист1!$D$2:$D$5</c:f>
              <c:numCache>
                <c:formatCode>General</c:formatCode>
                <c:ptCount val="4"/>
                <c:pt idx="0">
                  <c:v>37</c:v>
                </c:pt>
                <c:pt idx="1">
                  <c:v>39</c:v>
                </c:pt>
                <c:pt idx="2">
                  <c:v>38</c:v>
                </c:pt>
              </c:numCache>
            </c:numRef>
          </c:val>
        </c:ser>
        <c:shape val="box"/>
        <c:axId val="107764352"/>
        <c:axId val="108835200"/>
        <c:axId val="0"/>
      </c:bar3DChart>
      <c:catAx>
        <c:axId val="107764352"/>
        <c:scaling>
          <c:orientation val="minMax"/>
        </c:scaling>
        <c:axPos val="b"/>
        <c:tickLblPos val="nextTo"/>
        <c:crossAx val="108835200"/>
        <c:crosses val="autoZero"/>
        <c:auto val="1"/>
        <c:lblAlgn val="ctr"/>
        <c:lblOffset val="100"/>
      </c:catAx>
      <c:valAx>
        <c:axId val="108835200"/>
        <c:scaling>
          <c:orientation val="minMax"/>
        </c:scaling>
        <c:axPos val="l"/>
        <c:majorGridlines/>
        <c:numFmt formatCode="General" sourceLinked="1"/>
        <c:tickLblPos val="nextTo"/>
        <c:crossAx val="107764352"/>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Уровень обученности</c:v>
                </c:pt>
              </c:strCache>
            </c:strRef>
          </c:tx>
          <c:spPr>
            <a:ln>
              <a:solidFill>
                <a:schemeClr val="tx1"/>
              </a:solidFill>
            </a:ln>
          </c:spPr>
          <c:cat>
            <c:strRef>
              <c:f>Лист1!$A$2:$A$5</c:f>
              <c:strCache>
                <c:ptCount val="3"/>
                <c:pt idx="0">
                  <c:v>2013-2014</c:v>
                </c:pt>
                <c:pt idx="1">
                  <c:v>2014-2015</c:v>
                </c:pt>
                <c:pt idx="2">
                  <c:v>2015-2016</c:v>
                </c:pt>
              </c:strCache>
            </c:strRef>
          </c:cat>
          <c:val>
            <c:numRef>
              <c:f>Лист1!$B$2:$B$5</c:f>
              <c:numCache>
                <c:formatCode>General</c:formatCode>
                <c:ptCount val="4"/>
                <c:pt idx="0">
                  <c:v>100</c:v>
                </c:pt>
                <c:pt idx="1">
                  <c:v>100</c:v>
                </c:pt>
                <c:pt idx="2">
                  <c:v>99.6</c:v>
                </c:pt>
              </c:numCache>
            </c:numRef>
          </c:val>
        </c:ser>
        <c:ser>
          <c:idx val="1"/>
          <c:order val="1"/>
          <c:tx>
            <c:strRef>
              <c:f>Лист1!$C$1</c:f>
              <c:strCache>
                <c:ptCount val="1"/>
                <c:pt idx="0">
                  <c:v>Качество знаний</c:v>
                </c:pt>
              </c:strCache>
            </c:strRef>
          </c:tx>
          <c:spPr>
            <a:ln>
              <a:solidFill>
                <a:schemeClr val="tx1"/>
              </a:solidFill>
            </a:ln>
          </c:spPr>
          <c:cat>
            <c:strRef>
              <c:f>Лист1!$A$2:$A$5</c:f>
              <c:strCache>
                <c:ptCount val="3"/>
                <c:pt idx="0">
                  <c:v>2013-2014</c:v>
                </c:pt>
                <c:pt idx="1">
                  <c:v>2014-2015</c:v>
                </c:pt>
                <c:pt idx="2">
                  <c:v>2015-2016</c:v>
                </c:pt>
              </c:strCache>
            </c:strRef>
          </c:cat>
          <c:val>
            <c:numRef>
              <c:f>Лист1!$C$2:$C$5</c:f>
              <c:numCache>
                <c:formatCode>General</c:formatCode>
                <c:ptCount val="4"/>
                <c:pt idx="0">
                  <c:v>86.1</c:v>
                </c:pt>
                <c:pt idx="1">
                  <c:v>78.7</c:v>
                </c:pt>
                <c:pt idx="2">
                  <c:v>80.7</c:v>
                </c:pt>
              </c:numCache>
            </c:numRef>
          </c:val>
        </c:ser>
        <c:ser>
          <c:idx val="2"/>
          <c:order val="2"/>
          <c:tx>
            <c:strRef>
              <c:f>Лист1!$D$1</c:f>
              <c:strCache>
                <c:ptCount val="1"/>
                <c:pt idx="0">
                  <c:v>Средний балл</c:v>
                </c:pt>
              </c:strCache>
            </c:strRef>
          </c:tx>
          <c:spPr>
            <a:ln>
              <a:solidFill>
                <a:schemeClr val="tx1"/>
              </a:solidFill>
            </a:ln>
          </c:spPr>
          <c:cat>
            <c:strRef>
              <c:f>Лист1!$A$2:$A$5</c:f>
              <c:strCache>
                <c:ptCount val="3"/>
                <c:pt idx="0">
                  <c:v>2013-2014</c:v>
                </c:pt>
                <c:pt idx="1">
                  <c:v>2014-2015</c:v>
                </c:pt>
                <c:pt idx="2">
                  <c:v>2015-2016</c:v>
                </c:pt>
              </c:strCache>
            </c:strRef>
          </c:cat>
          <c:val>
            <c:numRef>
              <c:f>Лист1!$D$2:$D$5</c:f>
              <c:numCache>
                <c:formatCode>General</c:formatCode>
                <c:ptCount val="4"/>
                <c:pt idx="0">
                  <c:v>42</c:v>
                </c:pt>
                <c:pt idx="1">
                  <c:v>42</c:v>
                </c:pt>
                <c:pt idx="2">
                  <c:v>43</c:v>
                </c:pt>
              </c:numCache>
            </c:numRef>
          </c:val>
        </c:ser>
        <c:shape val="box"/>
        <c:axId val="112760320"/>
        <c:axId val="112761856"/>
        <c:axId val="0"/>
      </c:bar3DChart>
      <c:catAx>
        <c:axId val="112760320"/>
        <c:scaling>
          <c:orientation val="minMax"/>
        </c:scaling>
        <c:axPos val="b"/>
        <c:tickLblPos val="nextTo"/>
        <c:crossAx val="112761856"/>
        <c:crosses val="autoZero"/>
        <c:auto val="1"/>
        <c:lblAlgn val="ctr"/>
        <c:lblOffset val="100"/>
      </c:catAx>
      <c:valAx>
        <c:axId val="112761856"/>
        <c:scaling>
          <c:orientation val="minMax"/>
        </c:scaling>
        <c:axPos val="l"/>
        <c:majorGridlines/>
        <c:numFmt formatCode="General" sourceLinked="1"/>
        <c:tickLblPos val="nextTo"/>
        <c:crossAx val="112760320"/>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Уровень обученности</a:t>
            </a:r>
          </a:p>
        </c:rich>
      </c:tx>
    </c:title>
    <c:view3D>
      <c:rAngAx val="1"/>
    </c:view3D>
    <c:plotArea>
      <c:layout/>
      <c:bar3DChart>
        <c:barDir val="col"/>
        <c:grouping val="clustered"/>
        <c:ser>
          <c:idx val="0"/>
          <c:order val="0"/>
          <c:tx>
            <c:strRef>
              <c:f>Лист1!$B$1</c:f>
              <c:strCache>
                <c:ptCount val="1"/>
                <c:pt idx="0">
                  <c:v>2014-15 уч. год</c:v>
                </c:pt>
              </c:strCache>
            </c:strRef>
          </c:tx>
          <c:dLbls>
            <c:showVal val="1"/>
          </c:dLbls>
          <c:cat>
            <c:strRef>
              <c:f>Лист1!$A$2:$A$3</c:f>
              <c:strCache>
                <c:ptCount val="2"/>
                <c:pt idx="0">
                  <c:v>Биология</c:v>
                </c:pt>
                <c:pt idx="1">
                  <c:v>Химия</c:v>
                </c:pt>
              </c:strCache>
            </c:strRef>
          </c:cat>
          <c:val>
            <c:numRef>
              <c:f>Лист1!$B$2:$B$3</c:f>
              <c:numCache>
                <c:formatCode>General</c:formatCode>
                <c:ptCount val="2"/>
                <c:pt idx="0">
                  <c:v>91</c:v>
                </c:pt>
                <c:pt idx="1">
                  <c:v>91</c:v>
                </c:pt>
              </c:numCache>
            </c:numRef>
          </c:val>
        </c:ser>
        <c:ser>
          <c:idx val="1"/>
          <c:order val="1"/>
          <c:tx>
            <c:strRef>
              <c:f>Лист1!$C$1</c:f>
              <c:strCache>
                <c:ptCount val="1"/>
                <c:pt idx="0">
                  <c:v>2015-16 уч. год</c:v>
                </c:pt>
              </c:strCache>
            </c:strRef>
          </c:tx>
          <c:dLbls>
            <c:showVal val="1"/>
          </c:dLbls>
          <c:cat>
            <c:strRef>
              <c:f>Лист1!$A$2:$A$3</c:f>
              <c:strCache>
                <c:ptCount val="2"/>
                <c:pt idx="0">
                  <c:v>Биология</c:v>
                </c:pt>
                <c:pt idx="1">
                  <c:v>Химия</c:v>
                </c:pt>
              </c:strCache>
            </c:strRef>
          </c:cat>
          <c:val>
            <c:numRef>
              <c:f>Лист1!$C$2:$C$3</c:f>
              <c:numCache>
                <c:formatCode>General</c:formatCode>
                <c:ptCount val="2"/>
                <c:pt idx="0">
                  <c:v>100</c:v>
                </c:pt>
                <c:pt idx="1">
                  <c:v>97.2</c:v>
                </c:pt>
              </c:numCache>
            </c:numRef>
          </c:val>
        </c:ser>
        <c:ser>
          <c:idx val="2"/>
          <c:order val="2"/>
          <c:dLbls>
            <c:showVal val="1"/>
          </c:dLbls>
          <c:cat>
            <c:strRef>
              <c:f>Лист1!$A$2:$A$3</c:f>
              <c:strCache>
                <c:ptCount val="2"/>
                <c:pt idx="0">
                  <c:v>Биология</c:v>
                </c:pt>
                <c:pt idx="1">
                  <c:v>Химия</c:v>
                </c:pt>
              </c:strCache>
            </c:strRef>
          </c:cat>
          <c:val>
            <c:numRef>
              <c:f>Лист1!$D$2:$D$3</c:f>
            </c:numRef>
          </c:val>
          <c:shape val="box"/>
        </c:ser>
        <c:dLbls>
          <c:showVal val="1"/>
        </c:dLbls>
        <c:shape val="cylinder"/>
        <c:axId val="117974528"/>
        <c:axId val="117976064"/>
        <c:axId val="0"/>
      </c:bar3DChart>
      <c:catAx>
        <c:axId val="117974528"/>
        <c:scaling>
          <c:orientation val="minMax"/>
        </c:scaling>
        <c:axPos val="b"/>
        <c:majorTickMark val="none"/>
        <c:tickLblPos val="nextTo"/>
        <c:crossAx val="117976064"/>
        <c:crosses val="autoZero"/>
        <c:auto val="1"/>
        <c:lblAlgn val="ctr"/>
        <c:lblOffset val="100"/>
      </c:catAx>
      <c:valAx>
        <c:axId val="117976064"/>
        <c:scaling>
          <c:orientation val="minMax"/>
        </c:scaling>
        <c:delete val="1"/>
        <c:axPos val="l"/>
        <c:numFmt formatCode="General" sourceLinked="1"/>
        <c:majorTickMark val="none"/>
        <c:tickLblPos val="nextTo"/>
        <c:crossAx val="117974528"/>
        <c:crosses val="autoZero"/>
        <c:crossBetween val="between"/>
      </c:valAx>
    </c:plotArea>
    <c:legend>
      <c:legendPos val="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a:pPr>
            <a:r>
              <a:rPr lang="ru-RU"/>
              <a:t>Качество знаний</a:t>
            </a:r>
          </a:p>
        </c:rich>
      </c:tx>
    </c:title>
    <c:view3D>
      <c:rAngAx val="1"/>
    </c:view3D>
    <c:plotArea>
      <c:layout/>
      <c:bar3DChart>
        <c:barDir val="col"/>
        <c:grouping val="clustered"/>
        <c:ser>
          <c:idx val="0"/>
          <c:order val="0"/>
          <c:tx>
            <c:strRef>
              <c:f>Лист1!$B$1</c:f>
              <c:strCache>
                <c:ptCount val="1"/>
                <c:pt idx="0">
                  <c:v>2014-15 уч. год</c:v>
                </c:pt>
              </c:strCache>
            </c:strRef>
          </c:tx>
          <c:dLbls>
            <c:showVal val="1"/>
          </c:dLbls>
          <c:cat>
            <c:strRef>
              <c:f>Лист1!$A$2:$A$3</c:f>
              <c:strCache>
                <c:ptCount val="2"/>
                <c:pt idx="0">
                  <c:v>Биология</c:v>
                </c:pt>
                <c:pt idx="1">
                  <c:v>Химия</c:v>
                </c:pt>
              </c:strCache>
            </c:strRef>
          </c:cat>
          <c:val>
            <c:numRef>
              <c:f>Лист1!$B$2:$B$3</c:f>
              <c:numCache>
                <c:formatCode>General</c:formatCode>
                <c:ptCount val="2"/>
                <c:pt idx="0">
                  <c:v>52</c:v>
                </c:pt>
                <c:pt idx="1">
                  <c:v>50</c:v>
                </c:pt>
              </c:numCache>
            </c:numRef>
          </c:val>
        </c:ser>
        <c:ser>
          <c:idx val="1"/>
          <c:order val="1"/>
          <c:tx>
            <c:strRef>
              <c:f>Лист1!$C$1</c:f>
              <c:strCache>
                <c:ptCount val="1"/>
                <c:pt idx="0">
                  <c:v>2015-16 уч. год</c:v>
                </c:pt>
              </c:strCache>
            </c:strRef>
          </c:tx>
          <c:dLbls>
            <c:showVal val="1"/>
          </c:dLbls>
          <c:cat>
            <c:strRef>
              <c:f>Лист1!$A$2:$A$3</c:f>
              <c:strCache>
                <c:ptCount val="2"/>
                <c:pt idx="0">
                  <c:v>Биология</c:v>
                </c:pt>
                <c:pt idx="1">
                  <c:v>Химия</c:v>
                </c:pt>
              </c:strCache>
            </c:strRef>
          </c:cat>
          <c:val>
            <c:numRef>
              <c:f>Лист1!$C$2:$C$3</c:f>
              <c:numCache>
                <c:formatCode>General</c:formatCode>
                <c:ptCount val="2"/>
                <c:pt idx="0">
                  <c:v>71.400000000000006</c:v>
                </c:pt>
                <c:pt idx="1">
                  <c:v>66.7</c:v>
                </c:pt>
              </c:numCache>
            </c:numRef>
          </c:val>
        </c:ser>
        <c:ser>
          <c:idx val="2"/>
          <c:order val="2"/>
          <c:dLbls>
            <c:showVal val="1"/>
          </c:dLbls>
          <c:cat>
            <c:strRef>
              <c:f>Лист1!$A$2:$A$3</c:f>
              <c:strCache>
                <c:ptCount val="2"/>
                <c:pt idx="0">
                  <c:v>Биология</c:v>
                </c:pt>
                <c:pt idx="1">
                  <c:v>Химия</c:v>
                </c:pt>
              </c:strCache>
            </c:strRef>
          </c:cat>
          <c:val>
            <c:numRef>
              <c:f>Лист1!$D$2:$D$3</c:f>
            </c:numRef>
          </c:val>
          <c:shape val="box"/>
        </c:ser>
        <c:dLbls>
          <c:showVal val="1"/>
        </c:dLbls>
        <c:shape val="cylinder"/>
        <c:axId val="112764800"/>
        <c:axId val="112766336"/>
        <c:axId val="0"/>
      </c:bar3DChart>
      <c:catAx>
        <c:axId val="112764800"/>
        <c:scaling>
          <c:orientation val="minMax"/>
        </c:scaling>
        <c:axPos val="b"/>
        <c:majorTickMark val="none"/>
        <c:tickLblPos val="nextTo"/>
        <c:crossAx val="112766336"/>
        <c:crosses val="autoZero"/>
        <c:auto val="1"/>
        <c:lblAlgn val="ctr"/>
        <c:lblOffset val="100"/>
      </c:catAx>
      <c:valAx>
        <c:axId val="112766336"/>
        <c:scaling>
          <c:orientation val="minMax"/>
        </c:scaling>
        <c:delete val="1"/>
        <c:axPos val="l"/>
        <c:numFmt formatCode="General" sourceLinked="1"/>
        <c:majorTickMark val="none"/>
        <c:tickLblPos val="nextTo"/>
        <c:crossAx val="112764800"/>
        <c:crosses val="autoZero"/>
        <c:crossBetween val="between"/>
      </c:valAx>
    </c:plotArea>
    <c:legend>
      <c:legendPos val="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Лист1!$B$1</c:f>
              <c:strCache>
                <c:ptCount val="1"/>
                <c:pt idx="0">
                  <c:v>Сдавало </c:v>
                </c:pt>
              </c:strCache>
            </c:strRef>
          </c:tx>
          <c:dLbls>
            <c:showVal val="1"/>
          </c:dLbls>
          <c:cat>
            <c:strRef>
              <c:f>Лист1!$A$2:$A$13</c:f>
              <c:strCache>
                <c:ptCount val="12"/>
                <c:pt idx="0">
                  <c:v>Математика </c:v>
                </c:pt>
                <c:pt idx="1">
                  <c:v>Русский язык </c:v>
                </c:pt>
                <c:pt idx="2">
                  <c:v>Литература </c:v>
                </c:pt>
                <c:pt idx="3">
                  <c:v>История </c:v>
                </c:pt>
                <c:pt idx="4">
                  <c:v>Обществознание </c:v>
                </c:pt>
                <c:pt idx="5">
                  <c:v>Информатика </c:v>
                </c:pt>
                <c:pt idx="6">
                  <c:v>Биология </c:v>
                </c:pt>
                <c:pt idx="7">
                  <c:v>География </c:v>
                </c:pt>
                <c:pt idx="8">
                  <c:v>Физика </c:v>
                </c:pt>
                <c:pt idx="9">
                  <c:v>Химия </c:v>
                </c:pt>
                <c:pt idx="10">
                  <c:v>Английский язык </c:v>
                </c:pt>
                <c:pt idx="11">
                  <c:v>Немецкий язык </c:v>
                </c:pt>
              </c:strCache>
            </c:strRef>
          </c:cat>
          <c:val>
            <c:numRef>
              <c:f>Лист1!$B$2:$B$13</c:f>
              <c:numCache>
                <c:formatCode>General</c:formatCode>
                <c:ptCount val="12"/>
                <c:pt idx="0">
                  <c:v>40</c:v>
                </c:pt>
                <c:pt idx="1">
                  <c:v>40</c:v>
                </c:pt>
                <c:pt idx="2">
                  <c:v>4</c:v>
                </c:pt>
                <c:pt idx="3">
                  <c:v>2</c:v>
                </c:pt>
                <c:pt idx="4">
                  <c:v>21</c:v>
                </c:pt>
                <c:pt idx="5">
                  <c:v>1</c:v>
                </c:pt>
                <c:pt idx="6">
                  <c:v>7</c:v>
                </c:pt>
                <c:pt idx="7">
                  <c:v>35</c:v>
                </c:pt>
                <c:pt idx="8">
                  <c:v>4</c:v>
                </c:pt>
                <c:pt idx="9">
                  <c:v>2</c:v>
                </c:pt>
                <c:pt idx="10">
                  <c:v>2</c:v>
                </c:pt>
                <c:pt idx="11">
                  <c:v>2</c:v>
                </c:pt>
              </c:numCache>
            </c:numRef>
          </c:val>
        </c:ser>
        <c:axId val="118013312"/>
        <c:axId val="142312576"/>
      </c:barChart>
      <c:catAx>
        <c:axId val="118013312"/>
        <c:scaling>
          <c:orientation val="minMax"/>
        </c:scaling>
        <c:axPos val="b"/>
        <c:majorTickMark val="none"/>
        <c:tickLblPos val="nextTo"/>
        <c:crossAx val="142312576"/>
        <c:crosses val="autoZero"/>
        <c:auto val="1"/>
        <c:lblAlgn val="ctr"/>
        <c:lblOffset val="100"/>
      </c:catAx>
      <c:valAx>
        <c:axId val="142312576"/>
        <c:scaling>
          <c:orientation val="minMax"/>
        </c:scaling>
        <c:axPos val="l"/>
        <c:majorGridlines/>
        <c:numFmt formatCode="General" sourceLinked="1"/>
        <c:majorTickMark val="none"/>
        <c:tickLblPos val="nextTo"/>
        <c:crossAx val="118013312"/>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го Саранск</c:v>
                </c:pt>
              </c:strCache>
            </c:strRef>
          </c:tx>
          <c:dLbls>
            <c:showVal val="1"/>
          </c:dLbls>
          <c:cat>
            <c:strRef>
              <c:f>Лист1!$A$2:$A$12</c:f>
              <c:strCache>
                <c:ptCount val="11"/>
                <c:pt idx="0">
                  <c:v>Русский язык </c:v>
                </c:pt>
                <c:pt idx="1">
                  <c:v>Математика (п) </c:v>
                </c:pt>
                <c:pt idx="2">
                  <c:v>Математика (б) </c:v>
                </c:pt>
                <c:pt idx="3">
                  <c:v>Литература </c:v>
                </c:pt>
                <c:pt idx="4">
                  <c:v>История </c:v>
                </c:pt>
                <c:pt idx="5">
                  <c:v>Обществознание </c:v>
                </c:pt>
                <c:pt idx="6">
                  <c:v>Химия </c:v>
                </c:pt>
                <c:pt idx="7">
                  <c:v>Физика </c:v>
                </c:pt>
                <c:pt idx="8">
                  <c:v>Биология </c:v>
                </c:pt>
                <c:pt idx="9">
                  <c:v>Английский </c:v>
                </c:pt>
                <c:pt idx="10">
                  <c:v>География </c:v>
                </c:pt>
              </c:strCache>
            </c:strRef>
          </c:cat>
          <c:val>
            <c:numRef>
              <c:f>Лист1!$B$2:$B$12</c:f>
              <c:numCache>
                <c:formatCode>General</c:formatCode>
                <c:ptCount val="11"/>
                <c:pt idx="0">
                  <c:v>66.400000000000006</c:v>
                </c:pt>
                <c:pt idx="1">
                  <c:v>42</c:v>
                </c:pt>
                <c:pt idx="2">
                  <c:v>4</c:v>
                </c:pt>
                <c:pt idx="3">
                  <c:v>54.1</c:v>
                </c:pt>
                <c:pt idx="4">
                  <c:v>46.9</c:v>
                </c:pt>
                <c:pt idx="5">
                  <c:v>52.2</c:v>
                </c:pt>
                <c:pt idx="6">
                  <c:v>52.4</c:v>
                </c:pt>
                <c:pt idx="7">
                  <c:v>49.1</c:v>
                </c:pt>
                <c:pt idx="8">
                  <c:v>48.1</c:v>
                </c:pt>
                <c:pt idx="9">
                  <c:v>68</c:v>
                </c:pt>
                <c:pt idx="10">
                  <c:v>51.8</c:v>
                </c:pt>
              </c:numCache>
            </c:numRef>
          </c:val>
        </c:ser>
        <c:ser>
          <c:idx val="1"/>
          <c:order val="1"/>
          <c:tx>
            <c:strRef>
              <c:f>Лист1!$C$1</c:f>
              <c:strCache>
                <c:ptCount val="1"/>
                <c:pt idx="0">
                  <c:v>школа</c:v>
                </c:pt>
              </c:strCache>
            </c:strRef>
          </c:tx>
          <c:dLbls>
            <c:showVal val="1"/>
          </c:dLbls>
          <c:cat>
            <c:strRef>
              <c:f>Лист1!$A$2:$A$12</c:f>
              <c:strCache>
                <c:ptCount val="11"/>
                <c:pt idx="0">
                  <c:v>Русский язык </c:v>
                </c:pt>
                <c:pt idx="1">
                  <c:v>Математика (п) </c:v>
                </c:pt>
                <c:pt idx="2">
                  <c:v>Математика (б) </c:v>
                </c:pt>
                <c:pt idx="3">
                  <c:v>Литература </c:v>
                </c:pt>
                <c:pt idx="4">
                  <c:v>История </c:v>
                </c:pt>
                <c:pt idx="5">
                  <c:v>Обществознание </c:v>
                </c:pt>
                <c:pt idx="6">
                  <c:v>Химия </c:v>
                </c:pt>
                <c:pt idx="7">
                  <c:v>Физика </c:v>
                </c:pt>
                <c:pt idx="8">
                  <c:v>Биология </c:v>
                </c:pt>
                <c:pt idx="9">
                  <c:v>Английский </c:v>
                </c:pt>
                <c:pt idx="10">
                  <c:v>География </c:v>
                </c:pt>
              </c:strCache>
            </c:strRef>
          </c:cat>
          <c:val>
            <c:numRef>
              <c:f>Лист1!$C$2:$C$12</c:f>
              <c:numCache>
                <c:formatCode>General</c:formatCode>
                <c:ptCount val="11"/>
                <c:pt idx="0">
                  <c:v>60</c:v>
                </c:pt>
                <c:pt idx="1">
                  <c:v>31</c:v>
                </c:pt>
                <c:pt idx="2">
                  <c:v>4</c:v>
                </c:pt>
                <c:pt idx="3">
                  <c:v>43</c:v>
                </c:pt>
                <c:pt idx="4">
                  <c:v>41</c:v>
                </c:pt>
                <c:pt idx="5">
                  <c:v>44</c:v>
                </c:pt>
                <c:pt idx="6">
                  <c:v>71</c:v>
                </c:pt>
                <c:pt idx="7">
                  <c:v>47</c:v>
                </c:pt>
                <c:pt idx="8">
                  <c:v>33</c:v>
                </c:pt>
                <c:pt idx="9">
                  <c:v>72</c:v>
                </c:pt>
                <c:pt idx="10">
                  <c:v>43</c:v>
                </c:pt>
              </c:numCache>
            </c:numRef>
          </c:val>
        </c:ser>
        <c:dLbls>
          <c:showVal val="1"/>
        </c:dLbls>
        <c:gapWidth val="75"/>
        <c:axId val="142031488"/>
        <c:axId val="142291328"/>
      </c:barChart>
      <c:catAx>
        <c:axId val="142031488"/>
        <c:scaling>
          <c:orientation val="minMax"/>
        </c:scaling>
        <c:axPos val="l"/>
        <c:majorTickMark val="none"/>
        <c:tickLblPos val="nextTo"/>
        <c:crossAx val="142291328"/>
        <c:crosses val="autoZero"/>
        <c:auto val="1"/>
        <c:lblAlgn val="ctr"/>
        <c:lblOffset val="100"/>
      </c:catAx>
      <c:valAx>
        <c:axId val="142291328"/>
        <c:scaling>
          <c:orientation val="minMax"/>
        </c:scaling>
        <c:delete val="1"/>
        <c:axPos val="b"/>
        <c:numFmt formatCode="General" sourceLinked="1"/>
        <c:majorTickMark val="none"/>
        <c:tickLblPos val="nextTo"/>
        <c:crossAx val="142031488"/>
        <c:crosses val="autoZero"/>
        <c:crossBetween val="between"/>
      </c:valAx>
    </c:plotArea>
    <c:legend>
      <c:legendPos val="t"/>
    </c:legend>
    <c:plotVisOnly val="1"/>
  </c:chart>
  <c:txPr>
    <a:bodyPr/>
    <a:lstStyle/>
    <a:p>
      <a:pPr>
        <a:defRPr sz="1800"/>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471698113207544E-2"/>
          <c:y val="6.0070671378091904E-2"/>
          <c:w val="0.66981132075471694"/>
          <c:h val="0.79151943462897878"/>
        </c:manualLayout>
      </c:layout>
      <c:bar3DChart>
        <c:barDir val="col"/>
        <c:grouping val="clustered"/>
        <c:ser>
          <c:idx val="0"/>
          <c:order val="0"/>
          <c:tx>
            <c:strRef>
              <c:f>Sheet1!$A$2</c:f>
              <c:strCache>
                <c:ptCount val="1"/>
                <c:pt idx="0">
                  <c:v>2014-2015</c:v>
                </c:pt>
              </c:strCache>
            </c:strRef>
          </c:tx>
          <c:spPr>
            <a:solidFill>
              <a:srgbClr val="9999FF"/>
            </a:solidFill>
            <a:ln w="12723">
              <a:solidFill>
                <a:srgbClr val="000000"/>
              </a:solidFill>
              <a:prstDash val="solid"/>
            </a:ln>
          </c:spPr>
          <c:dLbls>
            <c:spPr>
              <a:noFill/>
              <a:ln w="25447">
                <a:noFill/>
              </a:ln>
            </c:spPr>
            <c:txPr>
              <a:bodyPr/>
              <a:lstStyle/>
              <a:p>
                <a:pPr>
                  <a:defRPr sz="1202" b="1" i="0" u="none" strike="noStrike" baseline="0">
                    <a:solidFill>
                      <a:srgbClr val="000000"/>
                    </a:solidFill>
                    <a:latin typeface="Calibri"/>
                    <a:ea typeface="Calibri"/>
                    <a:cs typeface="Calibri"/>
                  </a:defRPr>
                </a:pPr>
                <a:endParaRPr lang="ru-RU"/>
              </a:p>
            </c:txPr>
            <c:showVal val="1"/>
          </c:dLbls>
          <c:cat>
            <c:strRef>
              <c:f>Sheet1!$B$1:$D$1</c:f>
              <c:strCache>
                <c:ptCount val="3"/>
                <c:pt idx="0">
                  <c:v>победители</c:v>
                </c:pt>
                <c:pt idx="1">
                  <c:v>призеры</c:v>
                </c:pt>
                <c:pt idx="2">
                  <c:v>итого</c:v>
                </c:pt>
              </c:strCache>
            </c:strRef>
          </c:cat>
          <c:val>
            <c:numRef>
              <c:f>Sheet1!$B$2:$D$2</c:f>
              <c:numCache>
                <c:formatCode>General</c:formatCode>
                <c:ptCount val="3"/>
                <c:pt idx="0">
                  <c:v>1</c:v>
                </c:pt>
                <c:pt idx="1">
                  <c:v>8</c:v>
                </c:pt>
                <c:pt idx="2">
                  <c:v>9</c:v>
                </c:pt>
              </c:numCache>
            </c:numRef>
          </c:val>
        </c:ser>
        <c:ser>
          <c:idx val="1"/>
          <c:order val="1"/>
          <c:tx>
            <c:strRef>
              <c:f>Sheet1!$A$3</c:f>
              <c:strCache>
                <c:ptCount val="1"/>
                <c:pt idx="0">
                  <c:v>2015-2016</c:v>
                </c:pt>
              </c:strCache>
            </c:strRef>
          </c:tx>
          <c:spPr>
            <a:solidFill>
              <a:srgbClr val="993366"/>
            </a:solidFill>
            <a:ln w="12723">
              <a:solidFill>
                <a:srgbClr val="000000"/>
              </a:solidFill>
              <a:prstDash val="solid"/>
            </a:ln>
          </c:spPr>
          <c:dLbls>
            <c:spPr>
              <a:noFill/>
              <a:ln w="25447">
                <a:noFill/>
              </a:ln>
            </c:spPr>
            <c:txPr>
              <a:bodyPr/>
              <a:lstStyle/>
              <a:p>
                <a:pPr>
                  <a:defRPr sz="1202" b="1" i="0" u="none" strike="noStrike" baseline="0">
                    <a:solidFill>
                      <a:srgbClr val="000000"/>
                    </a:solidFill>
                    <a:latin typeface="Calibri"/>
                    <a:ea typeface="Calibri"/>
                    <a:cs typeface="Calibri"/>
                  </a:defRPr>
                </a:pPr>
                <a:endParaRPr lang="ru-RU"/>
              </a:p>
            </c:txPr>
            <c:showVal val="1"/>
          </c:dLbls>
          <c:cat>
            <c:strRef>
              <c:f>Sheet1!$B$1:$D$1</c:f>
              <c:strCache>
                <c:ptCount val="3"/>
                <c:pt idx="0">
                  <c:v>победители</c:v>
                </c:pt>
                <c:pt idx="1">
                  <c:v>призеры</c:v>
                </c:pt>
                <c:pt idx="2">
                  <c:v>итого</c:v>
                </c:pt>
              </c:strCache>
            </c:strRef>
          </c:cat>
          <c:val>
            <c:numRef>
              <c:f>Sheet1!$B$3:$D$3</c:f>
              <c:numCache>
                <c:formatCode>General</c:formatCode>
                <c:ptCount val="3"/>
                <c:pt idx="0">
                  <c:v>0</c:v>
                </c:pt>
                <c:pt idx="1">
                  <c:v>10</c:v>
                </c:pt>
                <c:pt idx="2">
                  <c:v>10</c:v>
                </c:pt>
              </c:numCache>
            </c:numRef>
          </c:val>
        </c:ser>
        <c:gapDepth val="0"/>
        <c:shape val="box"/>
        <c:axId val="159401472"/>
        <c:axId val="159403008"/>
        <c:axId val="0"/>
      </c:bar3DChart>
      <c:catAx>
        <c:axId val="159401472"/>
        <c:scaling>
          <c:orientation val="minMax"/>
        </c:scaling>
        <c:axPos val="b"/>
        <c:numFmt formatCode="General" sourceLinked="1"/>
        <c:tickLblPos val="low"/>
        <c:spPr>
          <a:ln w="3181">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159403008"/>
        <c:crosses val="autoZero"/>
        <c:auto val="1"/>
        <c:lblAlgn val="ctr"/>
        <c:lblOffset val="100"/>
        <c:tickLblSkip val="2"/>
        <c:tickMarkSkip val="1"/>
      </c:catAx>
      <c:valAx>
        <c:axId val="159403008"/>
        <c:scaling>
          <c:orientation val="minMax"/>
        </c:scaling>
        <c:axPos val="l"/>
        <c:majorGridlines>
          <c:spPr>
            <a:ln w="3181">
              <a:solidFill>
                <a:srgbClr val="000000"/>
              </a:solidFill>
              <a:prstDash val="solid"/>
            </a:ln>
          </c:spPr>
        </c:majorGridlines>
        <c:numFmt formatCode="General" sourceLinked="1"/>
        <c:tickLblPos val="nextTo"/>
        <c:spPr>
          <a:ln w="3181">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159401472"/>
        <c:crosses val="autoZero"/>
        <c:crossBetween val="between"/>
      </c:valAx>
      <c:spPr>
        <a:noFill/>
        <a:ln w="25447">
          <a:noFill/>
        </a:ln>
      </c:spPr>
    </c:plotArea>
    <c:legend>
      <c:legendPos val="r"/>
      <c:layout>
        <c:manualLayout>
          <c:xMode val="edge"/>
          <c:yMode val="edge"/>
          <c:x val="0.77122641509433965"/>
          <c:y val="0.41342756183746043"/>
          <c:w val="0.21933962264150939"/>
          <c:h val="0.17314487632508835"/>
        </c:manualLayout>
      </c:layout>
      <c:spPr>
        <a:noFill/>
        <a:ln w="3181">
          <a:solidFill>
            <a:srgbClr val="000000"/>
          </a:solidFill>
          <a:prstDash val="solid"/>
        </a:ln>
      </c:spPr>
      <c:txPr>
        <a:bodyPr/>
        <a:lstStyle/>
        <a:p>
          <a:pPr>
            <a:defRPr sz="110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2"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manualLayout>
          <c:layoutTarget val="inner"/>
          <c:xMode val="edge"/>
          <c:yMode val="edge"/>
          <c:x val="0.12175475660411512"/>
          <c:y val="6.4721735703492322E-2"/>
          <c:w val="0.87824524339589283"/>
          <c:h val="0.79750579188642956"/>
        </c:manualLayout>
      </c:layout>
      <c:barChart>
        <c:barDir val="col"/>
        <c:grouping val="clustered"/>
        <c:ser>
          <c:idx val="0"/>
          <c:order val="0"/>
          <c:tx>
            <c:strRef>
              <c:f>Лист1!$B$1</c:f>
              <c:strCache>
                <c:ptCount val="1"/>
                <c:pt idx="0">
                  <c:v>Ряд 1</c:v>
                </c:pt>
              </c:strCache>
            </c:strRef>
          </c:tx>
          <c:dLbls>
            <c:showVal val="1"/>
          </c:dLbls>
          <c:cat>
            <c:strRef>
              <c:f>Лист1!$A$2:$A$15</c:f>
              <c:strCache>
                <c:ptCount val="14"/>
                <c:pt idx="0">
                  <c:v>5А</c:v>
                </c:pt>
                <c:pt idx="1">
                  <c:v>5Б</c:v>
                </c:pt>
                <c:pt idx="2">
                  <c:v>5В</c:v>
                </c:pt>
                <c:pt idx="3">
                  <c:v>6А</c:v>
                </c:pt>
                <c:pt idx="4">
                  <c:v>6Б</c:v>
                </c:pt>
                <c:pt idx="5">
                  <c:v>7А</c:v>
                </c:pt>
                <c:pt idx="6">
                  <c:v>7Б</c:v>
                </c:pt>
                <c:pt idx="7">
                  <c:v>8А</c:v>
                </c:pt>
                <c:pt idx="8">
                  <c:v>8Б</c:v>
                </c:pt>
                <c:pt idx="9">
                  <c:v>9А</c:v>
                </c:pt>
                <c:pt idx="10">
                  <c:v>9Б</c:v>
                </c:pt>
                <c:pt idx="11">
                  <c:v>10А</c:v>
                </c:pt>
                <c:pt idx="12">
                  <c:v>11А</c:v>
                </c:pt>
                <c:pt idx="13">
                  <c:v>11Б</c:v>
                </c:pt>
              </c:strCache>
            </c:strRef>
          </c:cat>
          <c:val>
            <c:numRef>
              <c:f>Лист1!$B$2:$B$15</c:f>
              <c:numCache>
                <c:formatCode>General</c:formatCode>
                <c:ptCount val="14"/>
                <c:pt idx="0">
                  <c:v>63.3</c:v>
                </c:pt>
                <c:pt idx="1">
                  <c:v>40</c:v>
                </c:pt>
                <c:pt idx="2">
                  <c:v>36</c:v>
                </c:pt>
                <c:pt idx="3">
                  <c:v>45.2</c:v>
                </c:pt>
                <c:pt idx="4">
                  <c:v>34.300000000000004</c:v>
                </c:pt>
                <c:pt idx="5">
                  <c:v>45.2</c:v>
                </c:pt>
                <c:pt idx="6">
                  <c:v>34.5</c:v>
                </c:pt>
                <c:pt idx="7">
                  <c:v>37.9</c:v>
                </c:pt>
                <c:pt idx="8">
                  <c:v>40</c:v>
                </c:pt>
                <c:pt idx="9">
                  <c:v>57.1</c:v>
                </c:pt>
                <c:pt idx="10">
                  <c:v>33.300000000000004</c:v>
                </c:pt>
                <c:pt idx="11">
                  <c:v>37.5</c:v>
                </c:pt>
                <c:pt idx="12">
                  <c:v>30</c:v>
                </c:pt>
                <c:pt idx="13">
                  <c:v>55.6</c:v>
                </c:pt>
              </c:numCache>
            </c:numRef>
          </c:val>
        </c:ser>
        <c:axId val="70702592"/>
        <c:axId val="70704128"/>
      </c:barChart>
      <c:catAx>
        <c:axId val="70702592"/>
        <c:scaling>
          <c:orientation val="minMax"/>
        </c:scaling>
        <c:axPos val="b"/>
        <c:tickLblPos val="nextTo"/>
        <c:crossAx val="70704128"/>
        <c:crosses val="autoZero"/>
        <c:auto val="1"/>
        <c:lblAlgn val="ctr"/>
        <c:lblOffset val="100"/>
      </c:catAx>
      <c:valAx>
        <c:axId val="70704128"/>
        <c:scaling>
          <c:orientation val="minMax"/>
        </c:scaling>
        <c:axPos val="l"/>
        <c:majorGridlines/>
        <c:numFmt formatCode="General" sourceLinked="1"/>
        <c:tickLblPos val="nextTo"/>
        <c:crossAx val="7070259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Лист1!$B$1</c:f>
              <c:strCache>
                <c:ptCount val="1"/>
                <c:pt idx="0">
                  <c:v>% качества знаний</c:v>
                </c:pt>
              </c:strCache>
            </c:strRef>
          </c:tx>
          <c:dLbls>
            <c:showVal val="1"/>
          </c:dLbls>
          <c:cat>
            <c:strRef>
              <c:f>Лист1!$A$2:$A$10</c:f>
              <c:strCache>
                <c:ptCount val="9"/>
                <c:pt idx="0">
                  <c:v>Русский язык</c:v>
                </c:pt>
                <c:pt idx="1">
                  <c:v>Литер. Чтение</c:v>
                </c:pt>
                <c:pt idx="2">
                  <c:v>Английский язык</c:v>
                </c:pt>
                <c:pt idx="3">
                  <c:v>Немецкий язык</c:v>
                </c:pt>
                <c:pt idx="4">
                  <c:v>Математика</c:v>
                </c:pt>
                <c:pt idx="5">
                  <c:v>Музыка</c:v>
                </c:pt>
                <c:pt idx="6">
                  <c:v>ИЗО</c:v>
                </c:pt>
                <c:pt idx="7">
                  <c:v>Технология  (д)</c:v>
                </c:pt>
                <c:pt idx="8">
                  <c:v>Окружающий мир</c:v>
                </c:pt>
              </c:strCache>
            </c:strRef>
          </c:cat>
          <c:val>
            <c:numRef>
              <c:f>Лист1!$B$2:$B$10</c:f>
              <c:numCache>
                <c:formatCode>General</c:formatCode>
                <c:ptCount val="9"/>
                <c:pt idx="0">
                  <c:v>65</c:v>
                </c:pt>
                <c:pt idx="1">
                  <c:v>89.3</c:v>
                </c:pt>
                <c:pt idx="2">
                  <c:v>73</c:v>
                </c:pt>
                <c:pt idx="3">
                  <c:v>72</c:v>
                </c:pt>
                <c:pt idx="4">
                  <c:v>68.599999999999994</c:v>
                </c:pt>
                <c:pt idx="5">
                  <c:v>92.5</c:v>
                </c:pt>
                <c:pt idx="6">
                  <c:v>98.6</c:v>
                </c:pt>
                <c:pt idx="7">
                  <c:v>98.9</c:v>
                </c:pt>
                <c:pt idx="8">
                  <c:v>80.7</c:v>
                </c:pt>
              </c:numCache>
            </c:numRef>
          </c:val>
        </c:ser>
        <c:axId val="80161024"/>
        <c:axId val="80166912"/>
      </c:barChart>
      <c:catAx>
        <c:axId val="80161024"/>
        <c:scaling>
          <c:orientation val="minMax"/>
        </c:scaling>
        <c:axPos val="b"/>
        <c:tickLblPos val="nextTo"/>
        <c:crossAx val="80166912"/>
        <c:crosses val="autoZero"/>
        <c:auto val="1"/>
        <c:lblAlgn val="ctr"/>
        <c:lblOffset val="100"/>
      </c:catAx>
      <c:valAx>
        <c:axId val="80166912"/>
        <c:scaling>
          <c:orientation val="minMax"/>
        </c:scaling>
        <c:axPos val="l"/>
        <c:majorGridlines/>
        <c:numFmt formatCode="General" sourceLinked="1"/>
        <c:tickLblPos val="nextTo"/>
        <c:crossAx val="8016102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Лист1!$B$1</c:f>
              <c:strCache>
                <c:ptCount val="1"/>
                <c:pt idx="0">
                  <c:v>2015-16</c:v>
                </c:pt>
              </c:strCache>
            </c:strRef>
          </c:tx>
          <c:dLbls>
            <c:showVal val="1"/>
          </c:dLbls>
          <c:cat>
            <c:strRef>
              <c:f>Лист1!$A$2:$A$24</c:f>
              <c:strCache>
                <c:ptCount val="23"/>
                <c:pt idx="0">
                  <c:v>Русский язык</c:v>
                </c:pt>
                <c:pt idx="1">
                  <c:v>Литература</c:v>
                </c:pt>
                <c:pt idx="2">
                  <c:v>Английский язык</c:v>
                </c:pt>
                <c:pt idx="3">
                  <c:v>Немецкий язык</c:v>
                </c:pt>
                <c:pt idx="4">
                  <c:v>Эрзянский язык</c:v>
                </c:pt>
                <c:pt idx="5">
                  <c:v>Математика</c:v>
                </c:pt>
                <c:pt idx="6">
                  <c:v>Алгебра</c:v>
                </c:pt>
                <c:pt idx="7">
                  <c:v>Геометрия</c:v>
                </c:pt>
                <c:pt idx="8">
                  <c:v>Информатика</c:v>
                </c:pt>
                <c:pt idx="9">
                  <c:v>История</c:v>
                </c:pt>
                <c:pt idx="10">
                  <c:v>Обществознание</c:v>
                </c:pt>
                <c:pt idx="11">
                  <c:v>ИКМ</c:v>
                </c:pt>
                <c:pt idx="12">
                  <c:v>Химия</c:v>
                </c:pt>
                <c:pt idx="13">
                  <c:v>Биология</c:v>
                </c:pt>
                <c:pt idx="14">
                  <c:v>Физика</c:v>
                </c:pt>
                <c:pt idx="15">
                  <c:v>География</c:v>
                </c:pt>
                <c:pt idx="16">
                  <c:v>ОБЖ</c:v>
                </c:pt>
                <c:pt idx="17">
                  <c:v>Музыка</c:v>
                </c:pt>
                <c:pt idx="18">
                  <c:v>ИЗО</c:v>
                </c:pt>
                <c:pt idx="19">
                  <c:v>Искусство</c:v>
                </c:pt>
                <c:pt idx="20">
                  <c:v>Технология  (д)</c:v>
                </c:pt>
                <c:pt idx="21">
                  <c:v>Технология  (м)</c:v>
                </c:pt>
                <c:pt idx="22">
                  <c:v>Физкультура</c:v>
                </c:pt>
              </c:strCache>
            </c:strRef>
          </c:cat>
          <c:val>
            <c:numRef>
              <c:f>Лист1!$B$2:$B$24</c:f>
              <c:numCache>
                <c:formatCode>General</c:formatCode>
                <c:ptCount val="23"/>
                <c:pt idx="0">
                  <c:v>56.3</c:v>
                </c:pt>
                <c:pt idx="1">
                  <c:v>78.599999999999994</c:v>
                </c:pt>
                <c:pt idx="2">
                  <c:v>62.5</c:v>
                </c:pt>
                <c:pt idx="3">
                  <c:v>47</c:v>
                </c:pt>
                <c:pt idx="4">
                  <c:v>91.4</c:v>
                </c:pt>
                <c:pt idx="5">
                  <c:v>54.7</c:v>
                </c:pt>
                <c:pt idx="6">
                  <c:v>49.7</c:v>
                </c:pt>
                <c:pt idx="7">
                  <c:v>50.9</c:v>
                </c:pt>
                <c:pt idx="8">
                  <c:v>72.3</c:v>
                </c:pt>
                <c:pt idx="9">
                  <c:v>70.900000000000006</c:v>
                </c:pt>
                <c:pt idx="10">
                  <c:v>72.7</c:v>
                </c:pt>
                <c:pt idx="11">
                  <c:v>84.1</c:v>
                </c:pt>
                <c:pt idx="12">
                  <c:v>53.5</c:v>
                </c:pt>
                <c:pt idx="13">
                  <c:v>83.8</c:v>
                </c:pt>
                <c:pt idx="14">
                  <c:v>54</c:v>
                </c:pt>
                <c:pt idx="15">
                  <c:v>79.3</c:v>
                </c:pt>
                <c:pt idx="16">
                  <c:v>78</c:v>
                </c:pt>
                <c:pt idx="17">
                  <c:v>67.3</c:v>
                </c:pt>
                <c:pt idx="18">
                  <c:v>92.8</c:v>
                </c:pt>
                <c:pt idx="19">
                  <c:v>77.2</c:v>
                </c:pt>
                <c:pt idx="20">
                  <c:v>67.7</c:v>
                </c:pt>
                <c:pt idx="21">
                  <c:v>87</c:v>
                </c:pt>
                <c:pt idx="22">
                  <c:v>94.8</c:v>
                </c:pt>
              </c:numCache>
            </c:numRef>
          </c:val>
        </c:ser>
        <c:axId val="80186752"/>
        <c:axId val="80176256"/>
      </c:barChart>
      <c:catAx>
        <c:axId val="80186752"/>
        <c:scaling>
          <c:orientation val="minMax"/>
        </c:scaling>
        <c:axPos val="b"/>
        <c:tickLblPos val="nextTo"/>
        <c:crossAx val="80176256"/>
        <c:crosses val="autoZero"/>
        <c:auto val="1"/>
        <c:lblAlgn val="ctr"/>
        <c:lblOffset val="100"/>
      </c:catAx>
      <c:valAx>
        <c:axId val="80176256"/>
        <c:scaling>
          <c:orientation val="minMax"/>
        </c:scaling>
        <c:axPos val="l"/>
        <c:majorGridlines/>
        <c:numFmt formatCode="General" sourceLinked="1"/>
        <c:tickLblPos val="nextTo"/>
        <c:crossAx val="8018675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Лист1!$B$1</c:f>
              <c:strCache>
                <c:ptCount val="1"/>
                <c:pt idx="0">
                  <c:v>2015-16</c:v>
                </c:pt>
              </c:strCache>
            </c:strRef>
          </c:tx>
          <c:dLbls>
            <c:showVal val="1"/>
          </c:dLbls>
          <c:cat>
            <c:strRef>
              <c:f>Лист1!$A$2:$A$19</c:f>
              <c:strCache>
                <c:ptCount val="18"/>
                <c:pt idx="0">
                  <c:v>Русский язык</c:v>
                </c:pt>
                <c:pt idx="1">
                  <c:v>Литература</c:v>
                </c:pt>
                <c:pt idx="2">
                  <c:v>Английский язык</c:v>
                </c:pt>
                <c:pt idx="3">
                  <c:v>Немецкий язык</c:v>
                </c:pt>
                <c:pt idx="4">
                  <c:v>Алгебра</c:v>
                </c:pt>
                <c:pt idx="5">
                  <c:v>Геометрия</c:v>
                </c:pt>
                <c:pt idx="6">
                  <c:v>Информатика</c:v>
                </c:pt>
                <c:pt idx="7">
                  <c:v>История</c:v>
                </c:pt>
                <c:pt idx="8">
                  <c:v>Обществознание</c:v>
                </c:pt>
                <c:pt idx="9">
                  <c:v>Химия</c:v>
                </c:pt>
                <c:pt idx="10">
                  <c:v>Биология</c:v>
                </c:pt>
                <c:pt idx="11">
                  <c:v>Физика</c:v>
                </c:pt>
                <c:pt idx="12">
                  <c:v>География</c:v>
                </c:pt>
                <c:pt idx="13">
                  <c:v>ОБЖ</c:v>
                </c:pt>
                <c:pt idx="14">
                  <c:v>Технология  (д)</c:v>
                </c:pt>
                <c:pt idx="15">
                  <c:v>Технология  (м)</c:v>
                </c:pt>
                <c:pt idx="16">
                  <c:v>Физкультура</c:v>
                </c:pt>
                <c:pt idx="17">
                  <c:v>МХК</c:v>
                </c:pt>
              </c:strCache>
            </c:strRef>
          </c:cat>
          <c:val>
            <c:numRef>
              <c:f>Лист1!$B$2:$B$19</c:f>
              <c:numCache>
                <c:formatCode>General</c:formatCode>
                <c:ptCount val="18"/>
                <c:pt idx="0">
                  <c:v>72.599999999999994</c:v>
                </c:pt>
                <c:pt idx="1">
                  <c:v>72.599999999999994</c:v>
                </c:pt>
                <c:pt idx="2">
                  <c:v>82.5</c:v>
                </c:pt>
                <c:pt idx="3">
                  <c:v>50</c:v>
                </c:pt>
                <c:pt idx="4">
                  <c:v>61.3</c:v>
                </c:pt>
                <c:pt idx="5">
                  <c:v>59.7</c:v>
                </c:pt>
                <c:pt idx="6">
                  <c:v>82.3</c:v>
                </c:pt>
                <c:pt idx="7">
                  <c:v>98.4</c:v>
                </c:pt>
                <c:pt idx="8">
                  <c:v>93.6</c:v>
                </c:pt>
                <c:pt idx="9">
                  <c:v>45.2</c:v>
                </c:pt>
                <c:pt idx="10">
                  <c:v>96.8</c:v>
                </c:pt>
                <c:pt idx="11">
                  <c:v>54.8</c:v>
                </c:pt>
                <c:pt idx="12">
                  <c:v>90.3</c:v>
                </c:pt>
                <c:pt idx="13">
                  <c:v>96.8</c:v>
                </c:pt>
                <c:pt idx="14">
                  <c:v>100</c:v>
                </c:pt>
                <c:pt idx="15">
                  <c:v>100</c:v>
                </c:pt>
                <c:pt idx="16">
                  <c:v>96.8</c:v>
                </c:pt>
                <c:pt idx="17">
                  <c:v>98.4</c:v>
                </c:pt>
              </c:numCache>
            </c:numRef>
          </c:val>
        </c:ser>
        <c:axId val="108539904"/>
        <c:axId val="108541440"/>
      </c:barChart>
      <c:catAx>
        <c:axId val="108539904"/>
        <c:scaling>
          <c:orientation val="minMax"/>
        </c:scaling>
        <c:axPos val="b"/>
        <c:tickLblPos val="nextTo"/>
        <c:crossAx val="108541440"/>
        <c:crosses val="autoZero"/>
        <c:auto val="1"/>
        <c:lblAlgn val="ctr"/>
        <c:lblOffset val="100"/>
      </c:catAx>
      <c:valAx>
        <c:axId val="108541440"/>
        <c:scaling>
          <c:orientation val="minMax"/>
        </c:scaling>
        <c:axPos val="l"/>
        <c:majorGridlines/>
        <c:numFmt formatCode="General" sourceLinked="1"/>
        <c:tickLblPos val="nextTo"/>
        <c:crossAx val="10853990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Лист1!$B$1</c:f>
              <c:strCache>
                <c:ptCount val="1"/>
                <c:pt idx="0">
                  <c:v>2014-15</c:v>
                </c:pt>
              </c:strCache>
            </c:strRef>
          </c:tx>
          <c:dLbls>
            <c:showVal val="1"/>
          </c:dLbls>
          <c:cat>
            <c:strRef>
              <c:f>Лист1!$A$2:$A$6</c:f>
              <c:strCache>
                <c:ptCount val="5"/>
                <c:pt idx="0">
                  <c:v>3А</c:v>
                </c:pt>
                <c:pt idx="1">
                  <c:v>3Б</c:v>
                </c:pt>
                <c:pt idx="2">
                  <c:v>3В</c:v>
                </c:pt>
                <c:pt idx="3">
                  <c:v>4А</c:v>
                </c:pt>
                <c:pt idx="4">
                  <c:v>4Б</c:v>
                </c:pt>
              </c:strCache>
            </c:strRef>
          </c:cat>
          <c:val>
            <c:numRef>
              <c:f>Лист1!$B$2:$B$6</c:f>
              <c:numCache>
                <c:formatCode>General</c:formatCode>
                <c:ptCount val="5"/>
                <c:pt idx="0">
                  <c:v>64.3</c:v>
                </c:pt>
                <c:pt idx="1">
                  <c:v>40.700000000000003</c:v>
                </c:pt>
                <c:pt idx="2">
                  <c:v>39.300000000000004</c:v>
                </c:pt>
                <c:pt idx="3">
                  <c:v>50</c:v>
                </c:pt>
                <c:pt idx="4">
                  <c:v>53.1</c:v>
                </c:pt>
              </c:numCache>
            </c:numRef>
          </c:val>
        </c:ser>
        <c:ser>
          <c:idx val="1"/>
          <c:order val="1"/>
          <c:tx>
            <c:strRef>
              <c:f>Лист1!$C$1</c:f>
              <c:strCache>
                <c:ptCount val="1"/>
                <c:pt idx="0">
                  <c:v>2015-16</c:v>
                </c:pt>
              </c:strCache>
            </c:strRef>
          </c:tx>
          <c:dLbls>
            <c:showVal val="1"/>
          </c:dLbls>
          <c:cat>
            <c:strRef>
              <c:f>Лист1!$A$2:$A$6</c:f>
              <c:strCache>
                <c:ptCount val="5"/>
                <c:pt idx="0">
                  <c:v>3А</c:v>
                </c:pt>
                <c:pt idx="1">
                  <c:v>3Б</c:v>
                </c:pt>
                <c:pt idx="2">
                  <c:v>3В</c:v>
                </c:pt>
                <c:pt idx="3">
                  <c:v>4А</c:v>
                </c:pt>
                <c:pt idx="4">
                  <c:v>4Б</c:v>
                </c:pt>
              </c:strCache>
            </c:strRef>
          </c:cat>
          <c:val>
            <c:numRef>
              <c:f>Лист1!$C$2:$C$6</c:f>
              <c:numCache>
                <c:formatCode>General</c:formatCode>
                <c:ptCount val="5"/>
                <c:pt idx="0">
                  <c:v>53.3</c:v>
                </c:pt>
                <c:pt idx="1">
                  <c:v>50</c:v>
                </c:pt>
                <c:pt idx="2">
                  <c:v>51.6</c:v>
                </c:pt>
                <c:pt idx="3">
                  <c:v>56.3</c:v>
                </c:pt>
                <c:pt idx="4">
                  <c:v>59.4</c:v>
                </c:pt>
              </c:numCache>
            </c:numRef>
          </c:val>
        </c:ser>
        <c:gapWidth val="75"/>
        <c:overlap val="-25"/>
        <c:axId val="78198656"/>
        <c:axId val="78200192"/>
      </c:barChart>
      <c:catAx>
        <c:axId val="78198656"/>
        <c:scaling>
          <c:orientation val="minMax"/>
        </c:scaling>
        <c:axPos val="b"/>
        <c:majorTickMark val="none"/>
        <c:tickLblPos val="nextTo"/>
        <c:crossAx val="78200192"/>
        <c:crosses val="autoZero"/>
        <c:auto val="1"/>
        <c:lblAlgn val="ctr"/>
        <c:lblOffset val="100"/>
      </c:catAx>
      <c:valAx>
        <c:axId val="78200192"/>
        <c:scaling>
          <c:orientation val="minMax"/>
        </c:scaling>
        <c:axPos val="l"/>
        <c:majorGridlines/>
        <c:numFmt formatCode="General" sourceLinked="1"/>
        <c:majorTickMark val="none"/>
        <c:tickLblPos val="nextTo"/>
        <c:crossAx val="78198656"/>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barChart>
        <c:barDir val="col"/>
        <c:grouping val="clustered"/>
        <c:ser>
          <c:idx val="0"/>
          <c:order val="0"/>
          <c:tx>
            <c:strRef>
              <c:f>Лист1!$B$1</c:f>
              <c:strCache>
                <c:ptCount val="1"/>
                <c:pt idx="0">
                  <c:v>2014-15</c:v>
                </c:pt>
              </c:strCache>
            </c:strRef>
          </c:tx>
          <c:dLbls>
            <c:showVal val="1"/>
          </c:dLbls>
          <c:cat>
            <c:strRef>
              <c:f>Лист1!$A$2:$A$15</c:f>
              <c:strCache>
                <c:ptCount val="14"/>
                <c:pt idx="0">
                  <c:v>5А</c:v>
                </c:pt>
                <c:pt idx="1">
                  <c:v>5Б</c:v>
                </c:pt>
                <c:pt idx="2">
                  <c:v>5В</c:v>
                </c:pt>
                <c:pt idx="3">
                  <c:v>6А</c:v>
                </c:pt>
                <c:pt idx="4">
                  <c:v>6Б</c:v>
                </c:pt>
                <c:pt idx="5">
                  <c:v>7А</c:v>
                </c:pt>
                <c:pt idx="6">
                  <c:v>7Б</c:v>
                </c:pt>
                <c:pt idx="7">
                  <c:v>8А</c:v>
                </c:pt>
                <c:pt idx="8">
                  <c:v>8Б</c:v>
                </c:pt>
                <c:pt idx="9">
                  <c:v>9А</c:v>
                </c:pt>
                <c:pt idx="10">
                  <c:v>9Б</c:v>
                </c:pt>
                <c:pt idx="11">
                  <c:v>10А</c:v>
                </c:pt>
                <c:pt idx="12">
                  <c:v>11А</c:v>
                </c:pt>
                <c:pt idx="13">
                  <c:v>11Б</c:v>
                </c:pt>
              </c:strCache>
            </c:strRef>
          </c:cat>
          <c:val>
            <c:numRef>
              <c:f>Лист1!$B$2:$B$15</c:f>
              <c:numCache>
                <c:formatCode>General</c:formatCode>
                <c:ptCount val="14"/>
                <c:pt idx="0">
                  <c:v>65.5</c:v>
                </c:pt>
                <c:pt idx="1">
                  <c:v>61.5</c:v>
                </c:pt>
                <c:pt idx="2">
                  <c:v>39.300000000000004</c:v>
                </c:pt>
                <c:pt idx="3">
                  <c:v>48.3</c:v>
                </c:pt>
                <c:pt idx="4">
                  <c:v>46.7</c:v>
                </c:pt>
                <c:pt idx="5">
                  <c:v>50</c:v>
                </c:pt>
                <c:pt idx="6">
                  <c:v>39.300000000000004</c:v>
                </c:pt>
                <c:pt idx="7">
                  <c:v>29</c:v>
                </c:pt>
                <c:pt idx="8">
                  <c:v>33.300000000000004</c:v>
                </c:pt>
                <c:pt idx="9">
                  <c:v>42.9</c:v>
                </c:pt>
                <c:pt idx="10">
                  <c:v>28.6</c:v>
                </c:pt>
                <c:pt idx="11">
                  <c:v>40</c:v>
                </c:pt>
                <c:pt idx="12">
                  <c:v>25</c:v>
                </c:pt>
                <c:pt idx="13">
                  <c:v>58.8</c:v>
                </c:pt>
              </c:numCache>
            </c:numRef>
          </c:val>
        </c:ser>
        <c:ser>
          <c:idx val="1"/>
          <c:order val="1"/>
          <c:tx>
            <c:strRef>
              <c:f>Лист1!$C$1</c:f>
              <c:strCache>
                <c:ptCount val="1"/>
                <c:pt idx="0">
                  <c:v>2015-16</c:v>
                </c:pt>
              </c:strCache>
            </c:strRef>
          </c:tx>
          <c:dLbls>
            <c:showVal val="1"/>
          </c:dLbls>
          <c:cat>
            <c:strRef>
              <c:f>Лист1!$A$2:$A$15</c:f>
              <c:strCache>
                <c:ptCount val="14"/>
                <c:pt idx="0">
                  <c:v>5А</c:v>
                </c:pt>
                <c:pt idx="1">
                  <c:v>5Б</c:v>
                </c:pt>
                <c:pt idx="2">
                  <c:v>5В</c:v>
                </c:pt>
                <c:pt idx="3">
                  <c:v>6А</c:v>
                </c:pt>
                <c:pt idx="4">
                  <c:v>6Б</c:v>
                </c:pt>
                <c:pt idx="5">
                  <c:v>7А</c:v>
                </c:pt>
                <c:pt idx="6">
                  <c:v>7Б</c:v>
                </c:pt>
                <c:pt idx="7">
                  <c:v>8А</c:v>
                </c:pt>
                <c:pt idx="8">
                  <c:v>8Б</c:v>
                </c:pt>
                <c:pt idx="9">
                  <c:v>9А</c:v>
                </c:pt>
                <c:pt idx="10">
                  <c:v>9Б</c:v>
                </c:pt>
                <c:pt idx="11">
                  <c:v>10А</c:v>
                </c:pt>
                <c:pt idx="12">
                  <c:v>11А</c:v>
                </c:pt>
                <c:pt idx="13">
                  <c:v>11Б</c:v>
                </c:pt>
              </c:strCache>
            </c:strRef>
          </c:cat>
          <c:val>
            <c:numRef>
              <c:f>Лист1!$C$2:$C$15</c:f>
              <c:numCache>
                <c:formatCode>General</c:formatCode>
                <c:ptCount val="14"/>
                <c:pt idx="0">
                  <c:v>63.3</c:v>
                </c:pt>
                <c:pt idx="1">
                  <c:v>40</c:v>
                </c:pt>
                <c:pt idx="2">
                  <c:v>36</c:v>
                </c:pt>
                <c:pt idx="3">
                  <c:v>45.2</c:v>
                </c:pt>
                <c:pt idx="4">
                  <c:v>34.300000000000004</c:v>
                </c:pt>
                <c:pt idx="5">
                  <c:v>45.2</c:v>
                </c:pt>
                <c:pt idx="6">
                  <c:v>34.5</c:v>
                </c:pt>
                <c:pt idx="7">
                  <c:v>37.9</c:v>
                </c:pt>
                <c:pt idx="8">
                  <c:v>40</c:v>
                </c:pt>
                <c:pt idx="9">
                  <c:v>57.1</c:v>
                </c:pt>
                <c:pt idx="10">
                  <c:v>33.300000000000004</c:v>
                </c:pt>
                <c:pt idx="11">
                  <c:v>37.5</c:v>
                </c:pt>
                <c:pt idx="12">
                  <c:v>30</c:v>
                </c:pt>
                <c:pt idx="13">
                  <c:v>55.6</c:v>
                </c:pt>
              </c:numCache>
            </c:numRef>
          </c:val>
        </c:ser>
        <c:gapWidth val="75"/>
        <c:overlap val="-25"/>
        <c:axId val="108949888"/>
        <c:axId val="108951424"/>
      </c:barChart>
      <c:catAx>
        <c:axId val="108949888"/>
        <c:scaling>
          <c:orientation val="minMax"/>
        </c:scaling>
        <c:axPos val="b"/>
        <c:majorTickMark val="none"/>
        <c:tickLblPos val="nextTo"/>
        <c:crossAx val="108951424"/>
        <c:crosses val="autoZero"/>
        <c:auto val="1"/>
        <c:lblAlgn val="ctr"/>
        <c:lblOffset val="100"/>
      </c:catAx>
      <c:valAx>
        <c:axId val="108951424"/>
        <c:scaling>
          <c:orientation val="minMax"/>
        </c:scaling>
        <c:axPos val="l"/>
        <c:majorGridlines/>
        <c:numFmt formatCode="General" sourceLinked="1"/>
        <c:majorTickMark val="none"/>
        <c:tickLblPos val="nextTo"/>
        <c:crossAx val="108949888"/>
        <c:crosses val="autoZero"/>
        <c:crossBetween val="between"/>
      </c:valAx>
    </c:plotArea>
    <c:legend>
      <c:legendPos val="b"/>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2011-2012</c:v>
                </c:pt>
              </c:strCache>
            </c:strRef>
          </c:tx>
          <c:dLbls>
            <c:showVal val="1"/>
          </c:dLbls>
          <c:cat>
            <c:strRef>
              <c:f>Лист1!$A$2:$A$4</c:f>
              <c:strCache>
                <c:ptCount val="3"/>
                <c:pt idx="0">
                  <c:v>Нач. шк.</c:v>
                </c:pt>
                <c:pt idx="1">
                  <c:v>Осн. шк.</c:v>
                </c:pt>
                <c:pt idx="2">
                  <c:v>Ср. шк.</c:v>
                </c:pt>
              </c:strCache>
            </c:strRef>
          </c:cat>
          <c:val>
            <c:numRef>
              <c:f>Лист1!$B$2:$B$4</c:f>
              <c:numCache>
                <c:formatCode>General</c:formatCode>
                <c:ptCount val="3"/>
                <c:pt idx="0">
                  <c:v>58.3</c:v>
                </c:pt>
                <c:pt idx="1">
                  <c:v>35.200000000000003</c:v>
                </c:pt>
                <c:pt idx="2">
                  <c:v>37.300000000000004</c:v>
                </c:pt>
              </c:numCache>
            </c:numRef>
          </c:val>
        </c:ser>
        <c:ser>
          <c:idx val="1"/>
          <c:order val="1"/>
          <c:tx>
            <c:strRef>
              <c:f>Лист1!$C$1</c:f>
              <c:strCache>
                <c:ptCount val="1"/>
                <c:pt idx="0">
                  <c:v>2012-2013</c:v>
                </c:pt>
              </c:strCache>
            </c:strRef>
          </c:tx>
          <c:dLbls>
            <c:showVal val="1"/>
          </c:dLbls>
          <c:cat>
            <c:strRef>
              <c:f>Лист1!$A$2:$A$4</c:f>
              <c:strCache>
                <c:ptCount val="3"/>
                <c:pt idx="0">
                  <c:v>Нач. шк.</c:v>
                </c:pt>
                <c:pt idx="1">
                  <c:v>Осн. шк.</c:v>
                </c:pt>
                <c:pt idx="2">
                  <c:v>Ср. шк.</c:v>
                </c:pt>
              </c:strCache>
            </c:strRef>
          </c:cat>
          <c:val>
            <c:numRef>
              <c:f>Лист1!$C$2:$C$4</c:f>
              <c:numCache>
                <c:formatCode>General</c:formatCode>
                <c:ptCount val="3"/>
                <c:pt idx="0">
                  <c:v>51</c:v>
                </c:pt>
                <c:pt idx="1">
                  <c:v>36</c:v>
                </c:pt>
                <c:pt idx="2">
                  <c:v>41</c:v>
                </c:pt>
              </c:numCache>
            </c:numRef>
          </c:val>
        </c:ser>
        <c:ser>
          <c:idx val="2"/>
          <c:order val="2"/>
          <c:tx>
            <c:strRef>
              <c:f>Лист1!$D$1</c:f>
              <c:strCache>
                <c:ptCount val="1"/>
                <c:pt idx="0">
                  <c:v>2013-2014</c:v>
                </c:pt>
              </c:strCache>
            </c:strRef>
          </c:tx>
          <c:dLbls>
            <c:showVal val="1"/>
          </c:dLbls>
          <c:cat>
            <c:strRef>
              <c:f>Лист1!$A$2:$A$4</c:f>
              <c:strCache>
                <c:ptCount val="3"/>
                <c:pt idx="0">
                  <c:v>Нач. шк.</c:v>
                </c:pt>
                <c:pt idx="1">
                  <c:v>Осн. шк.</c:v>
                </c:pt>
                <c:pt idx="2">
                  <c:v>Ср. шк.</c:v>
                </c:pt>
              </c:strCache>
            </c:strRef>
          </c:cat>
          <c:val>
            <c:numRef>
              <c:f>Лист1!$D$2:$D$4</c:f>
              <c:numCache>
                <c:formatCode>General</c:formatCode>
                <c:ptCount val="3"/>
                <c:pt idx="0">
                  <c:v>52.6</c:v>
                </c:pt>
                <c:pt idx="1">
                  <c:v>38</c:v>
                </c:pt>
                <c:pt idx="2">
                  <c:v>39</c:v>
                </c:pt>
              </c:numCache>
            </c:numRef>
          </c:val>
        </c:ser>
        <c:ser>
          <c:idx val="3"/>
          <c:order val="3"/>
          <c:tx>
            <c:strRef>
              <c:f>Лист1!$E$1</c:f>
              <c:strCache>
                <c:ptCount val="1"/>
                <c:pt idx="0">
                  <c:v>2014-2015</c:v>
                </c:pt>
              </c:strCache>
            </c:strRef>
          </c:tx>
          <c:dLbls>
            <c:showVal val="1"/>
          </c:dLbls>
          <c:cat>
            <c:strRef>
              <c:f>Лист1!$A$2:$A$4</c:f>
              <c:strCache>
                <c:ptCount val="3"/>
                <c:pt idx="0">
                  <c:v>Нач. шк.</c:v>
                </c:pt>
                <c:pt idx="1">
                  <c:v>Осн. шк.</c:v>
                </c:pt>
                <c:pt idx="2">
                  <c:v>Ср. шк.</c:v>
                </c:pt>
              </c:strCache>
            </c:strRef>
          </c:cat>
          <c:val>
            <c:numRef>
              <c:f>Лист1!$E$2:$E$4</c:f>
              <c:numCache>
                <c:formatCode>General</c:formatCode>
                <c:ptCount val="3"/>
                <c:pt idx="0">
                  <c:v>46</c:v>
                </c:pt>
                <c:pt idx="1">
                  <c:v>40</c:v>
                </c:pt>
                <c:pt idx="2">
                  <c:v>52</c:v>
                </c:pt>
              </c:numCache>
            </c:numRef>
          </c:val>
        </c:ser>
        <c:ser>
          <c:idx val="4"/>
          <c:order val="4"/>
          <c:tx>
            <c:strRef>
              <c:f>Лист1!$F$1</c:f>
              <c:strCache>
                <c:ptCount val="1"/>
                <c:pt idx="0">
                  <c:v>2015-2016</c:v>
                </c:pt>
              </c:strCache>
            </c:strRef>
          </c:tx>
          <c:dLbls>
            <c:showVal val="1"/>
          </c:dLbls>
          <c:cat>
            <c:strRef>
              <c:f>Лист1!$A$2:$A$4</c:f>
              <c:strCache>
                <c:ptCount val="3"/>
                <c:pt idx="0">
                  <c:v>Нач. шк.</c:v>
                </c:pt>
                <c:pt idx="1">
                  <c:v>Осн. шк.</c:v>
                </c:pt>
                <c:pt idx="2">
                  <c:v>Ср. шк.</c:v>
                </c:pt>
              </c:strCache>
            </c:strRef>
          </c:cat>
          <c:val>
            <c:numRef>
              <c:f>Лист1!$F$2:$F$4</c:f>
              <c:numCache>
                <c:formatCode>General</c:formatCode>
                <c:ptCount val="3"/>
                <c:pt idx="0">
                  <c:v>59.6</c:v>
                </c:pt>
                <c:pt idx="1">
                  <c:v>42.4</c:v>
                </c:pt>
                <c:pt idx="2">
                  <c:v>40.300000000000004</c:v>
                </c:pt>
              </c:numCache>
            </c:numRef>
          </c:val>
        </c:ser>
        <c:dLbls>
          <c:showVal val="1"/>
        </c:dLbls>
        <c:gapWidth val="75"/>
        <c:axId val="112605440"/>
        <c:axId val="112619520"/>
      </c:barChart>
      <c:catAx>
        <c:axId val="112605440"/>
        <c:scaling>
          <c:orientation val="minMax"/>
        </c:scaling>
        <c:axPos val="b"/>
        <c:majorTickMark val="none"/>
        <c:tickLblPos val="nextTo"/>
        <c:crossAx val="112619520"/>
        <c:crosses val="autoZero"/>
        <c:auto val="1"/>
        <c:lblAlgn val="ctr"/>
        <c:lblOffset val="100"/>
      </c:catAx>
      <c:valAx>
        <c:axId val="112619520"/>
        <c:scaling>
          <c:orientation val="minMax"/>
        </c:scaling>
        <c:axPos val="l"/>
        <c:numFmt formatCode="General" sourceLinked="1"/>
        <c:majorTickMark val="none"/>
        <c:tickLblPos val="nextTo"/>
        <c:crossAx val="112605440"/>
        <c:crosses val="autoZero"/>
        <c:crossBetween val="between"/>
      </c:valAx>
    </c:plotArea>
    <c:legend>
      <c:legendPos val="b"/>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Уровень обученности</c:v>
                </c:pt>
              </c:strCache>
            </c:strRef>
          </c:tx>
          <c:spPr>
            <a:ln>
              <a:solidFill>
                <a:schemeClr val="tx1"/>
              </a:solidFill>
            </a:ln>
          </c:spPr>
          <c:cat>
            <c:strRef>
              <c:f>Лист1!$A$2:$A$5</c:f>
              <c:strCache>
                <c:ptCount val="3"/>
                <c:pt idx="0">
                  <c:v>2013-2014</c:v>
                </c:pt>
                <c:pt idx="1">
                  <c:v>2014-2015</c:v>
                </c:pt>
                <c:pt idx="2">
                  <c:v>2015-2016</c:v>
                </c:pt>
              </c:strCache>
            </c:strRef>
          </c:cat>
          <c:val>
            <c:numRef>
              <c:f>Лист1!$B$2:$B$5</c:f>
              <c:numCache>
                <c:formatCode>General</c:formatCode>
                <c:ptCount val="4"/>
                <c:pt idx="0">
                  <c:v>100</c:v>
                </c:pt>
                <c:pt idx="1">
                  <c:v>100</c:v>
                </c:pt>
                <c:pt idx="2">
                  <c:v>99.6</c:v>
                </c:pt>
              </c:numCache>
            </c:numRef>
          </c:val>
        </c:ser>
        <c:ser>
          <c:idx val="1"/>
          <c:order val="1"/>
          <c:tx>
            <c:strRef>
              <c:f>Лист1!$C$1</c:f>
              <c:strCache>
                <c:ptCount val="1"/>
                <c:pt idx="0">
                  <c:v>Качество знаний</c:v>
                </c:pt>
              </c:strCache>
            </c:strRef>
          </c:tx>
          <c:spPr>
            <a:ln>
              <a:solidFill>
                <a:schemeClr val="tx1"/>
              </a:solidFill>
            </a:ln>
          </c:spPr>
          <c:cat>
            <c:strRef>
              <c:f>Лист1!$A$2:$A$5</c:f>
              <c:strCache>
                <c:ptCount val="3"/>
                <c:pt idx="0">
                  <c:v>2013-2014</c:v>
                </c:pt>
                <c:pt idx="1">
                  <c:v>2014-2015</c:v>
                </c:pt>
                <c:pt idx="2">
                  <c:v>2015-2016</c:v>
                </c:pt>
              </c:strCache>
            </c:strRef>
          </c:cat>
          <c:val>
            <c:numRef>
              <c:f>Лист1!$C$2:$C$5</c:f>
              <c:numCache>
                <c:formatCode>General</c:formatCode>
                <c:ptCount val="4"/>
                <c:pt idx="0">
                  <c:v>88.1</c:v>
                </c:pt>
                <c:pt idx="1">
                  <c:v>91.3</c:v>
                </c:pt>
                <c:pt idx="2">
                  <c:v>89.3</c:v>
                </c:pt>
              </c:numCache>
            </c:numRef>
          </c:val>
        </c:ser>
        <c:ser>
          <c:idx val="2"/>
          <c:order val="2"/>
          <c:tx>
            <c:strRef>
              <c:f>Лист1!$D$1</c:f>
              <c:strCache>
                <c:ptCount val="1"/>
                <c:pt idx="0">
                  <c:v>Средний балл</c:v>
                </c:pt>
              </c:strCache>
            </c:strRef>
          </c:tx>
          <c:spPr>
            <a:ln>
              <a:solidFill>
                <a:schemeClr val="tx1"/>
              </a:solidFill>
            </a:ln>
          </c:spPr>
          <c:cat>
            <c:strRef>
              <c:f>Лист1!$A$2:$A$5</c:f>
              <c:strCache>
                <c:ptCount val="3"/>
                <c:pt idx="0">
                  <c:v>2013-2014</c:v>
                </c:pt>
                <c:pt idx="1">
                  <c:v>2014-2015</c:v>
                </c:pt>
                <c:pt idx="2">
                  <c:v>2015-2016</c:v>
                </c:pt>
              </c:strCache>
            </c:strRef>
          </c:cat>
          <c:val>
            <c:numRef>
              <c:f>Лист1!$D$2:$D$5</c:f>
              <c:numCache>
                <c:formatCode>General</c:formatCode>
                <c:ptCount val="4"/>
                <c:pt idx="0">
                  <c:v>44</c:v>
                </c:pt>
                <c:pt idx="1">
                  <c:v>45</c:v>
                </c:pt>
                <c:pt idx="2">
                  <c:v>44</c:v>
                </c:pt>
              </c:numCache>
            </c:numRef>
          </c:val>
        </c:ser>
        <c:shape val="box"/>
        <c:axId val="112772224"/>
        <c:axId val="112773760"/>
        <c:axId val="0"/>
      </c:bar3DChart>
      <c:catAx>
        <c:axId val="112772224"/>
        <c:scaling>
          <c:orientation val="minMax"/>
        </c:scaling>
        <c:axPos val="b"/>
        <c:tickLblPos val="nextTo"/>
        <c:crossAx val="112773760"/>
        <c:crosses val="autoZero"/>
        <c:auto val="1"/>
        <c:lblAlgn val="ctr"/>
        <c:lblOffset val="100"/>
      </c:catAx>
      <c:valAx>
        <c:axId val="112773760"/>
        <c:scaling>
          <c:orientation val="minMax"/>
        </c:scaling>
        <c:axPos val="l"/>
        <c:majorGridlines/>
        <c:numFmt formatCode="General" sourceLinked="1"/>
        <c:tickLblPos val="nextTo"/>
        <c:crossAx val="11277222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2C18-E407-4306-9E9A-4DB9B8D0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85</Pages>
  <Words>19859</Words>
  <Characters>113200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25</cp:revision>
  <cp:lastPrinted>2017-07-28T07:52:00Z</cp:lastPrinted>
  <dcterms:created xsi:type="dcterms:W3CDTF">2017-07-19T13:42:00Z</dcterms:created>
  <dcterms:modified xsi:type="dcterms:W3CDTF">2017-08-04T11:03:00Z</dcterms:modified>
</cp:coreProperties>
</file>