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8" w:rsidRPr="00AE540D" w:rsidRDefault="00AB16DA" w:rsidP="00B4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0pt;margin-top:-45pt;width:603pt;height:855pt;z-index:2" strokecolor="#95b3d7" strokeweight="1pt">
            <v:fill color2="#dbe5f1"/>
            <v:shadow on="t" type="perspective" color="#243f60" opacity=".5" offset="1pt" offset2="-3pt"/>
            <v:textbox style="mso-next-textbox:#_x0000_s1026">
              <w:txbxContent>
                <w:p w:rsidR="00AB16DA" w:rsidRDefault="00AB16DA" w:rsidP="00CE10EF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AB16DA" w:rsidRPr="00276D03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Муниципальное общеобразовательное учреждение</w:t>
                  </w:r>
                </w:p>
                <w:p w:rsidR="00AB16DA" w:rsidRPr="00276D03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«Средняя общеобразовательная школа с углубленным изучением отдельных предметов №24»</w:t>
                  </w:r>
                </w:p>
                <w:p w:rsidR="00AB16DA" w:rsidRPr="00276D03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16DA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16DA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16DA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16DA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B16DA" w:rsidRPr="00276D03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ПРЕДСТАВЛЕНИЕ </w:t>
                  </w:r>
                </w:p>
                <w:p w:rsidR="00AB16DA" w:rsidRPr="00276D03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СОБСТВЕННОГО ПЕДАГОГИЧЕСКОГО ОПЫТА </w:t>
                  </w: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4061"/>
                      <w:sz w:val="28"/>
                      <w:szCs w:val="28"/>
                    </w:rPr>
                  </w:pPr>
                </w:p>
                <w:p w:rsidR="00AB16DA" w:rsidRPr="00B474A8" w:rsidRDefault="00AB16DA" w:rsidP="00CE10EF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B474A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Проектная деятельность как средство формирования </w:t>
                  </w:r>
                </w:p>
                <w:p w:rsidR="00AB16DA" w:rsidRPr="00B474A8" w:rsidRDefault="00AB16DA" w:rsidP="00CE10EF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44061"/>
                      <w:sz w:val="40"/>
                      <w:szCs w:val="40"/>
                    </w:rPr>
                  </w:pPr>
                  <w:r w:rsidRPr="00B474A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универсальных учебных действий</w:t>
                  </w:r>
                </w:p>
                <w:p w:rsidR="00AB16DA" w:rsidRPr="00276D03" w:rsidRDefault="00AB16DA" w:rsidP="00CE10EF">
                  <w:pPr>
                    <w:tabs>
                      <w:tab w:val="left" w:pos="20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76D0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из опыта работы</w:t>
                  </w: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4061"/>
                      <w:sz w:val="48"/>
                      <w:szCs w:val="4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44061"/>
                      <w:sz w:val="48"/>
                      <w:szCs w:val="4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Подготовила</w:t>
                  </w:r>
                </w:p>
                <w:p w:rsidR="00AB16DA" w:rsidRPr="00276D03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B16DA" w:rsidRPr="00276D03" w:rsidRDefault="00AB16DA" w:rsidP="00276D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Дугарев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Надежд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Викторовн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AB16DA" w:rsidRPr="00A3227C" w:rsidRDefault="00AB16DA" w:rsidP="00276D03">
                  <w:pPr>
                    <w:tabs>
                      <w:tab w:val="left" w:pos="5954"/>
                      <w:tab w:val="left" w:pos="6521"/>
                    </w:tabs>
                    <w:spacing w:after="0" w:line="240" w:lineRule="auto"/>
                    <w:ind w:left="5954" w:right="1150"/>
                    <w:jc w:val="both"/>
                    <w:rPr>
                      <w:rFonts w:ascii="Times New Roman" w:hAnsi="Times New Roman" w:cs="Times New Roman"/>
                      <w:color w:val="244061"/>
                      <w:sz w:val="28"/>
                      <w:szCs w:val="28"/>
                    </w:rPr>
                  </w:pP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ь</w:t>
                  </w:r>
                  <w:r w:rsidRPr="00276D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начальных классов</w:t>
                  </w:r>
                </w:p>
                <w:p w:rsidR="00AB16DA" w:rsidRPr="00A3227C" w:rsidRDefault="00AB16DA" w:rsidP="00CE10EF">
                  <w:pPr>
                    <w:tabs>
                      <w:tab w:val="left" w:pos="5954"/>
                    </w:tabs>
                    <w:spacing w:after="0" w:line="240" w:lineRule="auto"/>
                    <w:ind w:left="4678"/>
                    <w:rPr>
                      <w:rFonts w:ascii="Times New Roman" w:hAnsi="Times New Roman" w:cs="Times New Roman"/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spacing w:after="0" w:line="240" w:lineRule="auto"/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rPr>
                      <w:color w:val="244061"/>
                      <w:sz w:val="28"/>
                      <w:szCs w:val="28"/>
                    </w:rPr>
                  </w:pPr>
                </w:p>
                <w:p w:rsidR="00AB16DA" w:rsidRPr="00A3227C" w:rsidRDefault="00AB16DA" w:rsidP="00CE10EF">
                  <w:pPr>
                    <w:tabs>
                      <w:tab w:val="left" w:pos="3105"/>
                    </w:tabs>
                    <w:jc w:val="center"/>
                    <w:rPr>
                      <w:color w:val="244061"/>
                      <w:sz w:val="28"/>
                      <w:szCs w:val="28"/>
                    </w:rPr>
                  </w:pPr>
                  <w:r w:rsidRPr="00A3227C">
                    <w:rPr>
                      <w:color w:val="244061"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A3227C">
                    <w:rPr>
                      <w:color w:val="244061"/>
                      <w:sz w:val="28"/>
                      <w:szCs w:val="28"/>
                    </w:rPr>
                    <w:t>Пангоды</w:t>
                  </w:r>
                  <w:proofErr w:type="spellEnd"/>
                </w:p>
                <w:p w:rsidR="00AB16DA" w:rsidRPr="00A3227C" w:rsidRDefault="00AB16DA" w:rsidP="00CE10EF">
                  <w:pPr>
                    <w:tabs>
                      <w:tab w:val="left" w:pos="3105"/>
                    </w:tabs>
                    <w:jc w:val="center"/>
                    <w:rPr>
                      <w:color w:val="244061"/>
                      <w:sz w:val="28"/>
                      <w:szCs w:val="28"/>
                    </w:rPr>
                  </w:pPr>
                  <w:r w:rsidRPr="00A3227C">
                    <w:rPr>
                      <w:color w:val="244061"/>
                      <w:sz w:val="28"/>
                      <w:szCs w:val="28"/>
                    </w:rPr>
                    <w:t>2009</w:t>
                  </w:r>
                </w:p>
                <w:p w:rsidR="00AB16DA" w:rsidRDefault="00AB16DA" w:rsidP="00CE10E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84.3pt;margin-top:-56.7pt;width:597pt;height:843pt;z-index:1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</w:p>
    <w:p w:rsidR="00183618" w:rsidRPr="00AE540D" w:rsidRDefault="00183618" w:rsidP="00B4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br w:type="page"/>
      </w:r>
    </w:p>
    <w:p w:rsidR="00183618" w:rsidRDefault="00183618" w:rsidP="00B414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E540D">
        <w:rPr>
          <w:rFonts w:ascii="Times New Roman" w:hAnsi="Times New Roman" w:cs="Times New Roman"/>
          <w:b/>
          <w:bCs/>
          <w:i w:val="0"/>
          <w:iCs w:val="0"/>
          <w:color w:val="auto"/>
        </w:rPr>
        <w:t>Содержание</w:t>
      </w:r>
    </w:p>
    <w:p w:rsidR="009152B7" w:rsidRDefault="009152B7" w:rsidP="00982AA6">
      <w:pPr>
        <w:spacing w:after="0" w:line="240" w:lineRule="auto"/>
        <w:rPr>
          <w:lang w:eastAsia="en-US"/>
        </w:rPr>
      </w:pPr>
    </w:p>
    <w:p w:rsidR="00982AA6" w:rsidRDefault="00982AA6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актуал</w:t>
      </w:r>
      <w:r w:rsidR="009152B7">
        <w:rPr>
          <w:rFonts w:ascii="Times New Roman" w:hAnsi="Times New Roman" w:cs="Times New Roman"/>
          <w:sz w:val="24"/>
          <w:szCs w:val="24"/>
        </w:rPr>
        <w:t>ьности и перспективности опыта………………………………….</w:t>
      </w:r>
      <w:r w:rsidR="002C465E">
        <w:rPr>
          <w:rFonts w:ascii="Times New Roman" w:hAnsi="Times New Roman" w:cs="Times New Roman"/>
          <w:sz w:val="24"/>
          <w:szCs w:val="24"/>
        </w:rPr>
        <w:t>.</w:t>
      </w:r>
      <w:r w:rsidR="009152B7">
        <w:rPr>
          <w:rFonts w:ascii="Times New Roman" w:hAnsi="Times New Roman" w:cs="Times New Roman"/>
          <w:sz w:val="24"/>
          <w:szCs w:val="24"/>
        </w:rPr>
        <w:t>3</w:t>
      </w:r>
    </w:p>
    <w:p w:rsidR="00183618" w:rsidRDefault="00982AA6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значения для совершенствования учебно-воспитательного процесса</w:t>
      </w:r>
      <w:r w:rsidR="009152B7">
        <w:rPr>
          <w:rFonts w:ascii="Times New Roman" w:hAnsi="Times New Roman" w:cs="Times New Roman"/>
          <w:sz w:val="24"/>
          <w:szCs w:val="24"/>
        </w:rPr>
        <w:t>…………….</w:t>
      </w:r>
      <w:r w:rsidR="00183618" w:rsidRPr="00AE540D">
        <w:rPr>
          <w:rFonts w:ascii="Times New Roman" w:hAnsi="Times New Roman" w:cs="Times New Roman"/>
          <w:sz w:val="24"/>
          <w:szCs w:val="24"/>
        </w:rPr>
        <w:t>3</w:t>
      </w:r>
    </w:p>
    <w:p w:rsidR="009152B7" w:rsidRDefault="009152B7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формирования ведущей идеи опыта, условия возникновения, </w:t>
      </w:r>
    </w:p>
    <w:p w:rsidR="009152B7" w:rsidRDefault="009152B7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становления опыта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2C4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152B7" w:rsidRDefault="009152B7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Теоретическая база </w:t>
      </w:r>
      <w:r>
        <w:rPr>
          <w:rFonts w:ascii="Times New Roman" w:hAnsi="Times New Roman" w:cs="Times New Roman"/>
          <w:sz w:val="24"/>
          <w:szCs w:val="24"/>
        </w:rPr>
        <w:t>опыта</w:t>
      </w:r>
      <w:r w:rsidR="002C4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………………………………………………………………….5</w:t>
      </w:r>
    </w:p>
    <w:p w:rsidR="002C465E" w:rsidRDefault="002C465E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опыта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Система конкретных педагогических действий, содержание, </w:t>
      </w:r>
    </w:p>
    <w:p w:rsidR="009152B7" w:rsidRDefault="002C465E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приемы воспитания и обучения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………………………………………………….7</w:t>
      </w:r>
    </w:p>
    <w:p w:rsidR="009152B7" w:rsidRDefault="002C465E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…………………………………………………………………..9</w:t>
      </w:r>
    </w:p>
    <w:p w:rsidR="009152B7" w:rsidRDefault="002C465E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рекомендации по использованию опыта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……………………………………...12</w:t>
      </w:r>
    </w:p>
    <w:p w:rsidR="009152B7" w:rsidRPr="00AE540D" w:rsidRDefault="002C465E" w:rsidP="0098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литературы……………………………………………………...13</w:t>
      </w:r>
    </w:p>
    <w:p w:rsidR="00183618" w:rsidRDefault="00183618" w:rsidP="00AB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br w:type="page"/>
      </w:r>
      <w:r w:rsidR="00AB16DA" w:rsidRPr="00AB16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16DA" w:rsidRPr="00AB16DA"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9152B7" w:rsidRPr="00AB16DA" w:rsidRDefault="009152B7" w:rsidP="00AB1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ab/>
        <w:t xml:space="preserve">Работаю учителем начальных классов в муниципальном общеобразовательном учреждении «Муниципальное общеобразовательное учреждение «Средняя общеобразовательная школа с углубленным изучением отдельных предметов №24». Стаж моей педагогической деятельности - </w:t>
      </w:r>
      <w:r w:rsidR="00C5526A" w:rsidRPr="00AE540D">
        <w:rPr>
          <w:rFonts w:ascii="Times New Roman" w:hAnsi="Times New Roman" w:cs="Times New Roman"/>
          <w:sz w:val="24"/>
          <w:szCs w:val="24"/>
        </w:rPr>
        <w:t>30</w:t>
      </w:r>
      <w:r w:rsidRPr="00AE540D">
        <w:rPr>
          <w:rFonts w:ascii="Times New Roman" w:hAnsi="Times New Roman" w:cs="Times New Roman"/>
          <w:sz w:val="24"/>
          <w:szCs w:val="24"/>
        </w:rPr>
        <w:t xml:space="preserve"> лет. </w:t>
      </w:r>
      <w:r w:rsidR="00C5526A" w:rsidRPr="00AE540D">
        <w:rPr>
          <w:rFonts w:ascii="Times New Roman" w:hAnsi="Times New Roman" w:cs="Times New Roman"/>
          <w:sz w:val="24"/>
          <w:szCs w:val="24"/>
        </w:rPr>
        <w:t xml:space="preserve">Работала по программе «Школа 2100». </w:t>
      </w:r>
      <w:r w:rsidRPr="00AE540D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C5526A" w:rsidRPr="00AE540D">
        <w:rPr>
          <w:rFonts w:ascii="Times New Roman" w:hAnsi="Times New Roman" w:cs="Times New Roman"/>
          <w:sz w:val="24"/>
          <w:szCs w:val="24"/>
        </w:rPr>
        <w:t>два</w:t>
      </w:r>
      <w:r w:rsidRPr="00AE540D">
        <w:rPr>
          <w:rFonts w:ascii="Times New Roman" w:hAnsi="Times New Roman" w:cs="Times New Roman"/>
          <w:sz w:val="24"/>
          <w:szCs w:val="24"/>
        </w:rPr>
        <w:t xml:space="preserve"> года веду обучение по учебно-методическому комплекту «</w:t>
      </w:r>
      <w:r w:rsidR="00C5526A" w:rsidRPr="00AE540D">
        <w:rPr>
          <w:rFonts w:ascii="Times New Roman" w:hAnsi="Times New Roman" w:cs="Times New Roman"/>
          <w:sz w:val="24"/>
          <w:szCs w:val="24"/>
        </w:rPr>
        <w:t>Перспектива</w:t>
      </w:r>
      <w:r w:rsidRPr="00AE540D">
        <w:rPr>
          <w:rFonts w:ascii="Times New Roman" w:hAnsi="Times New Roman" w:cs="Times New Roman"/>
          <w:sz w:val="24"/>
          <w:szCs w:val="24"/>
        </w:rPr>
        <w:t>».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ab/>
        <w:t xml:space="preserve"> Опираясь на новый Федеральный образовательный стандарт начального общего образования, можно четко сформулировать, что цель современной школы -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За последнее время,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Федеральных 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В связи с этим приоритетной становится развивающая функция обучения, которая должна обеспечить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- становление личности младшего школьника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- раскрытие его индивидуальных возможностей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- развитие творческого потенциала.</w:t>
      </w:r>
    </w:p>
    <w:p w:rsidR="00183618" w:rsidRPr="00AB16DA" w:rsidRDefault="00AB16DA" w:rsidP="0091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DA">
        <w:rPr>
          <w:rFonts w:ascii="Times New Roman" w:hAnsi="Times New Roman" w:cs="Times New Roman"/>
          <w:b/>
          <w:sz w:val="24"/>
          <w:szCs w:val="24"/>
        </w:rPr>
        <w:t>Значени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B16D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AB16DA">
        <w:rPr>
          <w:rFonts w:ascii="Times New Roman" w:hAnsi="Times New Roman" w:cs="Times New Roman"/>
          <w:b/>
          <w:bCs/>
          <w:sz w:val="24"/>
          <w:szCs w:val="24"/>
        </w:rPr>
        <w:t>пыта</w:t>
      </w:r>
      <w:r w:rsidRPr="00AB16DA">
        <w:rPr>
          <w:rFonts w:ascii="Times New Roman" w:hAnsi="Times New Roman" w:cs="Times New Roman"/>
          <w:b/>
          <w:sz w:val="24"/>
          <w:szCs w:val="24"/>
        </w:rPr>
        <w:t xml:space="preserve"> для совершенствования учебно-воспитательного процесса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немыслимы без широкого применения проектной деятельности, которая всё плотнее входит в нашу жизнь.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В процессе работы я пришла к выводу, что ребёнок, не овладевший приёмами проектной деятельности в начальных классах школы, в среднем звене неи</w:t>
      </w:r>
      <w:r w:rsidR="00C5526A" w:rsidRPr="00AE540D">
        <w:rPr>
          <w:rFonts w:ascii="Times New Roman" w:hAnsi="Times New Roman" w:cs="Times New Roman"/>
          <w:sz w:val="24"/>
          <w:szCs w:val="24"/>
        </w:rPr>
        <w:t>збежно переходит в разряд слабо</w:t>
      </w:r>
      <w:r w:rsidRPr="00AE540D">
        <w:rPr>
          <w:rFonts w:ascii="Times New Roman" w:hAnsi="Times New Roman" w:cs="Times New Roman"/>
          <w:sz w:val="24"/>
          <w:szCs w:val="24"/>
        </w:rPr>
        <w:t>успевающих. Обучение через применение проектной деятельности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b/>
          <w:bCs/>
          <w:sz w:val="24"/>
          <w:szCs w:val="24"/>
        </w:rPr>
        <w:t xml:space="preserve"> Ведущая педагогическая идея опыта</w:t>
      </w:r>
      <w:r w:rsidRPr="00AE540D">
        <w:rPr>
          <w:rFonts w:ascii="Times New Roman" w:hAnsi="Times New Roman" w:cs="Times New Roman"/>
          <w:sz w:val="24"/>
          <w:szCs w:val="24"/>
        </w:rPr>
        <w:t xml:space="preserve"> заключается в создании на уроках условий для успешной, активной и сознательной деятельности обучающихся, основанной на использовании проектной деятельности.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Были определены следующие цель и задачи.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E540D">
        <w:rPr>
          <w:rFonts w:ascii="Times New Roman" w:hAnsi="Times New Roman" w:cs="Times New Roman"/>
          <w:sz w:val="24"/>
          <w:szCs w:val="24"/>
        </w:rPr>
        <w:t xml:space="preserve"> усовершенствовать методы оптимальной организации обучения в начальных классах посредством использования проектной деятельности.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4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изучить разные варианты использования проектной деятельности на уроке и во внеурочной деятельности;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научить ребенка обрабатывать поступающую информацию, ориентироваться в ней, выбирать необходимую и достоверную для себя;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активизировать процессы восприятия, мышления, воображения и памяти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>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разработать рекомендации по использованию проектной деятельности</w:t>
      </w:r>
      <w:r w:rsidRPr="00AE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>на разных этапах урока.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Обнаружив несоответствие между поставленными задачами и реальными результатами учебно-воспитательного процесса, пришла к необходимости определения условий достижения желаемых результатов. Была выдвинута следующая гипотеза: внедрение  проектной деятельности,</w:t>
      </w:r>
      <w:r w:rsidRPr="00AE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>а уроках в начальной школе повлечёт за собой повышение эффективности урока и всего учебного процесса.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Предположительно этого достичь можно за счёт: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проведения уроков с использованием готовых проектов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создания обучающих презентаций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проведения занятий контроля и коррекции знаний </w:t>
      </w:r>
    </w:p>
    <w:p w:rsidR="00183618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создания тестов</w:t>
      </w:r>
    </w:p>
    <w:p w:rsidR="00AB16DA" w:rsidRPr="00AE540D" w:rsidRDefault="00AB16DA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AB16DA" w:rsidRPr="00AE540D" w:rsidRDefault="00AB16DA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 DVD и CD диски с картинами и иллюстрациями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выполнения творческих домашних заданий с использованием проектной деятельности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работы над групповыми проектами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 • работы над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индивидуальными  проектами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в  начальной школе.</w:t>
      </w:r>
    </w:p>
    <w:p w:rsidR="00AB16DA" w:rsidRDefault="00AB16DA" w:rsidP="00915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DA"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</w:t>
      </w:r>
    </w:p>
    <w:p w:rsidR="00183618" w:rsidRPr="00AB16DA" w:rsidRDefault="00AB16DA" w:rsidP="009152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DA">
        <w:rPr>
          <w:rFonts w:ascii="Times New Roman" w:hAnsi="Times New Roman" w:cs="Times New Roman"/>
          <w:b/>
          <w:sz w:val="24"/>
          <w:szCs w:val="24"/>
        </w:rPr>
        <w:t>становления опыта.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Как показала практика, использование проектной деятельности</w:t>
      </w:r>
      <w:r w:rsidRPr="00AE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>в начальной школе не только позволяет повысить эффективность преподавания, но и более интересно и познавательно использовать время на уроках.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Очень важно уже в начальной школе заложить мысль, что проектная деятельность</w:t>
      </w:r>
      <w:r w:rsidRPr="00AE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 xml:space="preserve">– это не игра и  путешествие, а инструмент для нахождения нужной информации. 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Теперь, опираясь уже на свой опыт работы, могу с уверенностью говорить о том, что фрагменты уроков, на которых используется представление своих проектов учащимися, отражают один из главных принципов создания современного урока – принцип </w:t>
      </w:r>
      <w:r w:rsidRPr="00AE540D">
        <w:rPr>
          <w:rFonts w:ascii="Times New Roman" w:hAnsi="Times New Roman" w:cs="Times New Roman"/>
          <w:sz w:val="24"/>
          <w:szCs w:val="24"/>
        </w:rPr>
        <w:lastRenderedPageBreak/>
        <w:t>привлекательности. Сейчас, работая в</w:t>
      </w:r>
      <w:r w:rsidR="00C5526A" w:rsidRPr="00AE540D">
        <w:rPr>
          <w:rFonts w:ascii="Times New Roman" w:hAnsi="Times New Roman" w:cs="Times New Roman"/>
          <w:sz w:val="24"/>
          <w:szCs w:val="24"/>
        </w:rPr>
        <w:t>о</w:t>
      </w:r>
      <w:r w:rsidRPr="00AE540D">
        <w:rPr>
          <w:rFonts w:ascii="Times New Roman" w:hAnsi="Times New Roman" w:cs="Times New Roman"/>
          <w:sz w:val="24"/>
          <w:szCs w:val="24"/>
        </w:rPr>
        <w:t xml:space="preserve"> </w:t>
      </w:r>
      <w:r w:rsidR="00C5526A" w:rsidRPr="00AE540D">
        <w:rPr>
          <w:rFonts w:ascii="Times New Roman" w:hAnsi="Times New Roman" w:cs="Times New Roman"/>
          <w:sz w:val="24"/>
          <w:szCs w:val="24"/>
        </w:rPr>
        <w:t>втор</w:t>
      </w:r>
      <w:r w:rsidRPr="00AE540D">
        <w:rPr>
          <w:rFonts w:ascii="Times New Roman" w:hAnsi="Times New Roman" w:cs="Times New Roman"/>
          <w:sz w:val="24"/>
          <w:szCs w:val="24"/>
        </w:rPr>
        <w:t xml:space="preserve">ом классе, я разработала копилку проектов своих учащихся и их презентаций по обучению грамоте и математике, которую постоянно пополняю и с успехом использую их на уроках как ознакомления с новым материалом, так и на уроках закрепления и обобщения. Благодаря внедрению элементов проектной деятельности учащиеся, которые обычно не отличались высокой активностью на уроках, стали активно высказывать свое мнение, рассуждать. 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При разработке и создании учебных проектов учащимися и их компьютерных презентаций придерживаюсь определенных правил: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1. Отбираемый материал должен: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- соответствовать тематическому плану;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- быть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адаптирован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для обучающихся;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- включать различные виды наглядности.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2. Стендовая часть проекта и его презентация представляет собой только основные мысли по теме или термины для обязательного запоминания.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3. Оформление стендов должно соответствовать эстетическому восприятию обучающихся тем.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4. Рационально сочетать различные технологии представления материала (текст и графику).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При разработке проекта и презентации к ним учитываю, что она: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быстро и доходчиво изображает вещи, которые невозможно передать словами;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вызывает интерес и делает разнообразным процесс передачи информации;</w:t>
      </w:r>
    </w:p>
    <w:p w:rsidR="00183618" w:rsidRPr="00AE540D" w:rsidRDefault="00183618" w:rsidP="00915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• усиливает воздействие выступления.</w:t>
      </w:r>
    </w:p>
    <w:p w:rsidR="00183618" w:rsidRPr="00AE540D" w:rsidRDefault="00183618" w:rsidP="000725E8">
      <w:pPr>
        <w:pStyle w:val="a3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183618" w:rsidRPr="00AE540D" w:rsidRDefault="00183618" w:rsidP="00B414F1">
      <w:pPr>
        <w:pStyle w:val="a7"/>
        <w:spacing w:before="0"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540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Актуальность</w:t>
      </w:r>
      <w:r w:rsidRPr="00AE540D">
        <w:rPr>
          <w:rFonts w:ascii="Times New Roman" w:hAnsi="Times New Roman"/>
          <w:color w:val="000000"/>
          <w:sz w:val="24"/>
          <w:szCs w:val="24"/>
        </w:rPr>
        <w:t xml:space="preserve"> рассмотрения данной проблемы 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Уровень их освоения в значительной мере способствует решению задачи повышения эффективности и качества образования, предопределяет успешность всего последующего обучения, поскольку польза его будет измеряться не тем, сколько ученик может «взять», а тем, сколько из «взятого» он сможет применить на практике.</w:t>
      </w:r>
    </w:p>
    <w:p w:rsidR="00F13980" w:rsidRDefault="00F13980" w:rsidP="000725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183618" w:rsidRPr="00AE540D" w:rsidRDefault="00183618" w:rsidP="000725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E540D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Теоретическая база </w:t>
      </w:r>
      <w:r w:rsidR="00F13980">
        <w:rPr>
          <w:rFonts w:ascii="Times New Roman" w:hAnsi="Times New Roman" w:cs="Times New Roman"/>
          <w:b/>
          <w:bCs/>
          <w:i w:val="0"/>
          <w:iCs w:val="0"/>
          <w:color w:val="auto"/>
        </w:rPr>
        <w:t>опыта</w:t>
      </w:r>
    </w:p>
    <w:p w:rsidR="009152B7" w:rsidRDefault="009152B7" w:rsidP="00B414F1">
      <w:pPr>
        <w:pStyle w:val="a5"/>
        <w:ind w:firstLine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Процесс обучения не может быть успешным без вооружения учащихся системой умений и навыков учебного труда – от умений читать и писать до самостоятельного планирования работы; осуществлять самоконтроль за её выполнением и вносить последующие коррективы. Уровень обучаемости детей, темпы переработки и усвоения ими научной и технической информации и в конечном итоге   качества знаний учащихся находятся в зависимости от уровня </w:t>
      </w:r>
      <w:proofErr w:type="spellStart"/>
      <w:r w:rsidRPr="00AE540D">
        <w:rPr>
          <w:rFonts w:ascii="Times New Roman" w:hAnsi="Times New Roman" w:cs="Times New Roman"/>
          <w:color w:val="000000"/>
          <w:spacing w:val="4"/>
          <w:sz w:val="24"/>
          <w:szCs w:val="24"/>
        </w:rPr>
        <w:t>сформированности</w:t>
      </w:r>
      <w:proofErr w:type="spellEnd"/>
      <w:r w:rsidRPr="00AE54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этих умений.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lastRenderedPageBreak/>
        <w:t>Все универсальные учебные действия можно разбить на четыре группы:</w:t>
      </w:r>
    </w:p>
    <w:p w:rsidR="00183618" w:rsidRPr="00AE540D" w:rsidRDefault="009152B7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4" o:spid="_x0000_i1025" type="#_x0000_t75" style="width:371.7pt;height:125.6pt;visibility:visible">
            <v:imagedata r:id="rId9" o:title="" cropbottom="-1614f" cropleft="-2246f" gain="1.25" blacklevel="-6554f" grayscale="t" bilevel="t"/>
            <o:lock v:ext="edit" aspectratio="f"/>
          </v:shape>
        </w:pic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0D">
        <w:rPr>
          <w:rStyle w:val="a9"/>
          <w:rFonts w:ascii="Times New Roman" w:hAnsi="Times New Roman" w:cs="Times New Roman"/>
          <w:sz w:val="24"/>
          <w:szCs w:val="24"/>
        </w:rPr>
        <w:t>Учебно-управленческие (организационные)</w:t>
      </w:r>
      <w:r w:rsidRPr="00AE540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E540D">
        <w:rPr>
          <w:rStyle w:val="a9"/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AE540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умения</w:t>
      </w:r>
      <w:r w:rsidRPr="00AE540D">
        <w:rPr>
          <w:rFonts w:ascii="Times New Roman" w:hAnsi="Times New Roman" w:cs="Times New Roman"/>
          <w:sz w:val="24"/>
          <w:szCs w:val="24"/>
        </w:rPr>
        <w:t>, обеспечивающие планирование (определение целей и средств их достижения), организацию (создание и совершенствование взаимодействия между управляемой и управляющей системами для выполнения планов), контроль (сбор информации о процессе выполнения намеченных планов), регулирование (корректировка планов и процесса их реализации) и анализ (изучение и оценка процесса и результатов выполнения планов) собственной учебной деятельности учащимися.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В эту группу входят следующие умения и навыки: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Понимать учебную задачу, предъявляемую для индивидуальной и коллективной деятельности. 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Понимать последовательность действий, реализуемых при индивидуальном и коллективном выполнении учебной задачи. 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Самостоятельно (или по совету учителя) готовить рабочее место для учебных занятий в школе и дома. 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Пользоваться учебными принадлежностями в соответствии с принятыми нормами. 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Сравнивать полученные результаты с учебной задачей, с планом ее реализации. 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Владеть основными средствами различных форм контроля (самоконтроль, взаимоконтроль). </w:t>
      </w:r>
    </w:p>
    <w:p w:rsidR="00183618" w:rsidRPr="00AE540D" w:rsidRDefault="00183618" w:rsidP="00F13980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Оценивать свою учебную деятельность и деятельность одноклассников по заданному алгоритму. 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Style w:val="a9"/>
          <w:rFonts w:ascii="Times New Roman" w:hAnsi="Times New Roman" w:cs="Times New Roman"/>
          <w:sz w:val="24"/>
          <w:szCs w:val="24"/>
        </w:rPr>
        <w:t>Учебно-информационные умения</w:t>
      </w:r>
      <w:r w:rsidRPr="00AE54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умения, обеспечивающие нахождение, переработку и использование информации для решения учебных задач. Данную группу, в свою очередь, можно разделить на 3 подгруппы: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i/>
          <w:iCs/>
          <w:u w:val="single"/>
        </w:rPr>
      </w:pPr>
      <w:r w:rsidRPr="00AE540D">
        <w:rPr>
          <w:rFonts w:ascii="Times New Roman" w:hAnsi="Times New Roman"/>
          <w:i/>
          <w:iCs/>
          <w:u w:val="single"/>
        </w:rPr>
        <w:t>Умения работать с письменными текстами</w:t>
      </w:r>
    </w:p>
    <w:p w:rsidR="00183618" w:rsidRPr="00AE540D" w:rsidRDefault="00183618" w:rsidP="009E1E96">
      <w:pPr>
        <w:pStyle w:val="a8"/>
        <w:ind w:left="360"/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Бегло, сознательно, правильно читать с соблюдением основных норм литературного произношения, логических ударений и пауз, тона, темпа чтения, соответствующих содержанию читаемого текста. 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Умения работать с устными текстами</w:t>
      </w:r>
    </w:p>
    <w:p w:rsidR="00183618" w:rsidRPr="00AE540D" w:rsidRDefault="00183618" w:rsidP="009E1E96">
      <w:pPr>
        <w:pStyle w:val="a8"/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Понимать сказанное однократно в нормальном темпе. 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Умения работать с реальными объектами как источниками информации.</w:t>
      </w:r>
    </w:p>
    <w:p w:rsidR="00183618" w:rsidRPr="00AE540D" w:rsidRDefault="00183618" w:rsidP="009E1E96">
      <w:pPr>
        <w:pStyle w:val="a8"/>
        <w:ind w:left="786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Осуществлять наблюдение объекта в соответствии с целями, предложенными учителем. 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Style w:val="a9"/>
          <w:rFonts w:ascii="Times New Roman" w:hAnsi="Times New Roman" w:cs="Times New Roman"/>
          <w:sz w:val="24"/>
          <w:szCs w:val="24"/>
        </w:rPr>
        <w:t>Учебно-логические умения</w:t>
      </w:r>
      <w:r w:rsidRPr="00AE540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умения, обеспечивающие четкую структуру содержания процесса постановки и решения учебных задач. Умения в этой группе подразделяются в соответствии с основными мыслительными операциями: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Анализ и синтез: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Сравнение.</w:t>
      </w:r>
    </w:p>
    <w:p w:rsidR="00183618" w:rsidRPr="00AE540D" w:rsidRDefault="00183618" w:rsidP="009E1E96">
      <w:pPr>
        <w:pStyle w:val="a8"/>
        <w:ind w:left="-76" w:firstLine="784"/>
        <w:rPr>
          <w:rFonts w:ascii="Times New Roman" w:hAnsi="Times New Roman"/>
        </w:rPr>
      </w:pPr>
      <w:r w:rsidRPr="00AE540D">
        <w:rPr>
          <w:rFonts w:ascii="Times New Roman" w:hAnsi="Times New Roman"/>
        </w:rPr>
        <w:t xml:space="preserve">Определять объекты сравнения. 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Обобщение и классификация.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Определение понятий.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lastRenderedPageBreak/>
        <w:t>Доказательство и опровержение.</w:t>
      </w:r>
    </w:p>
    <w:p w:rsidR="00183618" w:rsidRPr="00AE540D" w:rsidRDefault="00183618" w:rsidP="00F13980">
      <w:pPr>
        <w:pStyle w:val="a8"/>
        <w:numPr>
          <w:ilvl w:val="0"/>
          <w:numId w:val="43"/>
        </w:numPr>
        <w:rPr>
          <w:rFonts w:ascii="Times New Roman" w:hAnsi="Times New Roman"/>
          <w:u w:val="single"/>
        </w:rPr>
      </w:pPr>
      <w:r w:rsidRPr="00AE540D">
        <w:rPr>
          <w:rStyle w:val="aa"/>
          <w:rFonts w:ascii="Times New Roman" w:hAnsi="Times New Roman"/>
          <w:color w:val="000000"/>
          <w:u w:val="single"/>
        </w:rPr>
        <w:t>Определение и решение проблемы.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b/>
          <w:bCs/>
          <w:sz w:val="24"/>
          <w:szCs w:val="24"/>
        </w:rPr>
        <w:t>Учебно-коммуникативные умения</w:t>
      </w:r>
      <w:r w:rsidR="00F139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40D">
        <w:rPr>
          <w:rFonts w:ascii="Times New Roman" w:hAnsi="Times New Roman" w:cs="Times New Roman"/>
          <w:sz w:val="24"/>
          <w:szCs w:val="24"/>
        </w:rPr>
        <w:t>умения, позволяющие организовать сотрудничество со старшими и сверстниками, достигать с ними взаимопонимания, организовывать совместную деятельность с разными людьми:</w:t>
      </w:r>
    </w:p>
    <w:p w:rsidR="00183618" w:rsidRPr="00AE540D" w:rsidRDefault="00183618" w:rsidP="00F1398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Уметь выслушивать мнение других;</w:t>
      </w:r>
    </w:p>
    <w:p w:rsidR="00183618" w:rsidRPr="00AE540D" w:rsidRDefault="00183618" w:rsidP="00F1398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Умение слушать и одновременно записывать содержание   рассказа;</w:t>
      </w:r>
    </w:p>
    <w:p w:rsidR="00183618" w:rsidRPr="00AE540D" w:rsidRDefault="00183618" w:rsidP="00F1398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Уметь составлять план выступления;</w:t>
      </w:r>
    </w:p>
    <w:p w:rsidR="00183618" w:rsidRPr="00AE540D" w:rsidRDefault="00183618" w:rsidP="00F1398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Уметь связно выступать по плану;</w:t>
      </w:r>
    </w:p>
    <w:p w:rsidR="00183618" w:rsidRPr="00AE540D" w:rsidRDefault="00183618" w:rsidP="00F1398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Уметь задавать уточняющие вопросы;</w:t>
      </w:r>
    </w:p>
    <w:p w:rsidR="00183618" w:rsidRPr="00AE540D" w:rsidRDefault="00183618" w:rsidP="00F13980">
      <w:pPr>
        <w:pStyle w:val="a8"/>
        <w:numPr>
          <w:ilvl w:val="0"/>
          <w:numId w:val="44"/>
        </w:numPr>
        <w:jc w:val="both"/>
        <w:rPr>
          <w:rFonts w:ascii="Times New Roman" w:hAnsi="Times New Roman"/>
        </w:rPr>
      </w:pPr>
      <w:r w:rsidRPr="00AE540D">
        <w:rPr>
          <w:rFonts w:ascii="Times New Roman" w:hAnsi="Times New Roman"/>
        </w:rPr>
        <w:t>Уметь аргументировать, доказывать.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Диагностика развития коммуникативных умений проводится путем экспертной оценки следующих параметров: словарный запас, литературное и логическое построение фразы, удерживание логической связи   в   построении протяженного связного текста, дифференцированно для письменного и устного варианта.</w:t>
      </w:r>
    </w:p>
    <w:p w:rsidR="00F13980" w:rsidRDefault="00F13980" w:rsidP="00F13980">
      <w:pPr>
        <w:pStyle w:val="a5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330"/>
      </w:tblGrid>
      <w:tr w:rsidR="00F13980" w:rsidRPr="00AE540D" w:rsidTr="001A35E1">
        <w:tc>
          <w:tcPr>
            <w:tcW w:w="8330" w:type="dxa"/>
          </w:tcPr>
          <w:p w:rsidR="00F13980" w:rsidRPr="00F13980" w:rsidRDefault="00F13980" w:rsidP="001A35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80" w:rsidRPr="00AE540D" w:rsidTr="001A35E1">
        <w:tc>
          <w:tcPr>
            <w:tcW w:w="8330" w:type="dxa"/>
          </w:tcPr>
          <w:p w:rsidR="00F13980" w:rsidRPr="00F13980" w:rsidRDefault="00F13980" w:rsidP="00F139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опыта.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конкретных педагогических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98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действий, содержание, методы, приемы воспитания и обучения</w:t>
            </w:r>
          </w:p>
        </w:tc>
      </w:tr>
    </w:tbl>
    <w:p w:rsidR="00183618" w:rsidRPr="00AE540D" w:rsidRDefault="00183618" w:rsidP="00B414F1">
      <w:pPr>
        <w:pStyle w:val="a5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Актуальность умения учиться для современного человека подчеркивается практически во всех документах, касающихся реформирования системы образования. Для начальной школы приоритетным остаются формирование учебной деятельности как желания и умения учиться, развитие познавательных интересов и готовности к обучению в основном школьном звене. Эти показатели учебной деятельности постепенно приобретают характер важнейшей универсальной способности человека – потребности в самообразовании.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Обновляющейся школе потребовались такие методы обучения, которые: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- формировали бы активную, самостоятельную и инициативную позицию учащихся в учении;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- развивали бы в первую очередь универсальные учебные действия: исследовательские, рефлексивные,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;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- были бы приоритетно нацелены на развитие познавательного интереса учащихся;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- реализовывали бы принцип связи обучения с жизнью.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Инновационный поиск новых сре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иводит педагогов к пониманию того, что нам нужны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, групповые, игровые, ролевые, практико-ориентированные, проблемные, рефлексивные и прочие формы и методы учения/обучения.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Актуальность метода проектов в наши дни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обусловливается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прежде всего необходимостью понимать смысл и предназначение своей работы, самостоятельно ставить профессиональные цели и задачи, продумывать способы их осуществления и многое другое, что входит в содержание проекта. Не случайно в базисный учебный план внесена новая строчка о проектной деятельности, а один из параметров нового качества образования - способность проектировать. </w:t>
      </w:r>
    </w:p>
    <w:p w:rsidR="00183618" w:rsidRPr="00AE540D" w:rsidRDefault="00183618" w:rsidP="004060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Проект – это специально организованный учителем и самостоятельно выполняемый учащимися комплекс действий, завершающихся созданием творческого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продукта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есть слияние теории и практики, он заключает в себе не только постановку определённой умственной задачи, но и практическое её выполнение. 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В основе метода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Этот метод всегда ориентирован на самостоятельную </w:t>
      </w:r>
      <w:r w:rsidRPr="00AE540D">
        <w:rPr>
          <w:rFonts w:ascii="Times New Roman" w:hAnsi="Times New Roman" w:cs="Times New Roman"/>
          <w:sz w:val="24"/>
          <w:szCs w:val="24"/>
        </w:rPr>
        <w:lastRenderedPageBreak/>
        <w:t>деятельность учащихся – индивидуальную, парную или групповую, которую учащиеся выполняют в течение определенного отрезка времени. Результаты выполненных проектов должны быть, что называется «осязаемыми», т.е., если теоретическая проблема, то конкретное ее решение, если практическая – конкретный результат, готовый к внедрению.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>Любой учебный проект имеет два аспекта: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E540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для ученика</w:t>
      </w:r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это возможность   творческой деятельности, направленной на решение интересной для себя или группы детей проблемы, результаты которой можно представить в любой самостоятельно выбранной форме;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E540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для учителя</w:t>
      </w:r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это важное дидактическое средство, позволяющее влиять на развитие ребенка в ходе познания.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</w:p>
    <w:p w:rsidR="00183618" w:rsidRPr="00AE540D" w:rsidRDefault="00183618" w:rsidP="00B414F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Ценным в учебном проекте является не столько результат познавательной деятельности ученика, сколько обучение его умениям проектирования: проблематизации, целеполаганию, организации и планированию деятельности, самоанализу и рефлексии, презентации, </w:t>
      </w:r>
      <w:proofErr w:type="spellStart"/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коммуникативности</w:t>
      </w:r>
      <w:proofErr w:type="spellEnd"/>
      <w:r w:rsidRPr="00AE540D">
        <w:rPr>
          <w:rFonts w:ascii="Times New Roman" w:hAnsi="Times New Roman" w:cs="Times New Roman"/>
          <w:color w:val="000000"/>
          <w:spacing w:val="-4"/>
          <w:sz w:val="24"/>
          <w:szCs w:val="24"/>
        </w:rPr>
        <w:t>, умению принимать решения. Эти умения формируют положительную мотивацию учения.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Главная идея метода проектов – направленность учебно-познавательной деятельности школьников на результат, который получается при решении практической или теоретической проблемы. Этот результат называется проект, что в переводе означает замысел, план. В более широком смысле 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сути, направленных на самостоятельную   реализацию школьником задуманного результата.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Как сделать так, чтобы работа учащихся действительно была проектной, чтобы она не сводилась к просто самостоятельной работе по какой-либо теме? Прежде всего, начиная работу над проектом, учитель пробуждает в учащихся интерес к теме проекта.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 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Затем на </w:t>
      </w:r>
      <w:r w:rsidR="004060B2" w:rsidRPr="004060B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060B2">
        <w:rPr>
          <w:rFonts w:ascii="Times New Roman" w:hAnsi="Times New Roman" w:cs="Times New Roman"/>
          <w:b/>
          <w:sz w:val="24"/>
          <w:szCs w:val="24"/>
        </w:rPr>
        <w:t>этапе погружения</w:t>
      </w:r>
      <w:r w:rsidRPr="00AE540D">
        <w:rPr>
          <w:rFonts w:ascii="Times New Roman" w:hAnsi="Times New Roman" w:cs="Times New Roman"/>
          <w:sz w:val="24"/>
          <w:szCs w:val="24"/>
        </w:rPr>
        <w:t xml:space="preserve"> в проект учитель очерчивает проблемное поле. Из проблемы проекта, полученной в результате проблематизации, вытекают цель и задачи проекта. Задачи проекта – организация и проведение определенной работы для поиска способов решения проблемы проекта. Таким образом, погружение в проект требует от учителя глубокого понимания всех психолого-педагогических механизмов воздействия на учащихся.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0B2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AE540D">
        <w:rPr>
          <w:rFonts w:ascii="Times New Roman" w:hAnsi="Times New Roman" w:cs="Times New Roman"/>
          <w:sz w:val="24"/>
          <w:szCs w:val="24"/>
        </w:rPr>
        <w:t xml:space="preserve"> организуется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После того как спланирована работа, пора действовать. </w:t>
      </w:r>
      <w:r w:rsidRPr="004060B2">
        <w:rPr>
          <w:rFonts w:ascii="Times New Roman" w:hAnsi="Times New Roman" w:cs="Times New Roman"/>
          <w:b/>
          <w:sz w:val="24"/>
          <w:szCs w:val="24"/>
        </w:rPr>
        <w:t>И это уже третий этап</w:t>
      </w:r>
      <w:r w:rsidRPr="00AE540D">
        <w:rPr>
          <w:rFonts w:ascii="Times New Roman" w:hAnsi="Times New Roman" w:cs="Times New Roman"/>
          <w:sz w:val="24"/>
          <w:szCs w:val="24"/>
        </w:rPr>
        <w:t xml:space="preserve">. Здесь учитель вообще может “ потеряться”, т.е. стать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эдаким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“малюсеньким наблюдателем”. Ребята все делают сами. Безусловно, степень самостоятельности зависит от того, как мы их подготовили. Когда детям не хватает знаний, каких-то умений, наступает </w:t>
      </w:r>
      <w:r w:rsidRPr="00AE540D">
        <w:rPr>
          <w:rFonts w:ascii="Times New Roman" w:hAnsi="Times New Roman" w:cs="Times New Roman"/>
          <w:sz w:val="24"/>
          <w:szCs w:val="24"/>
        </w:rPr>
        <w:lastRenderedPageBreak/>
        <w:t>благоприятный момент для подачи нового материала. Учитель на контроле: нормально ли идет ход деятельности, каков уровень самостоятельности.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0B2">
        <w:rPr>
          <w:rFonts w:ascii="Times New Roman" w:hAnsi="Times New Roman" w:cs="Times New Roman"/>
          <w:b/>
          <w:sz w:val="24"/>
          <w:szCs w:val="24"/>
        </w:rPr>
        <w:t>На последнем этапе</w:t>
      </w:r>
      <w:r w:rsidRPr="00AE540D">
        <w:rPr>
          <w:rFonts w:ascii="Times New Roman" w:hAnsi="Times New Roman" w:cs="Times New Roman"/>
          <w:sz w:val="24"/>
          <w:szCs w:val="24"/>
        </w:rPr>
        <w:t xml:space="preserve">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которые поможет сделать учитель с его богатым житейским опытом, научным кругозором, аналитическим мышлением. 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0B2">
        <w:rPr>
          <w:rFonts w:ascii="Times New Roman" w:hAnsi="Times New Roman" w:cs="Times New Roman"/>
          <w:b/>
          <w:sz w:val="24"/>
          <w:szCs w:val="24"/>
        </w:rPr>
        <w:t>Этап презентации</w:t>
      </w:r>
      <w:r w:rsidRPr="00AE540D">
        <w:rPr>
          <w:rFonts w:ascii="Times New Roman" w:hAnsi="Times New Roman" w:cs="Times New Roman"/>
          <w:sz w:val="24"/>
          <w:szCs w:val="24"/>
        </w:rPr>
        <w:t xml:space="preserve"> как одна из целей проектной деятельности и с точки зрения ученика, и сточки зрения учителя бесспорно обязателен.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</w:t>
      </w:r>
    </w:p>
    <w:p w:rsidR="00183618" w:rsidRPr="00AE540D" w:rsidRDefault="00183618" w:rsidP="00B414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Рассмотрев сущность проектной деятельности, и сравнив   перечни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универсальных учебных действий, упомянутых в стандарте начального образования способствует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060B2">
        <w:rPr>
          <w:rFonts w:ascii="Times New Roman" w:hAnsi="Times New Roman" w:cs="Times New Roman"/>
          <w:sz w:val="24"/>
          <w:szCs w:val="24"/>
        </w:rPr>
        <w:t>ю</w:t>
      </w:r>
      <w:r w:rsidRPr="00AE540D">
        <w:rPr>
          <w:rFonts w:ascii="Times New Roman" w:hAnsi="Times New Roman" w:cs="Times New Roman"/>
          <w:sz w:val="24"/>
          <w:szCs w:val="24"/>
        </w:rPr>
        <w:t xml:space="preserve"> проектной деятельности в процессе обучения, </w:t>
      </w:r>
      <w:r w:rsidR="004060B2">
        <w:rPr>
          <w:rFonts w:ascii="Times New Roman" w:hAnsi="Times New Roman" w:cs="Times New Roman"/>
          <w:sz w:val="24"/>
          <w:szCs w:val="24"/>
        </w:rPr>
        <w:t>что</w:t>
      </w:r>
      <w:r w:rsidRPr="00AE540D">
        <w:rPr>
          <w:rFonts w:ascii="Times New Roman" w:hAnsi="Times New Roman" w:cs="Times New Roman"/>
          <w:sz w:val="24"/>
          <w:szCs w:val="24"/>
        </w:rPr>
        <w:t xml:space="preserve"> повышает эффективность формирования универсальных учебных действий. </w:t>
      </w:r>
    </w:p>
    <w:p w:rsidR="00183618" w:rsidRPr="00AE540D" w:rsidRDefault="00183618" w:rsidP="00B4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18" w:rsidRDefault="00050BED" w:rsidP="00050BED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ED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</w:p>
    <w:p w:rsidR="009152B7" w:rsidRPr="00050BED" w:rsidRDefault="009152B7" w:rsidP="00050BED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Начиная работу с первоклассниками в 20</w:t>
      </w:r>
      <w:r w:rsidR="00F0069F">
        <w:rPr>
          <w:rFonts w:ascii="Times New Roman" w:hAnsi="Times New Roman" w:cs="Times New Roman"/>
          <w:sz w:val="24"/>
          <w:szCs w:val="24"/>
        </w:rPr>
        <w:t>17</w:t>
      </w:r>
      <w:r w:rsidRPr="00AE540D">
        <w:rPr>
          <w:rFonts w:ascii="Times New Roman" w:hAnsi="Times New Roman" w:cs="Times New Roman"/>
          <w:sz w:val="24"/>
          <w:szCs w:val="24"/>
        </w:rPr>
        <w:t>/201</w:t>
      </w:r>
      <w:r w:rsidR="00F0069F">
        <w:rPr>
          <w:rFonts w:ascii="Times New Roman" w:hAnsi="Times New Roman" w:cs="Times New Roman"/>
          <w:sz w:val="24"/>
          <w:szCs w:val="24"/>
        </w:rPr>
        <w:t>8</w:t>
      </w:r>
      <w:r w:rsidRPr="00AE540D">
        <w:rPr>
          <w:rFonts w:ascii="Times New Roman" w:hAnsi="Times New Roman" w:cs="Times New Roman"/>
          <w:sz w:val="24"/>
          <w:szCs w:val="24"/>
        </w:rPr>
        <w:t xml:space="preserve"> учебном году, выделила для себя ряд проблем: </w:t>
      </w:r>
    </w:p>
    <w:p w:rsidR="00183618" w:rsidRPr="00AE540D" w:rsidRDefault="00183618" w:rsidP="00276D03">
      <w:pPr>
        <w:pStyle w:val="a5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низкий уровень самостоятельности учащихся в учебном процессе;</w:t>
      </w:r>
    </w:p>
    <w:p w:rsidR="00183618" w:rsidRPr="00AE540D" w:rsidRDefault="00183618" w:rsidP="00276D03">
      <w:pPr>
        <w:pStyle w:val="a5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неумение готовить рабочее место к учебным занятиям;</w:t>
      </w:r>
    </w:p>
    <w:p w:rsidR="00183618" w:rsidRPr="00AE540D" w:rsidRDefault="00183618" w:rsidP="00276D03">
      <w:pPr>
        <w:pStyle w:val="a5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неумение следовать инструкции, ярко выраженное в неспособности внимательно слушать и выделить последовательность действий, а также выполнить работу от начала до конца в соответствии с заданием;</w:t>
      </w:r>
    </w:p>
    <w:p w:rsidR="00183618" w:rsidRPr="00AE540D" w:rsidRDefault="00183618" w:rsidP="00276D03">
      <w:pPr>
        <w:pStyle w:val="a5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невысокий уровень развития основных мыслительных операций;</w:t>
      </w:r>
    </w:p>
    <w:p w:rsidR="00183618" w:rsidRPr="00AE540D" w:rsidRDefault="00183618" w:rsidP="00276D03">
      <w:pPr>
        <w:pStyle w:val="a5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отсутствие переноса знаний из одной образовательной области в другую, из учебной ситуации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жизненную;</w:t>
      </w:r>
    </w:p>
    <w:p w:rsidR="00183618" w:rsidRPr="00AE540D" w:rsidRDefault="00183618" w:rsidP="00276D03">
      <w:pPr>
        <w:pStyle w:val="a5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и др.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Диагностика уровня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первоклассников (см. приложение 2.) подтвердила необходимость целенаправленной работы по их формированию и развитию. Обдумывая эти и некоторые другие проблемы, решила, что необходимо дополнить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 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Поэтому, начиная с первого полугодия 1-ого класса, вовлекала учащихся в проектную деятельность. Первым проектом, над которым работали ребята, стал проект «Моя семья»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>м. схема 1)</w:t>
      </w:r>
    </w:p>
    <w:p w:rsidR="00183618" w:rsidRPr="00AE540D" w:rsidRDefault="00183618" w:rsidP="00B414F1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Схема 1.</w:t>
      </w:r>
    </w:p>
    <w:p w:rsidR="00183618" w:rsidRPr="00AE540D" w:rsidRDefault="00DF03ED" w:rsidP="00B414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i1026" type="#_x0000_t75" style="width:463.8pt;height:300.55pt;visibility:visible">
            <v:imagedata r:id="rId10" o:title="" croptop="-381f" gain="2.5" blacklevel="-6554f" grayscale="t" bilevel="t"/>
            <o:lock v:ext="edit" aspectratio="f"/>
          </v:shape>
        </w:pict>
      </w:r>
    </w:p>
    <w:p w:rsidR="00183618" w:rsidRPr="00AE540D" w:rsidRDefault="00183618" w:rsidP="00B414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(Паспорта некоторых других простейших проектов предложены в приложении 3).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Проект построен на тематике, эмоционально близ</w:t>
      </w:r>
      <w:r w:rsidRPr="00AE540D">
        <w:rPr>
          <w:rFonts w:ascii="Times New Roman" w:hAnsi="Times New Roman" w:cs="Times New Roman"/>
          <w:sz w:val="24"/>
          <w:szCs w:val="24"/>
        </w:rPr>
        <w:softHyphen/>
        <w:t xml:space="preserve">кой каждому ребенку. Это повод для его содержательного общения с другими членами семьи, в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которого, малыш учится задавать целена</w:t>
      </w:r>
      <w:r w:rsidRPr="00AE540D">
        <w:rPr>
          <w:rFonts w:ascii="Times New Roman" w:hAnsi="Times New Roman" w:cs="Times New Roman"/>
          <w:sz w:val="24"/>
          <w:szCs w:val="24"/>
        </w:rPr>
        <w:softHyphen/>
        <w:t>правленные вопросы. Это первый опыт интервьюирования и подбора материала в виде семейных фотографий, из которых складывается аль</w:t>
      </w:r>
      <w:r w:rsidRPr="00AE540D">
        <w:rPr>
          <w:rFonts w:ascii="Times New Roman" w:hAnsi="Times New Roman" w:cs="Times New Roman"/>
          <w:sz w:val="24"/>
          <w:szCs w:val="24"/>
        </w:rPr>
        <w:softHyphen/>
        <w:t xml:space="preserve">бом. 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Работа над проектом позволила решить следующие </w:t>
      </w:r>
      <w:r w:rsidRPr="00AE540D">
        <w:rPr>
          <w:rFonts w:ascii="Times New Roman" w:hAnsi="Times New Roman" w:cs="Times New Roman"/>
          <w:i/>
          <w:iCs/>
          <w:sz w:val="24"/>
          <w:szCs w:val="24"/>
        </w:rPr>
        <w:t>педагогические цели:</w:t>
      </w:r>
    </w:p>
    <w:p w:rsidR="00183618" w:rsidRPr="00AE540D" w:rsidRDefault="00183618" w:rsidP="00276D03">
      <w:pPr>
        <w:pStyle w:val="a5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развить творческие и коммуникативные способности ребенка; </w:t>
      </w:r>
    </w:p>
    <w:p w:rsidR="00183618" w:rsidRPr="00AE540D" w:rsidRDefault="00183618" w:rsidP="00276D03">
      <w:pPr>
        <w:pStyle w:val="a5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привить навыки сотрудничества с другими людь</w:t>
      </w:r>
      <w:r w:rsidRPr="00AE540D">
        <w:rPr>
          <w:rFonts w:ascii="Times New Roman" w:hAnsi="Times New Roman" w:cs="Times New Roman"/>
          <w:sz w:val="24"/>
          <w:szCs w:val="24"/>
        </w:rPr>
        <w:softHyphen/>
        <w:t xml:space="preserve">ми; </w:t>
      </w:r>
    </w:p>
    <w:p w:rsidR="00183618" w:rsidRPr="00AE540D" w:rsidRDefault="00183618" w:rsidP="00276D03">
      <w:pPr>
        <w:pStyle w:val="a5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активизировать навыки эмоционального общения с членами семьи; </w:t>
      </w:r>
    </w:p>
    <w:p w:rsidR="00183618" w:rsidRPr="00AE540D" w:rsidRDefault="00183618" w:rsidP="00276D03">
      <w:pPr>
        <w:pStyle w:val="a5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привить первоначальные умения собрать информацию из разных ис</w:t>
      </w:r>
      <w:r w:rsidRPr="00AE540D">
        <w:rPr>
          <w:rFonts w:ascii="Times New Roman" w:hAnsi="Times New Roman" w:cs="Times New Roman"/>
          <w:sz w:val="24"/>
          <w:szCs w:val="24"/>
        </w:rPr>
        <w:softHyphen/>
        <w:t>точников, осмыслить ее и использовать ее для выполнения проекта.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0D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получились очень разнообразные, так как кто-то более глубоко представил в проекте родословную, кто-то - се</w:t>
      </w:r>
      <w:r w:rsidRPr="00AE540D">
        <w:rPr>
          <w:rFonts w:ascii="Times New Roman" w:hAnsi="Times New Roman" w:cs="Times New Roman"/>
          <w:sz w:val="24"/>
          <w:szCs w:val="24"/>
        </w:rPr>
        <w:softHyphen/>
        <w:t>мейные увлечения, кто-то - отдых и путешествия. Поскольку альбом формировался при помощи родителей, несколько из них были представлены в электронном виде. Комментарии в виде рассказа ребенок делал само</w:t>
      </w:r>
      <w:r w:rsidRPr="00AE540D">
        <w:rPr>
          <w:rFonts w:ascii="Times New Roman" w:hAnsi="Times New Roman" w:cs="Times New Roman"/>
          <w:sz w:val="24"/>
          <w:szCs w:val="24"/>
        </w:rPr>
        <w:softHyphen/>
        <w:t>стоятельно.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Результатом проекта стало понимание ребенком роли семьи в жизни человека. Практическим воплощением результата стала выставка «Моя семья», состоящая из  фотоальбомов. Каждый ребёнок, взяв на себя роль экскурсовода, познакомил одноклассников со своей семьёй. Странички из некоторых фотоальбомов предложены в приложении 4.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 конце </w:t>
      </w:r>
      <w:r w:rsidRPr="00AE54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540D">
        <w:rPr>
          <w:rFonts w:ascii="Times New Roman" w:hAnsi="Times New Roman" w:cs="Times New Roman"/>
          <w:sz w:val="24"/>
          <w:szCs w:val="24"/>
        </w:rPr>
        <w:t xml:space="preserve"> полугодия 1 класса показала положительную динамику, представленную в таблице 1.</w:t>
      </w:r>
    </w:p>
    <w:p w:rsidR="00183618" w:rsidRPr="00AE540D" w:rsidRDefault="00183618" w:rsidP="00B414F1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 Таблица 1.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4"/>
        <w:gridCol w:w="2835"/>
        <w:gridCol w:w="2215"/>
      </w:tblGrid>
      <w:tr w:rsidR="00DF03ED" w:rsidRPr="00DF03ED" w:rsidTr="00DF03ED">
        <w:trPr>
          <w:trHeight w:val="317"/>
          <w:jc w:val="center"/>
        </w:trPr>
        <w:tc>
          <w:tcPr>
            <w:tcW w:w="3634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83618" w:rsidRPr="00DF03ED" w:rsidRDefault="00F0069F" w:rsidP="00E54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 сентябрь2017</w:t>
            </w:r>
            <w:r w:rsidR="00183618"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15" w:type="dxa"/>
            <w:shd w:val="clear" w:color="auto" w:fill="auto"/>
            <w:noWrap/>
          </w:tcPr>
          <w:p w:rsidR="00183618" w:rsidRPr="00DF03ED" w:rsidRDefault="00F0069F" w:rsidP="00E54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2017</w:t>
            </w:r>
            <w:r w:rsidR="00183618"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F03ED" w:rsidRPr="00DF03ED" w:rsidTr="00DF03ED">
        <w:trPr>
          <w:trHeight w:val="317"/>
          <w:jc w:val="center"/>
        </w:trPr>
        <w:tc>
          <w:tcPr>
            <w:tcW w:w="3634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Учебно-организационные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1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03ED" w:rsidRPr="00DF03ED" w:rsidTr="00DF03ED">
        <w:trPr>
          <w:trHeight w:val="317"/>
          <w:jc w:val="center"/>
        </w:trPr>
        <w:tc>
          <w:tcPr>
            <w:tcW w:w="3634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Учебно-логические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1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F03ED" w:rsidRPr="00DF03ED" w:rsidTr="00DF03ED">
        <w:trPr>
          <w:trHeight w:val="317"/>
          <w:jc w:val="center"/>
        </w:trPr>
        <w:tc>
          <w:tcPr>
            <w:tcW w:w="3634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Учебно-информационные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3ED" w:rsidRPr="00DF03ED" w:rsidTr="00DF03ED">
        <w:trPr>
          <w:trHeight w:val="317"/>
          <w:jc w:val="center"/>
        </w:trPr>
        <w:tc>
          <w:tcPr>
            <w:tcW w:w="3634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Учебно-коммуникационные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15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Полученные результаты на практике подтверждают гипотезу о положительном влиянии метода проектов на формирование универсальных учебных действий.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Во </w:t>
      </w:r>
      <w:r w:rsidRPr="00AE54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540D">
        <w:rPr>
          <w:rFonts w:ascii="Times New Roman" w:hAnsi="Times New Roman" w:cs="Times New Roman"/>
          <w:sz w:val="24"/>
          <w:szCs w:val="24"/>
        </w:rPr>
        <w:t xml:space="preserve"> полугодии 1 класса мы расширили круг изучения с родной семьи на город, в котором живём. 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(Подробную разработку проекта смотри в приложении 5).</w:t>
      </w:r>
    </w:p>
    <w:p w:rsidR="00183618" w:rsidRPr="00AE540D" w:rsidRDefault="00183618" w:rsidP="00B414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Остановимся на характеристики деятельности на каждом этапе: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проведённая в конце </w:t>
      </w:r>
      <w:r w:rsidRPr="00AE54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540D">
        <w:rPr>
          <w:rFonts w:ascii="Times New Roman" w:hAnsi="Times New Roman" w:cs="Times New Roman"/>
          <w:sz w:val="24"/>
          <w:szCs w:val="24"/>
        </w:rPr>
        <w:t xml:space="preserve"> полугодия 1 класса  также показала положительную динамику. Результаты представлены в таблице 2.</w:t>
      </w:r>
    </w:p>
    <w:p w:rsidR="00183618" w:rsidRPr="00AE540D" w:rsidRDefault="00183618" w:rsidP="00B414F1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9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2835"/>
        <w:gridCol w:w="1559"/>
        <w:gridCol w:w="1321"/>
      </w:tblGrid>
      <w:tr w:rsidR="00183618" w:rsidRPr="00AE540D" w:rsidTr="00DF03ED">
        <w:trPr>
          <w:trHeight w:val="315"/>
        </w:trPr>
        <w:tc>
          <w:tcPr>
            <w:tcW w:w="3701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83618" w:rsidRPr="00AE540D" w:rsidRDefault="00AF40D2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Входная диагностика сентябрь2017</w:t>
            </w:r>
            <w:r w:rsidR="00183618" w:rsidRPr="00AE5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</w:tcPr>
          <w:p w:rsidR="00183618" w:rsidRPr="00AE540D" w:rsidRDefault="00AF40D2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 2017</w:t>
            </w:r>
            <w:r w:rsidR="00183618" w:rsidRPr="00AE5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21" w:type="dxa"/>
            <w:shd w:val="clear" w:color="auto" w:fill="auto"/>
            <w:noWrap/>
          </w:tcPr>
          <w:p w:rsidR="00183618" w:rsidRPr="00AE540D" w:rsidRDefault="00AF40D2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 2018</w:t>
            </w:r>
            <w:r w:rsidR="00183618" w:rsidRPr="00AE5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83618" w:rsidRPr="00AE540D" w:rsidTr="00DF03ED">
        <w:trPr>
          <w:trHeight w:val="315"/>
        </w:trPr>
        <w:tc>
          <w:tcPr>
            <w:tcW w:w="3701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Учебно-организационные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321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183618" w:rsidRPr="00AE540D" w:rsidTr="00DF03ED">
        <w:trPr>
          <w:trHeight w:val="315"/>
        </w:trPr>
        <w:tc>
          <w:tcPr>
            <w:tcW w:w="3701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Учебно-логические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21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183618" w:rsidRPr="00AE540D" w:rsidTr="00DF03ED">
        <w:trPr>
          <w:trHeight w:val="315"/>
        </w:trPr>
        <w:tc>
          <w:tcPr>
            <w:tcW w:w="3701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Учебно-информационные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3618" w:rsidRPr="00AE540D" w:rsidTr="00DF03ED">
        <w:trPr>
          <w:trHeight w:val="315"/>
        </w:trPr>
        <w:tc>
          <w:tcPr>
            <w:tcW w:w="3701" w:type="dxa"/>
            <w:shd w:val="clear" w:color="auto" w:fill="auto"/>
            <w:noWrap/>
          </w:tcPr>
          <w:p w:rsidR="00183618" w:rsidRPr="00DF03ED" w:rsidRDefault="00183618" w:rsidP="00A32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Учебно-коммуникационные</w:t>
            </w:r>
          </w:p>
        </w:tc>
        <w:tc>
          <w:tcPr>
            <w:tcW w:w="2835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21" w:type="dxa"/>
            <w:shd w:val="clear" w:color="auto" w:fill="auto"/>
            <w:noWrap/>
          </w:tcPr>
          <w:p w:rsidR="00183618" w:rsidRPr="00AE540D" w:rsidRDefault="00183618" w:rsidP="00A32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</w:tbl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В первом полугодии второго класса мы работали над творческим проектом «День именинника». Работа велась в нескольких направлениях:</w:t>
      </w:r>
    </w:p>
    <w:p w:rsidR="00183618" w:rsidRPr="00AE540D" w:rsidRDefault="00183618" w:rsidP="00276D03">
      <w:pPr>
        <w:pStyle w:val="a5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оформление зала</w:t>
      </w:r>
    </w:p>
    <w:p w:rsidR="00183618" w:rsidRPr="00AE540D" w:rsidRDefault="00183618" w:rsidP="00276D03">
      <w:pPr>
        <w:pStyle w:val="a5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развлекательная программа</w:t>
      </w:r>
    </w:p>
    <w:p w:rsidR="00183618" w:rsidRPr="00AE540D" w:rsidRDefault="00183618" w:rsidP="00276D03">
      <w:pPr>
        <w:pStyle w:val="a5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меню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В соответствии с направлениями работы, ребята разделились на 3 группы:</w:t>
      </w:r>
    </w:p>
    <w:p w:rsidR="00183618" w:rsidRPr="00AE540D" w:rsidRDefault="00183618" w:rsidP="00276D03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декораторы</w:t>
      </w:r>
    </w:p>
    <w:p w:rsidR="00183618" w:rsidRPr="00AE540D" w:rsidRDefault="00183618" w:rsidP="00276D03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режиссеры</w:t>
      </w:r>
    </w:p>
    <w:p w:rsidR="00183618" w:rsidRPr="00AE540D" w:rsidRDefault="00183618" w:rsidP="00276D03">
      <w:pPr>
        <w:pStyle w:val="a5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шеф-повара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Итогом проекта стал незабываемый праздник. Для итоговой рефлексии после праздника каждому гостю было предложено оставить своё мнение о празднике. Особо следует отметить, что ребята испытывали не только удовольствие от интересно проведённого праздника, но и гордость за то, что праздник состоялся их заслугами. Положительные отзывы проект получил и от родителей, которые увидели, на что способны их дети.</w:t>
      </w:r>
    </w:p>
    <w:p w:rsidR="00183618" w:rsidRPr="00AE540D" w:rsidRDefault="00183618" w:rsidP="00B414F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Положительный опыт использования метода проектов, а также результаты диагностики универсальных учебных действий (см. таблицу 3) позволяет с уверенностью утверждать, что проектная деятельность в начальной школе повышает эффективность формирования универсальных учебных действий младших школьников.</w:t>
      </w:r>
    </w:p>
    <w:p w:rsidR="00183618" w:rsidRPr="00AE540D" w:rsidRDefault="00183618" w:rsidP="00B414F1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945"/>
        <w:gridCol w:w="1037"/>
        <w:gridCol w:w="1037"/>
        <w:gridCol w:w="1125"/>
        <w:gridCol w:w="1037"/>
      </w:tblGrid>
      <w:tr w:rsidR="00183618" w:rsidRPr="00AE540D" w:rsidTr="00DF03ED">
        <w:trPr>
          <w:trHeight w:val="315"/>
          <w:jc w:val="center"/>
        </w:trPr>
        <w:tc>
          <w:tcPr>
            <w:tcW w:w="3114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диагнос</w:t>
            </w:r>
            <w:r w:rsidR="00A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сентябрь2017</w:t>
            </w: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AF40D2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  <w:r w:rsidR="00183618"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</w:t>
            </w:r>
            <w:r w:rsidR="00A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</w:t>
            </w:r>
            <w:r w:rsidR="00A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</w:t>
            </w:r>
            <w:r w:rsidR="00AF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83618" w:rsidRPr="00AE540D" w:rsidTr="00DF03ED">
        <w:trPr>
          <w:trHeight w:val="315"/>
          <w:jc w:val="center"/>
        </w:trPr>
        <w:tc>
          <w:tcPr>
            <w:tcW w:w="3114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Учебно-организационные</w:t>
            </w:r>
          </w:p>
        </w:tc>
        <w:tc>
          <w:tcPr>
            <w:tcW w:w="194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2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83618" w:rsidRPr="00AE540D" w:rsidTr="00DF03ED">
        <w:trPr>
          <w:trHeight w:val="315"/>
          <w:jc w:val="center"/>
        </w:trPr>
        <w:tc>
          <w:tcPr>
            <w:tcW w:w="3114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Учебно-логические</w:t>
            </w:r>
          </w:p>
        </w:tc>
        <w:tc>
          <w:tcPr>
            <w:tcW w:w="194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2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3618" w:rsidRPr="00AE540D" w:rsidTr="00DF03ED">
        <w:trPr>
          <w:trHeight w:val="315"/>
          <w:jc w:val="center"/>
        </w:trPr>
        <w:tc>
          <w:tcPr>
            <w:tcW w:w="3114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Учебно-информационные</w:t>
            </w:r>
          </w:p>
        </w:tc>
        <w:tc>
          <w:tcPr>
            <w:tcW w:w="194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183618" w:rsidRPr="00AE540D" w:rsidTr="00DF03ED">
        <w:trPr>
          <w:trHeight w:val="315"/>
          <w:jc w:val="center"/>
        </w:trPr>
        <w:tc>
          <w:tcPr>
            <w:tcW w:w="3114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Учебно-коммуникационные</w:t>
            </w:r>
          </w:p>
        </w:tc>
        <w:tc>
          <w:tcPr>
            <w:tcW w:w="194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25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37" w:type="dxa"/>
            <w:noWrap/>
            <w:vAlign w:val="bottom"/>
          </w:tcPr>
          <w:p w:rsidR="00183618" w:rsidRPr="00AE540D" w:rsidRDefault="00183618" w:rsidP="00B41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83618" w:rsidRDefault="00183618" w:rsidP="00050BE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40D">
        <w:rPr>
          <w:rFonts w:ascii="Times New Roman" w:hAnsi="Times New Roman" w:cs="Times New Roman"/>
          <w:sz w:val="24"/>
          <w:szCs w:val="24"/>
        </w:rPr>
        <w:t>При оценке успешности обучающегося в проекте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Положительной оценки достоин любой уровень достигнутых результатов. Оценивание степени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умений и навыков </w:t>
      </w:r>
      <w:r w:rsidRPr="00AE540D">
        <w:rPr>
          <w:rFonts w:ascii="Times New Roman" w:hAnsi="Times New Roman" w:cs="Times New Roman"/>
          <w:sz w:val="24"/>
          <w:szCs w:val="24"/>
        </w:rPr>
        <w:lastRenderedPageBreak/>
        <w:t xml:space="preserve">проектной и исследовательской деятельности важно для учителя, работающего над формированием соответствующей компетентности 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9152B7" w:rsidRPr="00AE540D" w:rsidRDefault="009152B7" w:rsidP="00050BED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0BED" w:rsidRDefault="00050BED" w:rsidP="00050BED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ED">
        <w:rPr>
          <w:rFonts w:ascii="Times New Roman" w:hAnsi="Times New Roman" w:cs="Times New Roman"/>
          <w:b/>
          <w:sz w:val="24"/>
          <w:szCs w:val="24"/>
        </w:rPr>
        <w:t>Адресные реко</w:t>
      </w:r>
      <w:r>
        <w:rPr>
          <w:rFonts w:ascii="Times New Roman" w:hAnsi="Times New Roman" w:cs="Times New Roman"/>
          <w:b/>
          <w:sz w:val="24"/>
          <w:szCs w:val="24"/>
        </w:rPr>
        <w:t>мендации по использованию опыта</w:t>
      </w:r>
    </w:p>
    <w:p w:rsidR="009152B7" w:rsidRPr="00050BED" w:rsidRDefault="009152B7" w:rsidP="00050BED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618" w:rsidRDefault="00050BED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</w:t>
      </w:r>
      <w:r w:rsidR="00183618" w:rsidRPr="00AE540D">
        <w:rPr>
          <w:rFonts w:ascii="Times New Roman" w:hAnsi="Times New Roman" w:cs="Times New Roman"/>
          <w:sz w:val="24"/>
          <w:szCs w:val="24"/>
        </w:rPr>
        <w:t xml:space="preserve"> метод четко ориентирован на реальный практический результат. Во время работы строятся новые отношения между учениками, а также между учителем и учащимися. Расширяется их образовательный кругозор, возрастает стойкий познавательный интерес. Работа над проектом помогает учащимся проявить себя с самой неожиданной стороны. У них есть возможность показать свои организаторские способности, скрытые таланты, а также умение самостоятельно добывать знания, что является очень существенным для организации процесса обучения в современной школе.</w:t>
      </w:r>
    </w:p>
    <w:p w:rsidR="00050BED" w:rsidRDefault="00050BED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весь опыт работы над</w:t>
      </w:r>
      <w:r w:rsidRPr="00050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ной деятельностью, можно с уверенностью сказать о положительной динамике в учебно-познавательной деятельности учащихся, в раскрытии их индивидуальных и творческих способностей.</w:t>
      </w:r>
    </w:p>
    <w:p w:rsidR="00050BED" w:rsidRPr="00AE540D" w:rsidRDefault="00050BED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я рекомендую своим коллегам использовать в своей работе </w:t>
      </w:r>
      <w:r w:rsidR="00F72345">
        <w:rPr>
          <w:rFonts w:ascii="Times New Roman" w:hAnsi="Times New Roman" w:cs="Times New Roman"/>
          <w:sz w:val="24"/>
          <w:szCs w:val="24"/>
        </w:rPr>
        <w:t>метод проектов, обмениваться им</w:t>
      </w:r>
      <w:r>
        <w:rPr>
          <w:rFonts w:ascii="Times New Roman" w:hAnsi="Times New Roman" w:cs="Times New Roman"/>
          <w:sz w:val="24"/>
          <w:szCs w:val="24"/>
        </w:rPr>
        <w:t>еющимся опытом, наработками и результатами.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183618" w:rsidRPr="00AE540D" w:rsidRDefault="00183618" w:rsidP="00B414F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Работа над проектами занимает особое место в системе образования, позволяя учащимся  приобретать знания, которые не достигаются при традиционных методах обучения. Это становится возможным потому, что дети сами делают свой выбор и проявляют инициативу. </w:t>
      </w:r>
    </w:p>
    <w:p w:rsidR="00183618" w:rsidRPr="00AE540D" w:rsidRDefault="00183618" w:rsidP="00050BED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Меняется роль учителя: из носителя знаний и информации, всезнающего оракула,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Работа над учебным проектом позволяет выстроить бесконфликтную педагогику, вместе с детьми вновь и вновь пережить вдохновение творчества, превратить процесс образовательный процесс из скучной принудиловки в результативную созидательную творческую работу. </w:t>
      </w:r>
    </w:p>
    <w:p w:rsidR="00050BED" w:rsidRDefault="00050BED" w:rsidP="00B414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83618" w:rsidRDefault="00183618" w:rsidP="009152B7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540D">
        <w:rPr>
          <w:rFonts w:ascii="Times New Roman" w:hAnsi="Times New Roman" w:cs="Times New Roman"/>
          <w:b/>
          <w:bCs/>
          <w:color w:val="auto"/>
        </w:rPr>
        <w:t>Список используемой литературы</w:t>
      </w:r>
    </w:p>
    <w:p w:rsidR="009152B7" w:rsidRPr="009152B7" w:rsidRDefault="009152B7" w:rsidP="009152B7">
      <w:pPr>
        <w:spacing w:line="240" w:lineRule="auto"/>
        <w:rPr>
          <w:lang w:eastAsia="en-US"/>
        </w:rPr>
      </w:pP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Модернизация образовательного процесса в начальной, основной и старшей школе: варианты решения./ Под редакцией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А.Г.Каспржака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.- М.: Просвещение, 2004.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образования./ Под ред.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.- М., 2000.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Бритвина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Л.Ю. Метод творческих проектов на уроках технологии. //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. – 2005. - №6.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Бычков А.В. Метод проектов в современной школе. – М., 2000.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В.В. Метод проектов как частный случай интегрированной технологии обучения. // Директор школы. – 1995. - №6.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 xml:space="preserve"> Е.Н. Учебные проекты младших школьников. //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. – 2005. - №9.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AE540D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AE540D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E540D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AE540D">
        <w:rPr>
          <w:rFonts w:ascii="Times New Roman" w:hAnsi="Times New Roman" w:cs="Times New Roman"/>
          <w:sz w:val="24"/>
          <w:szCs w:val="24"/>
        </w:rPr>
        <w:t>. – 2004. - №2.</w:t>
      </w:r>
    </w:p>
    <w:p w:rsidR="00183618" w:rsidRPr="00AE540D" w:rsidRDefault="00183618" w:rsidP="00B414F1">
      <w:pPr>
        <w:pStyle w:val="a5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40D">
        <w:rPr>
          <w:rFonts w:ascii="Times New Roman" w:hAnsi="Times New Roman" w:cs="Times New Roman"/>
          <w:sz w:val="24"/>
          <w:szCs w:val="24"/>
        </w:rPr>
        <w:t>Конышева Н.М. Проектная деятельность школьников//Начальная школа. - 2006, №1.</w:t>
      </w:r>
      <w:bookmarkStart w:id="0" w:name="_GoBack"/>
      <w:bookmarkEnd w:id="0"/>
    </w:p>
    <w:sectPr w:rsidR="00183618" w:rsidRPr="00AE540D" w:rsidSect="00CE10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16" w:rsidRDefault="00567A16" w:rsidP="00CE10EF">
      <w:pPr>
        <w:spacing w:after="0" w:line="240" w:lineRule="auto"/>
      </w:pPr>
      <w:r>
        <w:separator/>
      </w:r>
    </w:p>
  </w:endnote>
  <w:endnote w:type="continuationSeparator" w:id="0">
    <w:p w:rsidR="00567A16" w:rsidRDefault="00567A16" w:rsidP="00C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A" w:rsidRDefault="00AB16D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166E">
      <w:rPr>
        <w:noProof/>
      </w:rPr>
      <w:t>12</w:t>
    </w:r>
    <w:r>
      <w:rPr>
        <w:noProof/>
      </w:rPr>
      <w:fldChar w:fldCharType="end"/>
    </w:r>
  </w:p>
  <w:p w:rsidR="00AB16DA" w:rsidRDefault="00AB16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16" w:rsidRDefault="00567A16" w:rsidP="00CE10EF">
      <w:pPr>
        <w:spacing w:after="0" w:line="240" w:lineRule="auto"/>
      </w:pPr>
      <w:r>
        <w:separator/>
      </w:r>
    </w:p>
  </w:footnote>
  <w:footnote w:type="continuationSeparator" w:id="0">
    <w:p w:rsidR="00567A16" w:rsidRDefault="00567A16" w:rsidP="00CE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428"/>
    <w:multiLevelType w:val="hybridMultilevel"/>
    <w:tmpl w:val="E9EA3258"/>
    <w:lvl w:ilvl="0" w:tplc="17402FA6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1">
    <w:nsid w:val="065C24F3"/>
    <w:multiLevelType w:val="hybridMultilevel"/>
    <w:tmpl w:val="7CB464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3D2B7F"/>
    <w:multiLevelType w:val="hybridMultilevel"/>
    <w:tmpl w:val="BC70BF2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9466FD2"/>
    <w:multiLevelType w:val="hybridMultilevel"/>
    <w:tmpl w:val="216ECE62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B311770"/>
    <w:multiLevelType w:val="hybridMultilevel"/>
    <w:tmpl w:val="BD7E358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0C524FC9"/>
    <w:multiLevelType w:val="hybridMultilevel"/>
    <w:tmpl w:val="24C2682C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04F5FC7"/>
    <w:multiLevelType w:val="hybridMultilevel"/>
    <w:tmpl w:val="DCCE82D8"/>
    <w:lvl w:ilvl="0" w:tplc="17402FA6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7">
    <w:nsid w:val="118142C2"/>
    <w:multiLevelType w:val="hybridMultilevel"/>
    <w:tmpl w:val="BDCA9BB6"/>
    <w:lvl w:ilvl="0" w:tplc="8F228B08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3D68E0"/>
    <w:multiLevelType w:val="hybridMultilevel"/>
    <w:tmpl w:val="41EA2C52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55627AE"/>
    <w:multiLevelType w:val="hybridMultilevel"/>
    <w:tmpl w:val="169A8378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6690177"/>
    <w:multiLevelType w:val="hybridMultilevel"/>
    <w:tmpl w:val="5AC465F4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16D06E95"/>
    <w:multiLevelType w:val="hybridMultilevel"/>
    <w:tmpl w:val="EE2E094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30559F"/>
    <w:multiLevelType w:val="hybridMultilevel"/>
    <w:tmpl w:val="F0CEB396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13A7257"/>
    <w:multiLevelType w:val="hybridMultilevel"/>
    <w:tmpl w:val="6D7EE816"/>
    <w:lvl w:ilvl="0" w:tplc="16BEB58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41C6C0F"/>
    <w:multiLevelType w:val="hybridMultilevel"/>
    <w:tmpl w:val="8D4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1D32F9"/>
    <w:multiLevelType w:val="hybridMultilevel"/>
    <w:tmpl w:val="7C84482E"/>
    <w:lvl w:ilvl="0" w:tplc="16BEB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single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6">
    <w:nsid w:val="2AED724B"/>
    <w:multiLevelType w:val="hybridMultilevel"/>
    <w:tmpl w:val="01F096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434AFC"/>
    <w:multiLevelType w:val="hybridMultilevel"/>
    <w:tmpl w:val="D7D8F60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F21565"/>
    <w:multiLevelType w:val="hybridMultilevel"/>
    <w:tmpl w:val="03649688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9">
    <w:nsid w:val="38E148AC"/>
    <w:multiLevelType w:val="hybridMultilevel"/>
    <w:tmpl w:val="52B45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20">
    <w:nsid w:val="39287F38"/>
    <w:multiLevelType w:val="hybridMultilevel"/>
    <w:tmpl w:val="D954F086"/>
    <w:lvl w:ilvl="0" w:tplc="17402F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ED4097"/>
    <w:multiLevelType w:val="hybridMultilevel"/>
    <w:tmpl w:val="1F2E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833999"/>
    <w:multiLevelType w:val="hybridMultilevel"/>
    <w:tmpl w:val="D33C1CD8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3">
    <w:nsid w:val="3E866909"/>
    <w:multiLevelType w:val="hybridMultilevel"/>
    <w:tmpl w:val="DCF4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F40CC"/>
    <w:multiLevelType w:val="hybridMultilevel"/>
    <w:tmpl w:val="4E6257AA"/>
    <w:lvl w:ilvl="0" w:tplc="F85445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4F24C87"/>
    <w:multiLevelType w:val="hybridMultilevel"/>
    <w:tmpl w:val="303271D2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723932"/>
    <w:multiLevelType w:val="hybridMultilevel"/>
    <w:tmpl w:val="ADAE986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6F852C1"/>
    <w:multiLevelType w:val="hybridMultilevel"/>
    <w:tmpl w:val="FDA2BEA4"/>
    <w:lvl w:ilvl="0" w:tplc="17402F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A816E25"/>
    <w:multiLevelType w:val="hybridMultilevel"/>
    <w:tmpl w:val="9BAC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275DE"/>
    <w:multiLevelType w:val="hybridMultilevel"/>
    <w:tmpl w:val="2DC0647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56C93012"/>
    <w:multiLevelType w:val="hybridMultilevel"/>
    <w:tmpl w:val="C06ECD0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661572F7"/>
    <w:multiLevelType w:val="hybridMultilevel"/>
    <w:tmpl w:val="83084630"/>
    <w:lvl w:ilvl="0" w:tplc="8F228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62A385B"/>
    <w:multiLevelType w:val="hybridMultilevel"/>
    <w:tmpl w:val="A8E83E9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E08"/>
    <w:multiLevelType w:val="hybridMultilevel"/>
    <w:tmpl w:val="F3686A0E"/>
    <w:lvl w:ilvl="0" w:tplc="17402F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A924E8"/>
    <w:multiLevelType w:val="hybridMultilevel"/>
    <w:tmpl w:val="6F8A6FCE"/>
    <w:lvl w:ilvl="0" w:tplc="8F228B08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5">
    <w:nsid w:val="73DF010C"/>
    <w:multiLevelType w:val="hybridMultilevel"/>
    <w:tmpl w:val="16FAC408"/>
    <w:lvl w:ilvl="0" w:tplc="17402FA6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>
    <w:nsid w:val="77473234"/>
    <w:multiLevelType w:val="hybridMultilevel"/>
    <w:tmpl w:val="ACD61ED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A1000F4"/>
    <w:multiLevelType w:val="hybridMultilevel"/>
    <w:tmpl w:val="8CC858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A376462"/>
    <w:multiLevelType w:val="hybridMultilevel"/>
    <w:tmpl w:val="2C32D4B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A393087"/>
    <w:multiLevelType w:val="hybridMultilevel"/>
    <w:tmpl w:val="F00470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7D503866"/>
    <w:multiLevelType w:val="hybridMultilevel"/>
    <w:tmpl w:val="12FA7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BC7A4D"/>
    <w:multiLevelType w:val="hybridMultilevel"/>
    <w:tmpl w:val="A520361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6D5363"/>
    <w:multiLevelType w:val="hybridMultilevel"/>
    <w:tmpl w:val="7FF8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77E1D"/>
    <w:multiLevelType w:val="hybridMultilevel"/>
    <w:tmpl w:val="FA2E52B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"/>
  </w:num>
  <w:num w:numId="5">
    <w:abstractNumId w:val="10"/>
  </w:num>
  <w:num w:numId="6">
    <w:abstractNumId w:val="7"/>
  </w:num>
  <w:num w:numId="7">
    <w:abstractNumId w:val="42"/>
  </w:num>
  <w:num w:numId="8">
    <w:abstractNumId w:val="32"/>
  </w:num>
  <w:num w:numId="9">
    <w:abstractNumId w:val="26"/>
  </w:num>
  <w:num w:numId="10">
    <w:abstractNumId w:val="40"/>
  </w:num>
  <w:num w:numId="11">
    <w:abstractNumId w:val="36"/>
  </w:num>
  <w:num w:numId="12">
    <w:abstractNumId w:val="41"/>
  </w:num>
  <w:num w:numId="13">
    <w:abstractNumId w:val="11"/>
  </w:num>
  <w:num w:numId="14">
    <w:abstractNumId w:val="16"/>
  </w:num>
  <w:num w:numId="15">
    <w:abstractNumId w:val="38"/>
  </w:num>
  <w:num w:numId="16">
    <w:abstractNumId w:val="31"/>
  </w:num>
  <w:num w:numId="17">
    <w:abstractNumId w:val="34"/>
  </w:num>
  <w:num w:numId="18">
    <w:abstractNumId w:val="27"/>
  </w:num>
  <w:num w:numId="19">
    <w:abstractNumId w:val="33"/>
  </w:num>
  <w:num w:numId="20">
    <w:abstractNumId w:val="6"/>
  </w:num>
  <w:num w:numId="21">
    <w:abstractNumId w:val="12"/>
  </w:num>
  <w:num w:numId="22">
    <w:abstractNumId w:val="35"/>
  </w:num>
  <w:num w:numId="23">
    <w:abstractNumId w:val="8"/>
  </w:num>
  <w:num w:numId="24">
    <w:abstractNumId w:val="3"/>
  </w:num>
  <w:num w:numId="25">
    <w:abstractNumId w:val="25"/>
  </w:num>
  <w:num w:numId="26">
    <w:abstractNumId w:val="9"/>
  </w:num>
  <w:num w:numId="27">
    <w:abstractNumId w:val="0"/>
  </w:num>
  <w:num w:numId="28">
    <w:abstractNumId w:val="5"/>
  </w:num>
  <w:num w:numId="29">
    <w:abstractNumId w:val="23"/>
  </w:num>
  <w:num w:numId="30">
    <w:abstractNumId w:val="4"/>
  </w:num>
  <w:num w:numId="31">
    <w:abstractNumId w:val="39"/>
  </w:num>
  <w:num w:numId="32">
    <w:abstractNumId w:val="29"/>
  </w:num>
  <w:num w:numId="33">
    <w:abstractNumId w:val="30"/>
  </w:num>
  <w:num w:numId="34">
    <w:abstractNumId w:val="2"/>
  </w:num>
  <w:num w:numId="35">
    <w:abstractNumId w:val="18"/>
  </w:num>
  <w:num w:numId="36">
    <w:abstractNumId w:val="22"/>
  </w:num>
  <w:num w:numId="37">
    <w:abstractNumId w:val="37"/>
  </w:num>
  <w:num w:numId="38">
    <w:abstractNumId w:val="17"/>
  </w:num>
  <w:num w:numId="39">
    <w:abstractNumId w:val="19"/>
  </w:num>
  <w:num w:numId="40">
    <w:abstractNumId w:val="13"/>
  </w:num>
  <w:num w:numId="41">
    <w:abstractNumId w:val="15"/>
  </w:num>
  <w:num w:numId="42">
    <w:abstractNumId w:val="43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0EF"/>
    <w:rsid w:val="00050BED"/>
    <w:rsid w:val="00063CEA"/>
    <w:rsid w:val="000725E8"/>
    <w:rsid w:val="000F1616"/>
    <w:rsid w:val="00140318"/>
    <w:rsid w:val="00157D63"/>
    <w:rsid w:val="00176D89"/>
    <w:rsid w:val="00183618"/>
    <w:rsid w:val="001C725C"/>
    <w:rsid w:val="00205385"/>
    <w:rsid w:val="002547F4"/>
    <w:rsid w:val="00276D03"/>
    <w:rsid w:val="002C465E"/>
    <w:rsid w:val="00346CE0"/>
    <w:rsid w:val="00362F42"/>
    <w:rsid w:val="003F306C"/>
    <w:rsid w:val="004060B2"/>
    <w:rsid w:val="00431736"/>
    <w:rsid w:val="004D6A4E"/>
    <w:rsid w:val="004E082E"/>
    <w:rsid w:val="00567A16"/>
    <w:rsid w:val="005B0C4A"/>
    <w:rsid w:val="005C249A"/>
    <w:rsid w:val="005E1D1C"/>
    <w:rsid w:val="0069166E"/>
    <w:rsid w:val="009152B7"/>
    <w:rsid w:val="00982AA6"/>
    <w:rsid w:val="009848C9"/>
    <w:rsid w:val="009B776B"/>
    <w:rsid w:val="009C5D03"/>
    <w:rsid w:val="009E1E96"/>
    <w:rsid w:val="00A3227C"/>
    <w:rsid w:val="00AB16DA"/>
    <w:rsid w:val="00AE540D"/>
    <w:rsid w:val="00AF40D2"/>
    <w:rsid w:val="00B414F1"/>
    <w:rsid w:val="00B474A8"/>
    <w:rsid w:val="00BD66FC"/>
    <w:rsid w:val="00C5526A"/>
    <w:rsid w:val="00C863D0"/>
    <w:rsid w:val="00CC174A"/>
    <w:rsid w:val="00CE10EF"/>
    <w:rsid w:val="00CE640E"/>
    <w:rsid w:val="00D640B9"/>
    <w:rsid w:val="00DD0AE7"/>
    <w:rsid w:val="00DF03ED"/>
    <w:rsid w:val="00E5423D"/>
    <w:rsid w:val="00E73BD5"/>
    <w:rsid w:val="00EF0699"/>
    <w:rsid w:val="00F0069F"/>
    <w:rsid w:val="00F13980"/>
    <w:rsid w:val="00F72345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CE10E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link w:val="a3"/>
    <w:uiPriority w:val="99"/>
    <w:locked/>
    <w:rsid w:val="00CE10EF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a5">
    <w:name w:val="No Spacing"/>
    <w:uiPriority w:val="99"/>
    <w:qFormat/>
    <w:rsid w:val="00CE10EF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CE10EF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E10EF"/>
    <w:pPr>
      <w:spacing w:before="30" w:after="30" w:line="240" w:lineRule="auto"/>
    </w:pPr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E10EF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a9">
    <w:name w:val="Strong"/>
    <w:uiPriority w:val="99"/>
    <w:qFormat/>
    <w:rsid w:val="00CE10EF"/>
    <w:rPr>
      <w:b/>
      <w:bCs/>
    </w:rPr>
  </w:style>
  <w:style w:type="character" w:styleId="aa">
    <w:name w:val="Emphasis"/>
    <w:uiPriority w:val="99"/>
    <w:qFormat/>
    <w:rsid w:val="00CE10EF"/>
    <w:rPr>
      <w:i/>
      <w:iCs/>
    </w:rPr>
  </w:style>
  <w:style w:type="paragraph" w:styleId="ab">
    <w:name w:val="footer"/>
    <w:basedOn w:val="a"/>
    <w:link w:val="ac"/>
    <w:uiPriority w:val="99"/>
    <w:rsid w:val="00CE10E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CE10EF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CE10EF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semiHidden/>
    <w:locked/>
    <w:rsid w:val="00CE10EF"/>
    <w:rPr>
      <w:rFonts w:eastAsia="Times New Roman"/>
      <w:sz w:val="20"/>
      <w:szCs w:val="20"/>
      <w:lang w:eastAsia="en-US"/>
    </w:rPr>
  </w:style>
  <w:style w:type="character" w:styleId="af">
    <w:name w:val="footnote reference"/>
    <w:uiPriority w:val="99"/>
    <w:semiHidden/>
    <w:rsid w:val="00CE10EF"/>
    <w:rPr>
      <w:vertAlign w:val="superscript"/>
    </w:rPr>
  </w:style>
  <w:style w:type="table" w:styleId="1-1">
    <w:name w:val="Medium Shading 1 Accent 1"/>
    <w:basedOn w:val="a1"/>
    <w:uiPriority w:val="99"/>
    <w:rsid w:val="00CE10EF"/>
    <w:rPr>
      <w:rFonts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Balloon Text"/>
    <w:basedOn w:val="a"/>
    <w:link w:val="af1"/>
    <w:uiPriority w:val="99"/>
    <w:semiHidden/>
    <w:rsid w:val="00CE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E10EF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rsid w:val="00B4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B41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11E4-7B60-4AFF-A36A-0D3B81B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20</cp:revision>
  <cp:lastPrinted>2014-02-20T10:45:00Z</cp:lastPrinted>
  <dcterms:created xsi:type="dcterms:W3CDTF">2012-03-27T15:59:00Z</dcterms:created>
  <dcterms:modified xsi:type="dcterms:W3CDTF">2019-02-02T15:32:00Z</dcterms:modified>
</cp:coreProperties>
</file>