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57" w:rsidRPr="00E15E57" w:rsidRDefault="00E15E57" w:rsidP="00E15E57">
      <w:pPr>
        <w:rPr>
          <w:rFonts w:ascii="Times New Roman" w:hAnsi="Times New Roman" w:cs="Times New Roman"/>
          <w:sz w:val="28"/>
          <w:szCs w:val="28"/>
        </w:rPr>
      </w:pPr>
      <w:r w:rsidRPr="00E15E57">
        <w:rPr>
          <w:rFonts w:ascii="Times New Roman" w:hAnsi="Times New Roman" w:cs="Times New Roman"/>
          <w:b/>
          <w:sz w:val="28"/>
          <w:szCs w:val="28"/>
        </w:rPr>
        <w:t>Автор работы:</w:t>
      </w:r>
      <w:r w:rsidRPr="00E15E57">
        <w:rPr>
          <w:rFonts w:ascii="Times New Roman" w:hAnsi="Times New Roman" w:cs="Times New Roman"/>
          <w:sz w:val="28"/>
          <w:szCs w:val="28"/>
        </w:rPr>
        <w:t xml:space="preserve"> Кудрявцева Арина -3 года</w:t>
      </w:r>
    </w:p>
    <w:p w:rsidR="00E15E57" w:rsidRPr="00E15E57" w:rsidRDefault="00E15E57" w:rsidP="00E15E57">
      <w:pPr>
        <w:rPr>
          <w:rFonts w:ascii="Times New Roman" w:hAnsi="Times New Roman" w:cs="Times New Roman"/>
          <w:sz w:val="28"/>
          <w:szCs w:val="28"/>
        </w:rPr>
      </w:pPr>
      <w:r w:rsidRPr="00E15E57">
        <w:rPr>
          <w:rFonts w:ascii="Times New Roman" w:hAnsi="Times New Roman" w:cs="Times New Roman"/>
          <w:b/>
          <w:sz w:val="28"/>
          <w:szCs w:val="28"/>
        </w:rPr>
        <w:t>Название работы:</w:t>
      </w:r>
      <w:r w:rsidRPr="00E15E57">
        <w:rPr>
          <w:rFonts w:ascii="Times New Roman" w:hAnsi="Times New Roman" w:cs="Times New Roman"/>
          <w:sz w:val="28"/>
          <w:szCs w:val="28"/>
        </w:rPr>
        <w:t xml:space="preserve"> «Озорной дракончик»</w:t>
      </w:r>
    </w:p>
    <w:p w:rsidR="00E15E57" w:rsidRPr="00E15E57" w:rsidRDefault="00E15E57" w:rsidP="00E15E57">
      <w:pPr>
        <w:rPr>
          <w:rFonts w:ascii="Times New Roman" w:hAnsi="Times New Roman" w:cs="Times New Roman"/>
          <w:sz w:val="28"/>
          <w:szCs w:val="28"/>
        </w:rPr>
      </w:pPr>
      <w:r w:rsidRPr="00E15E57">
        <w:rPr>
          <w:rFonts w:ascii="Times New Roman" w:hAnsi="Times New Roman" w:cs="Times New Roman"/>
          <w:b/>
          <w:sz w:val="28"/>
          <w:szCs w:val="28"/>
        </w:rPr>
        <w:t>Номинация:</w:t>
      </w:r>
      <w:r w:rsidRPr="00E15E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15E57">
        <w:rPr>
          <w:rFonts w:ascii="Times New Roman" w:hAnsi="Times New Roman" w:cs="Times New Roman"/>
          <w:sz w:val="28"/>
          <w:szCs w:val="28"/>
        </w:rPr>
        <w:t>Симвом</w:t>
      </w:r>
      <w:proofErr w:type="spellEnd"/>
      <w:r w:rsidRPr="00E15E57">
        <w:rPr>
          <w:rFonts w:ascii="Times New Roman" w:hAnsi="Times New Roman" w:cs="Times New Roman"/>
          <w:sz w:val="28"/>
          <w:szCs w:val="28"/>
        </w:rPr>
        <w:t xml:space="preserve"> года 2024»</w:t>
      </w:r>
      <w:bookmarkStart w:id="0" w:name="_GoBack"/>
      <w:bookmarkEnd w:id="0"/>
    </w:p>
    <w:p w:rsidR="004D079A" w:rsidRPr="00E15E57" w:rsidRDefault="00E15E57" w:rsidP="00E15E57">
      <w:pPr>
        <w:rPr>
          <w:rFonts w:ascii="Times New Roman" w:hAnsi="Times New Roman" w:cs="Times New Roman"/>
          <w:sz w:val="28"/>
          <w:szCs w:val="28"/>
        </w:rPr>
      </w:pPr>
      <w:r w:rsidRPr="00E15E57">
        <w:rPr>
          <w:rFonts w:ascii="Times New Roman" w:hAnsi="Times New Roman" w:cs="Times New Roman"/>
          <w:b/>
          <w:sz w:val="28"/>
          <w:szCs w:val="28"/>
        </w:rPr>
        <w:t>Руководители:</w:t>
      </w:r>
      <w:r w:rsidRPr="00E15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E57">
        <w:rPr>
          <w:rFonts w:ascii="Times New Roman" w:hAnsi="Times New Roman" w:cs="Times New Roman"/>
          <w:sz w:val="28"/>
          <w:szCs w:val="28"/>
        </w:rPr>
        <w:t>Дергунова</w:t>
      </w:r>
      <w:proofErr w:type="spellEnd"/>
      <w:r w:rsidRPr="00E15E57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E15E57" w:rsidRDefault="00E15E57" w:rsidP="00E15E57">
      <w:r>
        <w:rPr>
          <w:noProof/>
          <w:lang w:eastAsia="ru-RU"/>
        </w:rPr>
        <w:drawing>
          <wp:inline distT="0" distB="0" distL="0" distR="0">
            <wp:extent cx="5940890" cy="5619750"/>
            <wp:effectExtent l="0" t="0" r="3175" b="0"/>
            <wp:docPr id="1" name="Рисунок 1" descr="\\Buh\сетьбух\группа 10\Новогодний колейдоскоп 2гр\20231214_151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uh\сетьбух\группа 10\Новогодний колейдоскоп 2гр\20231214_1518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1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57"/>
    <w:rsid w:val="00BB6456"/>
    <w:rsid w:val="00E15E57"/>
    <w:rsid w:val="00F9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2023-12-15T14:37:00Z</dcterms:created>
  <dcterms:modified xsi:type="dcterms:W3CDTF">2023-12-15T14:39:00Z</dcterms:modified>
</cp:coreProperties>
</file>