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DB" w:rsidRDefault="00980287" w:rsidP="001D3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искусств 3</w:t>
      </w:r>
      <w:r w:rsidR="00092A3B">
        <w:rPr>
          <w:rFonts w:ascii="Times New Roman" w:hAnsi="Times New Roman" w:cs="Times New Roman"/>
          <w:b/>
          <w:sz w:val="28"/>
          <w:szCs w:val="28"/>
        </w:rPr>
        <w:t xml:space="preserve"> класс. </w:t>
      </w:r>
      <w:r w:rsidR="007D4331">
        <w:rPr>
          <w:rFonts w:ascii="Times New Roman" w:hAnsi="Times New Roman" w:cs="Times New Roman"/>
          <w:b/>
          <w:sz w:val="28"/>
          <w:szCs w:val="28"/>
        </w:rPr>
        <w:t>5</w:t>
      </w:r>
      <w:r w:rsidR="00BC3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EC9">
        <w:rPr>
          <w:rFonts w:ascii="Times New Roman" w:hAnsi="Times New Roman" w:cs="Times New Roman"/>
          <w:b/>
          <w:sz w:val="28"/>
          <w:szCs w:val="28"/>
        </w:rPr>
        <w:t>з</w:t>
      </w:r>
      <w:r w:rsidR="00C06813" w:rsidRPr="00C06813">
        <w:rPr>
          <w:rFonts w:ascii="Times New Roman" w:hAnsi="Times New Roman" w:cs="Times New Roman"/>
          <w:b/>
          <w:sz w:val="28"/>
          <w:szCs w:val="28"/>
        </w:rPr>
        <w:t>адание.</w:t>
      </w:r>
    </w:p>
    <w:p w:rsidR="00980287" w:rsidRPr="007D4331" w:rsidRDefault="007D4331" w:rsidP="007D4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Иконостас.</w:t>
      </w:r>
      <w:r w:rsidR="0019352A">
        <w:rPr>
          <w:rFonts w:ascii="Times New Roman" w:hAnsi="Times New Roman" w:cs="Times New Roman"/>
          <w:b/>
          <w:sz w:val="28"/>
          <w:szCs w:val="28"/>
        </w:rPr>
        <w:t xml:space="preserve"> Иконопись.</w:t>
      </w:r>
    </w:p>
    <w:p w:rsidR="0019352A" w:rsidRDefault="0019352A" w:rsidP="00193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52A" w:rsidRDefault="00980287" w:rsidP="0019352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3AB6">
        <w:rPr>
          <w:rFonts w:ascii="Times New Roman" w:hAnsi="Times New Roman" w:cs="Times New Roman"/>
          <w:b/>
          <w:sz w:val="28"/>
          <w:szCs w:val="28"/>
        </w:rPr>
        <w:t>Материалы для просмотра:</w:t>
      </w:r>
      <w:r w:rsidRPr="00BC3AB6">
        <w:rPr>
          <w:rFonts w:ascii="Times New Roman" w:hAnsi="Times New Roman" w:cs="Times New Roman"/>
          <w:sz w:val="28"/>
          <w:szCs w:val="28"/>
        </w:rPr>
        <w:br/>
      </w:r>
    </w:p>
    <w:p w:rsidR="00BC3AB6" w:rsidRDefault="00980287" w:rsidP="0019352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3AB6">
        <w:rPr>
          <w:rFonts w:ascii="Times New Roman" w:hAnsi="Times New Roman" w:cs="Times New Roman"/>
          <w:sz w:val="28"/>
          <w:szCs w:val="28"/>
        </w:rPr>
        <w:t>Текстовый материал:</w:t>
      </w:r>
    </w:p>
    <w:p w:rsidR="0019352A" w:rsidRDefault="0019352A" w:rsidP="00BC3AB6">
      <w:pPr>
        <w:rPr>
          <w:rFonts w:ascii="Times New Roman" w:hAnsi="Times New Roman" w:cs="Times New Roman"/>
          <w:sz w:val="28"/>
          <w:szCs w:val="28"/>
        </w:rPr>
      </w:pPr>
    </w:p>
    <w:p w:rsidR="00BE0026" w:rsidRDefault="0019352A" w:rsidP="00BC3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Иконостас. </w:t>
      </w:r>
    </w:p>
    <w:p w:rsidR="0019352A" w:rsidRPr="0019352A" w:rsidRDefault="0019352A" w:rsidP="00193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352A">
        <w:rPr>
          <w:rFonts w:ascii="Times New Roman" w:hAnsi="Times New Roman" w:cs="Times New Roman"/>
          <w:sz w:val="24"/>
          <w:szCs w:val="24"/>
        </w:rPr>
        <w:t>Иконоста́с</w:t>
      </w:r>
      <w:proofErr w:type="spellEnd"/>
      <w:r w:rsidRPr="0019352A">
        <w:rPr>
          <w:rFonts w:ascii="Times New Roman" w:hAnsi="Times New Roman" w:cs="Times New Roman"/>
          <w:sz w:val="24"/>
          <w:szCs w:val="24"/>
        </w:rPr>
        <w:t> (от греч</w:t>
      </w:r>
      <w:proofErr w:type="gramStart"/>
      <w:r w:rsidRPr="001935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352A">
        <w:rPr>
          <w:rFonts w:ascii="Times New Roman" w:hAnsi="Times New Roman" w:cs="Times New Roman"/>
          <w:sz w:val="24"/>
          <w:szCs w:val="24"/>
        </w:rPr>
        <w:t xml:space="preserve"> εἰκονοστάσιον (</w:t>
      </w:r>
      <w:proofErr w:type="spellStart"/>
      <w:proofErr w:type="gramStart"/>
      <w:r w:rsidRPr="0019352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9352A">
        <w:rPr>
          <w:rFonts w:ascii="Times New Roman" w:hAnsi="Times New Roman" w:cs="Times New Roman"/>
          <w:sz w:val="24"/>
          <w:szCs w:val="24"/>
        </w:rPr>
        <w:t>коностасион</w:t>
      </w:r>
      <w:proofErr w:type="spellEnd"/>
      <w:r w:rsidRPr="0019352A">
        <w:rPr>
          <w:rFonts w:ascii="Times New Roman" w:hAnsi="Times New Roman" w:cs="Times New Roman"/>
          <w:sz w:val="24"/>
          <w:szCs w:val="24"/>
        </w:rPr>
        <w:t>) (от εἰκών — образ, изображение, и στάσις — место стояния)) — перегородка, разделяющая </w:t>
      </w:r>
      <w:hyperlink r:id="rId5" w:history="1">
        <w:r w:rsidRPr="0019352A">
          <w:rPr>
            <w:rStyle w:val="a3"/>
            <w:rFonts w:ascii="Times New Roman" w:hAnsi="Times New Roman" w:cs="Times New Roman"/>
            <w:sz w:val="24"/>
            <w:szCs w:val="24"/>
          </w:rPr>
          <w:t>алтарь</w:t>
        </w:r>
      </w:hyperlink>
      <w:r w:rsidRPr="0019352A">
        <w:rPr>
          <w:rFonts w:ascii="Times New Roman" w:hAnsi="Times New Roman" w:cs="Times New Roman"/>
          <w:sz w:val="24"/>
          <w:szCs w:val="24"/>
        </w:rPr>
        <w:t> и среднюю часть </w:t>
      </w:r>
      <w:hyperlink r:id="rId6" w:history="1">
        <w:r w:rsidRPr="0019352A">
          <w:rPr>
            <w:rStyle w:val="a3"/>
            <w:rFonts w:ascii="Times New Roman" w:hAnsi="Times New Roman" w:cs="Times New Roman"/>
            <w:sz w:val="24"/>
            <w:szCs w:val="24"/>
          </w:rPr>
          <w:t>храма</w:t>
        </w:r>
      </w:hyperlink>
      <w:r w:rsidRPr="0019352A">
        <w:rPr>
          <w:rFonts w:ascii="Times New Roman" w:hAnsi="Times New Roman" w:cs="Times New Roman"/>
          <w:sz w:val="24"/>
          <w:szCs w:val="24"/>
        </w:rPr>
        <w:t>. Представляет собой стенку с расположенными по ярусам </w:t>
      </w:r>
      <w:hyperlink r:id="rId7" w:history="1">
        <w:r w:rsidRPr="0019352A">
          <w:rPr>
            <w:rStyle w:val="a3"/>
            <w:rFonts w:ascii="Times New Roman" w:hAnsi="Times New Roman" w:cs="Times New Roman"/>
            <w:sz w:val="24"/>
            <w:szCs w:val="24"/>
          </w:rPr>
          <w:t>иконами</w:t>
        </w:r>
      </w:hyperlink>
      <w:r w:rsidRPr="0019352A">
        <w:rPr>
          <w:rFonts w:ascii="Times New Roman" w:hAnsi="Times New Roman" w:cs="Times New Roman"/>
          <w:sz w:val="24"/>
          <w:szCs w:val="24"/>
        </w:rPr>
        <w:t>, отображающими историю попечения </w:t>
      </w:r>
      <w:hyperlink r:id="rId8" w:history="1">
        <w:r w:rsidRPr="0019352A">
          <w:rPr>
            <w:rStyle w:val="a3"/>
            <w:rFonts w:ascii="Times New Roman" w:hAnsi="Times New Roman" w:cs="Times New Roman"/>
            <w:sz w:val="24"/>
            <w:szCs w:val="24"/>
          </w:rPr>
          <w:t>Бога</w:t>
        </w:r>
      </w:hyperlink>
      <w:r w:rsidRPr="0019352A">
        <w:rPr>
          <w:rFonts w:ascii="Times New Roman" w:hAnsi="Times New Roman" w:cs="Times New Roman"/>
          <w:sz w:val="24"/>
          <w:szCs w:val="24"/>
        </w:rPr>
        <w:t xml:space="preserve"> о человеке. Обычно число ярусов бывает от трех до пяти. Их можно рассматривать, начиная от верхнего яруса к </w:t>
      </w:r>
      <w:proofErr w:type="gramStart"/>
      <w:r w:rsidRPr="0019352A">
        <w:rPr>
          <w:rFonts w:ascii="Times New Roman" w:hAnsi="Times New Roman" w:cs="Times New Roman"/>
          <w:sz w:val="24"/>
          <w:szCs w:val="24"/>
        </w:rPr>
        <w:t>нижнему</w:t>
      </w:r>
      <w:proofErr w:type="gramEnd"/>
      <w:r w:rsidRPr="0019352A">
        <w:rPr>
          <w:rFonts w:ascii="Times New Roman" w:hAnsi="Times New Roman" w:cs="Times New Roman"/>
          <w:sz w:val="24"/>
          <w:szCs w:val="24"/>
        </w:rPr>
        <w:t>, ибо такая схема последовательности указывает на историческую последовательность обозначаемых этими иконами событий.</w:t>
      </w:r>
    </w:p>
    <w:p w:rsidR="0019352A" w:rsidRPr="0019352A" w:rsidRDefault="0019352A" w:rsidP="0019352A">
      <w:pPr>
        <w:rPr>
          <w:rFonts w:ascii="Times New Roman" w:hAnsi="Times New Roman" w:cs="Times New Roman"/>
          <w:sz w:val="24"/>
          <w:szCs w:val="24"/>
        </w:rPr>
      </w:pPr>
      <w:r w:rsidRPr="0019352A">
        <w:rPr>
          <w:rFonts w:ascii="Times New Roman" w:hAnsi="Times New Roman" w:cs="Times New Roman"/>
          <w:sz w:val="24"/>
          <w:szCs w:val="24"/>
        </w:rPr>
        <w:t>Пятый, верхний ярус содержит икону Троицы и иконы ветхозаветных праведников и праотцев (Авраама, Исаака, Иакова и др.).</w:t>
      </w:r>
    </w:p>
    <w:p w:rsidR="0019352A" w:rsidRPr="0019352A" w:rsidRDefault="0019352A" w:rsidP="0019352A">
      <w:pPr>
        <w:rPr>
          <w:rFonts w:ascii="Times New Roman" w:hAnsi="Times New Roman" w:cs="Times New Roman"/>
          <w:sz w:val="24"/>
          <w:szCs w:val="24"/>
        </w:rPr>
      </w:pPr>
      <w:r w:rsidRPr="0019352A">
        <w:rPr>
          <w:rFonts w:ascii="Times New Roman" w:hAnsi="Times New Roman" w:cs="Times New Roman"/>
          <w:sz w:val="24"/>
          <w:szCs w:val="24"/>
        </w:rPr>
        <w:t>Четвертый снизу – икону Богородицы «Знамение» и иконы предстоящих пророков.</w:t>
      </w:r>
    </w:p>
    <w:p w:rsidR="0019352A" w:rsidRPr="0019352A" w:rsidRDefault="0019352A" w:rsidP="0019352A">
      <w:pPr>
        <w:rPr>
          <w:rFonts w:ascii="Times New Roman" w:hAnsi="Times New Roman" w:cs="Times New Roman"/>
          <w:sz w:val="24"/>
          <w:szCs w:val="24"/>
        </w:rPr>
      </w:pPr>
      <w:r w:rsidRPr="0019352A">
        <w:rPr>
          <w:rFonts w:ascii="Times New Roman" w:hAnsi="Times New Roman" w:cs="Times New Roman"/>
          <w:sz w:val="24"/>
          <w:szCs w:val="24"/>
        </w:rPr>
        <w:t>Третий ярус снизу содержит иконы </w:t>
      </w:r>
      <w:hyperlink r:id="rId9" w:history="1">
        <w:r w:rsidRPr="0019352A">
          <w:rPr>
            <w:rStyle w:val="a3"/>
            <w:rFonts w:ascii="Times New Roman" w:hAnsi="Times New Roman" w:cs="Times New Roman"/>
            <w:sz w:val="24"/>
            <w:szCs w:val="24"/>
          </w:rPr>
          <w:t>двунадесятых праздников</w:t>
        </w:r>
      </w:hyperlink>
      <w:r w:rsidRPr="0019352A">
        <w:rPr>
          <w:rFonts w:ascii="Times New Roman" w:hAnsi="Times New Roman" w:cs="Times New Roman"/>
          <w:sz w:val="24"/>
          <w:szCs w:val="24"/>
        </w:rPr>
        <w:t>.</w:t>
      </w:r>
    </w:p>
    <w:p w:rsidR="0019352A" w:rsidRPr="0019352A" w:rsidRDefault="0019352A" w:rsidP="0019352A">
      <w:pPr>
        <w:rPr>
          <w:rFonts w:ascii="Times New Roman" w:hAnsi="Times New Roman" w:cs="Times New Roman"/>
          <w:sz w:val="24"/>
          <w:szCs w:val="24"/>
        </w:rPr>
      </w:pPr>
      <w:r w:rsidRPr="0019352A">
        <w:rPr>
          <w:rFonts w:ascii="Times New Roman" w:hAnsi="Times New Roman" w:cs="Times New Roman"/>
          <w:sz w:val="24"/>
          <w:szCs w:val="24"/>
        </w:rPr>
        <w:t>Второй ярус – иконы </w:t>
      </w:r>
      <w:proofErr w:type="spellStart"/>
      <w:r w:rsidRPr="0019352A">
        <w:rPr>
          <w:rFonts w:ascii="Times New Roman" w:hAnsi="Times New Roman" w:cs="Times New Roman"/>
          <w:sz w:val="24"/>
          <w:szCs w:val="24"/>
        </w:rPr>
        <w:fldChar w:fldCharType="begin"/>
      </w:r>
      <w:r w:rsidRPr="0019352A">
        <w:rPr>
          <w:rFonts w:ascii="Times New Roman" w:hAnsi="Times New Roman" w:cs="Times New Roman"/>
          <w:sz w:val="24"/>
          <w:szCs w:val="24"/>
        </w:rPr>
        <w:instrText xml:space="preserve"> HYPERLINK "https://azbyka.ru/deisis" </w:instrText>
      </w:r>
      <w:r w:rsidRPr="0019352A">
        <w:rPr>
          <w:rFonts w:ascii="Times New Roman" w:hAnsi="Times New Roman" w:cs="Times New Roman"/>
          <w:sz w:val="24"/>
          <w:szCs w:val="24"/>
        </w:rPr>
        <w:fldChar w:fldCharType="separate"/>
      </w:r>
      <w:r w:rsidRPr="0019352A">
        <w:rPr>
          <w:rStyle w:val="a3"/>
          <w:rFonts w:ascii="Times New Roman" w:hAnsi="Times New Roman" w:cs="Times New Roman"/>
          <w:sz w:val="24"/>
          <w:szCs w:val="24"/>
        </w:rPr>
        <w:t>Деисиса</w:t>
      </w:r>
      <w:proofErr w:type="spellEnd"/>
      <w:r w:rsidRPr="0019352A">
        <w:rPr>
          <w:rFonts w:ascii="Times New Roman" w:hAnsi="Times New Roman" w:cs="Times New Roman"/>
          <w:sz w:val="24"/>
          <w:szCs w:val="24"/>
        </w:rPr>
        <w:fldChar w:fldCharType="end"/>
      </w:r>
      <w:r w:rsidRPr="0019352A">
        <w:rPr>
          <w:rFonts w:ascii="Times New Roman" w:hAnsi="Times New Roman" w:cs="Times New Roman"/>
          <w:sz w:val="24"/>
          <w:szCs w:val="24"/>
        </w:rPr>
        <w:t>.</w:t>
      </w:r>
    </w:p>
    <w:p w:rsidR="0019352A" w:rsidRPr="0019352A" w:rsidRDefault="0019352A" w:rsidP="0019352A">
      <w:pPr>
        <w:rPr>
          <w:rFonts w:ascii="Times New Roman" w:hAnsi="Times New Roman" w:cs="Times New Roman"/>
          <w:sz w:val="24"/>
          <w:szCs w:val="24"/>
        </w:rPr>
      </w:pPr>
      <w:r w:rsidRPr="0019352A">
        <w:rPr>
          <w:rFonts w:ascii="Times New Roman" w:hAnsi="Times New Roman" w:cs="Times New Roman"/>
          <w:sz w:val="24"/>
          <w:szCs w:val="24"/>
        </w:rPr>
        <w:t>– В середине нижнего яруса находятся </w:t>
      </w:r>
      <w:hyperlink r:id="rId10" w:history="1">
        <w:r w:rsidRPr="0019352A">
          <w:rPr>
            <w:rStyle w:val="a3"/>
            <w:rFonts w:ascii="Times New Roman" w:hAnsi="Times New Roman" w:cs="Times New Roman"/>
            <w:sz w:val="24"/>
            <w:szCs w:val="24"/>
          </w:rPr>
          <w:t>Царские врата</w:t>
        </w:r>
      </w:hyperlink>
      <w:r w:rsidRPr="0019352A">
        <w:rPr>
          <w:rFonts w:ascii="Times New Roman" w:hAnsi="Times New Roman" w:cs="Times New Roman"/>
          <w:sz w:val="24"/>
          <w:szCs w:val="24"/>
        </w:rPr>
        <w:t>, справа (на южной стороне) от врат расположены икона Иисуса Христа и икона святого или праздника, которому посвящен храм. Над Царскими вратами помещается икона </w:t>
      </w:r>
      <w:hyperlink r:id="rId11" w:history="1">
        <w:r w:rsidRPr="0019352A">
          <w:rPr>
            <w:rStyle w:val="a3"/>
            <w:rFonts w:ascii="Times New Roman" w:hAnsi="Times New Roman" w:cs="Times New Roman"/>
            <w:sz w:val="24"/>
            <w:szCs w:val="24"/>
          </w:rPr>
          <w:t>Тайной Вечери</w:t>
        </w:r>
      </w:hyperlink>
      <w:r w:rsidRPr="0019352A">
        <w:rPr>
          <w:rFonts w:ascii="Times New Roman" w:hAnsi="Times New Roman" w:cs="Times New Roman"/>
          <w:sz w:val="24"/>
          <w:szCs w:val="24"/>
        </w:rPr>
        <w:t>.</w:t>
      </w:r>
    </w:p>
    <w:p w:rsidR="0019352A" w:rsidRPr="0019352A" w:rsidRDefault="0019352A" w:rsidP="0019352A">
      <w:pPr>
        <w:rPr>
          <w:rFonts w:ascii="Times New Roman" w:hAnsi="Times New Roman" w:cs="Times New Roman"/>
          <w:sz w:val="24"/>
          <w:szCs w:val="24"/>
        </w:rPr>
      </w:pPr>
      <w:r w:rsidRPr="0019352A">
        <w:rPr>
          <w:rFonts w:ascii="Times New Roman" w:hAnsi="Times New Roman" w:cs="Times New Roman"/>
          <w:sz w:val="24"/>
          <w:szCs w:val="24"/>
        </w:rPr>
        <w:t>Иконостас непременно венчается Крестом, как вершиной Божественной </w:t>
      </w:r>
      <w:hyperlink r:id="rId12" w:history="1">
        <w:r w:rsidRPr="0019352A">
          <w:rPr>
            <w:rStyle w:val="a3"/>
            <w:rFonts w:ascii="Times New Roman" w:hAnsi="Times New Roman" w:cs="Times New Roman"/>
            <w:sz w:val="24"/>
            <w:szCs w:val="24"/>
          </w:rPr>
          <w:t>любви</w:t>
        </w:r>
      </w:hyperlink>
      <w:r w:rsidRPr="0019352A">
        <w:rPr>
          <w:rFonts w:ascii="Times New Roman" w:hAnsi="Times New Roman" w:cs="Times New Roman"/>
          <w:sz w:val="24"/>
          <w:szCs w:val="24"/>
        </w:rPr>
        <w:t> к падшему миру, отдавшей Сына Божия в жертву за грехи человечества.</w:t>
      </w:r>
    </w:p>
    <w:p w:rsidR="0019352A" w:rsidRDefault="0019352A" w:rsidP="00BC3AB6">
      <w:pPr>
        <w:rPr>
          <w:rFonts w:ascii="Times New Roman" w:hAnsi="Times New Roman" w:cs="Times New Roman"/>
          <w:sz w:val="28"/>
          <w:szCs w:val="28"/>
        </w:rPr>
      </w:pPr>
    </w:p>
    <w:p w:rsidR="0019352A" w:rsidRDefault="0019352A" w:rsidP="00BC3AB6">
      <w:pPr>
        <w:rPr>
          <w:rFonts w:ascii="Times New Roman" w:hAnsi="Times New Roman" w:cs="Times New Roman"/>
          <w:sz w:val="28"/>
          <w:szCs w:val="28"/>
        </w:rPr>
      </w:pPr>
    </w:p>
    <w:p w:rsidR="0019352A" w:rsidRDefault="0019352A" w:rsidP="00BC3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Иконопись.</w:t>
      </w:r>
    </w:p>
    <w:p w:rsidR="0019352A" w:rsidRPr="0019352A" w:rsidRDefault="0019352A" w:rsidP="0019352A">
      <w:pPr>
        <w:pStyle w:val="a6"/>
        <w:shd w:val="clear" w:color="auto" w:fill="FFFFFF"/>
        <w:spacing w:before="120" w:beforeAutospacing="0" w:after="120" w:afterAutospacing="0"/>
        <w:rPr>
          <w:color w:val="202122"/>
        </w:rPr>
      </w:pPr>
      <w:r w:rsidRPr="0019352A">
        <w:rPr>
          <w:color w:val="202122"/>
        </w:rPr>
        <w:t>Для иконописной манеры  характерны следующие стилистические особенности:</w:t>
      </w:r>
    </w:p>
    <w:p w:rsidR="0019352A" w:rsidRPr="0019352A" w:rsidRDefault="0019352A" w:rsidP="0019352A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proofErr w:type="gramStart"/>
      <w:r w:rsidRPr="0019352A">
        <w:rPr>
          <w:rFonts w:ascii="Times New Roman" w:hAnsi="Times New Roman" w:cs="Times New Roman"/>
          <w:color w:val="202122"/>
          <w:sz w:val="24"/>
          <w:szCs w:val="24"/>
        </w:rPr>
        <w:t>используется особая система изображения пространства — так называемая «</w:t>
      </w:r>
      <w:hyperlink r:id="rId13" w:anchor="%D0%9E%D0%B1%D1%80%D0%B0%D1%82%D0%BD%D0%B0%D1%8F_%D0%BB%D0%B8%D0%BD%D0%B5%D0%B9%D0%BD%D0%B0%D1%8F_%D0%BF%D0%B5%D1%80%D1%81%D0%BF%D0%B5%D0%BA%D1%82%D0%B8%D0%B2%D0%B0" w:tooltip="Перспектива" w:history="1">
        <w:r w:rsidRPr="0019352A">
          <w:rPr>
            <w:rStyle w:val="a3"/>
            <w:rFonts w:ascii="Times New Roman" w:hAnsi="Times New Roman" w:cs="Times New Roman"/>
            <w:color w:val="0B0080"/>
            <w:sz w:val="24"/>
            <w:szCs w:val="24"/>
          </w:rPr>
          <w:t>обратная перспектива</w:t>
        </w:r>
      </w:hyperlink>
      <w:r w:rsidRPr="0019352A">
        <w:rPr>
          <w:rFonts w:ascii="Times New Roman" w:hAnsi="Times New Roman" w:cs="Times New Roman"/>
          <w:color w:val="202122"/>
          <w:sz w:val="24"/>
          <w:szCs w:val="24"/>
        </w:rPr>
        <w:t>»: некоторые лица или предметы, изображённые на первом плане, по размерам могут быть значительно меньше тех, которые изображены за ними, чем подчёркивается их значимость; точка схода линий также может быть вывернута на передний план и вынесена за пределы изображения, как бы находясь внутри зрителя.</w:t>
      </w:r>
      <w:proofErr w:type="gramEnd"/>
    </w:p>
    <w:p w:rsidR="0019352A" w:rsidRPr="0019352A" w:rsidRDefault="0019352A" w:rsidP="0019352A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19352A">
        <w:rPr>
          <w:rFonts w:ascii="Times New Roman" w:hAnsi="Times New Roman" w:cs="Times New Roman"/>
          <w:color w:val="202122"/>
          <w:sz w:val="24"/>
          <w:szCs w:val="24"/>
        </w:rPr>
        <w:t>в изображении могут сочетаться события, происходившие в различное время и в разных местах, или один и тот же персонаж изображён несколько раз в разных моментах действия.</w:t>
      </w:r>
    </w:p>
    <w:p w:rsidR="0019352A" w:rsidRPr="0019352A" w:rsidRDefault="0019352A" w:rsidP="0019352A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19352A">
        <w:rPr>
          <w:rFonts w:ascii="Times New Roman" w:hAnsi="Times New Roman" w:cs="Times New Roman"/>
          <w:color w:val="202122"/>
          <w:sz w:val="24"/>
          <w:szCs w:val="24"/>
        </w:rPr>
        <w:t>все персонажи изображаются в определённых позах и одеждах, принятых иконографической традицией, святость изображенных людей и ангелов подчеркивается сиянием вокруг их голов — </w:t>
      </w:r>
      <w:hyperlink r:id="rId14" w:tooltip="Нимб" w:history="1">
        <w:r w:rsidRPr="0019352A">
          <w:rPr>
            <w:rStyle w:val="a3"/>
            <w:rFonts w:ascii="Times New Roman" w:hAnsi="Times New Roman" w:cs="Times New Roman"/>
            <w:color w:val="0B0080"/>
            <w:sz w:val="24"/>
            <w:szCs w:val="24"/>
          </w:rPr>
          <w:t>нимбами</w:t>
        </w:r>
      </w:hyperlink>
      <w:r w:rsidRPr="0019352A">
        <w:rPr>
          <w:rFonts w:ascii="Times New Roman" w:hAnsi="Times New Roman" w:cs="Times New Roman"/>
          <w:color w:val="202122"/>
          <w:sz w:val="24"/>
          <w:szCs w:val="24"/>
        </w:rPr>
        <w:t>.</w:t>
      </w:r>
    </w:p>
    <w:p w:rsidR="0019352A" w:rsidRPr="0019352A" w:rsidRDefault="0019352A" w:rsidP="0019352A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19352A">
        <w:rPr>
          <w:rFonts w:ascii="Times New Roman" w:hAnsi="Times New Roman" w:cs="Times New Roman"/>
          <w:color w:val="202122"/>
          <w:sz w:val="24"/>
          <w:szCs w:val="24"/>
        </w:rPr>
        <w:t xml:space="preserve">нет определённого источника освещения (светоносно всё изображение), отсутствуют падающие тени, а светотеневая моделировка объёмов </w:t>
      </w:r>
      <w:proofErr w:type="spellStart"/>
      <w:r w:rsidRPr="0019352A">
        <w:rPr>
          <w:rFonts w:ascii="Times New Roman" w:hAnsi="Times New Roman" w:cs="Times New Roman"/>
          <w:color w:val="202122"/>
          <w:sz w:val="24"/>
          <w:szCs w:val="24"/>
        </w:rPr>
        <w:t>уплощена</w:t>
      </w:r>
      <w:proofErr w:type="spellEnd"/>
      <w:r w:rsidRPr="0019352A">
        <w:rPr>
          <w:rFonts w:ascii="Times New Roman" w:hAnsi="Times New Roman" w:cs="Times New Roman"/>
          <w:color w:val="202122"/>
          <w:sz w:val="24"/>
          <w:szCs w:val="24"/>
        </w:rPr>
        <w:t xml:space="preserve"> или сведена </w:t>
      </w:r>
      <w:proofErr w:type="gramStart"/>
      <w:r w:rsidRPr="0019352A">
        <w:rPr>
          <w:rFonts w:ascii="Times New Roman" w:hAnsi="Times New Roman" w:cs="Times New Roman"/>
          <w:color w:val="202122"/>
          <w:sz w:val="24"/>
          <w:szCs w:val="24"/>
        </w:rPr>
        <w:t>на</w:t>
      </w:r>
      <w:proofErr w:type="gramEnd"/>
      <w:r w:rsidRPr="0019352A">
        <w:rPr>
          <w:rFonts w:ascii="Times New Roman" w:hAnsi="Times New Roman" w:cs="Times New Roman"/>
          <w:color w:val="202122"/>
          <w:sz w:val="24"/>
          <w:szCs w:val="24"/>
        </w:rPr>
        <w:t xml:space="preserve"> нет, </w:t>
      </w:r>
      <w:proofErr w:type="gramStart"/>
      <w:r w:rsidRPr="0019352A">
        <w:rPr>
          <w:rFonts w:ascii="Times New Roman" w:hAnsi="Times New Roman" w:cs="Times New Roman"/>
          <w:color w:val="202122"/>
          <w:sz w:val="24"/>
          <w:szCs w:val="24"/>
        </w:rPr>
        <w:t>при</w:t>
      </w:r>
      <w:proofErr w:type="gramEnd"/>
      <w:r w:rsidRPr="0019352A">
        <w:rPr>
          <w:rFonts w:ascii="Times New Roman" w:hAnsi="Times New Roman" w:cs="Times New Roman"/>
          <w:color w:val="202122"/>
          <w:sz w:val="24"/>
          <w:szCs w:val="24"/>
        </w:rPr>
        <w:t xml:space="preserve"> этом объём может создаваться с помощью особой штриховки или тона.</w:t>
      </w:r>
    </w:p>
    <w:p w:rsidR="0019352A" w:rsidRPr="0019352A" w:rsidRDefault="0019352A" w:rsidP="0019352A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19352A">
        <w:rPr>
          <w:rFonts w:ascii="Times New Roman" w:hAnsi="Times New Roman" w:cs="Times New Roman"/>
          <w:color w:val="202122"/>
          <w:sz w:val="24"/>
          <w:szCs w:val="24"/>
        </w:rPr>
        <w:t>стилизуются пропорции человеческого тела (удлиняются или укорачиваются), складки одежд, форма горок, архитектуры</w:t>
      </w:r>
    </w:p>
    <w:p w:rsidR="0019352A" w:rsidRPr="0019352A" w:rsidRDefault="0019352A" w:rsidP="0019352A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19352A">
        <w:rPr>
          <w:rFonts w:ascii="Times New Roman" w:hAnsi="Times New Roman" w:cs="Times New Roman"/>
          <w:color w:val="202122"/>
          <w:sz w:val="24"/>
          <w:szCs w:val="24"/>
        </w:rPr>
        <w:t>используется особая символика цвета, света, жестов, </w:t>
      </w:r>
      <w:hyperlink r:id="rId15" w:tooltip="Символы святых" w:history="1">
        <w:r w:rsidRPr="0019352A">
          <w:rPr>
            <w:rStyle w:val="a3"/>
            <w:rFonts w:ascii="Times New Roman" w:hAnsi="Times New Roman" w:cs="Times New Roman"/>
            <w:color w:val="0B0080"/>
            <w:sz w:val="24"/>
            <w:szCs w:val="24"/>
          </w:rPr>
          <w:t>атрибутов</w:t>
        </w:r>
      </w:hyperlink>
      <w:r w:rsidRPr="0019352A">
        <w:rPr>
          <w:rFonts w:ascii="Times New Roman" w:hAnsi="Times New Roman" w:cs="Times New Roman"/>
          <w:color w:val="202122"/>
          <w:sz w:val="24"/>
          <w:szCs w:val="24"/>
        </w:rPr>
        <w:t>.</w:t>
      </w:r>
    </w:p>
    <w:p w:rsidR="0019352A" w:rsidRPr="0019352A" w:rsidRDefault="0019352A" w:rsidP="00BC3AB6">
      <w:pPr>
        <w:rPr>
          <w:rFonts w:ascii="Times New Roman" w:hAnsi="Times New Roman" w:cs="Times New Roman"/>
          <w:sz w:val="24"/>
          <w:szCs w:val="24"/>
        </w:rPr>
      </w:pPr>
    </w:p>
    <w:p w:rsidR="007D4331" w:rsidRDefault="007D4331" w:rsidP="00BC3AB6">
      <w:pPr>
        <w:rPr>
          <w:rFonts w:ascii="Times New Roman" w:hAnsi="Times New Roman" w:cs="Times New Roman"/>
          <w:sz w:val="28"/>
          <w:szCs w:val="28"/>
        </w:rPr>
      </w:pPr>
    </w:p>
    <w:p w:rsidR="00BC3AB6" w:rsidRDefault="00BC3AB6" w:rsidP="00BC3AB6">
      <w:pPr>
        <w:rPr>
          <w:rFonts w:ascii="Times New Roman" w:hAnsi="Times New Roman" w:cs="Times New Roman"/>
          <w:sz w:val="28"/>
          <w:szCs w:val="28"/>
        </w:rPr>
      </w:pPr>
      <w:r w:rsidRPr="00BC3AB6">
        <w:rPr>
          <w:rFonts w:ascii="Times New Roman" w:hAnsi="Times New Roman" w:cs="Times New Roman"/>
          <w:sz w:val="28"/>
          <w:szCs w:val="28"/>
        </w:rPr>
        <w:t>Видео:</w:t>
      </w:r>
      <w:r w:rsidRPr="00BC3AB6">
        <w:rPr>
          <w:rFonts w:ascii="Times New Roman" w:hAnsi="Times New Roman" w:cs="Times New Roman"/>
          <w:sz w:val="28"/>
          <w:szCs w:val="28"/>
        </w:rPr>
        <w:br/>
      </w:r>
      <w:hyperlink r:id="rId16" w:history="1">
        <w:r w:rsidR="006D48E5" w:rsidRPr="00093940">
          <w:rPr>
            <w:rStyle w:val="a3"/>
            <w:rFonts w:ascii="Times New Roman" w:hAnsi="Times New Roman" w:cs="Times New Roman"/>
            <w:sz w:val="28"/>
            <w:szCs w:val="28"/>
          </w:rPr>
          <w:t>https://youtu.be/f3hpmU6Othc</w:t>
        </w:r>
      </w:hyperlink>
    </w:p>
    <w:p w:rsidR="00980287" w:rsidRDefault="00980287" w:rsidP="006C5F64">
      <w:pPr>
        <w:rPr>
          <w:rFonts w:ascii="Times New Roman" w:hAnsi="Times New Roman" w:cs="Times New Roman"/>
          <w:b/>
          <w:sz w:val="32"/>
          <w:szCs w:val="32"/>
        </w:rPr>
      </w:pPr>
      <w:r w:rsidRPr="001D38DB">
        <w:rPr>
          <w:rFonts w:ascii="Times New Roman" w:hAnsi="Times New Roman" w:cs="Times New Roman"/>
          <w:b/>
          <w:sz w:val="32"/>
          <w:szCs w:val="32"/>
        </w:rPr>
        <w:t>Задание.</w:t>
      </w:r>
    </w:p>
    <w:p w:rsidR="006C5F64" w:rsidRPr="006C5F64" w:rsidRDefault="006C5F64" w:rsidP="006C5F64">
      <w:pPr>
        <w:rPr>
          <w:rFonts w:ascii="Times New Roman" w:hAnsi="Times New Roman" w:cs="Times New Roman"/>
          <w:sz w:val="32"/>
          <w:szCs w:val="32"/>
        </w:rPr>
      </w:pPr>
      <w:r w:rsidRPr="006C5F64">
        <w:rPr>
          <w:rFonts w:ascii="Times New Roman" w:hAnsi="Times New Roman" w:cs="Times New Roman"/>
          <w:sz w:val="32"/>
          <w:szCs w:val="32"/>
        </w:rPr>
        <w:t xml:space="preserve">Списать предоставленный </w:t>
      </w:r>
      <w:r>
        <w:rPr>
          <w:rFonts w:ascii="Times New Roman" w:hAnsi="Times New Roman" w:cs="Times New Roman"/>
          <w:sz w:val="32"/>
          <w:szCs w:val="32"/>
        </w:rPr>
        <w:t xml:space="preserve">текстовый </w:t>
      </w:r>
      <w:r w:rsidRPr="006C5F64">
        <w:rPr>
          <w:rFonts w:ascii="Times New Roman" w:hAnsi="Times New Roman" w:cs="Times New Roman"/>
          <w:sz w:val="32"/>
          <w:szCs w:val="32"/>
        </w:rPr>
        <w:t>материал.</w:t>
      </w:r>
    </w:p>
    <w:p w:rsidR="00980287" w:rsidRPr="008279A0" w:rsidRDefault="00980287" w:rsidP="009802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38DB" w:rsidRDefault="001D38DB" w:rsidP="001D38DB">
      <w:pPr>
        <w:spacing w:after="0"/>
        <w:rPr>
          <w:b/>
        </w:rPr>
      </w:pPr>
    </w:p>
    <w:p w:rsidR="00C05394" w:rsidRPr="001D38DB" w:rsidRDefault="00C05394" w:rsidP="001D38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B4633E" w:rsidRPr="001D38DB">
        <w:rPr>
          <w:rFonts w:ascii="Times New Roman" w:hAnsi="Times New Roman" w:cs="Times New Roman"/>
          <w:sz w:val="28"/>
          <w:szCs w:val="28"/>
        </w:rPr>
        <w:t>Кон</w:t>
      </w:r>
      <w:r w:rsidR="001D38DB">
        <w:rPr>
          <w:rFonts w:ascii="Times New Roman" w:hAnsi="Times New Roman" w:cs="Times New Roman"/>
          <w:sz w:val="28"/>
          <w:szCs w:val="28"/>
        </w:rPr>
        <w:t>спект лучше составить в письменном</w:t>
      </w:r>
      <w:r w:rsidR="00B4633E" w:rsidRPr="001D38DB">
        <w:rPr>
          <w:rFonts w:ascii="Times New Roman" w:hAnsi="Times New Roman" w:cs="Times New Roman"/>
          <w:sz w:val="28"/>
          <w:szCs w:val="28"/>
        </w:rPr>
        <w:t xml:space="preserve"> варианте и отправить</w:t>
      </w:r>
      <w:r w:rsidRPr="001D38DB">
        <w:rPr>
          <w:rFonts w:ascii="Times New Roman" w:hAnsi="Times New Roman" w:cs="Times New Roman"/>
          <w:sz w:val="28"/>
          <w:szCs w:val="28"/>
        </w:rPr>
        <w:t xml:space="preserve"> для проверки на электронную почту </w:t>
      </w:r>
      <w:hyperlink r:id="rId17" w:history="1">
        <w:r w:rsidRPr="001D38D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natasha.mironov2018@yandex.ru</w:t>
        </w:r>
      </w:hyperlink>
      <w:r w:rsidRPr="001D38D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.</w:t>
      </w:r>
      <w:r w:rsidR="001D3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Обязательно подписывая имя, </w:t>
      </w:r>
      <w:r w:rsidRPr="001D38DB"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фамилию</w:t>
      </w:r>
      <w:r w:rsidR="00BC3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номер группы</w:t>
      </w:r>
      <w:r w:rsidRPr="001D38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9004B" w:rsidRPr="00C06813" w:rsidRDefault="0089004B" w:rsidP="006D64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004B" w:rsidRPr="00C06813" w:rsidSect="000909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53F4"/>
    <w:multiLevelType w:val="multilevel"/>
    <w:tmpl w:val="F294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55364"/>
    <w:multiLevelType w:val="hybridMultilevel"/>
    <w:tmpl w:val="12EADD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43641F2"/>
    <w:multiLevelType w:val="multilevel"/>
    <w:tmpl w:val="4B8A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356325"/>
    <w:multiLevelType w:val="multilevel"/>
    <w:tmpl w:val="A6BE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81922"/>
    <w:multiLevelType w:val="multilevel"/>
    <w:tmpl w:val="E482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57344E"/>
    <w:multiLevelType w:val="hybridMultilevel"/>
    <w:tmpl w:val="C3F40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0A7"/>
    <w:rsid w:val="00014925"/>
    <w:rsid w:val="0003562C"/>
    <w:rsid w:val="0009097C"/>
    <w:rsid w:val="00092A3B"/>
    <w:rsid w:val="000B6913"/>
    <w:rsid w:val="000B71CD"/>
    <w:rsid w:val="000D3B69"/>
    <w:rsid w:val="000F0379"/>
    <w:rsid w:val="000F5B12"/>
    <w:rsid w:val="000F7DD7"/>
    <w:rsid w:val="001037F2"/>
    <w:rsid w:val="00105AFF"/>
    <w:rsid w:val="001837C1"/>
    <w:rsid w:val="0019352A"/>
    <w:rsid w:val="001A4731"/>
    <w:rsid w:val="001D38DB"/>
    <w:rsid w:val="001F5CBF"/>
    <w:rsid w:val="002109DA"/>
    <w:rsid w:val="002268C9"/>
    <w:rsid w:val="002311F1"/>
    <w:rsid w:val="00265808"/>
    <w:rsid w:val="002C18B1"/>
    <w:rsid w:val="002D4EA7"/>
    <w:rsid w:val="002E02A4"/>
    <w:rsid w:val="002E7214"/>
    <w:rsid w:val="002F3D94"/>
    <w:rsid w:val="0030719B"/>
    <w:rsid w:val="0033246F"/>
    <w:rsid w:val="00387809"/>
    <w:rsid w:val="003E229B"/>
    <w:rsid w:val="003F57E6"/>
    <w:rsid w:val="00414EC1"/>
    <w:rsid w:val="0044168C"/>
    <w:rsid w:val="00460FB4"/>
    <w:rsid w:val="0048514E"/>
    <w:rsid w:val="0048594C"/>
    <w:rsid w:val="00487F88"/>
    <w:rsid w:val="00494D29"/>
    <w:rsid w:val="004B41CF"/>
    <w:rsid w:val="004C4FA9"/>
    <w:rsid w:val="004C5AAA"/>
    <w:rsid w:val="004E6879"/>
    <w:rsid w:val="004F3844"/>
    <w:rsid w:val="005260C6"/>
    <w:rsid w:val="005552A0"/>
    <w:rsid w:val="00555AA8"/>
    <w:rsid w:val="00593B74"/>
    <w:rsid w:val="00596305"/>
    <w:rsid w:val="00596929"/>
    <w:rsid w:val="005A2BF2"/>
    <w:rsid w:val="005B1EF3"/>
    <w:rsid w:val="00610E46"/>
    <w:rsid w:val="0064681F"/>
    <w:rsid w:val="00676EF6"/>
    <w:rsid w:val="00680C5A"/>
    <w:rsid w:val="00693B66"/>
    <w:rsid w:val="006C5F64"/>
    <w:rsid w:val="006D3CFF"/>
    <w:rsid w:val="006D48E5"/>
    <w:rsid w:val="006D6485"/>
    <w:rsid w:val="006F3078"/>
    <w:rsid w:val="006F63E0"/>
    <w:rsid w:val="007005CD"/>
    <w:rsid w:val="00704B04"/>
    <w:rsid w:val="00707076"/>
    <w:rsid w:val="00711AFF"/>
    <w:rsid w:val="007316E6"/>
    <w:rsid w:val="007429E6"/>
    <w:rsid w:val="007723F6"/>
    <w:rsid w:val="0077785C"/>
    <w:rsid w:val="007D4331"/>
    <w:rsid w:val="008214AD"/>
    <w:rsid w:val="00824EF8"/>
    <w:rsid w:val="00836EC9"/>
    <w:rsid w:val="00843AA8"/>
    <w:rsid w:val="008622AF"/>
    <w:rsid w:val="0089004B"/>
    <w:rsid w:val="0089361F"/>
    <w:rsid w:val="008C75A5"/>
    <w:rsid w:val="008E3422"/>
    <w:rsid w:val="00921AF1"/>
    <w:rsid w:val="00946368"/>
    <w:rsid w:val="00980287"/>
    <w:rsid w:val="00990702"/>
    <w:rsid w:val="009C6CD1"/>
    <w:rsid w:val="009D05D8"/>
    <w:rsid w:val="009E6ADF"/>
    <w:rsid w:val="00A502B3"/>
    <w:rsid w:val="00A54422"/>
    <w:rsid w:val="00A744E8"/>
    <w:rsid w:val="00AC33DF"/>
    <w:rsid w:val="00AC5C92"/>
    <w:rsid w:val="00AD146E"/>
    <w:rsid w:val="00AE7AE8"/>
    <w:rsid w:val="00B03FBF"/>
    <w:rsid w:val="00B207D0"/>
    <w:rsid w:val="00B2685F"/>
    <w:rsid w:val="00B341DB"/>
    <w:rsid w:val="00B4633E"/>
    <w:rsid w:val="00B51069"/>
    <w:rsid w:val="00B55749"/>
    <w:rsid w:val="00BA13EE"/>
    <w:rsid w:val="00BB3E34"/>
    <w:rsid w:val="00BC3AB6"/>
    <w:rsid w:val="00BC44B6"/>
    <w:rsid w:val="00BE0026"/>
    <w:rsid w:val="00C05394"/>
    <w:rsid w:val="00C06813"/>
    <w:rsid w:val="00C15020"/>
    <w:rsid w:val="00C2322A"/>
    <w:rsid w:val="00C528C2"/>
    <w:rsid w:val="00C54790"/>
    <w:rsid w:val="00C567FD"/>
    <w:rsid w:val="00C6506F"/>
    <w:rsid w:val="00CE35B1"/>
    <w:rsid w:val="00CE4C44"/>
    <w:rsid w:val="00D2513A"/>
    <w:rsid w:val="00D54597"/>
    <w:rsid w:val="00D559D5"/>
    <w:rsid w:val="00D617BF"/>
    <w:rsid w:val="00D704CE"/>
    <w:rsid w:val="00D7476C"/>
    <w:rsid w:val="00D82F00"/>
    <w:rsid w:val="00D942B5"/>
    <w:rsid w:val="00D96176"/>
    <w:rsid w:val="00DB472D"/>
    <w:rsid w:val="00DB7071"/>
    <w:rsid w:val="00DC1EB3"/>
    <w:rsid w:val="00DC79E4"/>
    <w:rsid w:val="00E03557"/>
    <w:rsid w:val="00E10F44"/>
    <w:rsid w:val="00E15A59"/>
    <w:rsid w:val="00E30C5A"/>
    <w:rsid w:val="00E366CF"/>
    <w:rsid w:val="00E55E3A"/>
    <w:rsid w:val="00E6744C"/>
    <w:rsid w:val="00EA6202"/>
    <w:rsid w:val="00EC7561"/>
    <w:rsid w:val="00F06A68"/>
    <w:rsid w:val="00F31128"/>
    <w:rsid w:val="00F87BF4"/>
    <w:rsid w:val="00F92B0F"/>
    <w:rsid w:val="00F940A7"/>
    <w:rsid w:val="00F959F3"/>
    <w:rsid w:val="00FC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AA"/>
  </w:style>
  <w:style w:type="paragraph" w:styleId="1">
    <w:name w:val="heading 1"/>
    <w:basedOn w:val="a"/>
    <w:link w:val="10"/>
    <w:uiPriority w:val="9"/>
    <w:qFormat/>
    <w:rsid w:val="00D74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813"/>
    <w:rPr>
      <w:color w:val="0000FF"/>
      <w:u w:val="single"/>
    </w:rPr>
  </w:style>
  <w:style w:type="table" w:styleId="a4">
    <w:name w:val="Table Grid"/>
    <w:basedOn w:val="a1"/>
    <w:uiPriority w:val="59"/>
    <w:rsid w:val="00E55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89004B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3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47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B4633E"/>
    <w:pPr>
      <w:ind w:left="720"/>
      <w:contextualSpacing/>
    </w:pPr>
  </w:style>
  <w:style w:type="character" w:styleId="a8">
    <w:name w:val="Strong"/>
    <w:basedOn w:val="a0"/>
    <w:uiPriority w:val="22"/>
    <w:qFormat/>
    <w:rsid w:val="001935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813"/>
    <w:rPr>
      <w:color w:val="0000FF"/>
      <w:u w:val="single"/>
    </w:rPr>
  </w:style>
  <w:style w:type="table" w:styleId="a4">
    <w:name w:val="Table Grid"/>
    <w:basedOn w:val="a1"/>
    <w:uiPriority w:val="59"/>
    <w:rsid w:val="00E5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8900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303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3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36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60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bog" TargetMode="External"/><Relationship Id="rId13" Type="http://schemas.openxmlformats.org/officeDocument/2006/relationships/hyperlink" Target="https://ru.wikipedia.org/wiki/%D0%9F%D0%B5%D1%80%D1%81%D0%BF%D0%B5%D0%BA%D1%82%D0%B8%D0%B2%D0%B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zbyka.ru/ikona" TargetMode="External"/><Relationship Id="rId12" Type="http://schemas.openxmlformats.org/officeDocument/2006/relationships/hyperlink" Target="https://azbyka.ru/lyubov" TargetMode="External"/><Relationship Id="rId17" Type="http://schemas.openxmlformats.org/officeDocument/2006/relationships/hyperlink" Target="mailto:natasha.mironov2018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f3hpmU6Othc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azbyka.ru/xram" TargetMode="External"/><Relationship Id="rId11" Type="http://schemas.openxmlformats.org/officeDocument/2006/relationships/hyperlink" Target="https://azbyka.ru/tajnaya-vecherya" TargetMode="External"/><Relationship Id="rId5" Type="http://schemas.openxmlformats.org/officeDocument/2006/relationships/hyperlink" Target="https://azbyka.ru/altar" TargetMode="External"/><Relationship Id="rId15" Type="http://schemas.openxmlformats.org/officeDocument/2006/relationships/hyperlink" Target="https://ru.wikipedia.org/wiki/%D0%A1%D0%B8%D0%BC%D0%B2%D0%BE%D0%BB%D1%8B_%D1%81%D0%B2%D1%8F%D1%82%D1%8B%D1%85" TargetMode="External"/><Relationship Id="rId10" Type="http://schemas.openxmlformats.org/officeDocument/2006/relationships/hyperlink" Target="https://azbyka.ru/tsarskie_vrat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zbyka.ru/dvunadesyatye-prazdniki" TargetMode="External"/><Relationship Id="rId14" Type="http://schemas.openxmlformats.org/officeDocument/2006/relationships/hyperlink" Target="https://ru.wikipedia.org/wiki/%D0%9D%D0%B8%D0%BC%D0%B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НАТАЛЬЯ МИРОНОВА</cp:lastModifiedBy>
  <cp:revision>2</cp:revision>
  <dcterms:created xsi:type="dcterms:W3CDTF">2021-01-17T20:15:00Z</dcterms:created>
  <dcterms:modified xsi:type="dcterms:W3CDTF">2021-01-17T20:15:00Z</dcterms:modified>
</cp:coreProperties>
</file>