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01" w:rsidRPr="00E84F56" w:rsidRDefault="00422701" w:rsidP="00422701">
      <w:pPr>
        <w:pStyle w:val="a9"/>
        <w:jc w:val="right"/>
        <w:rPr>
          <w:rFonts w:ascii="Times New Roman" w:hAnsi="Times New Roman"/>
          <w:sz w:val="24"/>
          <w:szCs w:val="24"/>
        </w:rPr>
      </w:pPr>
      <w:r w:rsidRPr="00E84F56">
        <w:rPr>
          <w:rFonts w:ascii="Times New Roman" w:hAnsi="Times New Roman"/>
          <w:sz w:val="24"/>
          <w:szCs w:val="24"/>
        </w:rPr>
        <w:t>Приложение № 1</w:t>
      </w:r>
    </w:p>
    <w:p w:rsidR="00422701" w:rsidRPr="00E84F56" w:rsidRDefault="00422701" w:rsidP="00422701">
      <w:pPr>
        <w:pStyle w:val="af1"/>
        <w:spacing w:after="0"/>
        <w:jc w:val="right"/>
        <w:rPr>
          <w:rFonts w:ascii="Times New Roman" w:hAnsi="Times New Roman"/>
          <w:sz w:val="24"/>
          <w:szCs w:val="24"/>
        </w:rPr>
      </w:pPr>
      <w:r w:rsidRPr="00E84F56">
        <w:rPr>
          <w:rFonts w:ascii="Times New Roman" w:hAnsi="Times New Roman"/>
          <w:sz w:val="24"/>
          <w:szCs w:val="24"/>
        </w:rPr>
        <w:t xml:space="preserve">                                                                                              к приказу управления  образования администрации    </w:t>
      </w:r>
      <w:proofErr w:type="spellStart"/>
      <w:r w:rsidRPr="00E84F56">
        <w:rPr>
          <w:rFonts w:ascii="Times New Roman" w:hAnsi="Times New Roman"/>
          <w:sz w:val="24"/>
          <w:szCs w:val="24"/>
        </w:rPr>
        <w:t>Рузаевского</w:t>
      </w:r>
      <w:proofErr w:type="spellEnd"/>
      <w:r w:rsidRPr="00E84F56">
        <w:rPr>
          <w:rFonts w:ascii="Times New Roman" w:hAnsi="Times New Roman"/>
          <w:sz w:val="24"/>
          <w:szCs w:val="24"/>
        </w:rPr>
        <w:t xml:space="preserve">  </w:t>
      </w:r>
    </w:p>
    <w:p w:rsidR="00422701" w:rsidRPr="00E84F56" w:rsidRDefault="00422701" w:rsidP="00422701">
      <w:pPr>
        <w:pStyle w:val="af1"/>
        <w:spacing w:after="0"/>
        <w:jc w:val="right"/>
        <w:rPr>
          <w:rFonts w:ascii="Times New Roman" w:hAnsi="Times New Roman"/>
          <w:sz w:val="24"/>
          <w:szCs w:val="24"/>
        </w:rPr>
      </w:pPr>
      <w:r w:rsidRPr="00E84F56">
        <w:rPr>
          <w:rFonts w:ascii="Times New Roman" w:hAnsi="Times New Roman"/>
          <w:sz w:val="24"/>
          <w:szCs w:val="24"/>
        </w:rPr>
        <w:t>муниципального района</w:t>
      </w:r>
    </w:p>
    <w:p w:rsidR="00422701" w:rsidRPr="00E84F56" w:rsidRDefault="00422701" w:rsidP="00422701">
      <w:pPr>
        <w:pStyle w:val="af1"/>
        <w:spacing w:after="0"/>
        <w:jc w:val="right"/>
        <w:rPr>
          <w:rFonts w:ascii="Times New Roman" w:hAnsi="Times New Roman"/>
          <w:sz w:val="24"/>
          <w:szCs w:val="24"/>
        </w:rPr>
      </w:pPr>
      <w:r w:rsidRPr="00E84F56">
        <w:rPr>
          <w:rFonts w:ascii="Times New Roman" w:hAnsi="Times New Roman"/>
          <w:sz w:val="24"/>
          <w:szCs w:val="24"/>
        </w:rPr>
        <w:t xml:space="preserve">                                                                                                 Республики Мордовия</w:t>
      </w:r>
    </w:p>
    <w:p w:rsidR="00422701" w:rsidRPr="00E84F56" w:rsidRDefault="00422701" w:rsidP="00422701">
      <w:pPr>
        <w:jc w:val="right"/>
        <w:rPr>
          <w:rFonts w:ascii="Times New Roman" w:hAnsi="Times New Roman" w:cs="Times New Roman"/>
          <w:sz w:val="24"/>
          <w:szCs w:val="24"/>
        </w:rPr>
      </w:pPr>
      <w:r w:rsidRPr="00E84F56">
        <w:rPr>
          <w:rFonts w:ascii="Times New Roman" w:hAnsi="Times New Roman" w:cs="Times New Roman"/>
          <w:sz w:val="24"/>
          <w:szCs w:val="24"/>
        </w:rPr>
        <w:t xml:space="preserve">                                                                                                      от </w:t>
      </w:r>
      <w:r w:rsidR="00EA1959">
        <w:rPr>
          <w:rFonts w:ascii="Times New Roman" w:hAnsi="Times New Roman" w:cs="Times New Roman"/>
          <w:sz w:val="24"/>
          <w:szCs w:val="24"/>
        </w:rPr>
        <w:t>23</w:t>
      </w:r>
      <w:r w:rsidRPr="00E84F56">
        <w:rPr>
          <w:rFonts w:ascii="Times New Roman" w:hAnsi="Times New Roman" w:cs="Times New Roman"/>
          <w:sz w:val="24"/>
          <w:szCs w:val="24"/>
        </w:rPr>
        <w:t xml:space="preserve"> октября 202</w:t>
      </w:r>
      <w:r w:rsidR="00EA1959">
        <w:rPr>
          <w:rFonts w:ascii="Times New Roman" w:hAnsi="Times New Roman" w:cs="Times New Roman"/>
          <w:sz w:val="24"/>
          <w:szCs w:val="24"/>
        </w:rPr>
        <w:t>3</w:t>
      </w:r>
      <w:r w:rsidRPr="00E84F56">
        <w:rPr>
          <w:rFonts w:ascii="Times New Roman" w:hAnsi="Times New Roman" w:cs="Times New Roman"/>
          <w:sz w:val="24"/>
          <w:szCs w:val="24"/>
        </w:rPr>
        <w:t xml:space="preserve"> г. №</w:t>
      </w:r>
      <w:r w:rsidR="00EA1959">
        <w:rPr>
          <w:rFonts w:ascii="Times New Roman" w:hAnsi="Times New Roman" w:cs="Times New Roman"/>
          <w:sz w:val="24"/>
          <w:szCs w:val="24"/>
        </w:rPr>
        <w:t>126</w:t>
      </w:r>
      <w:r w:rsidRPr="00E84F56">
        <w:rPr>
          <w:rFonts w:ascii="Times New Roman" w:hAnsi="Times New Roman" w:cs="Times New Roman"/>
          <w:sz w:val="24"/>
          <w:szCs w:val="24"/>
        </w:rPr>
        <w:t xml:space="preserve"> </w:t>
      </w:r>
    </w:p>
    <w:p w:rsidR="00422701" w:rsidRPr="00E84F56" w:rsidRDefault="00422701" w:rsidP="00422701">
      <w:pPr>
        <w:jc w:val="both"/>
        <w:rPr>
          <w:rFonts w:ascii="Times New Roman" w:hAnsi="Times New Roman" w:cs="Times New Roman"/>
          <w:sz w:val="24"/>
          <w:szCs w:val="24"/>
        </w:rPr>
      </w:pP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                                                                                     </w:t>
      </w:r>
    </w:p>
    <w:p w:rsidR="00422701" w:rsidRPr="00E84F56" w:rsidRDefault="00422701" w:rsidP="00422701">
      <w:pPr>
        <w:ind w:firstLine="426"/>
        <w:jc w:val="center"/>
        <w:rPr>
          <w:rFonts w:ascii="Times New Roman" w:hAnsi="Times New Roman" w:cs="Times New Roman"/>
          <w:b/>
          <w:sz w:val="24"/>
          <w:szCs w:val="24"/>
        </w:rPr>
      </w:pPr>
      <w:r w:rsidRPr="00E84F56">
        <w:rPr>
          <w:rFonts w:ascii="Times New Roman" w:hAnsi="Times New Roman" w:cs="Times New Roman"/>
          <w:b/>
          <w:sz w:val="24"/>
          <w:szCs w:val="24"/>
        </w:rPr>
        <w:t>ПОЛОЖЕНИЕ О ПРОВЕДЕНИИ МУНИЦИПАЛЬНОГО ЭТАПА</w:t>
      </w:r>
    </w:p>
    <w:p w:rsidR="00422701" w:rsidRPr="00E84F56" w:rsidRDefault="00422701" w:rsidP="00422701">
      <w:pPr>
        <w:ind w:firstLine="426"/>
        <w:jc w:val="center"/>
        <w:rPr>
          <w:rFonts w:ascii="Times New Roman" w:hAnsi="Times New Roman" w:cs="Times New Roman"/>
          <w:b/>
          <w:sz w:val="24"/>
          <w:szCs w:val="24"/>
        </w:rPr>
      </w:pPr>
      <w:r w:rsidRPr="00E84F56">
        <w:rPr>
          <w:rFonts w:ascii="Times New Roman" w:hAnsi="Times New Roman" w:cs="Times New Roman"/>
          <w:b/>
          <w:sz w:val="24"/>
          <w:szCs w:val="24"/>
        </w:rPr>
        <w:t>ВСЕРОССИЙСКОЙ ОЛИМПИАДЫ ШКОЛЬНИКОВ ПО ОБЩЕОБРАЗОВАТЕЛЬНЫМ ПРЕДМЕТАМ</w:t>
      </w:r>
    </w:p>
    <w:p w:rsidR="00422701" w:rsidRPr="00E84F56" w:rsidRDefault="00422701" w:rsidP="00422701">
      <w:pPr>
        <w:ind w:firstLine="426"/>
        <w:jc w:val="both"/>
        <w:rPr>
          <w:rFonts w:ascii="Times New Roman" w:hAnsi="Times New Roman" w:cs="Times New Roman"/>
          <w:sz w:val="24"/>
          <w:szCs w:val="24"/>
        </w:rPr>
      </w:pPr>
    </w:p>
    <w:p w:rsidR="00422701" w:rsidRPr="00E84F56" w:rsidRDefault="00422701" w:rsidP="00422701">
      <w:pPr>
        <w:ind w:firstLine="426"/>
        <w:jc w:val="both"/>
        <w:rPr>
          <w:rFonts w:ascii="Times New Roman" w:hAnsi="Times New Roman" w:cs="Times New Roman"/>
          <w:b/>
          <w:sz w:val="24"/>
          <w:szCs w:val="24"/>
        </w:rPr>
      </w:pPr>
      <w:r w:rsidRPr="00E84F56">
        <w:rPr>
          <w:rFonts w:ascii="Times New Roman" w:hAnsi="Times New Roman" w:cs="Times New Roman"/>
          <w:b/>
          <w:sz w:val="24"/>
          <w:szCs w:val="24"/>
          <w:lang w:val="en-US"/>
        </w:rPr>
        <w:t>I</w:t>
      </w:r>
      <w:r w:rsidRPr="00E84F56">
        <w:rPr>
          <w:rFonts w:ascii="Times New Roman" w:hAnsi="Times New Roman" w:cs="Times New Roman"/>
          <w:b/>
          <w:sz w:val="24"/>
          <w:szCs w:val="24"/>
        </w:rPr>
        <w:t>. Общие положения</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1. Настоящее Положение о муниципальном этапе всероссийской олимпиады школьников (далее - Положение) определяет порядок организации и проведения муниципального этапа всероссийской олимпиады школьников (далее - олимпиада), ее организационное, методическое и финансовое обеспечение, порядок участия в олимпиаде и определения победителей и призеров.</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2. </w:t>
      </w:r>
      <w:hyperlink r:id="rId5" w:history="1">
        <w:r w:rsidRPr="00EA1959">
          <w:rPr>
            <w:rStyle w:val="a6"/>
            <w:rFonts w:ascii="Times New Roman" w:hAnsi="Times New Roman" w:cs="Times New Roman"/>
            <w:b w:val="0"/>
            <w:color w:val="auto"/>
            <w:sz w:val="24"/>
            <w:szCs w:val="24"/>
          </w:rPr>
          <w:t>Положение</w:t>
        </w:r>
      </w:hyperlink>
      <w:r w:rsidRPr="00EA1959">
        <w:rPr>
          <w:rFonts w:ascii="Times New Roman" w:hAnsi="Times New Roman" w:cs="Times New Roman"/>
          <w:sz w:val="24"/>
          <w:szCs w:val="24"/>
        </w:rPr>
        <w:t xml:space="preserve"> </w:t>
      </w:r>
      <w:r w:rsidRPr="00E84F56">
        <w:rPr>
          <w:rFonts w:ascii="Times New Roman" w:hAnsi="Times New Roman" w:cs="Times New Roman"/>
          <w:sz w:val="24"/>
          <w:szCs w:val="24"/>
        </w:rPr>
        <w:t xml:space="preserve">разработано на основе положения о всероссийской олимпиаде школьников по общеобразовательным предметам, утвержденного </w:t>
      </w:r>
      <w:hyperlink r:id="rId6" w:history="1">
        <w:r w:rsidRPr="00FF32BF">
          <w:rPr>
            <w:rStyle w:val="a6"/>
            <w:rFonts w:ascii="Times New Roman" w:hAnsi="Times New Roman" w:cs="Times New Roman"/>
            <w:b w:val="0"/>
            <w:color w:val="auto"/>
            <w:sz w:val="24"/>
            <w:szCs w:val="24"/>
          </w:rPr>
          <w:t>приказом</w:t>
        </w:r>
      </w:hyperlink>
      <w:r w:rsidRPr="00E84F56">
        <w:rPr>
          <w:rFonts w:ascii="Times New Roman" w:hAnsi="Times New Roman" w:cs="Times New Roman"/>
          <w:b/>
          <w:sz w:val="24"/>
          <w:szCs w:val="24"/>
        </w:rPr>
        <w:t xml:space="preserve"> </w:t>
      </w:r>
      <w:r w:rsidRPr="00E84F56">
        <w:rPr>
          <w:rFonts w:ascii="Times New Roman" w:hAnsi="Times New Roman" w:cs="Times New Roman"/>
          <w:sz w:val="24"/>
          <w:szCs w:val="24"/>
        </w:rPr>
        <w:t>Министерства образования и науки Российской Федерации от 18.11.2013 г. N 1252, зарегистрированного в Минюсте России от 21 января 2014 г. N 31060 (с изменениями, внесенными приказом от 17.03.2015 года №249, от 17.11.2016 года, №1435).</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3. </w:t>
      </w:r>
      <w:proofErr w:type="gramStart"/>
      <w:r w:rsidRPr="00E84F56">
        <w:rPr>
          <w:rFonts w:ascii="Times New Roman" w:hAnsi="Times New Roman" w:cs="Times New Roman"/>
          <w:sz w:val="24"/>
          <w:szCs w:val="24"/>
        </w:rPr>
        <w:t>Основными целями и задачами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 привлечение ученых и практиков соответствующих областей к работе с одаренными детьми, формирование национальной элиты, отработка методики работы с одаренными детьми, отбор наиболее талантливых обучающихся в состав сборных команд Российской Федерации для участия</w:t>
      </w:r>
      <w:proofErr w:type="gramEnd"/>
      <w:r w:rsidRPr="00E84F56">
        <w:rPr>
          <w:rFonts w:ascii="Times New Roman" w:hAnsi="Times New Roman" w:cs="Times New Roman"/>
          <w:sz w:val="24"/>
          <w:szCs w:val="24"/>
        </w:rPr>
        <w:t xml:space="preserve"> в международных олимпиадах по общеобразовательным предметам.</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4. В олимпиаде принимают участие на добровольной основе обучающиеся муниципальных образовательных организаций </w:t>
      </w:r>
      <w:proofErr w:type="spellStart"/>
      <w:r w:rsidRPr="00E84F56">
        <w:rPr>
          <w:rFonts w:ascii="Times New Roman" w:hAnsi="Times New Roman" w:cs="Times New Roman"/>
          <w:sz w:val="24"/>
          <w:szCs w:val="24"/>
        </w:rPr>
        <w:t>Рузаевского</w:t>
      </w:r>
      <w:proofErr w:type="spellEnd"/>
      <w:r w:rsidRPr="00E84F56">
        <w:rPr>
          <w:rFonts w:ascii="Times New Roman" w:hAnsi="Times New Roman" w:cs="Times New Roman"/>
          <w:sz w:val="24"/>
          <w:szCs w:val="24"/>
        </w:rPr>
        <w:t xml:space="preserve"> муниципального района, реализующие общеобразовательные программы (далее - образовательные организации). </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5. Организатором муниципального этапа олимпиады является: </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Управление образования администрации  </w:t>
      </w:r>
      <w:proofErr w:type="spellStart"/>
      <w:r w:rsidRPr="00E84F56">
        <w:rPr>
          <w:rFonts w:ascii="Times New Roman" w:hAnsi="Times New Roman" w:cs="Times New Roman"/>
          <w:sz w:val="24"/>
          <w:szCs w:val="24"/>
        </w:rPr>
        <w:t>Рузаевского</w:t>
      </w:r>
      <w:proofErr w:type="spellEnd"/>
      <w:r w:rsidRPr="00E84F56">
        <w:rPr>
          <w:rFonts w:ascii="Times New Roman" w:hAnsi="Times New Roman" w:cs="Times New Roman"/>
          <w:sz w:val="24"/>
          <w:szCs w:val="24"/>
        </w:rPr>
        <w:t xml:space="preserve"> муниципального района.</w:t>
      </w:r>
    </w:p>
    <w:p w:rsidR="00422701" w:rsidRPr="00E84F56" w:rsidRDefault="00422701" w:rsidP="00422701">
      <w:pPr>
        <w:ind w:firstLine="426"/>
        <w:jc w:val="both"/>
        <w:rPr>
          <w:rFonts w:ascii="Times New Roman" w:hAnsi="Times New Roman" w:cs="Times New Roman"/>
          <w:b/>
          <w:sz w:val="24"/>
          <w:szCs w:val="24"/>
        </w:rPr>
      </w:pPr>
    </w:p>
    <w:p w:rsidR="00422701" w:rsidRPr="00E84F56" w:rsidRDefault="00422701" w:rsidP="00422701">
      <w:pPr>
        <w:ind w:firstLine="426"/>
        <w:jc w:val="both"/>
        <w:rPr>
          <w:rFonts w:ascii="Times New Roman" w:hAnsi="Times New Roman" w:cs="Times New Roman"/>
          <w:b/>
          <w:sz w:val="24"/>
          <w:szCs w:val="24"/>
        </w:rPr>
      </w:pPr>
      <w:r w:rsidRPr="00E84F56">
        <w:rPr>
          <w:rFonts w:ascii="Times New Roman" w:hAnsi="Times New Roman" w:cs="Times New Roman"/>
          <w:b/>
          <w:sz w:val="24"/>
          <w:szCs w:val="24"/>
          <w:lang w:val="en-US"/>
        </w:rPr>
        <w:t>II</w:t>
      </w:r>
      <w:r w:rsidRPr="00E84F56">
        <w:rPr>
          <w:rFonts w:ascii="Times New Roman" w:hAnsi="Times New Roman" w:cs="Times New Roman"/>
          <w:b/>
          <w:sz w:val="24"/>
          <w:szCs w:val="24"/>
        </w:rPr>
        <w:t>. Порядок проведения муниципального этапа олимпиады</w:t>
      </w:r>
    </w:p>
    <w:p w:rsidR="00422701" w:rsidRPr="00E84F56" w:rsidRDefault="00422701" w:rsidP="00422701">
      <w:pPr>
        <w:ind w:firstLine="426"/>
        <w:jc w:val="both"/>
        <w:rPr>
          <w:rFonts w:ascii="Times New Roman" w:hAnsi="Times New Roman" w:cs="Times New Roman"/>
          <w:sz w:val="24"/>
          <w:szCs w:val="24"/>
        </w:rPr>
      </w:pP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6. </w:t>
      </w:r>
      <w:proofErr w:type="gramStart"/>
      <w:r w:rsidRPr="00E84F56">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422701" w:rsidRPr="00E84F56" w:rsidRDefault="00422701" w:rsidP="00422701">
      <w:pPr>
        <w:ind w:firstLine="426"/>
        <w:jc w:val="both"/>
        <w:rPr>
          <w:rFonts w:ascii="Times New Roman" w:hAnsi="Times New Roman" w:cs="Times New Roman"/>
          <w:sz w:val="24"/>
          <w:szCs w:val="24"/>
        </w:rPr>
      </w:pPr>
      <w:bookmarkStart w:id="0" w:name="sub_45"/>
      <w:r w:rsidRPr="00E84F56">
        <w:rPr>
          <w:rFonts w:ascii="Times New Roman" w:hAnsi="Times New Roman" w:cs="Times New Roman"/>
          <w:sz w:val="24"/>
          <w:szCs w:val="24"/>
        </w:rPr>
        <w:t>7.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bookmarkEnd w:id="0"/>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422701" w:rsidRPr="00E84F56" w:rsidRDefault="00422701" w:rsidP="00422701">
      <w:pPr>
        <w:ind w:firstLine="426"/>
        <w:jc w:val="both"/>
        <w:rPr>
          <w:rFonts w:ascii="Times New Roman" w:hAnsi="Times New Roman" w:cs="Times New Roman"/>
          <w:sz w:val="24"/>
          <w:szCs w:val="24"/>
        </w:rPr>
      </w:pPr>
      <w:bookmarkStart w:id="1" w:name="sub_46"/>
      <w:r w:rsidRPr="00E84F56">
        <w:rPr>
          <w:rFonts w:ascii="Times New Roman" w:hAnsi="Times New Roman" w:cs="Times New Roman"/>
          <w:sz w:val="24"/>
          <w:szCs w:val="24"/>
        </w:rPr>
        <w:t>8. На муниципальном этапе олимпиады по каждому общеобразовательному предмету принимают индивидуальное участие:</w:t>
      </w:r>
    </w:p>
    <w:bookmarkEnd w:id="1"/>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участники школьного этапа олимпиады текущего учебного года, набравшие наибольшее количество баллов </w:t>
      </w:r>
      <w:r w:rsidRPr="00815FB3">
        <w:rPr>
          <w:rFonts w:ascii="Times New Roman" w:hAnsi="Times New Roman" w:cs="Times New Roman"/>
          <w:b/>
          <w:sz w:val="24"/>
          <w:szCs w:val="24"/>
        </w:rPr>
        <w:t>(</w:t>
      </w:r>
      <w:r w:rsidR="003E4E08" w:rsidRPr="00815FB3">
        <w:rPr>
          <w:rFonts w:ascii="Times New Roman" w:hAnsi="Times New Roman" w:cs="Times New Roman"/>
          <w:b/>
          <w:sz w:val="24"/>
          <w:szCs w:val="24"/>
        </w:rPr>
        <w:t xml:space="preserve">1 </w:t>
      </w:r>
      <w:r w:rsidRPr="00815FB3">
        <w:rPr>
          <w:rFonts w:ascii="Times New Roman" w:hAnsi="Times New Roman" w:cs="Times New Roman"/>
          <w:b/>
          <w:sz w:val="24"/>
          <w:szCs w:val="24"/>
        </w:rPr>
        <w:t>победител</w:t>
      </w:r>
      <w:r w:rsidR="003E4E08" w:rsidRPr="00815FB3">
        <w:rPr>
          <w:rFonts w:ascii="Times New Roman" w:hAnsi="Times New Roman" w:cs="Times New Roman"/>
          <w:b/>
          <w:sz w:val="24"/>
          <w:szCs w:val="24"/>
        </w:rPr>
        <w:t>ь от каждой параллели</w:t>
      </w:r>
      <w:r w:rsidRPr="00815FB3">
        <w:rPr>
          <w:rFonts w:ascii="Times New Roman" w:hAnsi="Times New Roman" w:cs="Times New Roman"/>
          <w:b/>
          <w:sz w:val="24"/>
          <w:szCs w:val="24"/>
        </w:rPr>
        <w:t>)</w:t>
      </w:r>
      <w:r w:rsidRPr="00E84F56">
        <w:rPr>
          <w:rFonts w:ascii="Times New Roman" w:hAnsi="Times New Roman" w:cs="Times New Roman"/>
          <w:sz w:val="24"/>
          <w:szCs w:val="24"/>
        </w:rPr>
        <w:t xml:space="preserve">, победители </w:t>
      </w:r>
      <w:r w:rsidRPr="00E84F56">
        <w:rPr>
          <w:rFonts w:ascii="Times New Roman" w:hAnsi="Times New Roman" w:cs="Times New Roman"/>
          <w:color w:val="000000"/>
          <w:sz w:val="24"/>
          <w:szCs w:val="24"/>
        </w:rPr>
        <w:lastRenderedPageBreak/>
        <w:t>м</w:t>
      </w:r>
      <w:r w:rsidRPr="00E84F56">
        <w:rPr>
          <w:rFonts w:ascii="Times New Roman" w:hAnsi="Times New Roman" w:cs="Times New Roman"/>
          <w:sz w:val="24"/>
          <w:szCs w:val="24"/>
        </w:rPr>
        <w:t>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22701" w:rsidRPr="00E84F56" w:rsidRDefault="00422701" w:rsidP="00422701">
      <w:pPr>
        <w:ind w:firstLine="426"/>
        <w:jc w:val="both"/>
        <w:rPr>
          <w:rFonts w:ascii="Times New Roman" w:hAnsi="Times New Roman" w:cs="Times New Roman"/>
          <w:sz w:val="24"/>
          <w:szCs w:val="24"/>
        </w:rPr>
      </w:pPr>
      <w:bookmarkStart w:id="2" w:name="sub_47"/>
      <w:r w:rsidRPr="00E84F56">
        <w:rPr>
          <w:rFonts w:ascii="Times New Roman" w:hAnsi="Times New Roman" w:cs="Times New Roman"/>
          <w:sz w:val="24"/>
          <w:szCs w:val="24"/>
        </w:rPr>
        <w:t xml:space="preserve">9. Победители муниципального этапа предыдущего года вправе выполнять олимпиадные задания, разработанные для </w:t>
      </w:r>
      <w:proofErr w:type="gramStart"/>
      <w:r w:rsidRPr="00E84F56">
        <w:rPr>
          <w:rFonts w:ascii="Times New Roman" w:hAnsi="Times New Roman" w:cs="Times New Roman"/>
          <w:sz w:val="24"/>
          <w:szCs w:val="24"/>
        </w:rPr>
        <w:t>более старших</w:t>
      </w:r>
      <w:proofErr w:type="gramEnd"/>
      <w:r w:rsidRPr="00E84F56">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w:t>
      </w:r>
      <w:proofErr w:type="gramStart"/>
      <w:r w:rsidRPr="00E84F56">
        <w:rPr>
          <w:rFonts w:ascii="Times New Roman" w:hAnsi="Times New Roman" w:cs="Times New Roman"/>
          <w:sz w:val="24"/>
          <w:szCs w:val="24"/>
        </w:rPr>
        <w:t>последующие этапы олимпиады, данные участники олимпиады выполняют</w:t>
      </w:r>
      <w:proofErr w:type="gramEnd"/>
      <w:r w:rsidRPr="00E84F56">
        <w:rPr>
          <w:rFonts w:ascii="Times New Roman" w:hAnsi="Times New Roman" w:cs="Times New Roman"/>
          <w:sz w:val="24"/>
          <w:szCs w:val="24"/>
        </w:rPr>
        <w:t xml:space="preserve"> олимпиадные задания, разработанные для класса, который они выбрали на муниципальном этапе олимпиады.</w:t>
      </w:r>
    </w:p>
    <w:bookmarkEnd w:id="2"/>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10. Организатор муниципального этапа олимпиады:</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формирует оргкомитет муниципального этапа олимпиады и утверждает его состав;</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422701" w:rsidRPr="00E84F56" w:rsidRDefault="00422701" w:rsidP="00422701">
      <w:pPr>
        <w:ind w:firstLine="426"/>
        <w:jc w:val="both"/>
        <w:rPr>
          <w:rFonts w:ascii="Times New Roman" w:hAnsi="Times New Roman" w:cs="Times New Roman"/>
          <w:sz w:val="24"/>
          <w:szCs w:val="24"/>
        </w:rPr>
      </w:pPr>
      <w:bookmarkStart w:id="3" w:name="sub_4805"/>
      <w:proofErr w:type="gramStart"/>
      <w:r w:rsidRPr="00E84F56">
        <w:rPr>
          <w:rFonts w:ascii="Times New Roman" w:hAnsi="Times New Roman" w:cs="Times New Roman"/>
          <w:sz w:val="24"/>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bookmarkEnd w:id="3"/>
    <w:p w:rsidR="00422701" w:rsidRPr="00EA1959"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7" w:history="1">
        <w:r w:rsidRPr="00EA1959">
          <w:rPr>
            <w:rStyle w:val="a6"/>
            <w:rFonts w:ascii="Times New Roman" w:hAnsi="Times New Roman" w:cs="Times New Roman"/>
            <w:b w:val="0"/>
            <w:color w:val="auto"/>
            <w:sz w:val="24"/>
            <w:szCs w:val="24"/>
          </w:rPr>
          <w:t>законодательством</w:t>
        </w:r>
      </w:hyperlink>
      <w:r w:rsidRPr="00EA1959">
        <w:rPr>
          <w:rFonts w:ascii="Times New Roman" w:hAnsi="Times New Roman" w:cs="Times New Roman"/>
          <w:sz w:val="24"/>
          <w:szCs w:val="24"/>
        </w:rPr>
        <w:t xml:space="preserve"> Российской Федерации ответственность за их конфиденциальность;</w:t>
      </w:r>
    </w:p>
    <w:p w:rsidR="00422701" w:rsidRPr="00E84F56" w:rsidRDefault="00422701" w:rsidP="00422701">
      <w:pPr>
        <w:ind w:firstLine="426"/>
        <w:jc w:val="both"/>
        <w:rPr>
          <w:rFonts w:ascii="Times New Roman" w:hAnsi="Times New Roman" w:cs="Times New Roman"/>
          <w:sz w:val="24"/>
          <w:szCs w:val="24"/>
        </w:rPr>
      </w:pPr>
      <w:proofErr w:type="gramStart"/>
      <w:r w:rsidRPr="00EA1959">
        <w:rPr>
          <w:rFonts w:ascii="Times New Roman" w:hAnsi="Times New Roman" w:cs="Times New Roman"/>
          <w:sz w:val="24"/>
          <w:szCs w:val="24"/>
        </w:rPr>
        <w:t>заблаговременно</w:t>
      </w:r>
      <w:r w:rsidRPr="00E84F56">
        <w:rPr>
          <w:rFonts w:ascii="Times New Roman" w:hAnsi="Times New Roman" w:cs="Times New Roman"/>
          <w:sz w:val="24"/>
          <w:szCs w:val="24"/>
        </w:rPr>
        <w:t xml:space="preserve">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w:t>
      </w:r>
      <w:proofErr w:type="gramEnd"/>
      <w:r w:rsidRPr="00E84F56">
        <w:rPr>
          <w:rFonts w:ascii="Times New Roman" w:hAnsi="Times New Roman" w:cs="Times New Roman"/>
          <w:sz w:val="24"/>
          <w:szCs w:val="24"/>
        </w:rPr>
        <w:t xml:space="preserve"> общеобразовательному предмету;</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определяет квоты победителей и призёров муниципального этапа олимпиады по каждому общеобразовательному предмету;</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награждает победителей муниципального этапа олимпиады поощрительными грамотами.</w:t>
      </w:r>
    </w:p>
    <w:p w:rsidR="00422701" w:rsidRPr="00E84F56" w:rsidRDefault="00422701" w:rsidP="00422701">
      <w:pPr>
        <w:ind w:firstLine="426"/>
        <w:jc w:val="both"/>
        <w:rPr>
          <w:rFonts w:ascii="Times New Roman" w:hAnsi="Times New Roman" w:cs="Times New Roman"/>
          <w:sz w:val="24"/>
          <w:szCs w:val="24"/>
        </w:rPr>
      </w:pPr>
      <w:bookmarkStart w:id="4" w:name="sub_49"/>
      <w:r w:rsidRPr="00E84F56">
        <w:rPr>
          <w:rFonts w:ascii="Times New Roman" w:hAnsi="Times New Roman" w:cs="Times New Roman"/>
          <w:sz w:val="24"/>
          <w:szCs w:val="24"/>
        </w:rPr>
        <w:t>11. Оргкомитет муниципального этапа олимпиады:</w:t>
      </w:r>
    </w:p>
    <w:bookmarkEnd w:id="4"/>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422701" w:rsidRPr="00E84F56" w:rsidRDefault="00422701" w:rsidP="00422701">
      <w:pPr>
        <w:ind w:firstLine="426"/>
        <w:jc w:val="both"/>
        <w:rPr>
          <w:rFonts w:ascii="Times New Roman" w:hAnsi="Times New Roman" w:cs="Times New Roman"/>
          <w:sz w:val="24"/>
          <w:szCs w:val="24"/>
        </w:rPr>
      </w:pPr>
      <w:proofErr w:type="gramStart"/>
      <w:r w:rsidRPr="00E84F56">
        <w:rPr>
          <w:rFonts w:ascii="Times New Roman" w:hAnsi="Times New Roman" w:cs="Times New Roman"/>
          <w:sz w:val="24"/>
          <w:szCs w:val="24"/>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w:t>
      </w:r>
      <w:r w:rsidRPr="00EA1959">
        <w:rPr>
          <w:rFonts w:ascii="Times New Roman" w:hAnsi="Times New Roman" w:cs="Times New Roman"/>
          <w:sz w:val="24"/>
          <w:szCs w:val="24"/>
        </w:rPr>
        <w:t xml:space="preserve">олимпиады </w:t>
      </w:r>
      <w:hyperlink r:id="rId8" w:history="1">
        <w:r w:rsidRPr="00EA1959">
          <w:rPr>
            <w:rStyle w:val="a6"/>
            <w:rFonts w:ascii="Times New Roman" w:hAnsi="Times New Roman" w:cs="Times New Roman"/>
            <w:b w:val="0"/>
            <w:color w:val="auto"/>
            <w:sz w:val="24"/>
            <w:szCs w:val="24"/>
          </w:rPr>
          <w:t>санитарно-эпидемиологическими требованиями</w:t>
        </w:r>
      </w:hyperlink>
      <w:r w:rsidRPr="00EA1959">
        <w:rPr>
          <w:rFonts w:ascii="Times New Roman" w:hAnsi="Times New Roman" w:cs="Times New Roman"/>
          <w:b/>
          <w:sz w:val="24"/>
          <w:szCs w:val="24"/>
        </w:rPr>
        <w:t xml:space="preserve"> </w:t>
      </w:r>
      <w:r w:rsidRPr="00EA1959">
        <w:rPr>
          <w:rFonts w:ascii="Times New Roman" w:hAnsi="Times New Roman" w:cs="Times New Roman"/>
          <w:sz w:val="24"/>
          <w:szCs w:val="24"/>
        </w:rPr>
        <w:t>к условиям и организации обучения в организациях, осуществляющих образовательную деятельность</w:t>
      </w:r>
      <w:r w:rsidRPr="00E84F56">
        <w:rPr>
          <w:rFonts w:ascii="Times New Roman" w:hAnsi="Times New Roman" w:cs="Times New Roman"/>
          <w:sz w:val="24"/>
          <w:szCs w:val="24"/>
        </w:rPr>
        <w:t xml:space="preserve"> по образовательным программам основного общего и среднего общего образования;</w:t>
      </w:r>
      <w:proofErr w:type="gramEnd"/>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lastRenderedPageBreak/>
        <w:t>осуществляет кодирование (обезличивание) олимпиадных работ участников муниципального этапа олимпиады;</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12.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 xml:space="preserve">13. Состав жюри муниципального этапа  олимпиады формируется из числа педагогических, научно-педагогических работников и утверждается организатором олимпиады. </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Жюри муниципального  этапа олимпиады:</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принимает для оценивания закодированные (обезличенные) олимпиадные работы участников олимпиады;</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представляет организатору олимпиады результаты олимпиады (протоколы) для их утверждения;</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составляет и представляет организатору муниципального этапа олимпиады аналитический отчёт о результатах выполнения олимпиадных заданий по каждому общеобразовательному предмету.</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14. Во время проведения олимпиады участники олимпиады:</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должны соблюдать настоящий Порядок и требования к проведению муниципального этапа олимпиады по каждому общеобразовательному предмету, утвержденные организатором;</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должны следовать указаниям организатора олимпиады;</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не вправе общаться друг с другом, свободно перемещаться по аудитории;</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муниципального этапа олимпиады по каждому общеобразовательному предмету.</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15. В случае нарушения участником олимпиады настоящего Порядка и утверждённых требований к организации и проведению муниципального этапа олимпиады по каждому общеобразовательному предмету, организатор олимпиады вправе удалить данного участника олимпиады из аудитории, составив акт об удалении участника олимпиады.</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16.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17. Рассмотрение апелляции проводится с участием самого участника олимпиады.</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18.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422701" w:rsidRPr="00E84F56" w:rsidRDefault="00422701" w:rsidP="00422701">
      <w:pPr>
        <w:autoSpaceDE w:val="0"/>
        <w:autoSpaceDN w:val="0"/>
        <w:adjustRightInd w:val="0"/>
        <w:ind w:firstLine="426"/>
        <w:jc w:val="both"/>
        <w:rPr>
          <w:rFonts w:ascii="Times New Roman" w:eastAsia="Calibri" w:hAnsi="Times New Roman" w:cs="Times New Roman"/>
          <w:sz w:val="24"/>
          <w:szCs w:val="24"/>
        </w:rPr>
      </w:pPr>
      <w:r w:rsidRPr="00E84F56">
        <w:rPr>
          <w:rFonts w:ascii="Times New Roman" w:eastAsia="Calibri" w:hAnsi="Times New Roman" w:cs="Times New Roman"/>
          <w:sz w:val="24"/>
          <w:szCs w:val="24"/>
        </w:rPr>
        <w:t>19. При проведении олимпиады каждому участнику олимпиады должно быть предоставлено отдельное рабочее место, оборудованное в соответствии с требованиями к проведению муниципального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422701" w:rsidRPr="00E84F56" w:rsidRDefault="00422701" w:rsidP="00422701">
      <w:pPr>
        <w:autoSpaceDE w:val="0"/>
        <w:autoSpaceDN w:val="0"/>
        <w:adjustRightInd w:val="0"/>
        <w:ind w:firstLine="426"/>
        <w:jc w:val="both"/>
        <w:rPr>
          <w:rFonts w:ascii="Times New Roman" w:hAnsi="Times New Roman" w:cs="Times New Roman"/>
          <w:sz w:val="24"/>
          <w:szCs w:val="24"/>
        </w:rPr>
      </w:pPr>
      <w:r w:rsidRPr="00E84F56">
        <w:rPr>
          <w:rFonts w:ascii="Times New Roman" w:hAnsi="Times New Roman" w:cs="Times New Roman"/>
          <w:sz w:val="24"/>
          <w:szCs w:val="24"/>
        </w:rPr>
        <w:t>20. Индивидуальные результаты участников муниципального этапа олимпиады с указанием сведений об участниках (фамилия, инициалы, класс, количество баллов) заносятся в рейтинговую таблицу результатов участников муниципального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21. Количество победителей и призеров муниципального этапа олимпиады определяется, исходя из квоты победителей и призеров, установленной организатором и </w:t>
      </w:r>
      <w:r w:rsidRPr="00E84F56">
        <w:rPr>
          <w:rFonts w:ascii="Times New Roman" w:hAnsi="Times New Roman" w:cs="Times New Roman"/>
          <w:sz w:val="24"/>
          <w:szCs w:val="24"/>
        </w:rPr>
        <w:lastRenderedPageBreak/>
        <w:t>может составлять не более 45 % от общего количества участников муниципального этапа, при этом число победителей муниципального этапа олимпиады – не более 8 % по соответствующему учебному предмету.</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22. В случае, когда победители не определены, на муниципальном этапе определяются только призеры.</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23. Победителями и призерами муниципального этапа олимпиады в пределах установленной квоты признаются участники Олимпиады, набравшие не менее 50 процентов от максимально возможного количества баллов по итогам оценивания выполненных олимпиадных заданий. Призером муниципального этапа олимпиады признается ученик, набравший не менее 40 процентов от максимально возможного количества баллов по итогам оценивания олимпиадных заданий.</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24. </w:t>
      </w:r>
      <w:proofErr w:type="gramStart"/>
      <w:r w:rsidRPr="00E84F56">
        <w:rPr>
          <w:rFonts w:ascii="Times New Roman" w:hAnsi="Times New Roman" w:cs="Times New Roman"/>
          <w:sz w:val="24"/>
          <w:szCs w:val="24"/>
        </w:rPr>
        <w:t xml:space="preserve">В случае, когда у участника муниципального этапа Олимпиады, определяемого в пределах установленной квоты в качестве победителя и (или)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  </w:t>
      </w:r>
      <w:proofErr w:type="gramEnd"/>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 xml:space="preserve">25. Список победителей и призеров муниципального этапа Олимпиады утверждается организатором.  </w:t>
      </w:r>
    </w:p>
    <w:p w:rsidR="00422701" w:rsidRPr="00E84F56" w:rsidRDefault="00422701" w:rsidP="00422701">
      <w:pPr>
        <w:ind w:firstLine="426"/>
        <w:jc w:val="both"/>
        <w:rPr>
          <w:rFonts w:ascii="Times New Roman" w:hAnsi="Times New Roman" w:cs="Times New Roman"/>
          <w:sz w:val="24"/>
          <w:szCs w:val="24"/>
        </w:rPr>
      </w:pPr>
      <w:r w:rsidRPr="00E84F56">
        <w:rPr>
          <w:rFonts w:ascii="Times New Roman" w:hAnsi="Times New Roman" w:cs="Times New Roman"/>
          <w:sz w:val="24"/>
          <w:szCs w:val="24"/>
        </w:rPr>
        <w:t>26. Победители муниципального этапа Олимпиады награждаются дипломами.</w:t>
      </w:r>
    </w:p>
    <w:p w:rsidR="00422701" w:rsidRPr="00E84F56" w:rsidRDefault="00422701" w:rsidP="00422701">
      <w:pPr>
        <w:pStyle w:val="a9"/>
        <w:spacing w:line="276" w:lineRule="auto"/>
        <w:jc w:val="right"/>
        <w:rPr>
          <w:rFonts w:ascii="Times New Roman" w:hAnsi="Times New Roman"/>
          <w:sz w:val="24"/>
          <w:szCs w:val="24"/>
        </w:rPr>
      </w:pPr>
    </w:p>
    <w:p w:rsidR="00422701" w:rsidRPr="00E84F56" w:rsidRDefault="00422701" w:rsidP="00422701">
      <w:pPr>
        <w:pStyle w:val="a9"/>
        <w:spacing w:line="276" w:lineRule="auto"/>
        <w:jc w:val="right"/>
        <w:rPr>
          <w:rFonts w:ascii="Times New Roman" w:hAnsi="Times New Roman"/>
          <w:sz w:val="24"/>
          <w:szCs w:val="24"/>
        </w:rPr>
      </w:pPr>
    </w:p>
    <w:p w:rsidR="00422701" w:rsidRDefault="00422701" w:rsidP="00422701">
      <w:pPr>
        <w:pStyle w:val="a9"/>
        <w:jc w:val="right"/>
        <w:rPr>
          <w:rFonts w:ascii="Times New Roman" w:hAnsi="Times New Roman"/>
          <w:sz w:val="24"/>
          <w:szCs w:val="24"/>
        </w:rPr>
      </w:pPr>
    </w:p>
    <w:p w:rsidR="00422701" w:rsidRDefault="00422701" w:rsidP="00422701">
      <w:pPr>
        <w:pStyle w:val="a9"/>
        <w:jc w:val="right"/>
        <w:rPr>
          <w:rFonts w:ascii="Times New Roman" w:hAnsi="Times New Roman"/>
          <w:sz w:val="24"/>
          <w:szCs w:val="24"/>
        </w:rPr>
      </w:pPr>
    </w:p>
    <w:p w:rsidR="00422701" w:rsidRDefault="00422701" w:rsidP="00422701">
      <w:pPr>
        <w:pStyle w:val="a9"/>
        <w:jc w:val="right"/>
        <w:rPr>
          <w:rFonts w:ascii="Times New Roman" w:hAnsi="Times New Roman"/>
          <w:sz w:val="24"/>
          <w:szCs w:val="24"/>
        </w:rPr>
      </w:pPr>
    </w:p>
    <w:p w:rsidR="00422701" w:rsidRDefault="00422701" w:rsidP="00422701">
      <w:pPr>
        <w:pStyle w:val="a9"/>
        <w:jc w:val="right"/>
        <w:rPr>
          <w:rFonts w:ascii="Times New Roman" w:hAnsi="Times New Roman"/>
          <w:sz w:val="24"/>
          <w:szCs w:val="24"/>
        </w:rPr>
      </w:pPr>
    </w:p>
    <w:p w:rsidR="00422701" w:rsidRPr="00E84F56" w:rsidRDefault="00422701" w:rsidP="00422701">
      <w:pPr>
        <w:pStyle w:val="a9"/>
        <w:jc w:val="right"/>
        <w:rPr>
          <w:rFonts w:ascii="Times New Roman" w:hAnsi="Times New Roman"/>
          <w:sz w:val="24"/>
          <w:szCs w:val="24"/>
        </w:rPr>
      </w:pPr>
    </w:p>
    <w:p w:rsidR="00422701" w:rsidRPr="00E84F56" w:rsidRDefault="00422701" w:rsidP="00422701">
      <w:pPr>
        <w:pStyle w:val="a9"/>
        <w:jc w:val="right"/>
        <w:rPr>
          <w:rFonts w:ascii="Times New Roman" w:hAnsi="Times New Roman"/>
          <w:sz w:val="24"/>
          <w:szCs w:val="24"/>
        </w:rPr>
      </w:pPr>
    </w:p>
    <w:p w:rsidR="00EA1959" w:rsidRDefault="00EA1959" w:rsidP="00422701">
      <w:pPr>
        <w:pStyle w:val="a9"/>
        <w:jc w:val="right"/>
        <w:rPr>
          <w:rFonts w:ascii="Times New Roman" w:hAnsi="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Pr="00E84F56" w:rsidRDefault="00422701" w:rsidP="00422701">
      <w:pPr>
        <w:rPr>
          <w:rFonts w:ascii="Times New Roman" w:hAnsi="Times New Roman" w:cs="Times New Roman"/>
          <w:sz w:val="24"/>
          <w:szCs w:val="24"/>
        </w:rPr>
      </w:pPr>
    </w:p>
    <w:p w:rsidR="00422701" w:rsidRDefault="00422701" w:rsidP="00422701">
      <w:pPr>
        <w:rPr>
          <w:rFonts w:ascii="Times New Roman" w:hAnsi="Times New Roman" w:cs="Times New Roman"/>
          <w:sz w:val="24"/>
          <w:szCs w:val="24"/>
        </w:rPr>
      </w:pPr>
    </w:p>
    <w:p w:rsidR="00120099" w:rsidRPr="00422701" w:rsidRDefault="00120099" w:rsidP="00422701"/>
    <w:sectPr w:rsidR="00120099" w:rsidRPr="00422701" w:rsidSect="00AD037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color w:val="000000"/>
        <w:sz w:val="20"/>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72EEA28E"/>
    <w:name w:val="WW8Num3"/>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cs="Symbol"/>
        <w:color w:val="000000"/>
        <w:sz w:val="20"/>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6"/>
    <w:multiLevelType w:val="multilevel"/>
    <w:tmpl w:val="00000006"/>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DC52AE34"/>
    <w:name w:val="WW8Num6"/>
    <w:lvl w:ilvl="0">
      <w:start w:val="2"/>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8"/>
    <w:multiLevelType w:val="multilevel"/>
    <w:tmpl w:val="87DA292A"/>
    <w:name w:val="WW8Num7"/>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5"/>
      <w:numFmt w:val="decimal"/>
      <w:lvlText w:val="%3."/>
      <w:lvlJc w:val="left"/>
      <w:pPr>
        <w:tabs>
          <w:tab w:val="num" w:pos="0"/>
        </w:tabs>
        <w:ind w:left="2160" w:hanging="360"/>
      </w:pPr>
      <w:rPr>
        <w:b/>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1D43FA3"/>
    <w:multiLevelType w:val="hybridMultilevel"/>
    <w:tmpl w:val="2940DC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32C61A2"/>
    <w:multiLevelType w:val="multilevel"/>
    <w:tmpl w:val="BC2EDC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3A1A9E"/>
    <w:multiLevelType w:val="multilevel"/>
    <w:tmpl w:val="90407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953D1D"/>
    <w:multiLevelType w:val="hybridMultilevel"/>
    <w:tmpl w:val="77520D98"/>
    <w:lvl w:ilvl="0" w:tplc="D2A6A4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E76CB7"/>
    <w:multiLevelType w:val="multilevel"/>
    <w:tmpl w:val="D6AC3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0D7BE8"/>
    <w:multiLevelType w:val="multilevel"/>
    <w:tmpl w:val="976809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4C7341"/>
    <w:multiLevelType w:val="multilevel"/>
    <w:tmpl w:val="9B48BD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CC321B"/>
    <w:multiLevelType w:val="multilevel"/>
    <w:tmpl w:val="C554B8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2D2BA2"/>
    <w:multiLevelType w:val="hybridMultilevel"/>
    <w:tmpl w:val="A0BA9E3E"/>
    <w:lvl w:ilvl="0" w:tplc="D2A6A4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E72562"/>
    <w:multiLevelType w:val="hybridMultilevel"/>
    <w:tmpl w:val="3D10DBFC"/>
    <w:lvl w:ilvl="0" w:tplc="D2A6A4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94160D"/>
    <w:multiLevelType w:val="multilevel"/>
    <w:tmpl w:val="0512FD18"/>
    <w:lvl w:ilvl="0">
      <w:start w:val="1"/>
      <w:numFmt w:val="decimal"/>
      <w:lvlText w:val="%1."/>
      <w:lvlJc w:val="left"/>
      <w:pPr>
        <w:ind w:left="360" w:hanging="360"/>
      </w:pPr>
      <w:rPr>
        <w:rFonts w:ascii="Times New Roman" w:eastAsia="Calibri" w:hAnsi="Times New Roman" w:cs="Calibri"/>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7">
    <w:nsid w:val="156F726C"/>
    <w:multiLevelType w:val="multilevel"/>
    <w:tmpl w:val="BA40C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4D5505"/>
    <w:multiLevelType w:val="multilevel"/>
    <w:tmpl w:val="B6F45E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7E7892"/>
    <w:multiLevelType w:val="multilevel"/>
    <w:tmpl w:val="7BC0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B543D5"/>
    <w:multiLevelType w:val="multilevel"/>
    <w:tmpl w:val="F3162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635960"/>
    <w:multiLevelType w:val="multilevel"/>
    <w:tmpl w:val="EE643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230FBA"/>
    <w:multiLevelType w:val="multilevel"/>
    <w:tmpl w:val="EEC6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6C6A50"/>
    <w:multiLevelType w:val="multilevel"/>
    <w:tmpl w:val="80526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5B6809"/>
    <w:multiLevelType w:val="multilevel"/>
    <w:tmpl w:val="EDA43F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EF02A6"/>
    <w:multiLevelType w:val="multilevel"/>
    <w:tmpl w:val="89ACE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022C8C"/>
    <w:multiLevelType w:val="multilevel"/>
    <w:tmpl w:val="7FE84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9218B0"/>
    <w:multiLevelType w:val="multilevel"/>
    <w:tmpl w:val="BF387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EB531F"/>
    <w:multiLevelType w:val="multilevel"/>
    <w:tmpl w:val="0C0A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436882"/>
    <w:multiLevelType w:val="hybridMultilevel"/>
    <w:tmpl w:val="1DD2693E"/>
    <w:lvl w:ilvl="0" w:tplc="D2A6A4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7A7115"/>
    <w:multiLevelType w:val="multilevel"/>
    <w:tmpl w:val="144A9A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740A3D"/>
    <w:multiLevelType w:val="multilevel"/>
    <w:tmpl w:val="DDA0D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8D08B0"/>
    <w:multiLevelType w:val="multilevel"/>
    <w:tmpl w:val="EF706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253D40"/>
    <w:multiLevelType w:val="hybridMultilevel"/>
    <w:tmpl w:val="2F60D98E"/>
    <w:lvl w:ilvl="0" w:tplc="B86A4D4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0A62399"/>
    <w:multiLevelType w:val="multilevel"/>
    <w:tmpl w:val="B2864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CF621C"/>
    <w:multiLevelType w:val="multilevel"/>
    <w:tmpl w:val="48B0E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05669F"/>
    <w:multiLevelType w:val="multilevel"/>
    <w:tmpl w:val="5DD8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2D721C"/>
    <w:multiLevelType w:val="multilevel"/>
    <w:tmpl w:val="D7E069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DF563A"/>
    <w:multiLevelType w:val="multilevel"/>
    <w:tmpl w:val="70BA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E8165C"/>
    <w:multiLevelType w:val="multilevel"/>
    <w:tmpl w:val="1A0CC4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8B59C8"/>
    <w:multiLevelType w:val="hybridMultilevel"/>
    <w:tmpl w:val="40008D6C"/>
    <w:lvl w:ilvl="0" w:tplc="0BB6A5E6">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BB550AC"/>
    <w:multiLevelType w:val="hybridMultilevel"/>
    <w:tmpl w:val="1BEEE962"/>
    <w:lvl w:ilvl="0" w:tplc="D2A6A4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A4506"/>
    <w:multiLevelType w:val="hybridMultilevel"/>
    <w:tmpl w:val="7A5CB080"/>
    <w:lvl w:ilvl="0" w:tplc="D2A6A4A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427675"/>
    <w:multiLevelType w:val="multilevel"/>
    <w:tmpl w:val="70B65A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A35BA7"/>
    <w:multiLevelType w:val="hybridMultilevel"/>
    <w:tmpl w:val="D09CA58C"/>
    <w:lvl w:ilvl="0" w:tplc="0419000F">
      <w:start w:val="1"/>
      <w:numFmt w:val="decimal"/>
      <w:lvlText w:val="%1."/>
      <w:lvlJc w:val="left"/>
      <w:pPr>
        <w:ind w:left="7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F306D0"/>
    <w:multiLevelType w:val="hybridMultilevel"/>
    <w:tmpl w:val="69820C8A"/>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85E7C1F"/>
    <w:multiLevelType w:val="multilevel"/>
    <w:tmpl w:val="26283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CC6C7A"/>
    <w:multiLevelType w:val="multilevel"/>
    <w:tmpl w:val="C758F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lvlOverride w:ilvl="0">
      <w:lvl w:ilvl="0">
        <w:numFmt w:val="decimal"/>
        <w:lvlText w:val="%1."/>
        <w:lvlJc w:val="left"/>
      </w:lvl>
    </w:lvlOverride>
  </w:num>
  <w:num w:numId="9">
    <w:abstractNumId w:val="32"/>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23"/>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3"/>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28"/>
  </w:num>
  <w:num w:numId="18">
    <w:abstractNumId w:val="27"/>
    <w:lvlOverride w:ilvl="0">
      <w:lvl w:ilvl="0">
        <w:numFmt w:val="decimal"/>
        <w:lvlText w:val="%1."/>
        <w:lvlJc w:val="left"/>
      </w:lvl>
    </w:lvlOverride>
  </w:num>
  <w:num w:numId="19">
    <w:abstractNumId w:val="34"/>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37"/>
    <w:lvlOverride w:ilvl="0">
      <w:lvl w:ilvl="0">
        <w:numFmt w:val="decimal"/>
        <w:lvlText w:val="%1."/>
        <w:lvlJc w:val="left"/>
      </w:lvl>
    </w:lvlOverride>
  </w:num>
  <w:num w:numId="25">
    <w:abstractNumId w:val="39"/>
    <w:lvlOverride w:ilvl="0">
      <w:lvl w:ilvl="0">
        <w:numFmt w:val="decimal"/>
        <w:lvlText w:val="%1."/>
        <w:lvlJc w:val="left"/>
      </w:lvl>
    </w:lvlOverride>
  </w:num>
  <w:num w:numId="26">
    <w:abstractNumId w:val="39"/>
    <w:lvlOverride w:ilvl="0">
      <w:lvl w:ilvl="0">
        <w:numFmt w:val="decimal"/>
        <w:lvlText w:val="%1."/>
        <w:lvlJc w:val="left"/>
      </w:lvl>
    </w:lvlOverride>
  </w:num>
  <w:num w:numId="27">
    <w:abstractNumId w:val="36"/>
  </w:num>
  <w:num w:numId="28">
    <w:abstractNumId w:val="31"/>
    <w:lvlOverride w:ilvl="0">
      <w:lvl w:ilvl="0">
        <w:numFmt w:val="decimal"/>
        <w:lvlText w:val="%1."/>
        <w:lvlJc w:val="left"/>
      </w:lvl>
    </w:lvlOverride>
  </w:num>
  <w:num w:numId="29">
    <w:abstractNumId w:val="26"/>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10"/>
    <w:lvlOverride w:ilvl="0">
      <w:lvl w:ilvl="0">
        <w:numFmt w:val="decimal"/>
        <w:lvlText w:val="%1."/>
        <w:lvlJc w:val="left"/>
      </w:lvl>
    </w:lvlOverride>
  </w:num>
  <w:num w:numId="32">
    <w:abstractNumId w:val="47"/>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12"/>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24"/>
    <w:lvlOverride w:ilvl="0">
      <w:lvl w:ilvl="0">
        <w:numFmt w:val="decimal"/>
        <w:lvlText w:val="%1."/>
        <w:lvlJc w:val="left"/>
      </w:lvl>
    </w:lvlOverride>
  </w:num>
  <w:num w:numId="37">
    <w:abstractNumId w:val="38"/>
  </w:num>
  <w:num w:numId="38">
    <w:abstractNumId w:val="22"/>
  </w:num>
  <w:num w:numId="39">
    <w:abstractNumId w:val="15"/>
  </w:num>
  <w:num w:numId="40">
    <w:abstractNumId w:val="6"/>
  </w:num>
  <w:num w:numId="41">
    <w:abstractNumId w:val="41"/>
  </w:num>
  <w:num w:numId="42">
    <w:abstractNumId w:val="14"/>
  </w:num>
  <w:num w:numId="43">
    <w:abstractNumId w:val="29"/>
  </w:num>
  <w:num w:numId="44">
    <w:abstractNumId w:val="9"/>
  </w:num>
  <w:num w:numId="45">
    <w:abstractNumId w:val="4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902FA"/>
    <w:rsid w:val="000D798B"/>
    <w:rsid w:val="000F63C2"/>
    <w:rsid w:val="00105A0A"/>
    <w:rsid w:val="00120099"/>
    <w:rsid w:val="001A0986"/>
    <w:rsid w:val="001C0925"/>
    <w:rsid w:val="003E4E08"/>
    <w:rsid w:val="00422701"/>
    <w:rsid w:val="00480354"/>
    <w:rsid w:val="004B45D9"/>
    <w:rsid w:val="004D141E"/>
    <w:rsid w:val="00630C6E"/>
    <w:rsid w:val="00815FB3"/>
    <w:rsid w:val="00856D22"/>
    <w:rsid w:val="008B53BC"/>
    <w:rsid w:val="008C20D7"/>
    <w:rsid w:val="00927872"/>
    <w:rsid w:val="00AD037D"/>
    <w:rsid w:val="00B23F71"/>
    <w:rsid w:val="00BF0155"/>
    <w:rsid w:val="00C17307"/>
    <w:rsid w:val="00D31D95"/>
    <w:rsid w:val="00D434A0"/>
    <w:rsid w:val="00D52FBB"/>
    <w:rsid w:val="00EA1959"/>
    <w:rsid w:val="00EB4951"/>
    <w:rsid w:val="00F902FA"/>
    <w:rsid w:val="00FA6925"/>
    <w:rsid w:val="00FF3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FA"/>
    <w:pPr>
      <w:spacing w:after="0" w:line="240" w:lineRule="auto"/>
    </w:pPr>
    <w:rPr>
      <w:rFonts w:eastAsiaTheme="minorEastAsia"/>
      <w:lang w:eastAsia="ru-RU"/>
    </w:rPr>
  </w:style>
  <w:style w:type="paragraph" w:styleId="1">
    <w:name w:val="heading 1"/>
    <w:basedOn w:val="a"/>
    <w:next w:val="a"/>
    <w:link w:val="10"/>
    <w:uiPriority w:val="9"/>
    <w:qFormat/>
    <w:rsid w:val="00422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02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422701"/>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02FA"/>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F902FA"/>
    <w:pPr>
      <w:spacing w:before="100" w:beforeAutospacing="1" w:after="100" w:afterAutospacing="1"/>
    </w:pPr>
    <w:rPr>
      <w:rFonts w:ascii="Times New Roman" w:eastAsia="Times New Roman" w:hAnsi="Times New Roman" w:cs="Times New Roman"/>
      <w:sz w:val="24"/>
      <w:szCs w:val="24"/>
    </w:rPr>
  </w:style>
  <w:style w:type="character" w:customStyle="1" w:styleId="a4">
    <w:name w:val="Абзац списка Знак"/>
    <w:aliases w:val="ТЗ список Знак,Абзац списка литеральный Знак,Bullet 1 Знак,Use Case List Paragraph Знак,Маркер Знак"/>
    <w:link w:val="a5"/>
    <w:uiPriority w:val="34"/>
    <w:locked/>
    <w:rsid w:val="00F902FA"/>
    <w:rPr>
      <w:rFonts w:ascii="Times New Roman" w:hAnsi="Times New Roman" w:cs="Times New Roman"/>
    </w:rPr>
  </w:style>
  <w:style w:type="paragraph" w:styleId="a5">
    <w:name w:val="List Paragraph"/>
    <w:aliases w:val="ТЗ список,Абзац списка литеральный,Bullet 1,Use Case List Paragraph,Маркер"/>
    <w:basedOn w:val="a"/>
    <w:link w:val="a4"/>
    <w:qFormat/>
    <w:rsid w:val="00F902FA"/>
    <w:pPr>
      <w:ind w:left="720"/>
      <w:contextualSpacing/>
    </w:pPr>
    <w:rPr>
      <w:rFonts w:ascii="Times New Roman" w:eastAsiaTheme="minorHAnsi" w:hAnsi="Times New Roman" w:cs="Times New Roman"/>
      <w:lang w:eastAsia="en-US"/>
    </w:rPr>
  </w:style>
  <w:style w:type="paragraph" w:customStyle="1" w:styleId="11">
    <w:name w:val="Абзац списка1"/>
    <w:basedOn w:val="a"/>
    <w:rsid w:val="00F902FA"/>
    <w:pPr>
      <w:ind w:left="720"/>
      <w:contextualSpacing/>
    </w:pPr>
    <w:rPr>
      <w:rFonts w:ascii="Calibri" w:eastAsia="Times New Roman" w:hAnsi="Calibri" w:cs="Times New Roman"/>
    </w:rPr>
  </w:style>
  <w:style w:type="paragraph" w:customStyle="1" w:styleId="Default">
    <w:name w:val="Default"/>
    <w:rsid w:val="00F902FA"/>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character" w:customStyle="1" w:styleId="a6">
    <w:name w:val="Гипертекстовая ссылка"/>
    <w:rsid w:val="00F902FA"/>
    <w:rPr>
      <w:b/>
      <w:bCs/>
      <w:color w:val="106BBE"/>
    </w:rPr>
  </w:style>
  <w:style w:type="character" w:styleId="a7">
    <w:name w:val="Hyperlink"/>
    <w:basedOn w:val="a0"/>
    <w:unhideWhenUsed/>
    <w:rsid w:val="00F902FA"/>
    <w:rPr>
      <w:color w:val="0000FF"/>
      <w:u w:val="single"/>
    </w:rPr>
  </w:style>
  <w:style w:type="character" w:customStyle="1" w:styleId="10">
    <w:name w:val="Заголовок 1 Знак"/>
    <w:basedOn w:val="a0"/>
    <w:link w:val="1"/>
    <w:uiPriority w:val="9"/>
    <w:rsid w:val="0042270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422701"/>
    <w:rPr>
      <w:rFonts w:ascii="Calibri" w:eastAsia="Times New Roman" w:hAnsi="Calibri" w:cs="Times New Roman"/>
      <w:b/>
      <w:bCs/>
      <w:sz w:val="28"/>
      <w:szCs w:val="28"/>
      <w:lang w:eastAsia="ru-RU"/>
    </w:rPr>
  </w:style>
  <w:style w:type="paragraph" w:styleId="a8">
    <w:name w:val="caption"/>
    <w:basedOn w:val="a"/>
    <w:next w:val="a"/>
    <w:uiPriority w:val="99"/>
    <w:qFormat/>
    <w:rsid w:val="00422701"/>
    <w:pPr>
      <w:ind w:firstLine="708"/>
      <w:jc w:val="center"/>
    </w:pPr>
    <w:rPr>
      <w:rFonts w:ascii="Times New Roman" w:eastAsia="Times New Roman" w:hAnsi="Times New Roman" w:cs="Times New Roman"/>
      <w:b/>
      <w:bCs/>
      <w:sz w:val="24"/>
      <w:szCs w:val="24"/>
    </w:rPr>
  </w:style>
  <w:style w:type="paragraph" w:styleId="a9">
    <w:name w:val="No Spacing"/>
    <w:link w:val="aa"/>
    <w:uiPriority w:val="1"/>
    <w:qFormat/>
    <w:rsid w:val="00422701"/>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422701"/>
    <w:rPr>
      <w:rFonts w:ascii="Calibri" w:eastAsia="Times New Roman" w:hAnsi="Calibri" w:cs="Times New Roman"/>
      <w:lang w:eastAsia="ru-RU"/>
    </w:rPr>
  </w:style>
  <w:style w:type="paragraph" w:customStyle="1" w:styleId="12">
    <w:name w:val="Без интервала1"/>
    <w:link w:val="NoSpacingChar"/>
    <w:qFormat/>
    <w:rsid w:val="00422701"/>
    <w:pPr>
      <w:spacing w:after="0" w:line="240" w:lineRule="auto"/>
    </w:pPr>
    <w:rPr>
      <w:rFonts w:ascii="Calibri" w:eastAsia="Calibri" w:hAnsi="Calibri" w:cs="Times New Roman"/>
      <w:lang w:eastAsia="ru-RU"/>
    </w:rPr>
  </w:style>
  <w:style w:type="character" w:customStyle="1" w:styleId="NoSpacingChar">
    <w:name w:val="No Spacing Char"/>
    <w:link w:val="12"/>
    <w:locked/>
    <w:rsid w:val="00422701"/>
    <w:rPr>
      <w:rFonts w:ascii="Calibri" w:eastAsia="Calibri" w:hAnsi="Calibri" w:cs="Times New Roman"/>
      <w:lang w:eastAsia="ru-RU"/>
    </w:rPr>
  </w:style>
  <w:style w:type="paragraph" w:styleId="ab">
    <w:name w:val="Balloon Text"/>
    <w:basedOn w:val="a"/>
    <w:link w:val="ac"/>
    <w:uiPriority w:val="99"/>
    <w:semiHidden/>
    <w:unhideWhenUsed/>
    <w:rsid w:val="00422701"/>
    <w:rPr>
      <w:rFonts w:ascii="Tahoma" w:hAnsi="Tahoma" w:cs="Tahoma"/>
      <w:sz w:val="16"/>
      <w:szCs w:val="16"/>
    </w:rPr>
  </w:style>
  <w:style w:type="character" w:customStyle="1" w:styleId="ac">
    <w:name w:val="Текст выноски Знак"/>
    <w:basedOn w:val="a0"/>
    <w:link w:val="ab"/>
    <w:uiPriority w:val="99"/>
    <w:semiHidden/>
    <w:rsid w:val="00422701"/>
    <w:rPr>
      <w:rFonts w:ascii="Tahoma" w:eastAsiaTheme="minorEastAsia" w:hAnsi="Tahoma" w:cs="Tahoma"/>
      <w:sz w:val="16"/>
      <w:szCs w:val="16"/>
      <w:lang w:eastAsia="ru-RU"/>
    </w:rPr>
  </w:style>
  <w:style w:type="character" w:styleId="ad">
    <w:name w:val="Strong"/>
    <w:basedOn w:val="a0"/>
    <w:qFormat/>
    <w:rsid w:val="00422701"/>
    <w:rPr>
      <w:b/>
      <w:bCs/>
    </w:rPr>
  </w:style>
  <w:style w:type="paragraph" w:customStyle="1" w:styleId="ConsPlusNormal">
    <w:name w:val="ConsPlusNormal"/>
    <w:qFormat/>
    <w:rsid w:val="00422701"/>
    <w:pPr>
      <w:autoSpaceDE w:val="0"/>
      <w:autoSpaceDN w:val="0"/>
      <w:adjustRightInd w:val="0"/>
      <w:spacing w:after="0" w:line="240" w:lineRule="auto"/>
    </w:pPr>
    <w:rPr>
      <w:rFonts w:ascii="Arial" w:hAnsi="Arial" w:cs="Arial"/>
      <w:sz w:val="20"/>
      <w:szCs w:val="20"/>
    </w:rPr>
  </w:style>
  <w:style w:type="table" w:customStyle="1" w:styleId="13">
    <w:name w:val="Сетка таблицы1"/>
    <w:basedOn w:val="a1"/>
    <w:uiPriority w:val="59"/>
    <w:rsid w:val="0042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42270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Title"/>
    <w:basedOn w:val="a"/>
    <w:next w:val="a"/>
    <w:link w:val="af0"/>
    <w:qFormat/>
    <w:rsid w:val="00422701"/>
    <w:pPr>
      <w:spacing w:before="240" w:after="60"/>
      <w:jc w:val="center"/>
      <w:outlineLvl w:val="0"/>
    </w:pPr>
    <w:rPr>
      <w:rFonts w:ascii="Cambria" w:eastAsia="Times New Roman" w:hAnsi="Cambria" w:cs="Times New Roman"/>
      <w:b/>
      <w:bCs/>
      <w:kern w:val="28"/>
      <w:sz w:val="32"/>
      <w:szCs w:val="32"/>
    </w:rPr>
  </w:style>
  <w:style w:type="character" w:customStyle="1" w:styleId="af0">
    <w:name w:val="Название Знак"/>
    <w:basedOn w:val="a0"/>
    <w:link w:val="af"/>
    <w:rsid w:val="00422701"/>
    <w:rPr>
      <w:rFonts w:ascii="Cambria" w:eastAsia="Times New Roman" w:hAnsi="Cambria" w:cs="Times New Roman"/>
      <w:b/>
      <w:bCs/>
      <w:kern w:val="28"/>
      <w:sz w:val="32"/>
      <w:szCs w:val="32"/>
      <w:lang w:eastAsia="ru-RU"/>
    </w:rPr>
  </w:style>
  <w:style w:type="paragraph" w:customStyle="1" w:styleId="justify">
    <w:name w:val="justify"/>
    <w:basedOn w:val="a"/>
    <w:rsid w:val="00422701"/>
    <w:pPr>
      <w:spacing w:before="100" w:beforeAutospacing="1" w:after="100" w:afterAutospacing="1"/>
    </w:pPr>
    <w:rPr>
      <w:rFonts w:ascii="Times New Roman" w:eastAsia="Times New Roman" w:hAnsi="Times New Roman" w:cs="Times New Roman"/>
      <w:sz w:val="24"/>
      <w:szCs w:val="24"/>
    </w:rPr>
  </w:style>
  <w:style w:type="paragraph" w:styleId="af1">
    <w:name w:val="Body Text"/>
    <w:basedOn w:val="a"/>
    <w:link w:val="af2"/>
    <w:rsid w:val="00422701"/>
    <w:pPr>
      <w:spacing w:after="120"/>
    </w:pPr>
    <w:rPr>
      <w:rFonts w:ascii="Calibri" w:eastAsia="Times New Roman" w:hAnsi="Calibri" w:cs="Times New Roman"/>
    </w:rPr>
  </w:style>
  <w:style w:type="character" w:customStyle="1" w:styleId="af2">
    <w:name w:val="Основной текст Знак"/>
    <w:basedOn w:val="a0"/>
    <w:link w:val="af1"/>
    <w:rsid w:val="00422701"/>
    <w:rPr>
      <w:rFonts w:ascii="Calibri" w:eastAsia="Times New Roman" w:hAnsi="Calibri" w:cs="Times New Roman"/>
      <w:lang w:eastAsia="ru-RU"/>
    </w:rPr>
  </w:style>
  <w:style w:type="paragraph" w:customStyle="1" w:styleId="21">
    <w:name w:val="Без интервала2"/>
    <w:rsid w:val="00422701"/>
    <w:pPr>
      <w:suppressAutoHyphens/>
      <w:spacing w:after="0" w:line="240" w:lineRule="auto"/>
    </w:pPr>
    <w:rPr>
      <w:rFonts w:ascii="Calibri" w:eastAsia="Calibri" w:hAnsi="Calibri" w:cs="Times New Roman"/>
      <w:lang w:eastAsia="ar-SA"/>
    </w:rPr>
  </w:style>
  <w:style w:type="character" w:customStyle="1" w:styleId="af3">
    <w:name w:val="Основной текст_"/>
    <w:basedOn w:val="a0"/>
    <w:link w:val="14"/>
    <w:rsid w:val="00422701"/>
    <w:rPr>
      <w:shd w:val="clear" w:color="auto" w:fill="FFFFFF"/>
    </w:rPr>
  </w:style>
  <w:style w:type="paragraph" w:customStyle="1" w:styleId="14">
    <w:name w:val="Основной текст1"/>
    <w:basedOn w:val="a"/>
    <w:link w:val="af3"/>
    <w:rsid w:val="00422701"/>
    <w:pPr>
      <w:widowControl w:val="0"/>
      <w:shd w:val="clear" w:color="auto" w:fill="FFFFFF"/>
      <w:spacing w:line="298" w:lineRule="exact"/>
      <w:ind w:hanging="700"/>
    </w:pPr>
    <w:rPr>
      <w:rFonts w:eastAsiaTheme="minorHAnsi"/>
      <w:lang w:eastAsia="en-US"/>
    </w:rPr>
  </w:style>
  <w:style w:type="character" w:customStyle="1" w:styleId="22">
    <w:name w:val="Основной текст (2)_"/>
    <w:basedOn w:val="a0"/>
    <w:link w:val="23"/>
    <w:rsid w:val="00422701"/>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rsid w:val="00422701"/>
    <w:pPr>
      <w:widowControl w:val="0"/>
      <w:shd w:val="clear" w:color="auto" w:fill="FFFFFF"/>
      <w:spacing w:after="180" w:line="317" w:lineRule="exact"/>
      <w:jc w:val="center"/>
    </w:pPr>
    <w:rPr>
      <w:rFonts w:ascii="Times New Roman" w:eastAsia="Times New Roman" w:hAnsi="Times New Roman" w:cs="Times New Roman"/>
      <w:b/>
      <w:bCs/>
      <w:sz w:val="27"/>
      <w:szCs w:val="27"/>
      <w:lang w:eastAsia="en-US"/>
    </w:rPr>
  </w:style>
  <w:style w:type="character" w:customStyle="1" w:styleId="2115pt">
    <w:name w:val="Основной текст (2) + 11;5 pt"/>
    <w:basedOn w:val="22"/>
    <w:rsid w:val="00422701"/>
    <w:rPr>
      <w:color w:val="000000"/>
      <w:spacing w:val="0"/>
      <w:w w:val="100"/>
      <w:position w:val="0"/>
      <w:sz w:val="23"/>
      <w:szCs w:val="23"/>
      <w:lang w:val="ru-RU"/>
    </w:rPr>
  </w:style>
  <w:style w:type="character" w:customStyle="1" w:styleId="af4">
    <w:name w:val="Основной текст + Курсив"/>
    <w:basedOn w:val="af3"/>
    <w:rsid w:val="00422701"/>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41">
    <w:name w:val="Основной текст (4)_"/>
    <w:basedOn w:val="a0"/>
    <w:link w:val="42"/>
    <w:rsid w:val="00422701"/>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a"/>
    <w:link w:val="41"/>
    <w:rsid w:val="00422701"/>
    <w:pPr>
      <w:widowControl w:val="0"/>
      <w:shd w:val="clear" w:color="auto" w:fill="FFFFFF"/>
      <w:spacing w:line="250" w:lineRule="exact"/>
      <w:ind w:firstLine="540"/>
      <w:jc w:val="both"/>
    </w:pPr>
    <w:rPr>
      <w:rFonts w:ascii="Times New Roman" w:eastAsia="Times New Roman" w:hAnsi="Times New Roman" w:cs="Times New Roman"/>
      <w:i/>
      <w:iCs/>
      <w:sz w:val="21"/>
      <w:szCs w:val="21"/>
      <w:lang w:eastAsia="en-US"/>
    </w:rPr>
  </w:style>
  <w:style w:type="character" w:customStyle="1" w:styleId="43">
    <w:name w:val="Основной текст (4) + Не курсив"/>
    <w:basedOn w:val="41"/>
    <w:rsid w:val="00422701"/>
    <w:rPr>
      <w:color w:val="000000"/>
      <w:spacing w:val="0"/>
      <w:w w:val="100"/>
      <w:position w:val="0"/>
      <w:lang w:val="ru-RU"/>
    </w:rPr>
  </w:style>
  <w:style w:type="character" w:customStyle="1" w:styleId="24">
    <w:name w:val="Основной текст2"/>
    <w:basedOn w:val="af3"/>
    <w:rsid w:val="0042270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3">
    <w:name w:val="Основной текст3"/>
    <w:basedOn w:val="af3"/>
    <w:rsid w:val="00422701"/>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44">
    <w:name w:val="Основной текст4"/>
    <w:basedOn w:val="af3"/>
    <w:rsid w:val="0042270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
    <w:name w:val="Основной текст5"/>
    <w:basedOn w:val="af3"/>
    <w:rsid w:val="0042270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paragraph" w:customStyle="1" w:styleId="7">
    <w:name w:val="Основной текст7"/>
    <w:basedOn w:val="a"/>
    <w:rsid w:val="00422701"/>
    <w:pPr>
      <w:widowControl w:val="0"/>
      <w:shd w:val="clear" w:color="auto" w:fill="FFFFFF"/>
      <w:spacing w:before="180" w:line="250" w:lineRule="exact"/>
      <w:ind w:hanging="540"/>
      <w:jc w:val="both"/>
    </w:pPr>
    <w:rPr>
      <w:rFonts w:ascii="Times New Roman" w:eastAsia="Times New Roman" w:hAnsi="Times New Roman" w:cs="Times New Roman"/>
      <w:color w:val="000000"/>
      <w:sz w:val="21"/>
      <w:szCs w:val="21"/>
    </w:rPr>
  </w:style>
  <w:style w:type="character" w:customStyle="1" w:styleId="15">
    <w:name w:val="Заголовок №1_"/>
    <w:basedOn w:val="a0"/>
    <w:rsid w:val="00422701"/>
    <w:rPr>
      <w:rFonts w:ascii="Times New Roman" w:eastAsia="Times New Roman" w:hAnsi="Times New Roman" w:cs="Times New Roman"/>
      <w:b w:val="0"/>
      <w:bCs w:val="0"/>
      <w:i w:val="0"/>
      <w:iCs w:val="0"/>
      <w:smallCaps w:val="0"/>
      <w:strike w:val="0"/>
      <w:sz w:val="21"/>
      <w:szCs w:val="21"/>
      <w:u w:val="none"/>
    </w:rPr>
  </w:style>
  <w:style w:type="character" w:customStyle="1" w:styleId="16">
    <w:name w:val="Заголовок №1"/>
    <w:basedOn w:val="15"/>
    <w:rsid w:val="00422701"/>
    <w:rPr>
      <w:color w:val="000000"/>
      <w:spacing w:val="0"/>
      <w:w w:val="100"/>
      <w:position w:val="0"/>
      <w:u w:val="single"/>
      <w:lang w:val="en-US"/>
    </w:rPr>
  </w:style>
  <w:style w:type="character" w:customStyle="1" w:styleId="6">
    <w:name w:val="Основной текст6"/>
    <w:basedOn w:val="af3"/>
    <w:rsid w:val="0042270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table" w:customStyle="1" w:styleId="TableNormal">
    <w:name w:val="Table Normal"/>
    <w:uiPriority w:val="2"/>
    <w:semiHidden/>
    <w:unhideWhenUsed/>
    <w:qFormat/>
    <w:rsid w:val="004227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Indent"/>
    <w:basedOn w:val="a"/>
    <w:link w:val="af6"/>
    <w:uiPriority w:val="99"/>
    <w:semiHidden/>
    <w:unhideWhenUsed/>
    <w:rsid w:val="00422701"/>
    <w:pPr>
      <w:spacing w:after="120"/>
      <w:ind w:left="283"/>
    </w:pPr>
  </w:style>
  <w:style w:type="character" w:customStyle="1" w:styleId="af6">
    <w:name w:val="Основной текст с отступом Знак"/>
    <w:basedOn w:val="a0"/>
    <w:link w:val="af5"/>
    <w:uiPriority w:val="99"/>
    <w:semiHidden/>
    <w:rsid w:val="00422701"/>
    <w:rPr>
      <w:rFonts w:eastAsiaTheme="minorEastAsia"/>
      <w:lang w:eastAsia="ru-RU"/>
    </w:rPr>
  </w:style>
  <w:style w:type="character" w:customStyle="1" w:styleId="apple-converted-space">
    <w:name w:val="apple-converted-space"/>
    <w:basedOn w:val="a0"/>
    <w:rsid w:val="00422701"/>
  </w:style>
  <w:style w:type="character" w:customStyle="1" w:styleId="22pt">
    <w:name w:val="Основной текст (2) + Интервал 2 pt"/>
    <w:basedOn w:val="22"/>
    <w:rsid w:val="00422701"/>
    <w:rPr>
      <w:i w:val="0"/>
      <w:iCs w:val="0"/>
      <w:smallCaps w:val="0"/>
      <w:strike w:val="0"/>
      <w:color w:val="000000"/>
      <w:spacing w:val="50"/>
      <w:w w:val="100"/>
      <w:position w:val="0"/>
      <w:sz w:val="26"/>
      <w:szCs w:val="26"/>
      <w:u w:val="none"/>
      <w:lang w:val="ru-RU"/>
    </w:rPr>
  </w:style>
  <w:style w:type="character" w:customStyle="1" w:styleId="30">
    <w:name w:val="Основной текст (3)_"/>
    <w:basedOn w:val="a0"/>
    <w:rsid w:val="00422701"/>
    <w:rPr>
      <w:rFonts w:ascii="Times New Roman" w:eastAsia="Times New Roman" w:hAnsi="Times New Roman" w:cs="Times New Roman"/>
      <w:b w:val="0"/>
      <w:bCs w:val="0"/>
      <w:i/>
      <w:iCs/>
      <w:smallCaps w:val="0"/>
      <w:strike w:val="0"/>
      <w:spacing w:val="-10"/>
      <w:sz w:val="34"/>
      <w:szCs w:val="34"/>
      <w:u w:val="none"/>
    </w:rPr>
  </w:style>
  <w:style w:type="character" w:customStyle="1" w:styleId="3135pt0pt">
    <w:name w:val="Основной текст (3) + 13;5 pt;Не курсив;Интервал 0 pt"/>
    <w:basedOn w:val="30"/>
    <w:rsid w:val="00422701"/>
    <w:rPr>
      <w:color w:val="000000"/>
      <w:spacing w:val="0"/>
      <w:w w:val="100"/>
      <w:position w:val="0"/>
      <w:sz w:val="27"/>
      <w:szCs w:val="27"/>
      <w:lang w:val="ru-RU"/>
    </w:rPr>
  </w:style>
  <w:style w:type="character" w:customStyle="1" w:styleId="31">
    <w:name w:val="Основной текст (3)"/>
    <w:basedOn w:val="30"/>
    <w:rsid w:val="00422701"/>
    <w:rPr>
      <w:color w:val="000000"/>
      <w:w w:val="100"/>
      <w:position w:val="0"/>
      <w:lang w:val="ru-RU"/>
    </w:rPr>
  </w:style>
  <w:style w:type="character" w:customStyle="1" w:styleId="2pt">
    <w:name w:val="Основной текст + Интервал 2 pt"/>
    <w:basedOn w:val="af3"/>
    <w:rsid w:val="00422701"/>
    <w:rPr>
      <w:rFonts w:ascii="Times New Roman" w:eastAsia="Times New Roman" w:hAnsi="Times New Roman" w:cs="Times New Roman"/>
      <w:b w:val="0"/>
      <w:bCs w:val="0"/>
      <w:i w:val="0"/>
      <w:iCs w:val="0"/>
      <w:smallCaps w:val="0"/>
      <w:strike w:val="0"/>
      <w:color w:val="000000"/>
      <w:spacing w:val="50"/>
      <w:w w:val="100"/>
      <w:position w:val="0"/>
      <w:sz w:val="27"/>
      <w:szCs w:val="27"/>
      <w:u w:val="none"/>
      <w:lang w:val="ru-RU"/>
    </w:rPr>
  </w:style>
  <w:style w:type="character" w:customStyle="1" w:styleId="125pt0pt">
    <w:name w:val="Основной текст + 12;5 pt;Полужирный;Интервал 0 pt"/>
    <w:basedOn w:val="af3"/>
    <w:rsid w:val="00422701"/>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3pt">
    <w:name w:val="Основной текст + Полужирный;Интервал 3 pt"/>
    <w:basedOn w:val="af3"/>
    <w:rsid w:val="00422701"/>
    <w:rPr>
      <w:rFonts w:ascii="Times New Roman" w:eastAsia="Times New Roman" w:hAnsi="Times New Roman" w:cs="Times New Roman"/>
      <w:b/>
      <w:bCs/>
      <w:i w:val="0"/>
      <w:iCs w:val="0"/>
      <w:smallCaps w:val="0"/>
      <w:strike w:val="0"/>
      <w:color w:val="000000"/>
      <w:spacing w:val="70"/>
      <w:w w:val="100"/>
      <w:position w:val="0"/>
      <w:sz w:val="28"/>
      <w:szCs w:val="28"/>
      <w:u w:val="none"/>
      <w:lang w:val="ru-RU"/>
    </w:rPr>
  </w:style>
  <w:style w:type="character" w:customStyle="1" w:styleId="414pt0pt">
    <w:name w:val="Основной текст (4) + 14 pt;Полужирный;Не курсив;Интервал 0 pt"/>
    <w:basedOn w:val="41"/>
    <w:rsid w:val="00422701"/>
    <w:rPr>
      <w:b/>
      <w:bCs/>
      <w:smallCaps w:val="0"/>
      <w:strike w:val="0"/>
      <w:color w:val="000000"/>
      <w:spacing w:val="0"/>
      <w:w w:val="100"/>
      <w:position w:val="0"/>
      <w:sz w:val="28"/>
      <w:szCs w:val="28"/>
      <w:u w:val="none"/>
      <w:lang w:val="ru-RU"/>
    </w:rPr>
  </w:style>
  <w:style w:type="character" w:customStyle="1" w:styleId="0pt">
    <w:name w:val="Основной текст + Полужирный;Интервал 0 pt"/>
    <w:basedOn w:val="af3"/>
    <w:rsid w:val="00422701"/>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paragraph" w:customStyle="1" w:styleId="ConsNormal">
    <w:name w:val="ConsNormal"/>
    <w:rsid w:val="0042270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7">
    <w:name w:val="Нормальный (таблица)"/>
    <w:basedOn w:val="a"/>
    <w:next w:val="a"/>
    <w:uiPriority w:val="99"/>
    <w:rsid w:val="00422701"/>
    <w:pPr>
      <w:widowControl w:val="0"/>
      <w:autoSpaceDE w:val="0"/>
      <w:autoSpaceDN w:val="0"/>
      <w:adjustRightInd w:val="0"/>
      <w:jc w:val="both"/>
    </w:pPr>
    <w:rPr>
      <w:rFonts w:ascii="Times New Roman CYR" w:hAnsi="Times New Roman CYR" w:cs="Times New Roman CYR"/>
      <w:sz w:val="24"/>
      <w:szCs w:val="24"/>
    </w:rPr>
  </w:style>
  <w:style w:type="paragraph" w:customStyle="1" w:styleId="af8">
    <w:name w:val="Прижатый влево"/>
    <w:basedOn w:val="a"/>
    <w:next w:val="a"/>
    <w:uiPriority w:val="99"/>
    <w:rsid w:val="00422701"/>
    <w:pPr>
      <w:widowControl w:val="0"/>
      <w:autoSpaceDE w:val="0"/>
      <w:autoSpaceDN w:val="0"/>
      <w:adjustRightInd w:val="0"/>
    </w:pPr>
    <w:rPr>
      <w:rFonts w:ascii="Times New Roman CYR" w:hAnsi="Times New Roman CYR" w:cs="Times New Roman CYR"/>
      <w:sz w:val="24"/>
      <w:szCs w:val="24"/>
    </w:rPr>
  </w:style>
  <w:style w:type="character" w:customStyle="1" w:styleId="3pt0">
    <w:name w:val="Основной текст + Интервал 3 pt"/>
    <w:basedOn w:val="af3"/>
    <w:rsid w:val="00422701"/>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1pt">
    <w:name w:val="Основной текст + Интервал 1 pt"/>
    <w:basedOn w:val="af3"/>
    <w:rsid w:val="00422701"/>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rPr>
  </w:style>
  <w:style w:type="character" w:customStyle="1" w:styleId="70">
    <w:name w:val="Основной текст (7)_"/>
    <w:basedOn w:val="a0"/>
    <w:rsid w:val="00422701"/>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w:basedOn w:val="70"/>
    <w:rsid w:val="00422701"/>
    <w:rPr>
      <w:color w:val="000000"/>
      <w:spacing w:val="0"/>
      <w:w w:val="100"/>
      <w:position w:val="0"/>
      <w:lang w:val="ru-RU"/>
    </w:rPr>
  </w:style>
  <w:style w:type="character" w:customStyle="1" w:styleId="af9">
    <w:name w:val="Основной текст + Полужирный"/>
    <w:basedOn w:val="af3"/>
    <w:rsid w:val="0042270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2">
    <w:name w:val="Основной текст (7) + Не полужирный"/>
    <w:basedOn w:val="70"/>
    <w:rsid w:val="00422701"/>
    <w:rPr>
      <w:color w:val="000000"/>
      <w:spacing w:val="0"/>
      <w:w w:val="100"/>
      <w:position w:val="0"/>
      <w:lang w:val="ru-RU"/>
    </w:rPr>
  </w:style>
  <w:style w:type="character" w:customStyle="1" w:styleId="Exact">
    <w:name w:val="Основной текст Exact"/>
    <w:basedOn w:val="af3"/>
    <w:rsid w:val="0042270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style>
  <w:style w:type="paragraph" w:styleId="32">
    <w:name w:val="Body Text 3"/>
    <w:basedOn w:val="a"/>
    <w:link w:val="33"/>
    <w:unhideWhenUsed/>
    <w:rsid w:val="00422701"/>
    <w:pPr>
      <w:spacing w:after="120"/>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422701"/>
    <w:rPr>
      <w:rFonts w:ascii="Times New Roman" w:eastAsia="Times New Roman" w:hAnsi="Times New Roman" w:cs="Times New Roman"/>
      <w:sz w:val="16"/>
      <w:szCs w:val="16"/>
      <w:lang w:eastAsia="ru-RU"/>
    </w:rPr>
  </w:style>
  <w:style w:type="character" w:customStyle="1" w:styleId="125pt3pt">
    <w:name w:val="Основной текст + 12;5 pt;Полужирный;Интервал 3 pt"/>
    <w:rsid w:val="00422701"/>
    <w:rPr>
      <w:rFonts w:ascii="Times New Roman" w:eastAsia="Times New Roman" w:hAnsi="Times New Roman" w:cs="Times New Roman"/>
      <w:b/>
      <w:bCs/>
      <w:i w:val="0"/>
      <w:iCs w:val="0"/>
      <w:smallCaps w:val="0"/>
      <w:strike w:val="0"/>
      <w:color w:val="000000"/>
      <w:spacing w:val="70"/>
      <w:w w:val="100"/>
      <w:position w:val="0"/>
      <w:sz w:val="25"/>
      <w:szCs w:val="25"/>
      <w:u w:val="none"/>
      <w:lang w:val="ru-RU"/>
    </w:rPr>
  </w:style>
  <w:style w:type="character" w:customStyle="1" w:styleId="50">
    <w:name w:val="Основной текст (5)_"/>
    <w:link w:val="51"/>
    <w:rsid w:val="00422701"/>
    <w:rPr>
      <w:rFonts w:ascii="Times New Roman" w:eastAsia="Times New Roman" w:hAnsi="Times New Roman" w:cs="Times New Roman"/>
      <w:b/>
      <w:bCs/>
      <w:sz w:val="17"/>
      <w:szCs w:val="17"/>
      <w:shd w:val="clear" w:color="auto" w:fill="FFFFFF"/>
    </w:rPr>
  </w:style>
  <w:style w:type="paragraph" w:customStyle="1" w:styleId="51">
    <w:name w:val="Основной текст (5)"/>
    <w:basedOn w:val="a"/>
    <w:link w:val="50"/>
    <w:rsid w:val="00422701"/>
    <w:pPr>
      <w:widowControl w:val="0"/>
      <w:shd w:val="clear" w:color="auto" w:fill="FFFFFF"/>
      <w:spacing w:line="0" w:lineRule="atLeast"/>
    </w:pPr>
    <w:rPr>
      <w:rFonts w:ascii="Times New Roman" w:eastAsia="Times New Roman" w:hAnsi="Times New Roman" w:cs="Times New Roman"/>
      <w:b/>
      <w:bCs/>
      <w:sz w:val="17"/>
      <w:szCs w:val="17"/>
      <w:lang w:eastAsia="en-US"/>
    </w:rPr>
  </w:style>
  <w:style w:type="paragraph" w:styleId="25">
    <w:name w:val="Body Text Indent 2"/>
    <w:basedOn w:val="a"/>
    <w:link w:val="26"/>
    <w:unhideWhenUsed/>
    <w:rsid w:val="00422701"/>
    <w:pPr>
      <w:spacing w:after="120" w:line="480" w:lineRule="auto"/>
      <w:ind w:left="283"/>
    </w:pPr>
    <w:rPr>
      <w:rFonts w:ascii="Calibri" w:eastAsia="Times New Roman" w:hAnsi="Calibri" w:cs="Times New Roman"/>
      <w:lang w:eastAsia="ar-SA"/>
    </w:rPr>
  </w:style>
  <w:style w:type="character" w:customStyle="1" w:styleId="26">
    <w:name w:val="Основной текст с отступом 2 Знак"/>
    <w:basedOn w:val="a0"/>
    <w:link w:val="25"/>
    <w:rsid w:val="00422701"/>
    <w:rPr>
      <w:rFonts w:ascii="Calibri" w:eastAsia="Times New Roman" w:hAnsi="Calibri" w:cs="Times New Roman"/>
      <w:lang w:eastAsia="ar-SA"/>
    </w:rPr>
  </w:style>
  <w:style w:type="paragraph" w:styleId="34">
    <w:name w:val="Body Text Indent 3"/>
    <w:basedOn w:val="a"/>
    <w:link w:val="35"/>
    <w:uiPriority w:val="99"/>
    <w:semiHidden/>
    <w:unhideWhenUsed/>
    <w:rsid w:val="00422701"/>
    <w:pPr>
      <w:spacing w:after="120"/>
      <w:ind w:left="283"/>
    </w:pPr>
    <w:rPr>
      <w:rFonts w:ascii="Calibri" w:eastAsia="Times New Roman" w:hAnsi="Calibri" w:cs="Times New Roman"/>
      <w:sz w:val="16"/>
      <w:szCs w:val="16"/>
      <w:lang w:eastAsia="ar-SA"/>
    </w:rPr>
  </w:style>
  <w:style w:type="character" w:customStyle="1" w:styleId="35">
    <w:name w:val="Основной текст с отступом 3 Знак"/>
    <w:basedOn w:val="a0"/>
    <w:link w:val="34"/>
    <w:uiPriority w:val="99"/>
    <w:semiHidden/>
    <w:rsid w:val="00422701"/>
    <w:rPr>
      <w:rFonts w:ascii="Calibri" w:eastAsia="Times New Roman" w:hAnsi="Calibri" w:cs="Times New Roman"/>
      <w:sz w:val="16"/>
      <w:szCs w:val="16"/>
      <w:lang w:eastAsia="ar-SA"/>
    </w:rPr>
  </w:style>
  <w:style w:type="paragraph" w:customStyle="1" w:styleId="36">
    <w:name w:val="Без интервала3"/>
    <w:rsid w:val="00422701"/>
    <w:pPr>
      <w:spacing w:after="0" w:line="240" w:lineRule="auto"/>
    </w:pPr>
    <w:rPr>
      <w:rFonts w:ascii="Calibri" w:eastAsia="Times New Roman" w:hAnsi="Calibri" w:cs="Times New Roman"/>
      <w:lang w:eastAsia="ru-RU"/>
    </w:rPr>
  </w:style>
  <w:style w:type="character" w:customStyle="1" w:styleId="style-chat-msg-3pazj">
    <w:name w:val="style-chat-msg-3pazj"/>
    <w:basedOn w:val="a0"/>
    <w:rsid w:val="00422701"/>
  </w:style>
  <w:style w:type="character" w:customStyle="1" w:styleId="style-link-2t2gt">
    <w:name w:val="style-link-2t2gt"/>
    <w:basedOn w:val="a0"/>
    <w:rsid w:val="00422701"/>
  </w:style>
  <w:style w:type="character" w:customStyle="1" w:styleId="style-time-16t7x">
    <w:name w:val="style-time-16t7x"/>
    <w:basedOn w:val="a0"/>
    <w:rsid w:val="00422701"/>
  </w:style>
  <w:style w:type="paragraph" w:styleId="afa">
    <w:name w:val="Block Text"/>
    <w:basedOn w:val="a"/>
    <w:rsid w:val="00422701"/>
    <w:pPr>
      <w:spacing w:before="120"/>
      <w:ind w:left="-357" w:right="5574"/>
      <w:jc w:val="center"/>
    </w:pPr>
    <w:rPr>
      <w:rFonts w:ascii="Times New Roman" w:eastAsia="Times New Roman" w:hAnsi="Times New Roman" w:cs="Times New Roman"/>
      <w:b/>
      <w:sz w:val="18"/>
      <w:szCs w:val="18"/>
    </w:rPr>
  </w:style>
  <w:style w:type="paragraph" w:styleId="27">
    <w:name w:val="Body Text 2"/>
    <w:basedOn w:val="a"/>
    <w:link w:val="28"/>
    <w:uiPriority w:val="99"/>
    <w:semiHidden/>
    <w:unhideWhenUsed/>
    <w:rsid w:val="00422701"/>
    <w:pPr>
      <w:spacing w:after="120" w:line="480" w:lineRule="auto"/>
    </w:pPr>
    <w:rPr>
      <w:rFonts w:ascii="Calibri" w:eastAsia="Times New Roman" w:hAnsi="Calibri" w:cs="Times New Roman"/>
    </w:rPr>
  </w:style>
  <w:style w:type="character" w:customStyle="1" w:styleId="28">
    <w:name w:val="Основной текст 2 Знак"/>
    <w:basedOn w:val="a0"/>
    <w:link w:val="27"/>
    <w:uiPriority w:val="99"/>
    <w:semiHidden/>
    <w:rsid w:val="00422701"/>
    <w:rPr>
      <w:rFonts w:ascii="Calibri" w:eastAsia="Times New Roman" w:hAnsi="Calibri" w:cs="Times New Roman"/>
      <w:lang w:eastAsia="ru-RU"/>
    </w:rPr>
  </w:style>
  <w:style w:type="paragraph" w:customStyle="1" w:styleId="pt-a-000016">
    <w:name w:val="pt-a-000016"/>
    <w:basedOn w:val="a"/>
    <w:rsid w:val="00422701"/>
    <w:pPr>
      <w:spacing w:before="100" w:beforeAutospacing="1" w:after="100" w:afterAutospacing="1"/>
    </w:pPr>
    <w:rPr>
      <w:rFonts w:ascii="Times New Roman" w:eastAsia="Times New Roman" w:hAnsi="Times New Roman" w:cs="Times New Roman"/>
      <w:sz w:val="24"/>
      <w:szCs w:val="24"/>
    </w:rPr>
  </w:style>
  <w:style w:type="character" w:customStyle="1" w:styleId="pt-a0">
    <w:name w:val="pt-a0"/>
    <w:basedOn w:val="a0"/>
    <w:rsid w:val="00422701"/>
  </w:style>
  <w:style w:type="character" w:customStyle="1" w:styleId="pt-a0-000009">
    <w:name w:val="pt-a0-000009"/>
    <w:basedOn w:val="a0"/>
    <w:rsid w:val="00422701"/>
  </w:style>
  <w:style w:type="paragraph" w:customStyle="1" w:styleId="pt-a-000006">
    <w:name w:val="pt-a-000006"/>
    <w:basedOn w:val="a"/>
    <w:rsid w:val="00422701"/>
    <w:pPr>
      <w:spacing w:before="100" w:beforeAutospacing="1" w:after="100" w:afterAutospacing="1"/>
    </w:pPr>
    <w:rPr>
      <w:rFonts w:ascii="Times New Roman" w:eastAsia="Times New Roman" w:hAnsi="Times New Roman" w:cs="Times New Roman"/>
      <w:sz w:val="24"/>
      <w:szCs w:val="24"/>
    </w:rPr>
  </w:style>
  <w:style w:type="paragraph" w:customStyle="1" w:styleId="Style14">
    <w:name w:val="Style14"/>
    <w:basedOn w:val="a"/>
    <w:uiPriority w:val="99"/>
    <w:rsid w:val="00422701"/>
    <w:pPr>
      <w:widowControl w:val="0"/>
      <w:autoSpaceDE w:val="0"/>
      <w:autoSpaceDN w:val="0"/>
      <w:adjustRightInd w:val="0"/>
      <w:spacing w:line="184" w:lineRule="exact"/>
      <w:jc w:val="both"/>
    </w:pPr>
    <w:rPr>
      <w:rFonts w:ascii="Times New Roman" w:eastAsia="Times New Roman" w:hAnsi="Times New Roman" w:cs="Times New Roman"/>
      <w:sz w:val="24"/>
      <w:szCs w:val="24"/>
      <w:lang w:eastAsia="zh-CN"/>
    </w:rPr>
  </w:style>
  <w:style w:type="character" w:customStyle="1" w:styleId="FontStyle31">
    <w:name w:val="Font Style31"/>
    <w:uiPriority w:val="99"/>
    <w:rsid w:val="00422701"/>
    <w:rPr>
      <w:rFonts w:ascii="Times New Roman" w:hAnsi="Times New Roman" w:cs="Times New Roman"/>
      <w:color w:val="000000"/>
      <w:sz w:val="16"/>
      <w:szCs w:val="16"/>
    </w:rPr>
  </w:style>
  <w:style w:type="paragraph" w:customStyle="1" w:styleId="Style1">
    <w:name w:val="Style1"/>
    <w:basedOn w:val="a"/>
    <w:uiPriority w:val="99"/>
    <w:rsid w:val="00422701"/>
    <w:pPr>
      <w:widowControl w:val="0"/>
      <w:autoSpaceDE w:val="0"/>
      <w:autoSpaceDN w:val="0"/>
      <w:adjustRightInd w:val="0"/>
      <w:spacing w:line="259" w:lineRule="exact"/>
      <w:jc w:val="both"/>
    </w:pPr>
    <w:rPr>
      <w:rFonts w:ascii="Times New Roman" w:eastAsia="Times New Roman" w:hAnsi="Times New Roman" w:cs="Times New Roman"/>
      <w:sz w:val="24"/>
      <w:szCs w:val="24"/>
      <w:lang w:eastAsia="zh-CN"/>
    </w:rPr>
  </w:style>
  <w:style w:type="character" w:customStyle="1" w:styleId="FontStyle24">
    <w:name w:val="Font Style24"/>
    <w:uiPriority w:val="99"/>
    <w:rsid w:val="00422701"/>
    <w:rPr>
      <w:rFonts w:ascii="Times New Roman" w:hAnsi="Times New Roman" w:cs="Times New Roman"/>
      <w:color w:val="000000"/>
      <w:sz w:val="16"/>
      <w:szCs w:val="16"/>
    </w:rPr>
  </w:style>
  <w:style w:type="character" w:customStyle="1" w:styleId="FontStyle34">
    <w:name w:val="Font Style34"/>
    <w:uiPriority w:val="99"/>
    <w:rsid w:val="00422701"/>
    <w:rPr>
      <w:rFonts w:ascii="Times New Roman" w:hAnsi="Times New Roman" w:cs="Times New Roman"/>
      <w:i/>
      <w:iCs/>
      <w:color w:val="000000"/>
      <w:sz w:val="22"/>
      <w:szCs w:val="22"/>
    </w:rPr>
  </w:style>
  <w:style w:type="character" w:customStyle="1" w:styleId="FontStyle36">
    <w:name w:val="Font Style36"/>
    <w:uiPriority w:val="99"/>
    <w:rsid w:val="00422701"/>
    <w:rPr>
      <w:rFonts w:ascii="Times New Roman" w:hAnsi="Times New Roman" w:cs="Times New Roman"/>
      <w:color w:val="000000"/>
      <w:sz w:val="22"/>
      <w:szCs w:val="22"/>
    </w:rPr>
  </w:style>
  <w:style w:type="paragraph" w:customStyle="1" w:styleId="Style21">
    <w:name w:val="Style21"/>
    <w:basedOn w:val="a"/>
    <w:uiPriority w:val="99"/>
    <w:rsid w:val="00422701"/>
    <w:pPr>
      <w:widowControl w:val="0"/>
      <w:autoSpaceDE w:val="0"/>
      <w:autoSpaceDN w:val="0"/>
      <w:adjustRightInd w:val="0"/>
      <w:spacing w:line="346" w:lineRule="exact"/>
      <w:jc w:val="both"/>
    </w:pPr>
    <w:rPr>
      <w:rFonts w:ascii="Times New Roman" w:eastAsia="Times New Roman" w:hAnsi="Times New Roman" w:cs="Times New Roman"/>
      <w:sz w:val="24"/>
      <w:szCs w:val="24"/>
      <w:lang w:eastAsia="zh-CN"/>
    </w:rPr>
  </w:style>
  <w:style w:type="character" w:customStyle="1" w:styleId="313">
    <w:name w:val="Основной текст (3) + 13"/>
    <w:aliases w:val="5 pt,Не курсив,Основной текст + 9,Курсив"/>
    <w:basedOn w:val="a0"/>
    <w:rsid w:val="00422701"/>
    <w:rPr>
      <w:rFonts w:ascii="Times New Roman" w:hAnsi="Times New Roman" w:cs="Times New Roman"/>
      <w:i/>
      <w:iCs/>
      <w:sz w:val="27"/>
      <w:szCs w:val="27"/>
      <w:u w:val="none"/>
    </w:rPr>
  </w:style>
  <w:style w:type="paragraph" w:customStyle="1" w:styleId="tekstob">
    <w:name w:val="tekstob"/>
    <w:basedOn w:val="a"/>
    <w:rsid w:val="00422701"/>
    <w:pPr>
      <w:spacing w:before="100" w:beforeAutospacing="1" w:after="100" w:afterAutospacing="1"/>
    </w:pPr>
    <w:rPr>
      <w:rFonts w:ascii="Times New Roman" w:eastAsia="Times New Roman" w:hAnsi="Times New Roman" w:cs="Times New Roman"/>
      <w:sz w:val="24"/>
      <w:szCs w:val="24"/>
    </w:rPr>
  </w:style>
  <w:style w:type="character" w:customStyle="1" w:styleId="afb">
    <w:name w:val="Текст примечания Знак"/>
    <w:basedOn w:val="a0"/>
    <w:link w:val="afc"/>
    <w:uiPriority w:val="99"/>
    <w:semiHidden/>
    <w:rsid w:val="00422701"/>
    <w:rPr>
      <w:sz w:val="20"/>
      <w:szCs w:val="20"/>
    </w:rPr>
  </w:style>
  <w:style w:type="paragraph" w:styleId="afc">
    <w:name w:val="annotation text"/>
    <w:basedOn w:val="a"/>
    <w:link w:val="afb"/>
    <w:uiPriority w:val="99"/>
    <w:semiHidden/>
    <w:unhideWhenUsed/>
    <w:rsid w:val="00422701"/>
    <w:rPr>
      <w:rFonts w:eastAsiaTheme="minorHAnsi"/>
      <w:sz w:val="20"/>
      <w:szCs w:val="20"/>
      <w:lang w:eastAsia="en-US"/>
    </w:rPr>
  </w:style>
  <w:style w:type="character" w:customStyle="1" w:styleId="17">
    <w:name w:val="Текст примечания Знак1"/>
    <w:basedOn w:val="a0"/>
    <w:link w:val="afc"/>
    <w:uiPriority w:val="99"/>
    <w:semiHidden/>
    <w:rsid w:val="00422701"/>
    <w:rPr>
      <w:rFonts w:eastAsiaTheme="minorEastAsia"/>
      <w:sz w:val="20"/>
      <w:szCs w:val="20"/>
      <w:lang w:eastAsia="ru-RU"/>
    </w:rPr>
  </w:style>
  <w:style w:type="character" w:customStyle="1" w:styleId="afd">
    <w:name w:val="Тема примечания Знак"/>
    <w:basedOn w:val="afb"/>
    <w:link w:val="afe"/>
    <w:uiPriority w:val="99"/>
    <w:semiHidden/>
    <w:rsid w:val="00422701"/>
    <w:rPr>
      <w:b/>
      <w:bCs/>
    </w:rPr>
  </w:style>
  <w:style w:type="paragraph" w:styleId="afe">
    <w:name w:val="annotation subject"/>
    <w:basedOn w:val="afc"/>
    <w:next w:val="afc"/>
    <w:link w:val="afd"/>
    <w:uiPriority w:val="99"/>
    <w:semiHidden/>
    <w:unhideWhenUsed/>
    <w:rsid w:val="00422701"/>
    <w:rPr>
      <w:b/>
      <w:bCs/>
    </w:rPr>
  </w:style>
  <w:style w:type="character" w:customStyle="1" w:styleId="18">
    <w:name w:val="Тема примечания Знак1"/>
    <w:basedOn w:val="17"/>
    <w:link w:val="afe"/>
    <w:uiPriority w:val="99"/>
    <w:semiHidden/>
    <w:rsid w:val="00422701"/>
    <w:rPr>
      <w:b/>
      <w:bCs/>
    </w:rPr>
  </w:style>
  <w:style w:type="paragraph" w:customStyle="1" w:styleId="ConsPlusNonformat">
    <w:name w:val="ConsPlusNonformat"/>
    <w:uiPriority w:val="99"/>
    <w:rsid w:val="004227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227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t">
    <w:name w:val="text"/>
    <w:basedOn w:val="a"/>
    <w:rsid w:val="00422701"/>
    <w:pPr>
      <w:widowControl w:val="0"/>
      <w:suppressAutoHyphens/>
      <w:spacing w:before="75" w:after="75"/>
      <w:ind w:firstLine="300"/>
      <w:jc w:val="both"/>
    </w:pPr>
    <w:rPr>
      <w:rFonts w:ascii="Arial" w:eastAsia="SimSun" w:hAnsi="Arial" w:cs="Arial"/>
      <w:kern w:val="1"/>
      <w:sz w:val="18"/>
      <w:szCs w:val="18"/>
      <w:lang w:eastAsia="zh-CN" w:bidi="hi-IN"/>
    </w:rPr>
  </w:style>
  <w:style w:type="paragraph" w:customStyle="1" w:styleId="msonormalcxspmiddle">
    <w:name w:val="msonormalcxspmiddle"/>
    <w:basedOn w:val="a"/>
    <w:rsid w:val="00422701"/>
    <w:pPr>
      <w:spacing w:before="100" w:beforeAutospacing="1" w:after="100" w:afterAutospacing="1"/>
    </w:pPr>
    <w:rPr>
      <w:rFonts w:ascii="Times New Roman" w:eastAsia="Times New Roman" w:hAnsi="Times New Roman" w:cs="Times New Roman"/>
      <w:sz w:val="24"/>
      <w:szCs w:val="24"/>
    </w:rPr>
  </w:style>
  <w:style w:type="paragraph" w:customStyle="1" w:styleId="docdata">
    <w:name w:val="docdata"/>
    <w:aliases w:val="docy,v5,184061,bqiaagaaeyqcaaagiaiaaapnqwiabvrfagaaaaaaaaaaaaaaaaaaaaaaaaaaaaaaaaaaaaaaaaaaaaaaaaaaaaaaaaaaaaaaaaaaaaaaaaaaaaaaaaaaaaaaaaaaaaaaaaaaaaaaaaaaaaaaaaaaaaaaaaaaaaaaaaaaaaaaaaaaaaaaaaaaaaaaaaaaaaaaaaaaaaaaaaaaaaaaaaaaaaaaaaaaaaaaaaaaaa"/>
    <w:basedOn w:val="a"/>
    <w:rsid w:val="00B23F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1662272">
      <w:bodyDiv w:val="1"/>
      <w:marLeft w:val="0"/>
      <w:marRight w:val="0"/>
      <w:marTop w:val="0"/>
      <w:marBottom w:val="0"/>
      <w:divBdr>
        <w:top w:val="none" w:sz="0" w:space="0" w:color="auto"/>
        <w:left w:val="none" w:sz="0" w:space="0" w:color="auto"/>
        <w:bottom w:val="none" w:sz="0" w:space="0" w:color="auto"/>
        <w:right w:val="none" w:sz="0" w:space="0" w:color="auto"/>
      </w:divBdr>
    </w:div>
    <w:div w:id="1453405671">
      <w:bodyDiv w:val="1"/>
      <w:marLeft w:val="0"/>
      <w:marRight w:val="0"/>
      <w:marTop w:val="0"/>
      <w:marBottom w:val="0"/>
      <w:divBdr>
        <w:top w:val="none" w:sz="0" w:space="0" w:color="auto"/>
        <w:left w:val="none" w:sz="0" w:space="0" w:color="auto"/>
        <w:bottom w:val="none" w:sz="0" w:space="0" w:color="auto"/>
        <w:right w:val="none" w:sz="0" w:space="0" w:color="auto"/>
      </w:divBdr>
    </w:div>
    <w:div w:id="1552879906">
      <w:bodyDiv w:val="1"/>
      <w:marLeft w:val="0"/>
      <w:marRight w:val="0"/>
      <w:marTop w:val="0"/>
      <w:marBottom w:val="0"/>
      <w:divBdr>
        <w:top w:val="none" w:sz="0" w:space="0" w:color="auto"/>
        <w:left w:val="none" w:sz="0" w:space="0" w:color="auto"/>
        <w:bottom w:val="none" w:sz="0" w:space="0" w:color="auto"/>
        <w:right w:val="none" w:sz="0" w:space="0" w:color="auto"/>
      </w:divBdr>
    </w:div>
    <w:div w:id="1836870724">
      <w:bodyDiv w:val="1"/>
      <w:marLeft w:val="0"/>
      <w:marRight w:val="0"/>
      <w:marTop w:val="0"/>
      <w:marBottom w:val="0"/>
      <w:divBdr>
        <w:top w:val="none" w:sz="0" w:space="0" w:color="auto"/>
        <w:left w:val="none" w:sz="0" w:space="0" w:color="auto"/>
        <w:bottom w:val="none" w:sz="0" w:space="0" w:color="auto"/>
        <w:right w:val="none" w:sz="0" w:space="0" w:color="auto"/>
      </w:divBdr>
    </w:div>
    <w:div w:id="20163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3577.1000/" TargetMode="External"/><Relationship Id="rId3" Type="http://schemas.openxmlformats.org/officeDocument/2006/relationships/settings" Target="settings.xml"/><Relationship Id="rId7" Type="http://schemas.openxmlformats.org/officeDocument/2006/relationships/hyperlink" Target="garantf1://120485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7292.0" TargetMode="External"/><Relationship Id="rId5" Type="http://schemas.openxmlformats.org/officeDocument/2006/relationships/hyperlink" Target="garantF1://97292.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2023-10-24T09:35:00Z</cp:lastPrinted>
  <dcterms:created xsi:type="dcterms:W3CDTF">2023-10-27T08:35:00Z</dcterms:created>
  <dcterms:modified xsi:type="dcterms:W3CDTF">2024-03-13T06:43:00Z</dcterms:modified>
</cp:coreProperties>
</file>