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F" w:rsidRPr="005B6DAF" w:rsidRDefault="005B6DAF" w:rsidP="00C951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DAF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 «Детский сад №82 комбинированного вида» г.о. Саранск</w:t>
      </w:r>
    </w:p>
    <w:p w:rsidR="005B6DAF" w:rsidRPr="005B6DAF" w:rsidRDefault="005B6DAF" w:rsidP="00C951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191" w:rsidRDefault="005B6DAF" w:rsidP="00C95191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C95191">
        <w:rPr>
          <w:rFonts w:ascii="Times New Roman" w:hAnsi="Times New Roman" w:cs="Times New Roman"/>
          <w:bCs/>
          <w:i/>
          <w:sz w:val="40"/>
          <w:szCs w:val="40"/>
        </w:rPr>
        <w:t>Проект по патриотическому воспитанию</w:t>
      </w:r>
    </w:p>
    <w:p w:rsidR="005B6DAF" w:rsidRPr="00C95191" w:rsidRDefault="005B6DAF" w:rsidP="00C95191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C95191">
        <w:rPr>
          <w:rFonts w:ascii="Times New Roman" w:hAnsi="Times New Roman" w:cs="Times New Roman"/>
          <w:bCs/>
          <w:i/>
          <w:sz w:val="40"/>
          <w:szCs w:val="40"/>
        </w:rPr>
        <w:t xml:space="preserve"> «Моя семья — мое богатство»</w:t>
      </w:r>
    </w:p>
    <w:p w:rsidR="005B6DAF" w:rsidRPr="005B6DAF" w:rsidRDefault="005B6DAF" w:rsidP="00C951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DAF" w:rsidRPr="005B6DAF" w:rsidRDefault="005B6DAF" w:rsidP="005B6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 descr="C:\Users\User\Desktop\slide_1.jpg-,tid--OIP.M1152ad94b01e54422bcd8206faa7d6de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1.jpg-,tid--OIP.M1152ad94b01e54422bcd8206faa7d6de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AF" w:rsidRPr="005B6DAF" w:rsidRDefault="005B6DAF" w:rsidP="005B6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DAF" w:rsidRPr="005B6DAF" w:rsidRDefault="005B6DAF" w:rsidP="005B6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DAF" w:rsidRPr="005B6DAF" w:rsidRDefault="005B6DAF" w:rsidP="003A31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DAF" w:rsidRPr="005B6DAF" w:rsidRDefault="005B6DAF" w:rsidP="003A31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6DAF">
        <w:rPr>
          <w:rFonts w:ascii="Times New Roman" w:hAnsi="Times New Roman" w:cs="Times New Roman"/>
          <w:b/>
          <w:bCs/>
          <w:sz w:val="28"/>
          <w:szCs w:val="28"/>
        </w:rPr>
        <w:t xml:space="preserve"> Выполнила: Трофимова Е.Н.</w:t>
      </w:r>
    </w:p>
    <w:p w:rsidR="005B6DAF" w:rsidRPr="005B6DAF" w:rsidRDefault="005B6DAF" w:rsidP="005B6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5191" w:rsidRDefault="00C95191" w:rsidP="00A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1C6" w:rsidRDefault="003A31C6" w:rsidP="00A35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5924" w:rsidRPr="00A35924" w:rsidRDefault="00A35924" w:rsidP="00A35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9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темы проекта</w:t>
      </w:r>
    </w:p>
    <w:p w:rsidR="00A35924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3A6C64">
        <w:rPr>
          <w:rFonts w:ascii="Times New Roman" w:hAnsi="Times New Roman" w:cs="Times New Roman"/>
          <w:sz w:val="28"/>
          <w:szCs w:val="28"/>
        </w:rPr>
        <w:t>Самое главное в жизни любого ребенка – его </w:t>
      </w:r>
      <w:r w:rsidRPr="00F41E85">
        <w:rPr>
          <w:rFonts w:ascii="Times New Roman" w:hAnsi="Times New Roman" w:cs="Times New Roman"/>
          <w:bCs/>
          <w:sz w:val="28"/>
          <w:szCs w:val="28"/>
        </w:rPr>
        <w:t>семья</w:t>
      </w:r>
      <w:r w:rsidRPr="003A6C64">
        <w:rPr>
          <w:rFonts w:ascii="Times New Roman" w:hAnsi="Times New Roman" w:cs="Times New Roman"/>
          <w:sz w:val="28"/>
          <w:szCs w:val="28"/>
        </w:rPr>
        <w:t>. В наше время родители редко бывают дома с детьми. Чаще всего, дети предоставлены сами себе. В создавшейся ситуации большое влияние на</w:t>
      </w:r>
      <w:r w:rsidRPr="00F41E85">
        <w:rPr>
          <w:rFonts w:ascii="Times New Roman" w:hAnsi="Times New Roman" w:cs="Times New Roman"/>
          <w:sz w:val="28"/>
          <w:szCs w:val="28"/>
        </w:rPr>
        <w:t> </w:t>
      </w:r>
      <w:r w:rsidRPr="00F41E85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3A6C64">
        <w:rPr>
          <w:rFonts w:ascii="Times New Roman" w:hAnsi="Times New Roman" w:cs="Times New Roman"/>
          <w:sz w:val="28"/>
          <w:szCs w:val="28"/>
        </w:rPr>
        <w:t> ребенка оказывают средства массовой информации и компьютерные технологии. Дети не интересуются своей</w:t>
      </w:r>
      <w:r w:rsidRPr="00F41E85">
        <w:rPr>
          <w:rFonts w:ascii="Times New Roman" w:hAnsi="Times New Roman" w:cs="Times New Roman"/>
          <w:sz w:val="28"/>
          <w:szCs w:val="28"/>
        </w:rPr>
        <w:t> </w:t>
      </w:r>
      <w:r w:rsidRPr="00F41E85">
        <w:rPr>
          <w:rFonts w:ascii="Times New Roman" w:hAnsi="Times New Roman" w:cs="Times New Roman"/>
          <w:bCs/>
          <w:sz w:val="28"/>
          <w:szCs w:val="28"/>
        </w:rPr>
        <w:t>семьей</w:t>
      </w:r>
      <w:r w:rsidRPr="003A6C64">
        <w:rPr>
          <w:rFonts w:ascii="Times New Roman" w:hAnsi="Times New Roman" w:cs="Times New Roman"/>
          <w:sz w:val="28"/>
          <w:szCs w:val="28"/>
        </w:rPr>
        <w:t>, историей ее создания, не знают о семейных ценностях и традициях. Поэтому у меня возникло желание создать</w:t>
      </w:r>
      <w:r w:rsidRPr="00F41E85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3A6C64">
        <w:rPr>
          <w:rFonts w:ascii="Times New Roman" w:hAnsi="Times New Roman" w:cs="Times New Roman"/>
          <w:sz w:val="28"/>
          <w:szCs w:val="28"/>
        </w:rPr>
        <w:t>, который будет направлен на приобщение детей к общечеловеческим ценностям и любви к своей </w:t>
      </w:r>
      <w:r w:rsidRPr="00F41E85">
        <w:rPr>
          <w:rFonts w:ascii="Times New Roman" w:hAnsi="Times New Roman" w:cs="Times New Roman"/>
          <w:bCs/>
          <w:sz w:val="28"/>
          <w:szCs w:val="28"/>
        </w:rPr>
        <w:t>семье</w:t>
      </w:r>
      <w:r w:rsidRPr="00F41E85">
        <w:rPr>
          <w:rFonts w:ascii="Times New Roman" w:hAnsi="Times New Roman" w:cs="Times New Roman"/>
          <w:sz w:val="28"/>
          <w:szCs w:val="28"/>
        </w:rPr>
        <w:t>.</w:t>
      </w:r>
    </w:p>
    <w:p w:rsidR="00A35924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3A6C64">
        <w:rPr>
          <w:rFonts w:ascii="Times New Roman" w:hAnsi="Times New Roman" w:cs="Times New Roman"/>
          <w:sz w:val="28"/>
          <w:szCs w:val="28"/>
        </w:rPr>
        <w:t>На сегодня взаимодействие ДОУ с родителями является важной составной частью в работе по преодолению трудностей в развитии и</w:t>
      </w:r>
      <w:r w:rsidRPr="00F41E85">
        <w:rPr>
          <w:rFonts w:ascii="Times New Roman" w:hAnsi="Times New Roman" w:cs="Times New Roman"/>
          <w:sz w:val="28"/>
          <w:szCs w:val="28"/>
        </w:rPr>
        <w:t> </w:t>
      </w:r>
      <w:r w:rsidRPr="00F41E85">
        <w:rPr>
          <w:rFonts w:ascii="Times New Roman" w:hAnsi="Times New Roman" w:cs="Times New Roman"/>
          <w:bCs/>
          <w:sz w:val="28"/>
          <w:szCs w:val="28"/>
        </w:rPr>
        <w:t>воспитаниидошкольников</w:t>
      </w:r>
      <w:r w:rsidRPr="003A6C64">
        <w:rPr>
          <w:rFonts w:ascii="Times New Roman" w:hAnsi="Times New Roman" w:cs="Times New Roman"/>
          <w:sz w:val="28"/>
          <w:szCs w:val="28"/>
        </w:rPr>
        <w:t>. Только в тесном сотрудничестве, на взаимопонимании педагогов и родителей можно добиться высоких результатов.</w:t>
      </w:r>
    </w:p>
    <w:p w:rsidR="00A35924" w:rsidRPr="00C95191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C95191">
        <w:rPr>
          <w:rFonts w:ascii="Times New Roman" w:hAnsi="Times New Roman" w:cs="Times New Roman"/>
          <w:b/>
          <w:bCs/>
          <w:sz w:val="28"/>
          <w:szCs w:val="28"/>
        </w:rPr>
        <w:t xml:space="preserve">Цели проекта: </w:t>
      </w:r>
      <w:r w:rsidRPr="00C95191">
        <w:rPr>
          <w:rFonts w:ascii="Times New Roman" w:hAnsi="Times New Roman" w:cs="Times New Roman"/>
          <w:sz w:val="28"/>
          <w:szCs w:val="28"/>
        </w:rPr>
        <w:t xml:space="preserve">создание условий, раскрывающих творческий  и интеллектуальный потенциал дошкольников, ориентированных на диалогическое взаимодействие детей, </w:t>
      </w:r>
      <w:r w:rsidR="00471B34">
        <w:rPr>
          <w:rFonts w:ascii="Times New Roman" w:hAnsi="Times New Roman" w:cs="Times New Roman"/>
          <w:sz w:val="28"/>
          <w:szCs w:val="28"/>
        </w:rPr>
        <w:t>родителей и педагогов.</w:t>
      </w:r>
    </w:p>
    <w:p w:rsidR="00A35924" w:rsidRPr="00A35924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A35924">
        <w:rPr>
          <w:rFonts w:ascii="Times New Roman" w:hAnsi="Times New Roman" w:cs="Times New Roman"/>
          <w:b/>
          <w:bCs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октябрь – май</w:t>
      </w:r>
      <w:r w:rsidRPr="00A35924">
        <w:rPr>
          <w:rFonts w:ascii="Times New Roman" w:hAnsi="Times New Roman" w:cs="Times New Roman"/>
          <w:sz w:val="28"/>
          <w:szCs w:val="28"/>
        </w:rPr>
        <w:t>.</w:t>
      </w:r>
    </w:p>
    <w:p w:rsidR="00A35924" w:rsidRPr="00A35924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A3592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возможно, если решить следующие </w:t>
      </w:r>
      <w:r w:rsidRPr="00A359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5924" w:rsidRPr="00B96D5B" w:rsidRDefault="00A35924" w:rsidP="00A359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Сформировать у ребенка представление о себе, своей семье и социальном окружении.</w:t>
      </w:r>
    </w:p>
    <w:p w:rsidR="00A35924" w:rsidRPr="00B96D5B" w:rsidRDefault="00A35924" w:rsidP="00A359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Дать пред</w:t>
      </w:r>
      <w:r w:rsidR="00B96D5B" w:rsidRPr="00B96D5B">
        <w:rPr>
          <w:rFonts w:ascii="Times New Roman" w:hAnsi="Times New Roman" w:cs="Times New Roman"/>
          <w:sz w:val="28"/>
          <w:szCs w:val="28"/>
        </w:rPr>
        <w:t>ставление о роли родного города.</w:t>
      </w:r>
    </w:p>
    <w:p w:rsidR="00A35924" w:rsidRPr="00B96D5B" w:rsidRDefault="00A35924" w:rsidP="00A359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Создать условия для участия родителей в образовательном процессе.</w:t>
      </w:r>
    </w:p>
    <w:p w:rsidR="00A35924" w:rsidRPr="00B96D5B" w:rsidRDefault="00A35924" w:rsidP="00B96D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Формировать позитивное, уважительное отношение к родному краю, к труду, его жителям.</w:t>
      </w:r>
    </w:p>
    <w:p w:rsidR="00A35924" w:rsidRPr="00B96D5B" w:rsidRDefault="00A35924" w:rsidP="00A359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родителей в продуктивно</w:t>
      </w:r>
      <w:r w:rsidR="00B96D5B" w:rsidRPr="00B96D5B">
        <w:rPr>
          <w:rFonts w:ascii="Times New Roman" w:hAnsi="Times New Roman" w:cs="Times New Roman"/>
          <w:sz w:val="28"/>
          <w:szCs w:val="28"/>
        </w:rPr>
        <w:t>й и художественной</w:t>
      </w:r>
      <w:r w:rsidRPr="00B96D5B">
        <w:rPr>
          <w:rFonts w:ascii="Times New Roman" w:hAnsi="Times New Roman" w:cs="Times New Roman"/>
          <w:sz w:val="28"/>
          <w:szCs w:val="28"/>
        </w:rPr>
        <w:t xml:space="preserve"> деят</w:t>
      </w:r>
      <w:r w:rsidR="00B96D5B" w:rsidRPr="00B96D5B">
        <w:rPr>
          <w:rFonts w:ascii="Times New Roman" w:hAnsi="Times New Roman" w:cs="Times New Roman"/>
          <w:sz w:val="28"/>
          <w:szCs w:val="28"/>
        </w:rPr>
        <w:t>ельности на местном материале.</w:t>
      </w:r>
    </w:p>
    <w:p w:rsidR="005B6DAF" w:rsidRDefault="00A35924" w:rsidP="005B6DAF">
      <w:pPr>
        <w:rPr>
          <w:rFonts w:ascii="Times New Roman" w:hAnsi="Times New Roman" w:cs="Times New Roman"/>
          <w:sz w:val="28"/>
          <w:szCs w:val="28"/>
        </w:rPr>
      </w:pPr>
      <w:r w:rsidRPr="00A35924">
        <w:rPr>
          <w:rFonts w:ascii="Times New Roman" w:hAnsi="Times New Roman" w:cs="Times New Roman"/>
          <w:sz w:val="28"/>
          <w:szCs w:val="28"/>
        </w:rPr>
        <w:t xml:space="preserve">Данный метод предполагает реализацию ряда </w:t>
      </w:r>
      <w:r w:rsidRPr="00A35924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DAF">
        <w:rPr>
          <w:rFonts w:ascii="Times New Roman" w:hAnsi="Times New Roman" w:cs="Times New Roman"/>
          <w:sz w:val="28"/>
          <w:szCs w:val="28"/>
        </w:rPr>
        <w:t>«позитивный центризм» (отбор знаний, 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для ребёнка данного возраста);</w:t>
      </w:r>
    </w:p>
    <w:p w:rsid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sz w:val="28"/>
          <w:szCs w:val="28"/>
        </w:rPr>
        <w:t>- непрерывность и преемственность педагогического процесса;</w:t>
      </w:r>
    </w:p>
    <w:p w:rsidR="005B6DAF" w:rsidRP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sz w:val="28"/>
          <w:szCs w:val="28"/>
        </w:rPr>
        <w:lastRenderedPageBreak/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5B6DAF" w:rsidRP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5B6DAF" w:rsidRP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6DA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B6DAF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A35924" w:rsidRPr="005B6DAF" w:rsidRDefault="005B6DAF" w:rsidP="005B6DAF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sz w:val="28"/>
          <w:szCs w:val="28"/>
        </w:rPr>
        <w:t>- развивающий характер обучения, основанный на детской активности.</w:t>
      </w:r>
    </w:p>
    <w:p w:rsidR="00A35924" w:rsidRPr="002632F4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2632F4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A35924" w:rsidRPr="00B96D5B" w:rsidRDefault="00A35924" w:rsidP="00A359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Расширение знаний детей и родителей о родном крае, его обычаях, культуре, формирование на этой основе духовного, экологического, нравственного и личностного отношения к действительности.</w:t>
      </w:r>
    </w:p>
    <w:p w:rsidR="00A35924" w:rsidRPr="00B96D5B" w:rsidRDefault="00A35924" w:rsidP="00A359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 xml:space="preserve">Расширение связей ДОУ с социумом. </w:t>
      </w:r>
    </w:p>
    <w:p w:rsidR="00A35924" w:rsidRPr="00B96D5B" w:rsidRDefault="00A35924" w:rsidP="00A359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6D5B">
        <w:rPr>
          <w:rFonts w:ascii="Times New Roman" w:hAnsi="Times New Roman" w:cs="Times New Roman"/>
          <w:sz w:val="28"/>
          <w:szCs w:val="28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A35924" w:rsidRPr="005B6DAF" w:rsidRDefault="00A35924" w:rsidP="00A35924">
      <w:pPr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Times New Roman" w:hAnsi="Times New Roman" w:cs="Times New Roman"/>
          <w:b/>
          <w:bCs/>
          <w:sz w:val="28"/>
          <w:szCs w:val="28"/>
        </w:rPr>
        <w:t>Тематический план работы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6626"/>
      </w:tblGrid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содержание, сроки</w:t>
            </w:r>
          </w:p>
        </w:tc>
      </w:tr>
      <w:tr w:rsidR="00A35924" w:rsidRPr="00ED6D70" w:rsidTr="00C35D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Познавательно-речевое развитие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ED6D70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Россия,  моя страна!</w:t>
            </w:r>
            <w:r w:rsidR="00A35924"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(народные промыслы, игрушки)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D43980" w:rsidRDefault="00D12FF0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глиняных игрушек. Рассматривание фотографий с достопримечательностями родной страны.</w:t>
            </w:r>
            <w:r w:rsidR="009A7EAB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том, что Россия существует давно.</w:t>
            </w:r>
            <w:r w:rsidR="00D43980"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«Моя родословная».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12FF0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 Саранск</w:t>
            </w:r>
            <w:r w:rsidR="00A35924"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12FF0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главных улиц города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семейной фотографии «Достопримечательности родного города»  </w:t>
            </w:r>
            <w:r w:rsidR="009A7EA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реке, протекающей в родном городе. Театрализованное развлечение « Прогулка по родному городу с </w:t>
            </w:r>
            <w:proofErr w:type="spellStart"/>
            <w:r w:rsidR="009A7EAB">
              <w:rPr>
                <w:rFonts w:ascii="Times New Roman" w:hAnsi="Times New Roman" w:cs="Times New Roman"/>
                <w:sz w:val="28"/>
                <w:szCs w:val="28"/>
              </w:rPr>
              <w:t>Лунтиком</w:t>
            </w:r>
            <w:proofErr w:type="spellEnd"/>
            <w:r w:rsidR="009A7EA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7EAB" w:rsidRPr="00ED6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5924" w:rsidRPr="00ED6D70">
              <w:rPr>
                <w:rFonts w:ascii="Times New Roman" w:hAnsi="Times New Roman" w:cs="Times New Roman"/>
                <w:sz w:val="28"/>
                <w:szCs w:val="28"/>
              </w:rPr>
              <w:t>екабрь 2008 – январь 2009)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9A7EAB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матери», «Моя семья», «День пожилого человека»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9A7EAB" w:rsidP="003B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AB">
              <w:rPr>
                <w:rFonts w:ascii="Times New Roman" w:hAnsi="Times New Roman" w:cs="Times New Roman"/>
                <w:sz w:val="28"/>
                <w:szCs w:val="28"/>
              </w:rPr>
              <w:t>Рассказы о своей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A7EAB"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взрослого; уточнить состав своей семьи. Учить с уважением относиться к ним</w:t>
            </w:r>
            <w:proofErr w:type="gramStart"/>
            <w:r w:rsidRPr="009A7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тение стихотворения о маме Е.Благинина «Посидим в тишине»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«Дружные пальчики». Этюд «Ласковый сын».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Д.и «П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омогаем маме», «Кто как кричит».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Игра: «Ладушки…»Д\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gramStart"/>
            <w:r w:rsidR="003B1E09">
              <w:rPr>
                <w:rFonts w:ascii="Times New Roman" w:hAnsi="Times New Roman" w:cs="Times New Roman"/>
                <w:sz w:val="28"/>
                <w:szCs w:val="28"/>
              </w:rPr>
              <w:t>Детеныш</w:t>
            </w:r>
            <w:proofErr w:type="gramEnd"/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 и его мама».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«Моя семья»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«Мама, папа, </w:t>
            </w:r>
            <w:proofErr w:type="gramStart"/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я-дружная</w:t>
            </w:r>
            <w:proofErr w:type="gramEnd"/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Фотовыставка «Наши семейные традиции»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E09" w:rsidRPr="003B1E09">
              <w:rPr>
                <w:rFonts w:ascii="Times New Roman" w:hAnsi="Times New Roman" w:cs="Times New Roman"/>
                <w:sz w:val="28"/>
                <w:szCs w:val="28"/>
              </w:rPr>
              <w:t>Беседа по семейным фотографиям.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3B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B1E09" w:rsidRPr="00ED6D70" w:rsidRDefault="003B1E09" w:rsidP="003B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«О моем любимом папе»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</w:t>
            </w:r>
            <w:proofErr w:type="spellStart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С.Баруздина</w:t>
            </w:r>
            <w:proofErr w:type="spellEnd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 xml:space="preserve"> «Точно в цель»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 «Мой папа…»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Войнушка</w:t>
            </w:r>
            <w:proofErr w:type="spellEnd"/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Рисование рисунков по данной теме.Игра-имитация со звукопроизношением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Д\и «Кто больше назовет действий»</w:t>
            </w:r>
          </w:p>
          <w:p w:rsidR="00A35924" w:rsidRPr="00ED6D70" w:rsidRDefault="00A35924" w:rsidP="003B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3B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E09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3B1E09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0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А.Кушнер «Кто разбил большую вазу?»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>«Моя любимая мама»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>Конкурс среди родителей и детей «Самая талантливая мама»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>. С\р.</w:t>
            </w:r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 xml:space="preserve"> «Дочки-матери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празднику </w:t>
            </w:r>
            <w:proofErr w:type="spellStart"/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="00DF56F1" w:rsidRPr="00DF56F1">
              <w:rPr>
                <w:rFonts w:ascii="Times New Roman" w:hAnsi="Times New Roman" w:cs="Times New Roman"/>
                <w:sz w:val="28"/>
                <w:szCs w:val="28"/>
              </w:rPr>
              <w:t xml:space="preserve"> «Мама какая?»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D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56F1"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43980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ширмы «Спасибо деду за победу!» Рассматривание иллюстраций на военную тему.</w:t>
            </w:r>
          </w:p>
        </w:tc>
      </w:tr>
      <w:tr w:rsidR="00A35924" w:rsidRPr="00ED6D70" w:rsidTr="00C35D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  <w:r w:rsidR="00DF5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«Культура и искусство Саранска</w:t>
            </w: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«Изоб</w:t>
            </w:r>
            <w:r w:rsidR="00D52DF7">
              <w:rPr>
                <w:rFonts w:ascii="Times New Roman" w:hAnsi="Times New Roman" w:cs="Times New Roman"/>
                <w:sz w:val="28"/>
                <w:szCs w:val="28"/>
              </w:rPr>
              <w:t>разительное искусство России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52DF7" w:rsidP="00D4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игрушки-свистульки»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</w:t>
            </w:r>
            <w:proofErr w:type="spell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 xml:space="preserve"> игрушкой как видом народного ДПИ. Формировать начальное представление о ремесле игрушечных дел </w:t>
            </w:r>
            <w:proofErr w:type="spell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proofErr w:type="gram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  <w:proofErr w:type="spell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  <w:proofErr w:type="spell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худ.творчества</w:t>
            </w:r>
            <w:proofErr w:type="spell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D52DF7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12FF0" w:rsidRPr="00ED6D70" w:rsidTr="00C35D7D">
        <w:trPr>
          <w:trHeight w:val="215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52DF7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«Музыкальная культура России</w:t>
            </w:r>
            <w:r w:rsidR="00A35924"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D52DF7" w:rsidP="00D5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Слушание мелодий в различном исполнении.Игры на народных инструментах (бубен, дудочка, балалайка).П.и «Гори, гори ясно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D52DF7">
              <w:rPr>
                <w:rFonts w:ascii="Times New Roman" w:hAnsi="Times New Roman" w:cs="Times New Roman"/>
                <w:sz w:val="28"/>
                <w:szCs w:val="28"/>
              </w:rPr>
              <w:t>Пляска с погремушками.</w:t>
            </w:r>
            <w:r w:rsidR="00D4398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праздник с папами и дедушками «Папа может все, что угодно».</w:t>
            </w:r>
          </w:p>
        </w:tc>
      </w:tr>
      <w:tr w:rsidR="00A35924" w:rsidRPr="00ED6D70" w:rsidTr="00C35D7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D12FF0" w:rsidRPr="00ED6D70" w:rsidTr="00C35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570F1A" w:rsidP="00A3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России</w:t>
            </w:r>
            <w:r w:rsidR="00A35924"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5924" w:rsidRPr="00ED6D70" w:rsidRDefault="00A35924" w:rsidP="0057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родителями атрибутов для подвижных игр. Помещение игр народов 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 xml:space="preserve"> в папку-передвижку.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br/>
              <w:t>Разучивание с детьми игр: «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Найди зайку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У медведя во бору», «Каравай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»,  «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Воробушки и автомобиль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B9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0F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70F1A">
              <w:rPr>
                <w:rFonts w:ascii="Times New Roman" w:hAnsi="Times New Roman" w:cs="Times New Roman"/>
                <w:sz w:val="28"/>
                <w:szCs w:val="28"/>
              </w:rPr>
              <w:t>ыхатгим-ка</w:t>
            </w:r>
            <w:proofErr w:type="spellEnd"/>
            <w:r w:rsidRPr="00ED6D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Сдуй свечи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 «Моя семья»</w:t>
            </w:r>
            <w:r w:rsidRPr="00ED6D70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Спортивный праздник «Спортивная семья»</w:t>
            </w:r>
            <w:r w:rsidR="00570F1A">
              <w:rPr>
                <w:rFonts w:ascii="Times New Roman" w:hAnsi="Times New Roman" w:cs="Times New Roman"/>
                <w:sz w:val="28"/>
                <w:szCs w:val="28"/>
              </w:rPr>
              <w:t xml:space="preserve">. Ходьба «Солдаты». </w:t>
            </w:r>
            <w:proofErr w:type="spellStart"/>
            <w:r w:rsidR="00570F1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570F1A">
              <w:rPr>
                <w:rFonts w:ascii="Times New Roman" w:hAnsi="Times New Roman" w:cs="Times New Roman"/>
                <w:sz w:val="28"/>
                <w:szCs w:val="28"/>
              </w:rPr>
              <w:t xml:space="preserve"> «Ай </w:t>
            </w:r>
            <w:proofErr w:type="spellStart"/>
            <w:r w:rsidR="00570F1A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="00570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3980" w:rsidRPr="00D43980">
              <w:rPr>
                <w:rFonts w:ascii="Times New Roman" w:hAnsi="Times New Roman" w:cs="Times New Roman"/>
                <w:sz w:val="28"/>
                <w:szCs w:val="28"/>
              </w:rPr>
              <w:t>Игры с  народной сборно - разборной игрушкой Матрешкой.</w:t>
            </w:r>
            <w:r w:rsidR="00D43980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Хороводные народные игры.</w:t>
            </w:r>
            <w:r w:rsidR="00D43980" w:rsidRPr="00D43980">
              <w:rPr>
                <w:rFonts w:ascii="Times New Roman" w:hAnsi="Times New Roman" w:cs="Times New Roman"/>
                <w:sz w:val="28"/>
                <w:szCs w:val="28"/>
              </w:rPr>
              <w:t>Игры-развлечения с  народными игрушками.</w:t>
            </w:r>
          </w:p>
        </w:tc>
      </w:tr>
    </w:tbl>
    <w:p w:rsidR="00A35924" w:rsidRPr="00ED6D70" w:rsidRDefault="00A35924" w:rsidP="00A35924">
      <w:pPr>
        <w:rPr>
          <w:rFonts w:ascii="Times New Roman" w:hAnsi="Times New Roman" w:cs="Times New Roman"/>
          <w:sz w:val="28"/>
          <w:szCs w:val="28"/>
        </w:rPr>
      </w:pPr>
    </w:p>
    <w:p w:rsidR="002632F4" w:rsidRDefault="002632F4" w:rsidP="00D53AB5">
      <w:pPr>
        <w:rPr>
          <w:rFonts w:ascii="Times New Roman" w:hAnsi="Times New Roman" w:cs="Times New Roman"/>
          <w:sz w:val="28"/>
          <w:szCs w:val="28"/>
        </w:rPr>
      </w:pPr>
    </w:p>
    <w:p w:rsidR="002632F4" w:rsidRDefault="002632F4" w:rsidP="00D53AB5">
      <w:pPr>
        <w:rPr>
          <w:rFonts w:ascii="Times New Roman" w:hAnsi="Times New Roman" w:cs="Times New Roman"/>
          <w:sz w:val="28"/>
          <w:szCs w:val="28"/>
        </w:rPr>
      </w:pPr>
    </w:p>
    <w:p w:rsidR="002632F4" w:rsidRDefault="002632F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471B34" w:rsidRDefault="00471B34" w:rsidP="00D53AB5">
      <w:pPr>
        <w:rPr>
          <w:rFonts w:ascii="Times New Roman" w:hAnsi="Times New Roman" w:cs="Times New Roman"/>
          <w:sz w:val="28"/>
          <w:szCs w:val="28"/>
        </w:rPr>
      </w:pPr>
    </w:p>
    <w:p w:rsidR="00D53AB5" w:rsidRPr="00471B34" w:rsidRDefault="003A31C6" w:rsidP="00471B34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Проект: «</w:t>
      </w:r>
      <w:r w:rsidR="0052554A" w:rsidRPr="00471B34">
        <w:rPr>
          <w:rFonts w:ascii="Times New Roman" w:hAnsi="Times New Roman" w:cs="Times New Roman"/>
          <w:sz w:val="40"/>
          <w:szCs w:val="40"/>
        </w:rPr>
        <w:t>Мой город Саранск»</w:t>
      </w:r>
    </w:p>
    <w:p w:rsidR="00D53AB5" w:rsidRPr="00471B34" w:rsidRDefault="00D53AB5" w:rsidP="00D53AB5">
      <w:pPr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A31C6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471B34" w:rsidRPr="00471B34">
        <w:rPr>
          <w:rFonts w:ascii="Times New Roman" w:hAnsi="Times New Roman" w:cs="Times New Roman"/>
          <w:b/>
          <w:sz w:val="28"/>
          <w:szCs w:val="28"/>
        </w:rPr>
        <w:t>екта</w:t>
      </w:r>
      <w:r w:rsidR="003A31C6">
        <w:rPr>
          <w:rFonts w:ascii="Times New Roman" w:hAnsi="Times New Roman" w:cs="Times New Roman"/>
          <w:b/>
          <w:sz w:val="28"/>
          <w:szCs w:val="28"/>
        </w:rPr>
        <w:t>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Неотъемлемая часть любой системы образования –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Заложить любовь к Родине, к родному городу,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городом.</w:t>
      </w:r>
    </w:p>
    <w:p w:rsidR="003648FD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Любовь к Отчизне начинается с любви к своей малой родине – к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53AB5">
        <w:rPr>
          <w:rFonts w:ascii="Times New Roman" w:hAnsi="Times New Roman" w:cs="Times New Roman"/>
          <w:sz w:val="28"/>
          <w:szCs w:val="28"/>
        </w:rPr>
        <w:t>: Воспитание любви и интереса к родному городу</w:t>
      </w:r>
      <w:r w:rsidR="00471B34">
        <w:rPr>
          <w:rFonts w:ascii="Times New Roman" w:hAnsi="Times New Roman" w:cs="Times New Roman"/>
          <w:sz w:val="28"/>
          <w:szCs w:val="28"/>
        </w:rPr>
        <w:t>.</w:t>
      </w:r>
    </w:p>
    <w:p w:rsidR="00471B34" w:rsidRPr="00471B34" w:rsidRDefault="00471B34" w:rsidP="00D53AB5">
      <w:pPr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1B34">
        <w:rPr>
          <w:rFonts w:ascii="Times New Roman" w:hAnsi="Times New Roman" w:cs="Times New Roman"/>
          <w:sz w:val="28"/>
          <w:szCs w:val="28"/>
        </w:rPr>
        <w:t>7ноября-11ноября</w:t>
      </w:r>
    </w:p>
    <w:p w:rsidR="00D53AB5" w:rsidRPr="00471B34" w:rsidRDefault="00D53AB5" w:rsidP="00D53AB5">
      <w:pPr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• Пополнить знания детей о городе, в котором мы живем.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• Формировать умение передавать свои впечатления  в рисунках.</w:t>
      </w:r>
    </w:p>
    <w:p w:rsid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• Побудить в детях чувство любви к своему городу.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П</w:t>
      </w:r>
      <w:r w:rsidR="00471B34" w:rsidRPr="00471B34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 w:rsidRPr="00D53AB5">
        <w:rPr>
          <w:rFonts w:ascii="Times New Roman" w:hAnsi="Times New Roman" w:cs="Times New Roman"/>
          <w:sz w:val="28"/>
          <w:szCs w:val="28"/>
        </w:rPr>
        <w:t>: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1. Повышение уровня знаний детьми о своем городе.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2. Активизация интересов детей к своей малой Родине – к своему Саранску.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сбор материала, беседы.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родителями: </w:t>
      </w:r>
    </w:p>
    <w:p w:rsidR="00D53AB5" w:rsidRPr="00D53AB5" w:rsidRDefault="00CD73E4" w:rsidP="00D5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D53AB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D53AB5">
        <w:rPr>
          <w:rFonts w:ascii="Times New Roman" w:hAnsi="Times New Roman" w:cs="Times New Roman"/>
          <w:sz w:val="28"/>
          <w:szCs w:val="28"/>
        </w:rPr>
        <w:t>ючает три основных этапа: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 xml:space="preserve">1-й — </w:t>
      </w:r>
      <w:proofErr w:type="gramStart"/>
      <w:r w:rsidRPr="00D53AB5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D53AB5">
        <w:rPr>
          <w:rFonts w:ascii="Times New Roman" w:hAnsi="Times New Roman" w:cs="Times New Roman"/>
          <w:sz w:val="28"/>
          <w:szCs w:val="28"/>
        </w:rPr>
        <w:t>: постановка цели и задач, работа по составлению этапов реализации проекта;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 xml:space="preserve">2-й </w:t>
      </w:r>
      <w:proofErr w:type="gramStart"/>
      <w:r w:rsidRPr="00D53AB5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D53AB5">
        <w:rPr>
          <w:rFonts w:ascii="Times New Roman" w:hAnsi="Times New Roman" w:cs="Times New Roman"/>
          <w:sz w:val="28"/>
          <w:szCs w:val="28"/>
        </w:rPr>
        <w:t>еализация проекта;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3-й — обобщающий (заключительный): обобщение результатов работы в самой различной форме, их анализ, закрепление полученных знаний.</w:t>
      </w:r>
    </w:p>
    <w:p w:rsidR="00D53AB5" w:rsidRPr="00D53AB5" w:rsidRDefault="00D53AB5" w:rsidP="00D53AB5">
      <w:pPr>
        <w:rPr>
          <w:rFonts w:ascii="Times New Roman" w:hAnsi="Times New Roman" w:cs="Times New Roman"/>
          <w:sz w:val="28"/>
          <w:szCs w:val="28"/>
        </w:rPr>
      </w:pPr>
      <w:r w:rsidRPr="00D53AB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53AB5" w:rsidRPr="00CD73E4" w:rsidRDefault="00D53AB5" w:rsidP="00CD73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3E4">
        <w:rPr>
          <w:rFonts w:ascii="Times New Roman" w:hAnsi="Times New Roman" w:cs="Times New Roman"/>
          <w:sz w:val="28"/>
          <w:szCs w:val="28"/>
        </w:rPr>
        <w:t>подбор иллюстративного материала по теме;</w:t>
      </w:r>
    </w:p>
    <w:p w:rsidR="00CE43D3" w:rsidRDefault="00CD73E4" w:rsidP="00CD73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по теме</w:t>
      </w:r>
    </w:p>
    <w:p w:rsidR="00471B34" w:rsidRDefault="00471B34" w:rsidP="00471B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54A" w:rsidRPr="00536A29" w:rsidRDefault="00471B34" w:rsidP="00536A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Тематический план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554A" w:rsidTr="0052554A">
        <w:tc>
          <w:tcPr>
            <w:tcW w:w="4785" w:type="dxa"/>
          </w:tcPr>
          <w:p w:rsidR="0052554A" w:rsidRPr="00536A29" w:rsidRDefault="0052554A" w:rsidP="0053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52554A" w:rsidRDefault="0052554A" w:rsidP="005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D5B" w:rsidRDefault="00CE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</w:p>
          <w:p w:rsidR="0052554A" w:rsidRDefault="00CE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Патриотическое воспитание младших дошкольников»</w:t>
            </w:r>
            <w:r w:rsidR="002632F4">
              <w:rPr>
                <w:rFonts w:ascii="Times New Roman" w:hAnsi="Times New Roman" w:cs="Times New Roman"/>
                <w:sz w:val="28"/>
                <w:szCs w:val="28"/>
              </w:rPr>
              <w:t xml:space="preserve"> Д/и «Четвертый лишний», Д/и «Найди одинаковые машины».</w:t>
            </w:r>
          </w:p>
        </w:tc>
        <w:bookmarkStart w:id="0" w:name="_GoBack"/>
        <w:bookmarkEnd w:id="0"/>
      </w:tr>
      <w:tr w:rsidR="0052554A" w:rsidTr="0052554A">
        <w:tc>
          <w:tcPr>
            <w:tcW w:w="4785" w:type="dxa"/>
          </w:tcPr>
          <w:p w:rsidR="0052554A" w:rsidRPr="00536A29" w:rsidRDefault="0052554A" w:rsidP="0053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52554A" w:rsidRDefault="00D5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="00B96D5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город</w:t>
            </w:r>
            <w:r w:rsidR="00B96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2F4">
              <w:rPr>
                <w:rFonts w:ascii="Times New Roman" w:hAnsi="Times New Roman" w:cs="Times New Roman"/>
                <w:sz w:val="28"/>
                <w:szCs w:val="28"/>
              </w:rPr>
              <w:t>Сюжетная картина «Улицы города».</w:t>
            </w:r>
          </w:p>
        </w:tc>
      </w:tr>
      <w:tr w:rsidR="0052554A" w:rsidTr="0052554A">
        <w:tc>
          <w:tcPr>
            <w:tcW w:w="4785" w:type="dxa"/>
          </w:tcPr>
          <w:p w:rsidR="0052554A" w:rsidRPr="00536A29" w:rsidRDefault="0052554A" w:rsidP="0053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52554A" w:rsidRDefault="00D5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так  называется мой город?»</w:t>
            </w:r>
            <w:r w:rsidR="002632F4">
              <w:rPr>
                <w:rFonts w:ascii="Times New Roman" w:hAnsi="Times New Roman" w:cs="Times New Roman"/>
                <w:sz w:val="28"/>
                <w:szCs w:val="28"/>
              </w:rPr>
              <w:t>, речевые игры «Закончи предложение», «Кто, что умеет делать»</w:t>
            </w:r>
          </w:p>
        </w:tc>
      </w:tr>
      <w:tr w:rsidR="0052554A" w:rsidTr="0052554A">
        <w:tc>
          <w:tcPr>
            <w:tcW w:w="4785" w:type="dxa"/>
          </w:tcPr>
          <w:p w:rsidR="0052554A" w:rsidRPr="00536A29" w:rsidRDefault="0052554A" w:rsidP="0053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52554A" w:rsidRDefault="00CD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3D3">
              <w:rPr>
                <w:rFonts w:ascii="Times New Roman" w:hAnsi="Times New Roman" w:cs="Times New Roman"/>
                <w:sz w:val="28"/>
                <w:szCs w:val="28"/>
              </w:rPr>
              <w:t>лушанье мелодий в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исполнении. Пляска с погремушками.</w:t>
            </w:r>
            <w:r w:rsidR="002632F4">
              <w:rPr>
                <w:rFonts w:ascii="Times New Roman" w:hAnsi="Times New Roman" w:cs="Times New Roman"/>
                <w:sz w:val="28"/>
                <w:szCs w:val="28"/>
              </w:rPr>
              <w:t xml:space="preserve"> Панно аппликация «Мой город»</w:t>
            </w:r>
          </w:p>
        </w:tc>
      </w:tr>
      <w:tr w:rsidR="0052554A" w:rsidTr="0052554A">
        <w:tc>
          <w:tcPr>
            <w:tcW w:w="4785" w:type="dxa"/>
          </w:tcPr>
          <w:p w:rsidR="0052554A" w:rsidRPr="00536A29" w:rsidRDefault="0052554A" w:rsidP="0053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52554A" w:rsidRDefault="00CE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«Дом», «Детский сад»</w:t>
            </w:r>
            <w:r w:rsidR="00B96D5B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 «Этот пальчик…»</w:t>
            </w:r>
            <w:r w:rsidR="002632F4">
              <w:rPr>
                <w:rFonts w:ascii="Times New Roman" w:hAnsi="Times New Roman" w:cs="Times New Roman"/>
                <w:sz w:val="28"/>
                <w:szCs w:val="28"/>
              </w:rPr>
              <w:t>, «Воробушки и автомобиль».</w:t>
            </w:r>
          </w:p>
        </w:tc>
      </w:tr>
    </w:tbl>
    <w:p w:rsidR="0052554A" w:rsidRPr="00ED6D70" w:rsidRDefault="0052554A">
      <w:pPr>
        <w:rPr>
          <w:rFonts w:ascii="Times New Roman" w:hAnsi="Times New Roman" w:cs="Times New Roman"/>
          <w:sz w:val="28"/>
          <w:szCs w:val="28"/>
        </w:rPr>
      </w:pPr>
    </w:p>
    <w:sectPr w:rsidR="0052554A" w:rsidRPr="00ED6D70" w:rsidSect="002C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043"/>
    <w:multiLevelType w:val="multilevel"/>
    <w:tmpl w:val="1854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9673A"/>
    <w:multiLevelType w:val="hybridMultilevel"/>
    <w:tmpl w:val="100E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1AFE"/>
    <w:multiLevelType w:val="multilevel"/>
    <w:tmpl w:val="8C8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C4C44"/>
    <w:multiLevelType w:val="multilevel"/>
    <w:tmpl w:val="4A7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24"/>
    <w:rsid w:val="002632F4"/>
    <w:rsid w:val="00350D09"/>
    <w:rsid w:val="003648FD"/>
    <w:rsid w:val="003A31C6"/>
    <w:rsid w:val="003B1E09"/>
    <w:rsid w:val="00471B34"/>
    <w:rsid w:val="0052554A"/>
    <w:rsid w:val="00536A29"/>
    <w:rsid w:val="00570F1A"/>
    <w:rsid w:val="005B6DAF"/>
    <w:rsid w:val="009A7EAB"/>
    <w:rsid w:val="00A35924"/>
    <w:rsid w:val="00B96D5B"/>
    <w:rsid w:val="00C95191"/>
    <w:rsid w:val="00CD73E4"/>
    <w:rsid w:val="00CE43D3"/>
    <w:rsid w:val="00D12FF0"/>
    <w:rsid w:val="00D43980"/>
    <w:rsid w:val="00D52DF7"/>
    <w:rsid w:val="00D53AB5"/>
    <w:rsid w:val="00DF56F1"/>
    <w:rsid w:val="00ED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2016-10-25T19:29:00Z</dcterms:created>
  <dcterms:modified xsi:type="dcterms:W3CDTF">2016-11-08T12:48:00Z</dcterms:modified>
</cp:coreProperties>
</file>