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9" w:rsidRPr="006E250A" w:rsidRDefault="00F67F59" w:rsidP="00F67F5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6E250A">
        <w:rPr>
          <w:b/>
          <w:bCs/>
          <w:sz w:val="28"/>
          <w:szCs w:val="28"/>
        </w:rPr>
        <w:t>Функциональное использование кабинетов МАДОУ</w:t>
      </w:r>
    </w:p>
    <w:tbl>
      <w:tblPr>
        <w:tblStyle w:val="a3"/>
        <w:tblW w:w="10598" w:type="dxa"/>
        <w:tblInd w:w="-567" w:type="dxa"/>
        <w:tblLook w:val="04A0"/>
      </w:tblPr>
      <w:tblGrid>
        <w:gridCol w:w="4077"/>
        <w:gridCol w:w="6521"/>
      </w:tblGrid>
      <w:tr w:rsidR="00F67F59" w:rsidRPr="006E250A" w:rsidTr="00A5104D">
        <w:tc>
          <w:tcPr>
            <w:tcW w:w="4077" w:type="dxa"/>
          </w:tcPr>
          <w:p w:rsidR="00F67F59" w:rsidRPr="006E250A" w:rsidRDefault="00F67F59" w:rsidP="00A5104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E250A">
              <w:rPr>
                <w:bCs/>
                <w:sz w:val="28"/>
                <w:szCs w:val="28"/>
              </w:rPr>
              <w:t xml:space="preserve"> Наименование кабинета</w:t>
            </w:r>
          </w:p>
        </w:tc>
        <w:tc>
          <w:tcPr>
            <w:tcW w:w="6521" w:type="dxa"/>
          </w:tcPr>
          <w:p w:rsidR="00F67F59" w:rsidRPr="006E250A" w:rsidRDefault="00F67F59" w:rsidP="00A5104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6E250A">
              <w:rPr>
                <w:bCs/>
                <w:sz w:val="28"/>
                <w:szCs w:val="28"/>
              </w:rPr>
              <w:t>Назначение</w:t>
            </w:r>
          </w:p>
        </w:tc>
      </w:tr>
      <w:tr w:rsidR="00F67F59" w:rsidRPr="006E250A" w:rsidTr="00A5104D">
        <w:trPr>
          <w:trHeight w:val="930"/>
        </w:trPr>
        <w:tc>
          <w:tcPr>
            <w:tcW w:w="4077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141"/>
              <w:jc w:val="both"/>
              <w:rPr>
                <w:sz w:val="28"/>
                <w:szCs w:val="28"/>
              </w:rPr>
            </w:pPr>
            <w:r w:rsidRPr="006E250A">
              <w:rPr>
                <w:bCs/>
                <w:sz w:val="28"/>
                <w:szCs w:val="28"/>
              </w:rPr>
              <w:t>Музыкальный зал</w:t>
            </w:r>
          </w:p>
          <w:p w:rsidR="00F67F59" w:rsidRPr="006E250A" w:rsidRDefault="00F67F59" w:rsidP="00A5104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ind w:left="35"/>
              <w:rPr>
                <w:bCs/>
                <w:sz w:val="28"/>
                <w:szCs w:val="28"/>
              </w:rPr>
            </w:pPr>
            <w:r w:rsidRPr="006E250A">
              <w:rPr>
                <w:sz w:val="28"/>
                <w:szCs w:val="28"/>
              </w:rPr>
              <w:t>Для проведения музыкальных занятий и театрализованной деятельности детей и для кружков дополнительного образования</w:t>
            </w:r>
          </w:p>
        </w:tc>
      </w:tr>
      <w:tr w:rsidR="00F67F59" w:rsidRPr="006E250A" w:rsidTr="00A5104D">
        <w:tc>
          <w:tcPr>
            <w:tcW w:w="4077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ind w:left="-567"/>
              <w:rPr>
                <w:sz w:val="28"/>
                <w:szCs w:val="28"/>
              </w:rPr>
            </w:pPr>
            <w:r w:rsidRPr="006E250A">
              <w:rPr>
                <w:b/>
                <w:bCs/>
                <w:sz w:val="28"/>
                <w:szCs w:val="28"/>
              </w:rPr>
              <w:t xml:space="preserve">          </w:t>
            </w:r>
            <w:r w:rsidRPr="006E250A">
              <w:rPr>
                <w:bCs/>
                <w:sz w:val="28"/>
                <w:szCs w:val="28"/>
              </w:rPr>
              <w:t>Физкультурный зал</w:t>
            </w:r>
          </w:p>
          <w:p w:rsidR="00F67F59" w:rsidRPr="006E250A" w:rsidRDefault="00F67F59" w:rsidP="00A5104D">
            <w:pPr>
              <w:ind w:left="141" w:firstLine="42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ind w:left="35"/>
              <w:jc w:val="both"/>
              <w:rPr>
                <w:bCs/>
                <w:sz w:val="28"/>
                <w:szCs w:val="28"/>
              </w:rPr>
            </w:pPr>
            <w:r w:rsidRPr="006E250A">
              <w:rPr>
                <w:sz w:val="28"/>
                <w:szCs w:val="28"/>
              </w:rPr>
              <w:t>Для проведения физкультурно-оздоровительной работы с детьми и  для кружков дополнительного образования</w:t>
            </w:r>
          </w:p>
        </w:tc>
      </w:tr>
      <w:tr w:rsidR="00F67F59" w:rsidRPr="006E250A" w:rsidTr="00A5104D">
        <w:tc>
          <w:tcPr>
            <w:tcW w:w="4077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-567"/>
              <w:jc w:val="both"/>
              <w:rPr>
                <w:sz w:val="28"/>
                <w:szCs w:val="28"/>
              </w:rPr>
            </w:pPr>
            <w:r w:rsidRPr="006E250A">
              <w:rPr>
                <w:bCs/>
                <w:sz w:val="28"/>
                <w:szCs w:val="28"/>
              </w:rPr>
              <w:t xml:space="preserve">          </w:t>
            </w:r>
            <w:r w:rsidRPr="006E250A">
              <w:rPr>
                <w:sz w:val="28"/>
                <w:szCs w:val="28"/>
              </w:rPr>
              <w:t>Малый тренажерный зал</w:t>
            </w:r>
          </w:p>
          <w:p w:rsidR="00F67F59" w:rsidRPr="006E250A" w:rsidRDefault="00F67F59" w:rsidP="00A5104D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ind w:left="-107"/>
              <w:jc w:val="both"/>
              <w:rPr>
                <w:bCs/>
                <w:sz w:val="28"/>
                <w:szCs w:val="28"/>
              </w:rPr>
            </w:pPr>
            <w:r w:rsidRPr="006E250A">
              <w:rPr>
                <w:sz w:val="28"/>
                <w:szCs w:val="28"/>
              </w:rPr>
              <w:t>Для проведения индивидуальной физкультурно-оздоровительной</w:t>
            </w:r>
            <w:r w:rsidRPr="006E250A">
              <w:rPr>
                <w:sz w:val="28"/>
                <w:szCs w:val="28"/>
              </w:rPr>
              <w:br/>
              <w:t>работы с детьми и для кружков дополнительного образования</w:t>
            </w:r>
          </w:p>
        </w:tc>
      </w:tr>
      <w:tr w:rsidR="00F67F59" w:rsidRPr="006E250A" w:rsidTr="00A5104D">
        <w:trPr>
          <w:trHeight w:val="646"/>
        </w:trPr>
        <w:tc>
          <w:tcPr>
            <w:tcW w:w="4077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E250A">
              <w:rPr>
                <w:bCs/>
                <w:sz w:val="28"/>
                <w:szCs w:val="28"/>
              </w:rPr>
              <w:t xml:space="preserve">  Медицинский и процедурный кабинеты</w:t>
            </w:r>
          </w:p>
        </w:tc>
        <w:tc>
          <w:tcPr>
            <w:tcW w:w="6521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E250A">
              <w:rPr>
                <w:sz w:val="28"/>
                <w:szCs w:val="28"/>
              </w:rPr>
              <w:t>Для проведения лечебно-профилактической  работы с детьми</w:t>
            </w:r>
          </w:p>
        </w:tc>
      </w:tr>
      <w:tr w:rsidR="00F67F59" w:rsidRPr="006E250A" w:rsidTr="00A5104D">
        <w:trPr>
          <w:trHeight w:val="278"/>
        </w:trPr>
        <w:tc>
          <w:tcPr>
            <w:tcW w:w="4077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141"/>
              <w:jc w:val="both"/>
              <w:rPr>
                <w:sz w:val="28"/>
                <w:szCs w:val="28"/>
              </w:rPr>
            </w:pPr>
            <w:r w:rsidRPr="006E250A">
              <w:rPr>
                <w:bCs/>
                <w:sz w:val="28"/>
                <w:szCs w:val="28"/>
              </w:rPr>
              <w:t>Бассейн</w:t>
            </w:r>
          </w:p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ind w:left="141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250A">
              <w:rPr>
                <w:sz w:val="28"/>
                <w:szCs w:val="28"/>
              </w:rPr>
              <w:t>Для оздоровления детей, проведение занятий по плаванию, для кружков дополнительного образования</w:t>
            </w:r>
          </w:p>
        </w:tc>
      </w:tr>
      <w:tr w:rsidR="00F67F59" w:rsidRPr="006E250A" w:rsidTr="00A5104D">
        <w:trPr>
          <w:trHeight w:val="646"/>
        </w:trPr>
        <w:tc>
          <w:tcPr>
            <w:tcW w:w="4077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141"/>
              <w:jc w:val="both"/>
              <w:rPr>
                <w:sz w:val="28"/>
                <w:szCs w:val="28"/>
              </w:rPr>
            </w:pPr>
            <w:r w:rsidRPr="006E250A">
              <w:rPr>
                <w:bCs/>
                <w:sz w:val="28"/>
                <w:szCs w:val="28"/>
              </w:rPr>
              <w:t>Изобразительная студия</w:t>
            </w:r>
          </w:p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ind w:left="141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250A">
              <w:rPr>
                <w:sz w:val="28"/>
                <w:szCs w:val="28"/>
              </w:rPr>
              <w:t>Для проведения занятий по изобразительной деятельности и для кружков дополнительного образования</w:t>
            </w:r>
          </w:p>
        </w:tc>
      </w:tr>
      <w:tr w:rsidR="00F67F59" w:rsidRPr="006E250A" w:rsidTr="00A5104D">
        <w:trPr>
          <w:trHeight w:val="646"/>
        </w:trPr>
        <w:tc>
          <w:tcPr>
            <w:tcW w:w="4077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141"/>
              <w:jc w:val="both"/>
              <w:rPr>
                <w:sz w:val="28"/>
                <w:szCs w:val="28"/>
              </w:rPr>
            </w:pPr>
            <w:r w:rsidRPr="006E250A">
              <w:rPr>
                <w:bCs/>
                <w:sz w:val="28"/>
                <w:szCs w:val="28"/>
              </w:rPr>
              <w:t>Кабинет ОБЖ и ПДД</w:t>
            </w:r>
          </w:p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ind w:left="141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250A">
              <w:rPr>
                <w:sz w:val="28"/>
                <w:szCs w:val="28"/>
              </w:rPr>
              <w:t>Для проведения занятий по охране безопасности жизнедеятельности</w:t>
            </w:r>
          </w:p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250A">
              <w:rPr>
                <w:sz w:val="28"/>
                <w:szCs w:val="28"/>
              </w:rPr>
              <w:t>Для проведения</w:t>
            </w:r>
            <w:r w:rsidRPr="006E250A">
              <w:rPr>
                <w:rStyle w:val="apple-converted-space"/>
                <w:sz w:val="28"/>
                <w:szCs w:val="28"/>
              </w:rPr>
              <w:t xml:space="preserve"> </w:t>
            </w:r>
            <w:r w:rsidRPr="006E250A">
              <w:rPr>
                <w:sz w:val="28"/>
                <w:szCs w:val="28"/>
              </w:rPr>
              <w:t>занятий по обучению детей правилам дорожного движения и организации самостоятельной деятельности детей</w:t>
            </w:r>
          </w:p>
        </w:tc>
      </w:tr>
      <w:tr w:rsidR="00F67F59" w:rsidRPr="006E250A" w:rsidTr="00A5104D">
        <w:trPr>
          <w:trHeight w:val="646"/>
        </w:trPr>
        <w:tc>
          <w:tcPr>
            <w:tcW w:w="4077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141"/>
              <w:jc w:val="both"/>
              <w:rPr>
                <w:sz w:val="28"/>
                <w:szCs w:val="28"/>
              </w:rPr>
            </w:pPr>
            <w:r w:rsidRPr="006E250A">
              <w:rPr>
                <w:bCs/>
                <w:sz w:val="28"/>
                <w:szCs w:val="28"/>
              </w:rPr>
              <w:t>Театральная студия</w:t>
            </w:r>
          </w:p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250A">
              <w:rPr>
                <w:sz w:val="28"/>
                <w:szCs w:val="28"/>
              </w:rPr>
              <w:t>Для проведения занятий по</w:t>
            </w:r>
            <w:r w:rsidRPr="006E250A">
              <w:rPr>
                <w:rStyle w:val="apple-converted-space"/>
                <w:sz w:val="28"/>
                <w:szCs w:val="28"/>
              </w:rPr>
              <w:t xml:space="preserve"> </w:t>
            </w:r>
            <w:r w:rsidRPr="006E250A">
              <w:rPr>
                <w:sz w:val="28"/>
                <w:szCs w:val="28"/>
              </w:rPr>
              <w:t>театрализованной деятельности детей, кружков дополнительного образования</w:t>
            </w:r>
          </w:p>
        </w:tc>
      </w:tr>
      <w:tr w:rsidR="00F67F59" w:rsidRPr="006E250A" w:rsidTr="00A5104D">
        <w:trPr>
          <w:trHeight w:val="646"/>
        </w:trPr>
        <w:tc>
          <w:tcPr>
            <w:tcW w:w="4077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141"/>
              <w:jc w:val="both"/>
              <w:rPr>
                <w:bCs/>
                <w:sz w:val="28"/>
                <w:szCs w:val="28"/>
              </w:rPr>
            </w:pPr>
            <w:r w:rsidRPr="006E250A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6521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250A">
              <w:rPr>
                <w:sz w:val="28"/>
                <w:szCs w:val="28"/>
              </w:rPr>
              <w:t>Для проведения занятий и для кружков дополнительного образования</w:t>
            </w:r>
          </w:p>
        </w:tc>
      </w:tr>
      <w:tr w:rsidR="00F67F59" w:rsidRPr="006E250A" w:rsidTr="00A5104D">
        <w:trPr>
          <w:trHeight w:val="295"/>
        </w:trPr>
        <w:tc>
          <w:tcPr>
            <w:tcW w:w="4077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141"/>
              <w:jc w:val="both"/>
              <w:rPr>
                <w:bCs/>
                <w:sz w:val="28"/>
                <w:szCs w:val="28"/>
              </w:rPr>
            </w:pPr>
            <w:r w:rsidRPr="006E250A">
              <w:rPr>
                <w:bCs/>
                <w:sz w:val="28"/>
                <w:szCs w:val="28"/>
              </w:rPr>
              <w:t>Методический кабинет</w:t>
            </w:r>
          </w:p>
        </w:tc>
        <w:tc>
          <w:tcPr>
            <w:tcW w:w="6521" w:type="dxa"/>
          </w:tcPr>
          <w:p w:rsidR="00F67F59" w:rsidRPr="006E250A" w:rsidRDefault="00F67F59" w:rsidP="00A5104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E250A">
              <w:rPr>
                <w:sz w:val="28"/>
                <w:szCs w:val="28"/>
              </w:rPr>
              <w:t>Для проведения методической работы с педагогами</w:t>
            </w:r>
          </w:p>
        </w:tc>
      </w:tr>
    </w:tbl>
    <w:p w:rsidR="00D43087" w:rsidRDefault="00D43087"/>
    <w:sectPr w:rsidR="00D43087" w:rsidSect="00D4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F59"/>
    <w:rsid w:val="000A4EA3"/>
    <w:rsid w:val="00C94514"/>
    <w:rsid w:val="00D43087"/>
    <w:rsid w:val="00F6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7F59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67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2020-06-25T10:42:00Z</dcterms:created>
  <dcterms:modified xsi:type="dcterms:W3CDTF">2020-06-25T10:43:00Z</dcterms:modified>
</cp:coreProperties>
</file>