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FE" w:rsidRPr="00C45E59" w:rsidRDefault="00515AC4" w:rsidP="002862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</w:t>
      </w:r>
      <w:r w:rsidR="002862FE"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862FE" w:rsidRPr="00C45E59" w:rsidRDefault="002862FE" w:rsidP="002862F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«Детский сад №22 комбинированного вида»</w:t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по образовательн</w:t>
      </w:r>
      <w:r w:rsidR="006233D7">
        <w:rPr>
          <w:rFonts w:ascii="Times New Roman" w:hAnsi="Times New Roman" w:cs="Times New Roman"/>
          <w:b/>
          <w:sz w:val="32"/>
          <w:szCs w:val="32"/>
        </w:rPr>
        <w:t>ой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област</w:t>
      </w:r>
      <w:r w:rsidR="006233D7">
        <w:rPr>
          <w:rFonts w:ascii="Times New Roman" w:hAnsi="Times New Roman" w:cs="Times New Roman"/>
          <w:b/>
          <w:sz w:val="32"/>
          <w:szCs w:val="32"/>
        </w:rPr>
        <w:t>и</w:t>
      </w:r>
    </w:p>
    <w:p w:rsidR="002862FE" w:rsidRPr="00D704A4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«Художественно-эстетическое развитие» (</w:t>
      </w:r>
      <w:r w:rsidR="005D0A18">
        <w:rPr>
          <w:rFonts w:ascii="Times New Roman" w:hAnsi="Times New Roman" w:cs="Times New Roman"/>
          <w:b/>
          <w:sz w:val="32"/>
          <w:szCs w:val="32"/>
        </w:rPr>
        <w:t>рисование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)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6233D7">
        <w:rPr>
          <w:rFonts w:ascii="Times New Roman" w:hAnsi="Times New Roman" w:cs="Times New Roman"/>
          <w:b/>
          <w:sz w:val="32"/>
          <w:szCs w:val="32"/>
        </w:rPr>
        <w:t>старшей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«</w:t>
      </w:r>
      <w:r w:rsidR="002324D6">
        <w:rPr>
          <w:rFonts w:ascii="Times New Roman" w:hAnsi="Times New Roman" w:cs="Times New Roman"/>
          <w:b/>
          <w:sz w:val="32"/>
          <w:szCs w:val="32"/>
        </w:rPr>
        <w:t>Деревья в нашем парке</w:t>
      </w:r>
      <w:bookmarkStart w:id="0" w:name="_GoBack"/>
      <w:bookmarkEnd w:id="0"/>
      <w:r w:rsidRPr="00D704A4">
        <w:rPr>
          <w:rFonts w:ascii="Times New Roman" w:hAnsi="Times New Roman" w:cs="Times New Roman"/>
          <w:b/>
          <w:sz w:val="32"/>
          <w:szCs w:val="32"/>
        </w:rPr>
        <w:t>»</w:t>
      </w: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Подготовил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</w:p>
    <w:p w:rsidR="002862FE" w:rsidRDefault="002862FE" w:rsidP="006233D7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Клищинова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6233D7">
        <w:rPr>
          <w:rFonts w:ascii="Times New Roman" w:hAnsi="Times New Roman" w:cs="Times New Roman"/>
          <w:sz w:val="28"/>
          <w:szCs w:val="28"/>
        </w:rPr>
        <w:t>.А.</w:t>
      </w:r>
    </w:p>
    <w:p w:rsidR="002862FE" w:rsidRDefault="002862FE" w:rsidP="006233D7">
      <w:pPr>
        <w:tabs>
          <w:tab w:val="left" w:pos="5655"/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Дюжина С.В.</w:t>
      </w:r>
      <w:r w:rsidR="006233D7"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F61C0F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  <w:r w:rsidRPr="00F61C0F">
        <w:rPr>
          <w:rFonts w:ascii="Times New Roman" w:hAnsi="Times New Roman" w:cs="Times New Roman"/>
          <w:b/>
          <w:sz w:val="28"/>
          <w:szCs w:val="28"/>
        </w:rPr>
        <w:t>20</w:t>
      </w:r>
      <w:r w:rsidR="006233D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862FE" w:rsidRDefault="002862FE" w:rsidP="002862FE">
      <w:pPr>
        <w:pStyle w:val="a5"/>
        <w:jc w:val="both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D0A18" w:rsidRDefault="002862FE" w:rsidP="005D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9B6DCB" w:rsidRPr="009B6D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видеть красоту природы через средства изобразительной деятельности, а также музыку и поэзию.</w:t>
      </w:r>
    </w:p>
    <w:p w:rsidR="002862FE" w:rsidRPr="00FE0686" w:rsidRDefault="002862FE" w:rsidP="005D0A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6DCB">
        <w:rPr>
          <w:rFonts w:ascii="Times New Roman" w:hAnsi="Times New Roman" w:cs="Times New Roman"/>
          <w:sz w:val="28"/>
          <w:szCs w:val="28"/>
        </w:rPr>
        <w:t>Закреплять представления детей о характерных признаках весны.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6DCB">
        <w:rPr>
          <w:rFonts w:ascii="Times New Roman" w:hAnsi="Times New Roman" w:cs="Times New Roman"/>
          <w:sz w:val="28"/>
          <w:szCs w:val="28"/>
        </w:rPr>
        <w:t>Познакомить детей с нетрадиционным видом изобразительной техники тампонирования поролоном.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</w:t>
      </w:r>
      <w:r w:rsidRPr="009B6DCB">
        <w:rPr>
          <w:rFonts w:ascii="Times New Roman" w:hAnsi="Times New Roman" w:cs="Times New Roman"/>
          <w:sz w:val="28"/>
          <w:szCs w:val="28"/>
        </w:rPr>
        <w:t xml:space="preserve"> детей понимани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6DCB">
        <w:rPr>
          <w:rFonts w:ascii="Times New Roman" w:hAnsi="Times New Roman" w:cs="Times New Roman"/>
          <w:sz w:val="28"/>
          <w:szCs w:val="28"/>
        </w:rPr>
        <w:t xml:space="preserve"> того, что цветом, художник может выразить свое настроение и «настроение» природы.</w:t>
      </w:r>
    </w:p>
    <w:p w:rsidR="009B6DCB" w:rsidRDefault="002862FE" w:rsidP="005D0A1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9B6DCB" w:rsidRPr="009B6DCB" w:rsidRDefault="009B6DCB" w:rsidP="005D0A1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B6DCB">
        <w:rPr>
          <w:rFonts w:ascii="Times New Roman" w:hAnsi="Times New Roman" w:cs="Times New Roman"/>
          <w:sz w:val="28"/>
          <w:szCs w:val="28"/>
        </w:rPr>
        <w:t>Развивать образное восприятие, воображение, творчество, мелкую моторику, зрительное и слуховое внимание.</w:t>
      </w:r>
    </w:p>
    <w:p w:rsidR="002862FE" w:rsidRPr="00FE0686" w:rsidRDefault="002862FE" w:rsidP="005D0A1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9B6DCB" w:rsidRDefault="009B6DCB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6DCB">
        <w:rPr>
          <w:rFonts w:ascii="Times New Roman" w:hAnsi="Times New Roman" w:cs="Times New Roman"/>
          <w:sz w:val="28"/>
          <w:szCs w:val="28"/>
        </w:rPr>
        <w:t>-Воспитывать у детей понимани</w:t>
      </w:r>
      <w:r w:rsidR="002324D6">
        <w:rPr>
          <w:rFonts w:ascii="Times New Roman" w:hAnsi="Times New Roman" w:cs="Times New Roman"/>
          <w:sz w:val="28"/>
          <w:szCs w:val="28"/>
        </w:rPr>
        <w:t>е</w:t>
      </w:r>
      <w:r w:rsidRPr="009B6DCB">
        <w:rPr>
          <w:rFonts w:ascii="Times New Roman" w:hAnsi="Times New Roman" w:cs="Times New Roman"/>
          <w:sz w:val="28"/>
          <w:szCs w:val="28"/>
        </w:rPr>
        <w:t xml:space="preserve"> того, что цветом, художник может выразить свое настроение и «настроение» природы.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2862FE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1.ОО «Речевое развитие</w:t>
      </w:r>
      <w:r w:rsidRPr="00A72066">
        <w:rPr>
          <w:rFonts w:ascii="Times New Roman" w:hAnsi="Times New Roman" w:cs="Times New Roman"/>
          <w:sz w:val="28"/>
          <w:szCs w:val="28"/>
        </w:rPr>
        <w:t>». Развивать умение слушать, побуждать к ответам.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066">
        <w:rPr>
          <w:rFonts w:ascii="Times New Roman" w:hAnsi="Times New Roman" w:cs="Times New Roman"/>
          <w:sz w:val="28"/>
          <w:szCs w:val="28"/>
        </w:rPr>
        <w:t>2.ОО «Социально-коммуникативное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Создавать положительную атмосферу, умение вкл</w:t>
      </w:r>
      <w:r w:rsidR="00352DA8">
        <w:rPr>
          <w:rFonts w:ascii="Times New Roman" w:hAnsi="Times New Roman" w:cs="Times New Roman"/>
          <w:sz w:val="28"/>
          <w:szCs w:val="28"/>
        </w:rPr>
        <w:t>ючаться в игровую деятельность.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3.ОО «Физическое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Совершенствовать физические качества посредством разнообразных форм двигательной деятельности.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4.ОО «Художественно-эстетическое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Побуждать тв</w:t>
      </w:r>
      <w:r w:rsidR="00352DA8">
        <w:rPr>
          <w:rFonts w:ascii="Times New Roman" w:hAnsi="Times New Roman" w:cs="Times New Roman"/>
          <w:sz w:val="28"/>
          <w:szCs w:val="28"/>
        </w:rPr>
        <w:t>орческие проявления в</w:t>
      </w:r>
      <w:r w:rsidR="004B6408">
        <w:rPr>
          <w:rFonts w:ascii="Times New Roman" w:hAnsi="Times New Roman" w:cs="Times New Roman"/>
          <w:sz w:val="28"/>
          <w:szCs w:val="28"/>
        </w:rPr>
        <w:t xml:space="preserve"> </w:t>
      </w:r>
      <w:r w:rsidR="00B24E75">
        <w:rPr>
          <w:rFonts w:ascii="Times New Roman" w:hAnsi="Times New Roman" w:cs="Times New Roman"/>
          <w:sz w:val="28"/>
          <w:szCs w:val="28"/>
        </w:rPr>
        <w:t>рисование</w:t>
      </w:r>
      <w:r w:rsidRPr="00FE0686">
        <w:rPr>
          <w:rFonts w:ascii="Times New Roman" w:hAnsi="Times New Roman" w:cs="Times New Roman"/>
          <w:sz w:val="28"/>
          <w:szCs w:val="28"/>
        </w:rPr>
        <w:t>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FE0686">
        <w:rPr>
          <w:rFonts w:ascii="Times New Roman" w:hAnsi="Times New Roman" w:cs="Times New Roman"/>
          <w:sz w:val="28"/>
          <w:szCs w:val="28"/>
        </w:rPr>
        <w:t xml:space="preserve"> организационный момент, художественное слово, вопросно-ответная беседа, напоминание</w:t>
      </w:r>
      <w:r w:rsidR="00352DA8">
        <w:rPr>
          <w:rFonts w:ascii="Times New Roman" w:hAnsi="Times New Roman" w:cs="Times New Roman"/>
          <w:sz w:val="28"/>
          <w:szCs w:val="28"/>
        </w:rPr>
        <w:t>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по образовательным областям: </w:t>
      </w:r>
    </w:p>
    <w:p w:rsidR="00961F0A" w:rsidRDefault="009B6DCB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DCB">
        <w:rPr>
          <w:rFonts w:ascii="Times New Roman" w:hAnsi="Times New Roman" w:cs="Times New Roman"/>
          <w:sz w:val="28"/>
          <w:szCs w:val="28"/>
        </w:rPr>
        <w:t>Наблюдения за весенней природой во время прогулок, рассматривание картин, иллюстраций, фотографий с изображением весенних деревьев, весенней природы, повторение, заучивание стихотворений о весне.</w:t>
      </w:r>
    </w:p>
    <w:p w:rsidR="0040568F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FE068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9B6DCB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Демонстрационный:</w:t>
      </w:r>
      <w:r w:rsidR="002324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1F0A" w:rsidRPr="00961F0A">
        <w:rPr>
          <w:rFonts w:ascii="Times New Roman" w:hAnsi="Times New Roman" w:cs="Times New Roman"/>
          <w:sz w:val="28"/>
          <w:szCs w:val="28"/>
        </w:rPr>
        <w:t xml:space="preserve">Иллюстрации с изображением цветущих деревьев 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Раздаточный:</w:t>
      </w:r>
      <w:r w:rsidR="004B6408" w:rsidRPr="004B6408">
        <w:rPr>
          <w:rFonts w:ascii="Times New Roman" w:hAnsi="Times New Roman" w:cs="Times New Roman"/>
          <w:sz w:val="28"/>
          <w:szCs w:val="28"/>
        </w:rPr>
        <w:t xml:space="preserve"> </w:t>
      </w:r>
      <w:r w:rsidR="009B6DCB" w:rsidRPr="009B6DCB">
        <w:rPr>
          <w:rFonts w:ascii="Times New Roman" w:hAnsi="Times New Roman" w:cs="Times New Roman"/>
          <w:sz w:val="28"/>
          <w:szCs w:val="28"/>
        </w:rPr>
        <w:t>белая бумага формата А</w:t>
      </w:r>
      <w:proofErr w:type="gramStart"/>
      <w:r w:rsidR="009B6DCB" w:rsidRPr="009B6DC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B6DCB" w:rsidRPr="009B6DCB">
        <w:rPr>
          <w:rFonts w:ascii="Times New Roman" w:hAnsi="Times New Roman" w:cs="Times New Roman"/>
          <w:sz w:val="28"/>
          <w:szCs w:val="28"/>
        </w:rPr>
        <w:t>, акварель, гуашь (коричневая и зеленая, влажные салфетки, кисти (круглые №2, плоские №5, трафарет из картона «дерево", поролоновые губки; банки с водой;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FE0686">
        <w:rPr>
          <w:rFonts w:ascii="Times New Roman" w:hAnsi="Times New Roman" w:cs="Times New Roman"/>
          <w:sz w:val="28"/>
          <w:szCs w:val="28"/>
        </w:rPr>
        <w:t>дифференцированный подход к детям, эмоциональный настрой, совместное сопереживание.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DCB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6D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B6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B6D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6DCB">
        <w:rPr>
          <w:rFonts w:ascii="Times New Roman" w:hAnsi="Times New Roman" w:cs="Times New Roman"/>
          <w:sz w:val="28"/>
          <w:szCs w:val="28"/>
        </w:rPr>
        <w:t xml:space="preserve">о все времена года наша природа прекрасна. Но есть одно время </w:t>
      </w:r>
      <w:proofErr w:type="gramStart"/>
      <w:r w:rsidRPr="009B6DCB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9B6DCB">
        <w:rPr>
          <w:rFonts w:ascii="Times New Roman" w:hAnsi="Times New Roman" w:cs="Times New Roman"/>
          <w:sz w:val="28"/>
          <w:szCs w:val="28"/>
        </w:rPr>
        <w:t xml:space="preserve"> которое дарит нам необыкновенную красоту.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6DCB">
        <w:rPr>
          <w:rFonts w:ascii="Times New Roman" w:hAnsi="Times New Roman" w:cs="Times New Roman"/>
          <w:sz w:val="28"/>
          <w:szCs w:val="28"/>
        </w:rPr>
        <w:t>Что такое? В чем же дело?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6DCB">
        <w:rPr>
          <w:rFonts w:ascii="Times New Roman" w:hAnsi="Times New Roman" w:cs="Times New Roman"/>
          <w:sz w:val="28"/>
          <w:szCs w:val="28"/>
        </w:rPr>
        <w:t>Небо вдруг заголубело,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6DCB">
        <w:rPr>
          <w:rFonts w:ascii="Times New Roman" w:hAnsi="Times New Roman" w:cs="Times New Roman"/>
          <w:sz w:val="28"/>
          <w:szCs w:val="28"/>
        </w:rPr>
        <w:t>И умчались злые стужи.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6DCB">
        <w:rPr>
          <w:rFonts w:ascii="Times New Roman" w:hAnsi="Times New Roman" w:cs="Times New Roman"/>
          <w:sz w:val="28"/>
          <w:szCs w:val="28"/>
        </w:rPr>
        <w:t>На дворе - капель да лужи.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6DCB">
        <w:rPr>
          <w:rFonts w:ascii="Times New Roman" w:hAnsi="Times New Roman" w:cs="Times New Roman"/>
          <w:sz w:val="28"/>
          <w:szCs w:val="28"/>
        </w:rPr>
        <w:t>Кто же в этом виноват?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6DCB">
        <w:rPr>
          <w:rFonts w:ascii="Times New Roman" w:hAnsi="Times New Roman" w:cs="Times New Roman"/>
          <w:sz w:val="28"/>
          <w:szCs w:val="28"/>
        </w:rPr>
        <w:t>Это время года называется – весна.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6D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B6DCB">
        <w:rPr>
          <w:rFonts w:ascii="Times New Roman" w:hAnsi="Times New Roman" w:cs="Times New Roman"/>
          <w:sz w:val="28"/>
          <w:szCs w:val="28"/>
        </w:rPr>
        <w:t xml:space="preserve"> Давайте поиграем с вами игру. Я буду называть приметы весны, если вы будете согласны, то прыгайте, а если не согласны, то хлопайте в ладоши. 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DCB">
        <w:rPr>
          <w:rFonts w:ascii="Times New Roman" w:hAnsi="Times New Roman" w:cs="Times New Roman"/>
          <w:i/>
          <w:sz w:val="28"/>
          <w:szCs w:val="28"/>
        </w:rPr>
        <w:t>Тает снег;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DCB">
        <w:rPr>
          <w:rFonts w:ascii="Times New Roman" w:hAnsi="Times New Roman" w:cs="Times New Roman"/>
          <w:i/>
          <w:sz w:val="28"/>
          <w:szCs w:val="28"/>
        </w:rPr>
        <w:t>Набухают почки на деревьях;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DCB">
        <w:rPr>
          <w:rFonts w:ascii="Times New Roman" w:hAnsi="Times New Roman" w:cs="Times New Roman"/>
          <w:i/>
          <w:sz w:val="28"/>
          <w:szCs w:val="28"/>
        </w:rPr>
        <w:t>С деревьев опадают листья;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DCB">
        <w:rPr>
          <w:rFonts w:ascii="Times New Roman" w:hAnsi="Times New Roman" w:cs="Times New Roman"/>
          <w:i/>
          <w:sz w:val="28"/>
          <w:szCs w:val="28"/>
        </w:rPr>
        <w:t>Солнце светит ярче;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DCB">
        <w:rPr>
          <w:rFonts w:ascii="Times New Roman" w:hAnsi="Times New Roman" w:cs="Times New Roman"/>
          <w:i/>
          <w:sz w:val="28"/>
          <w:szCs w:val="28"/>
        </w:rPr>
        <w:t>Дни становятся длиннее;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DCB">
        <w:rPr>
          <w:rFonts w:ascii="Times New Roman" w:hAnsi="Times New Roman" w:cs="Times New Roman"/>
          <w:i/>
          <w:sz w:val="28"/>
          <w:szCs w:val="28"/>
        </w:rPr>
        <w:t>За окном воет вьюга;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DCB">
        <w:rPr>
          <w:rFonts w:ascii="Times New Roman" w:hAnsi="Times New Roman" w:cs="Times New Roman"/>
          <w:i/>
          <w:sz w:val="28"/>
          <w:szCs w:val="28"/>
        </w:rPr>
        <w:t>Расцветают подснежники.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6D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B6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B6D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6DCB">
        <w:rPr>
          <w:rFonts w:ascii="Times New Roman" w:hAnsi="Times New Roman" w:cs="Times New Roman"/>
          <w:sz w:val="28"/>
          <w:szCs w:val="28"/>
        </w:rPr>
        <w:t>есна – замечательное, очень красивое время года. Давай</w:t>
      </w:r>
      <w:r>
        <w:rPr>
          <w:rFonts w:ascii="Times New Roman" w:hAnsi="Times New Roman" w:cs="Times New Roman"/>
          <w:sz w:val="28"/>
          <w:szCs w:val="28"/>
        </w:rPr>
        <w:t xml:space="preserve">те назовем все весенние месяцы. </w:t>
      </w:r>
      <w:r w:rsidRPr="009B6DCB">
        <w:rPr>
          <w:rFonts w:ascii="Times New Roman" w:hAnsi="Times New Roman" w:cs="Times New Roman"/>
          <w:i/>
          <w:sz w:val="28"/>
          <w:szCs w:val="28"/>
        </w:rPr>
        <w:t>(</w:t>
      </w:r>
      <w:r w:rsidRPr="009B6DCB">
        <w:rPr>
          <w:rFonts w:ascii="Times New Roman" w:hAnsi="Times New Roman" w:cs="Times New Roman"/>
          <w:i/>
          <w:sz w:val="28"/>
          <w:szCs w:val="28"/>
        </w:rPr>
        <w:t>Март, апрель, май.</w:t>
      </w:r>
      <w:r w:rsidRPr="009B6DCB">
        <w:rPr>
          <w:rFonts w:ascii="Times New Roman" w:hAnsi="Times New Roman" w:cs="Times New Roman"/>
          <w:i/>
          <w:sz w:val="28"/>
          <w:szCs w:val="28"/>
        </w:rPr>
        <w:t>)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DC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6DCB">
        <w:rPr>
          <w:rFonts w:ascii="Times New Roman" w:hAnsi="Times New Roman" w:cs="Times New Roman"/>
          <w:sz w:val="28"/>
          <w:szCs w:val="28"/>
        </w:rPr>
        <w:t>«Уж тает снег, бегут ручьи,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6DCB">
        <w:rPr>
          <w:rFonts w:ascii="Times New Roman" w:hAnsi="Times New Roman" w:cs="Times New Roman"/>
          <w:sz w:val="28"/>
          <w:szCs w:val="28"/>
        </w:rPr>
        <w:t>В окно повеяло весною.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6DCB">
        <w:rPr>
          <w:rFonts w:ascii="Times New Roman" w:hAnsi="Times New Roman" w:cs="Times New Roman"/>
          <w:sz w:val="28"/>
          <w:szCs w:val="28"/>
        </w:rPr>
        <w:t>Засвищут скоро соловьи,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6DCB">
        <w:rPr>
          <w:rFonts w:ascii="Times New Roman" w:hAnsi="Times New Roman" w:cs="Times New Roman"/>
          <w:sz w:val="28"/>
          <w:szCs w:val="28"/>
        </w:rPr>
        <w:t xml:space="preserve">И лес оденется </w:t>
      </w:r>
      <w:proofErr w:type="spellStart"/>
      <w:r w:rsidRPr="009B6DCB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9B6DCB">
        <w:rPr>
          <w:rFonts w:ascii="Times New Roman" w:hAnsi="Times New Roman" w:cs="Times New Roman"/>
          <w:sz w:val="28"/>
          <w:szCs w:val="28"/>
        </w:rPr>
        <w:t>!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6DCB">
        <w:rPr>
          <w:rFonts w:ascii="Times New Roman" w:hAnsi="Times New Roman" w:cs="Times New Roman"/>
          <w:sz w:val="28"/>
          <w:szCs w:val="28"/>
        </w:rPr>
        <w:t>Чиста небесная лазурь,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6DCB">
        <w:rPr>
          <w:rFonts w:ascii="Times New Roman" w:hAnsi="Times New Roman" w:cs="Times New Roman"/>
          <w:sz w:val="28"/>
          <w:szCs w:val="28"/>
        </w:rPr>
        <w:t>Теплей и ярче солнце стало,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6DCB">
        <w:rPr>
          <w:rFonts w:ascii="Times New Roman" w:hAnsi="Times New Roman" w:cs="Times New Roman"/>
          <w:sz w:val="28"/>
          <w:szCs w:val="28"/>
        </w:rPr>
        <w:t>Пора метелей злых и бурь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6DCB">
        <w:rPr>
          <w:rFonts w:ascii="Times New Roman" w:hAnsi="Times New Roman" w:cs="Times New Roman"/>
          <w:sz w:val="28"/>
          <w:szCs w:val="28"/>
        </w:rPr>
        <w:t>Опять надолго миновала.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6DCB">
        <w:rPr>
          <w:rFonts w:ascii="Times New Roman" w:hAnsi="Times New Roman" w:cs="Times New Roman"/>
          <w:sz w:val="28"/>
          <w:szCs w:val="28"/>
        </w:rPr>
        <w:t xml:space="preserve">Но про </w:t>
      </w:r>
      <w:r>
        <w:rPr>
          <w:rFonts w:ascii="Times New Roman" w:hAnsi="Times New Roman" w:cs="Times New Roman"/>
          <w:sz w:val="28"/>
          <w:szCs w:val="28"/>
        </w:rPr>
        <w:t>весну</w:t>
      </w:r>
      <w:r w:rsidRPr="009B6DCB">
        <w:rPr>
          <w:rFonts w:ascii="Times New Roman" w:hAnsi="Times New Roman" w:cs="Times New Roman"/>
          <w:sz w:val="28"/>
          <w:szCs w:val="28"/>
        </w:rPr>
        <w:t xml:space="preserve"> писали не только поэты, но и художники. Они использовали в своих картинах яркие насыщенные цвета, потому что весна – это время когда природа просыпается ото сна. Небо становится светлым, на деревьях начина</w:t>
      </w:r>
      <w:r w:rsidR="002324D6">
        <w:rPr>
          <w:rFonts w:ascii="Times New Roman" w:hAnsi="Times New Roman" w:cs="Times New Roman"/>
          <w:sz w:val="28"/>
          <w:szCs w:val="28"/>
        </w:rPr>
        <w:t>ют появляться зеленые листочки.</w:t>
      </w:r>
    </w:p>
    <w:p w:rsidR="009B6DCB" w:rsidRPr="009B6DCB" w:rsidRDefault="002324D6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24D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B6DCB" w:rsidRPr="009B6DC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9B6DCB" w:rsidRPr="009B6DCB">
        <w:rPr>
          <w:rFonts w:ascii="Times New Roman" w:hAnsi="Times New Roman" w:cs="Times New Roman"/>
          <w:sz w:val="28"/>
          <w:szCs w:val="28"/>
        </w:rPr>
        <w:t>удожников, которые пишут картины о природе, называют художниками-пейзажистами, а их картины – пейзажами.</w:t>
      </w:r>
    </w:p>
    <w:p w:rsidR="009B6DCB" w:rsidRPr="002324D6" w:rsidRDefault="009B6DCB" w:rsidP="009B6D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DCB" w:rsidRPr="002324D6" w:rsidRDefault="009B6DCB" w:rsidP="009B6D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4D6">
        <w:rPr>
          <w:rFonts w:ascii="Times New Roman" w:hAnsi="Times New Roman" w:cs="Times New Roman"/>
          <w:b/>
          <w:sz w:val="28"/>
          <w:szCs w:val="28"/>
        </w:rPr>
        <w:t>Физкультминутка «Подснежники просыпаются».</w:t>
      </w:r>
    </w:p>
    <w:p w:rsidR="009B6DCB" w:rsidRPr="002324D6" w:rsidRDefault="009B6DCB" w:rsidP="009B6D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4D6">
        <w:rPr>
          <w:rFonts w:ascii="Times New Roman" w:hAnsi="Times New Roman" w:cs="Times New Roman"/>
          <w:b/>
          <w:sz w:val="28"/>
          <w:szCs w:val="28"/>
        </w:rPr>
        <w:t>Дети садятся на корточки и закрывают глаза.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6DCB" w:rsidRPr="002324D6" w:rsidRDefault="009B6DCB" w:rsidP="009B6DC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4D6">
        <w:rPr>
          <w:rFonts w:ascii="Times New Roman" w:hAnsi="Times New Roman" w:cs="Times New Roman"/>
          <w:i/>
          <w:sz w:val="28"/>
          <w:szCs w:val="28"/>
        </w:rPr>
        <w:t>Вот подснежники проснулись,</w:t>
      </w:r>
    </w:p>
    <w:p w:rsidR="009B6DCB" w:rsidRPr="002324D6" w:rsidRDefault="009B6DCB" w:rsidP="009B6DC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4D6">
        <w:rPr>
          <w:rFonts w:ascii="Times New Roman" w:hAnsi="Times New Roman" w:cs="Times New Roman"/>
          <w:i/>
          <w:sz w:val="28"/>
          <w:szCs w:val="28"/>
        </w:rPr>
        <w:t>Улыбнулись, потянулись.</w:t>
      </w:r>
    </w:p>
    <w:p w:rsidR="009B6DCB" w:rsidRPr="002324D6" w:rsidRDefault="009B6DCB" w:rsidP="009B6DC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4D6">
        <w:rPr>
          <w:rFonts w:ascii="Times New Roman" w:hAnsi="Times New Roman" w:cs="Times New Roman"/>
          <w:i/>
          <w:sz w:val="28"/>
          <w:szCs w:val="28"/>
        </w:rPr>
        <w:t>Раз – росой они умылись.</w:t>
      </w:r>
    </w:p>
    <w:p w:rsidR="002324D6" w:rsidRPr="002324D6" w:rsidRDefault="009B6DCB" w:rsidP="009B6DC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4D6">
        <w:rPr>
          <w:rFonts w:ascii="Times New Roman" w:hAnsi="Times New Roman" w:cs="Times New Roman"/>
          <w:i/>
          <w:sz w:val="28"/>
          <w:szCs w:val="28"/>
        </w:rPr>
        <w:t>Два – изящно покружились.</w:t>
      </w:r>
    </w:p>
    <w:p w:rsidR="009B6DCB" w:rsidRPr="002324D6" w:rsidRDefault="009B6DCB" w:rsidP="009B6DC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4D6">
        <w:rPr>
          <w:rFonts w:ascii="Times New Roman" w:hAnsi="Times New Roman" w:cs="Times New Roman"/>
          <w:i/>
          <w:sz w:val="28"/>
          <w:szCs w:val="28"/>
        </w:rPr>
        <w:lastRenderedPageBreak/>
        <w:t>Три – нагнулись и присели.</w:t>
      </w:r>
    </w:p>
    <w:p w:rsidR="009B6DCB" w:rsidRPr="002324D6" w:rsidRDefault="009B6DCB" w:rsidP="009B6DC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4D6">
        <w:rPr>
          <w:rFonts w:ascii="Times New Roman" w:hAnsi="Times New Roman" w:cs="Times New Roman"/>
          <w:i/>
          <w:sz w:val="28"/>
          <w:szCs w:val="28"/>
        </w:rPr>
        <w:t>И на солнце поглядели.</w:t>
      </w:r>
    </w:p>
    <w:p w:rsidR="009B6DCB" w:rsidRPr="002324D6" w:rsidRDefault="009B6DCB" w:rsidP="009B6DC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4D6">
        <w:rPr>
          <w:rFonts w:ascii="Times New Roman" w:hAnsi="Times New Roman" w:cs="Times New Roman"/>
          <w:i/>
          <w:sz w:val="28"/>
          <w:szCs w:val="28"/>
        </w:rPr>
        <w:t>(Выполняют движения по тексту)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24D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B6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4D6">
        <w:rPr>
          <w:rFonts w:ascii="Times New Roman" w:hAnsi="Times New Roman" w:cs="Times New Roman"/>
          <w:sz w:val="28"/>
          <w:szCs w:val="28"/>
        </w:rPr>
        <w:t>-</w:t>
      </w:r>
      <w:r w:rsidRPr="009B6DC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B6DCB">
        <w:rPr>
          <w:rFonts w:ascii="Times New Roman" w:hAnsi="Times New Roman" w:cs="Times New Roman"/>
          <w:sz w:val="28"/>
          <w:szCs w:val="28"/>
        </w:rPr>
        <w:t xml:space="preserve"> предлагаю вам</w:t>
      </w:r>
      <w:r w:rsidR="002324D6">
        <w:rPr>
          <w:rFonts w:ascii="Times New Roman" w:hAnsi="Times New Roman" w:cs="Times New Roman"/>
          <w:sz w:val="28"/>
          <w:szCs w:val="28"/>
        </w:rPr>
        <w:t xml:space="preserve"> побыть немного художниками и</w:t>
      </w:r>
      <w:r w:rsidRPr="009B6DCB">
        <w:rPr>
          <w:rFonts w:ascii="Times New Roman" w:hAnsi="Times New Roman" w:cs="Times New Roman"/>
          <w:sz w:val="28"/>
          <w:szCs w:val="28"/>
        </w:rPr>
        <w:t xml:space="preserve"> вспомнить, как рисуется </w:t>
      </w:r>
      <w:r w:rsidR="002324D6">
        <w:rPr>
          <w:rFonts w:ascii="Times New Roman" w:hAnsi="Times New Roman" w:cs="Times New Roman"/>
          <w:sz w:val="28"/>
          <w:szCs w:val="28"/>
        </w:rPr>
        <w:t>дерево. С чего начнём рисовать? (</w:t>
      </w:r>
      <w:r w:rsidRPr="009B6DCB">
        <w:rPr>
          <w:rFonts w:ascii="Times New Roman" w:hAnsi="Times New Roman" w:cs="Times New Roman"/>
          <w:sz w:val="28"/>
          <w:szCs w:val="28"/>
        </w:rPr>
        <w:t>Со ствола.</w:t>
      </w:r>
      <w:r w:rsidR="002324D6">
        <w:rPr>
          <w:rFonts w:ascii="Times New Roman" w:hAnsi="Times New Roman" w:cs="Times New Roman"/>
          <w:sz w:val="28"/>
          <w:szCs w:val="28"/>
        </w:rPr>
        <w:t>)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24D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B6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4D6">
        <w:rPr>
          <w:rFonts w:ascii="Times New Roman" w:hAnsi="Times New Roman" w:cs="Times New Roman"/>
          <w:sz w:val="28"/>
          <w:szCs w:val="28"/>
        </w:rPr>
        <w:t>-</w:t>
      </w:r>
      <w:r w:rsidRPr="009B6D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6DCB">
        <w:rPr>
          <w:rFonts w:ascii="Times New Roman" w:hAnsi="Times New Roman" w:cs="Times New Roman"/>
          <w:sz w:val="28"/>
          <w:szCs w:val="28"/>
        </w:rPr>
        <w:t>равильно. Но сегодня мы будем рисовать необычно, перед вами лежат листы бумаги и трафареты деревьев. Кладём трафареты на лист, принимаем его пальцами к листу, другой рукой берём губку, макаем ее в воду и отжимаем. Затем макаем в любую акварельную краску, только не коричневую и не чёрную, потому что весна яркое время года. Дальше проводим этим цветом горизонтальную полосу с самого верха листа. Промываем губку и отжимаем ее, затем макаем в другой цвет. И проводим следующую полоску, под первой (можно даже чуть-чуть заехать на первую). И так все цвета вашей палитры по очереди, можно даже повторить.</w:t>
      </w:r>
    </w:p>
    <w:p w:rsidR="009B6DCB" w:rsidRPr="009B6DCB" w:rsidRDefault="002324D6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6DCB" w:rsidRPr="009B6DCB">
        <w:rPr>
          <w:rFonts w:ascii="Times New Roman" w:hAnsi="Times New Roman" w:cs="Times New Roman"/>
          <w:sz w:val="28"/>
          <w:szCs w:val="28"/>
        </w:rPr>
        <w:t xml:space="preserve">После последней полоски, когда лист полностью </w:t>
      </w:r>
      <w:proofErr w:type="gramStart"/>
      <w:r w:rsidR="009B6DCB" w:rsidRPr="009B6DCB">
        <w:rPr>
          <w:rFonts w:ascii="Times New Roman" w:hAnsi="Times New Roman" w:cs="Times New Roman"/>
          <w:sz w:val="28"/>
          <w:szCs w:val="28"/>
        </w:rPr>
        <w:t>забронирован аккуратно убираем</w:t>
      </w:r>
      <w:proofErr w:type="gramEnd"/>
      <w:r w:rsidR="009B6DCB" w:rsidRPr="009B6DCB">
        <w:rPr>
          <w:rFonts w:ascii="Times New Roman" w:hAnsi="Times New Roman" w:cs="Times New Roman"/>
          <w:sz w:val="28"/>
          <w:szCs w:val="28"/>
        </w:rPr>
        <w:t xml:space="preserve"> трафарет и даём высохнуть листу. Таким </w:t>
      </w:r>
      <w:proofErr w:type="gramStart"/>
      <w:r w:rsidR="009B6DCB" w:rsidRPr="009B6DC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9B6DCB" w:rsidRPr="009B6DCB">
        <w:rPr>
          <w:rFonts w:ascii="Times New Roman" w:hAnsi="Times New Roman" w:cs="Times New Roman"/>
          <w:sz w:val="28"/>
          <w:szCs w:val="28"/>
        </w:rPr>
        <w:t xml:space="preserve"> у вас должно остаться только дерево на листе не закрашенное краской.</w:t>
      </w:r>
    </w:p>
    <w:p w:rsidR="002324D6" w:rsidRDefault="002324D6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6DCB" w:rsidRPr="009B6DCB">
        <w:rPr>
          <w:rFonts w:ascii="Times New Roman" w:hAnsi="Times New Roman" w:cs="Times New Roman"/>
          <w:sz w:val="28"/>
          <w:szCs w:val="28"/>
        </w:rPr>
        <w:t xml:space="preserve">Когда фон подсохнет, берём кисточку толстую и набираем коричневую краску гуашь. Запрашиваем ствол и ветки дерева. Даём подсохнуть. И тоненькой кистью методом </w:t>
      </w:r>
      <w:proofErr w:type="spellStart"/>
      <w:r w:rsidR="009B6DCB" w:rsidRPr="009B6DCB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="009B6DCB" w:rsidRPr="009B6DCB">
        <w:rPr>
          <w:rFonts w:ascii="Times New Roman" w:hAnsi="Times New Roman" w:cs="Times New Roman"/>
          <w:sz w:val="28"/>
          <w:szCs w:val="28"/>
        </w:rPr>
        <w:t xml:space="preserve"> рисуем немного листьев на ветвях зелёной гуашью. Наше пр</w:t>
      </w:r>
      <w:r>
        <w:rPr>
          <w:rFonts w:ascii="Times New Roman" w:hAnsi="Times New Roman" w:cs="Times New Roman"/>
          <w:sz w:val="28"/>
          <w:szCs w:val="28"/>
        </w:rPr>
        <w:t>екрасное весеннее дерево готово.</w:t>
      </w:r>
    </w:p>
    <w:p w:rsidR="002324D6" w:rsidRDefault="002324D6" w:rsidP="009B6D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4D6" w:rsidRDefault="002324D6" w:rsidP="009B6D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4D6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  <w:r w:rsidRPr="002324D6">
        <w:rPr>
          <w:b/>
        </w:rPr>
        <w:t xml:space="preserve"> </w:t>
      </w:r>
      <w:r w:rsidRPr="002324D6">
        <w:rPr>
          <w:rFonts w:ascii="Times New Roman" w:hAnsi="Times New Roman" w:cs="Times New Roman"/>
          <w:b/>
          <w:sz w:val="28"/>
          <w:szCs w:val="28"/>
        </w:rPr>
        <w:t>«Лист березы»</w:t>
      </w:r>
    </w:p>
    <w:p w:rsidR="002324D6" w:rsidRPr="002324D6" w:rsidRDefault="002324D6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24D6" w:rsidRPr="002324D6" w:rsidRDefault="002324D6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24D6">
        <w:rPr>
          <w:rFonts w:ascii="Times New Roman" w:hAnsi="Times New Roman" w:cs="Times New Roman"/>
          <w:sz w:val="28"/>
          <w:szCs w:val="28"/>
        </w:rPr>
        <w:t>Дети под музыку рисуют деревья.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52E64" w:rsidRPr="009B6DCB" w:rsidRDefault="002324D6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24D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B6DCB" w:rsidRPr="009B6DC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B6DCB" w:rsidRPr="009B6DCB">
        <w:rPr>
          <w:rFonts w:ascii="Times New Roman" w:hAnsi="Times New Roman" w:cs="Times New Roman"/>
          <w:sz w:val="28"/>
          <w:szCs w:val="28"/>
        </w:rPr>
        <w:t>еперь когда зимой нам станет грустно или мы за скучаем по весенней зелени мы всегда можем посмотреть на наши рисунки.</w:t>
      </w:r>
    </w:p>
    <w:sectPr w:rsidR="00B52E64" w:rsidRPr="009B6DCB" w:rsidSect="00F04D73">
      <w:pgSz w:w="11906" w:h="16838"/>
      <w:pgMar w:top="709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48D"/>
    <w:rsid w:val="0000508C"/>
    <w:rsid w:val="0011635E"/>
    <w:rsid w:val="001609B9"/>
    <w:rsid w:val="00166AEF"/>
    <w:rsid w:val="00195B8E"/>
    <w:rsid w:val="002324D6"/>
    <w:rsid w:val="002423C1"/>
    <w:rsid w:val="002862FE"/>
    <w:rsid w:val="002A2106"/>
    <w:rsid w:val="002B1B5D"/>
    <w:rsid w:val="002B773A"/>
    <w:rsid w:val="003041D9"/>
    <w:rsid w:val="00316D25"/>
    <w:rsid w:val="0035094E"/>
    <w:rsid w:val="00352DA8"/>
    <w:rsid w:val="00402120"/>
    <w:rsid w:val="0040568F"/>
    <w:rsid w:val="00452037"/>
    <w:rsid w:val="0048185E"/>
    <w:rsid w:val="00497605"/>
    <w:rsid w:val="004B6408"/>
    <w:rsid w:val="005067E2"/>
    <w:rsid w:val="00515AC4"/>
    <w:rsid w:val="005D0A18"/>
    <w:rsid w:val="006233D7"/>
    <w:rsid w:val="0065712E"/>
    <w:rsid w:val="00683D4F"/>
    <w:rsid w:val="00694C57"/>
    <w:rsid w:val="00712148"/>
    <w:rsid w:val="007A2611"/>
    <w:rsid w:val="007B4F73"/>
    <w:rsid w:val="007D6596"/>
    <w:rsid w:val="00870DEF"/>
    <w:rsid w:val="008E14EC"/>
    <w:rsid w:val="008E748D"/>
    <w:rsid w:val="00901CF8"/>
    <w:rsid w:val="00911222"/>
    <w:rsid w:val="00961F0A"/>
    <w:rsid w:val="0098642B"/>
    <w:rsid w:val="009B6DCB"/>
    <w:rsid w:val="00A342F7"/>
    <w:rsid w:val="00A92B5C"/>
    <w:rsid w:val="00AB3EB4"/>
    <w:rsid w:val="00AD7502"/>
    <w:rsid w:val="00B24E75"/>
    <w:rsid w:val="00B52E64"/>
    <w:rsid w:val="00B60C51"/>
    <w:rsid w:val="00C81FAD"/>
    <w:rsid w:val="00C82044"/>
    <w:rsid w:val="00CC26E3"/>
    <w:rsid w:val="00CF1D93"/>
    <w:rsid w:val="00D06D15"/>
    <w:rsid w:val="00D46718"/>
    <w:rsid w:val="00D822E6"/>
    <w:rsid w:val="00DB65A2"/>
    <w:rsid w:val="00DE11DA"/>
    <w:rsid w:val="00DF2B86"/>
    <w:rsid w:val="00EC0420"/>
    <w:rsid w:val="00F04D73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48D"/>
  </w:style>
  <w:style w:type="paragraph" w:customStyle="1" w:styleId="dlg">
    <w:name w:val="dlg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748D"/>
  </w:style>
  <w:style w:type="paragraph" w:customStyle="1" w:styleId="c6">
    <w:name w:val="c6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222"/>
    <w:rPr>
      <w:b/>
      <w:bCs/>
    </w:rPr>
  </w:style>
  <w:style w:type="paragraph" w:styleId="a5">
    <w:name w:val="No Spacing"/>
    <w:uiPriority w:val="1"/>
    <w:qFormat/>
    <w:rsid w:val="00911222"/>
    <w:pPr>
      <w:spacing w:after="0" w:line="240" w:lineRule="auto"/>
    </w:pPr>
  </w:style>
  <w:style w:type="paragraph" w:customStyle="1" w:styleId="c3">
    <w:name w:val="c3"/>
    <w:basedOn w:val="a"/>
    <w:rsid w:val="0040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23</cp:revision>
  <dcterms:created xsi:type="dcterms:W3CDTF">2019-04-18T05:16:00Z</dcterms:created>
  <dcterms:modified xsi:type="dcterms:W3CDTF">2020-04-17T15:31:00Z</dcterms:modified>
</cp:coreProperties>
</file>