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9" w:rsidRPr="00A56139" w:rsidRDefault="000B6269" w:rsidP="00A95A89">
      <w:pPr>
        <w:jc w:val="center"/>
        <w:rPr>
          <w:b/>
          <w:color w:val="auto"/>
        </w:rPr>
      </w:pPr>
      <w:r w:rsidRPr="00A56139">
        <w:rPr>
          <w:b/>
          <w:color w:val="auto"/>
        </w:rPr>
        <w:t xml:space="preserve"> </w:t>
      </w:r>
      <w:r w:rsidR="007C799D" w:rsidRPr="00A56139">
        <w:rPr>
          <w:b/>
          <w:color w:val="auto"/>
        </w:rPr>
        <w:t xml:space="preserve"> </w:t>
      </w:r>
      <w:r w:rsidR="00A95A89" w:rsidRPr="00A56139">
        <w:rPr>
          <w:b/>
          <w:color w:val="auto"/>
        </w:rPr>
        <w:t>Рекомендации по организации образовательной деятельности для родителей</w:t>
      </w:r>
      <w:r w:rsidR="004927E9" w:rsidRPr="00A56139">
        <w:rPr>
          <w:b/>
          <w:color w:val="auto"/>
        </w:rPr>
        <w:t xml:space="preserve"> воспитанников старшей группы №7</w:t>
      </w:r>
      <w:r w:rsidR="00A95A89" w:rsidRPr="00A56139">
        <w:rPr>
          <w:b/>
          <w:color w:val="auto"/>
        </w:rPr>
        <w:t xml:space="preserve"> МАДОУ «Детский сад №104 комбинированного вида», находящихся в условиях самоизоляции.</w:t>
      </w:r>
    </w:p>
    <w:p w:rsidR="00DD14F7" w:rsidRPr="00A56139" w:rsidRDefault="00DD14F7" w:rsidP="00155A64">
      <w:pPr>
        <w:spacing w:after="0"/>
        <w:rPr>
          <w:color w:val="auto"/>
        </w:rPr>
      </w:pPr>
    </w:p>
    <w:p w:rsidR="00155A64" w:rsidRPr="00A56139" w:rsidRDefault="00155A64" w:rsidP="00155A64">
      <w:pPr>
        <w:spacing w:after="0"/>
        <w:rPr>
          <w:color w:val="auto"/>
        </w:rPr>
      </w:pPr>
      <w:r w:rsidRPr="00A56139">
        <w:rPr>
          <w:color w:val="auto"/>
        </w:rPr>
        <w:t>Время каждой деятельности: 25 минут.</w:t>
      </w:r>
    </w:p>
    <w:p w:rsidR="00DD5D14" w:rsidRPr="00A56139" w:rsidRDefault="00155A64" w:rsidP="00DD14F7">
      <w:pPr>
        <w:spacing w:after="0"/>
        <w:rPr>
          <w:b/>
          <w:color w:val="auto"/>
          <w:u w:val="single"/>
        </w:rPr>
      </w:pPr>
      <w:r w:rsidRPr="00A56139">
        <w:rPr>
          <w:color w:val="auto"/>
        </w:rPr>
        <w:t>Перерыв между деятельностью: 10 минут.</w:t>
      </w:r>
    </w:p>
    <w:p w:rsidR="00DD5D14" w:rsidRPr="00A56139" w:rsidRDefault="00DD5D14">
      <w:pPr>
        <w:rPr>
          <w:b/>
          <w:color w:val="auto"/>
          <w:u w:val="single"/>
        </w:rPr>
      </w:pPr>
    </w:p>
    <w:p w:rsidR="005D7416" w:rsidRPr="00A56139" w:rsidRDefault="00A95A89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Вторник.</w:t>
      </w:r>
    </w:p>
    <w:p w:rsidR="005D7416" w:rsidRPr="00A56139" w:rsidRDefault="00A95A89" w:rsidP="00A95A89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1.</w:t>
      </w:r>
      <w:r w:rsidR="005D7416" w:rsidRPr="00A56139">
        <w:rPr>
          <w:b/>
          <w:color w:val="auto"/>
          <w:u w:val="single"/>
        </w:rPr>
        <w:t>Математическое развитие.</w:t>
      </w:r>
    </w:p>
    <w:p w:rsidR="00361FEC" w:rsidRPr="00A56139" w:rsidRDefault="005D7416" w:rsidP="008E2B96">
      <w:pPr>
        <w:autoSpaceDE w:val="0"/>
        <w:autoSpaceDN w:val="0"/>
        <w:adjustRightInd w:val="0"/>
        <w:rPr>
          <w:color w:val="auto"/>
        </w:rPr>
      </w:pPr>
      <w:r w:rsidRPr="00A56139">
        <w:rPr>
          <w:b/>
          <w:color w:val="auto"/>
        </w:rPr>
        <w:t>Рекомендации по проведению</w:t>
      </w:r>
      <w:r w:rsidR="00931377" w:rsidRPr="00A56139">
        <w:rPr>
          <w:b/>
          <w:color w:val="auto"/>
        </w:rPr>
        <w:t>:</w:t>
      </w:r>
    </w:p>
    <w:p w:rsidR="00361FEC" w:rsidRPr="00A56139" w:rsidRDefault="002D2B81" w:rsidP="008E2B96">
      <w:pPr>
        <w:autoSpaceDE w:val="0"/>
        <w:autoSpaceDN w:val="0"/>
        <w:adjustRightInd w:val="0"/>
        <w:rPr>
          <w:color w:val="auto"/>
        </w:rPr>
      </w:pPr>
      <w:r w:rsidRPr="00A56139">
        <w:rPr>
          <w:color w:val="auto"/>
        </w:rPr>
        <w:t xml:space="preserve"> 1.</w:t>
      </w:r>
      <w:r w:rsidR="00361FEC" w:rsidRPr="00A56139">
        <w:rPr>
          <w:color w:val="auto"/>
        </w:rPr>
        <w:t xml:space="preserve"> Предложите </w:t>
      </w:r>
      <w:r w:rsidRPr="00A56139">
        <w:rPr>
          <w:color w:val="auto"/>
        </w:rPr>
        <w:t xml:space="preserve"> ребенку </w:t>
      </w:r>
      <w:r w:rsidR="00361FEC" w:rsidRPr="00A56139">
        <w:rPr>
          <w:color w:val="auto"/>
        </w:rPr>
        <w:t xml:space="preserve"> посчитать до 10 и обратно.</w:t>
      </w:r>
    </w:p>
    <w:p w:rsidR="008E2B96" w:rsidRPr="00A56139" w:rsidRDefault="00361FEC" w:rsidP="008E2B96">
      <w:pPr>
        <w:autoSpaceDE w:val="0"/>
        <w:autoSpaceDN w:val="0"/>
        <w:adjustRightInd w:val="0"/>
        <w:rPr>
          <w:color w:val="auto"/>
        </w:rPr>
      </w:pPr>
      <w:r w:rsidRPr="00A56139">
        <w:rPr>
          <w:color w:val="auto"/>
        </w:rPr>
        <w:t xml:space="preserve"> </w:t>
      </w:r>
      <w:r w:rsidR="008E2B96" w:rsidRPr="00A56139">
        <w:rPr>
          <w:color w:val="auto"/>
        </w:rPr>
        <w:t>2.</w:t>
      </w:r>
      <w:r w:rsidRPr="00A56139">
        <w:rPr>
          <w:color w:val="auto"/>
        </w:rPr>
        <w:t>Предложите ребенку игру  «Назови соседей числа».</w:t>
      </w:r>
    </w:p>
    <w:p w:rsidR="00F15C88" w:rsidRPr="00A56139" w:rsidRDefault="00F15C88">
      <w:pPr>
        <w:rPr>
          <w:color w:val="auto"/>
        </w:rPr>
      </w:pPr>
      <w:r w:rsidRPr="00A56139">
        <w:rPr>
          <w:color w:val="auto"/>
        </w:rPr>
        <w:t xml:space="preserve"> 3.Предложите ребенку игру числовые бусы.</w:t>
      </w:r>
    </w:p>
    <w:p w:rsidR="000E25C5" w:rsidRPr="00A56139" w:rsidRDefault="000E25C5">
      <w:pPr>
        <w:rPr>
          <w:color w:val="auto"/>
        </w:rPr>
      </w:pPr>
      <w:r w:rsidRPr="00A56139">
        <w:rPr>
          <w:noProof/>
          <w:color w:val="auto"/>
          <w:lang w:eastAsia="ru-RU"/>
        </w:rPr>
        <w:drawing>
          <wp:inline distT="0" distB="0" distL="0" distR="0">
            <wp:extent cx="5940425" cy="3559078"/>
            <wp:effectExtent l="0" t="0" r="0" b="0"/>
            <wp:docPr id="1" name="Рисунок 1" descr="C:\Users\User\Desktop\img4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_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88" w:rsidRPr="00A56139" w:rsidRDefault="00F15C88">
      <w:pPr>
        <w:rPr>
          <w:b/>
          <w:color w:val="auto"/>
          <w:u w:val="single"/>
        </w:rPr>
      </w:pPr>
    </w:p>
    <w:p w:rsidR="00AF71CE" w:rsidRPr="00A56139" w:rsidRDefault="000E25C5">
      <w:pPr>
        <w:rPr>
          <w:rFonts w:eastAsia="Times New Roman"/>
          <w:snapToGrid w:val="0"/>
          <w:color w:val="auto"/>
          <w:w w:val="0"/>
          <w:u w:color="000000"/>
          <w:bdr w:val="none" w:sz="0" w:space="0" w:color="000000"/>
          <w:shd w:val="clear" w:color="000000" w:fill="000000"/>
        </w:rPr>
      </w:pPr>
      <w:r w:rsidRPr="00A56139">
        <w:rPr>
          <w:color w:val="auto"/>
        </w:rPr>
        <w:t>4.Попросите ребенка назвать геометрические фигуры.</w:t>
      </w:r>
      <w:r w:rsidR="00AF71CE" w:rsidRPr="00A56139">
        <w:rPr>
          <w:rFonts w:eastAsia="Times New Roman"/>
          <w:snapToGrid w:val="0"/>
          <w:color w:val="auto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71CE" w:rsidRPr="00A56139" w:rsidRDefault="00AF71CE">
      <w:pPr>
        <w:rPr>
          <w:rFonts w:eastAsia="Times New Roman"/>
          <w:snapToGrid w:val="0"/>
          <w:color w:val="auto"/>
          <w:w w:val="0"/>
          <w:u w:color="000000"/>
          <w:bdr w:val="none" w:sz="0" w:space="0" w:color="000000"/>
          <w:shd w:val="clear" w:color="000000" w:fill="000000"/>
        </w:rPr>
      </w:pPr>
    </w:p>
    <w:p w:rsidR="00F15C88" w:rsidRPr="00A56139" w:rsidRDefault="00AF71CE">
      <w:pPr>
        <w:rPr>
          <w:color w:val="auto"/>
        </w:rPr>
      </w:pPr>
      <w:r w:rsidRPr="00A56139">
        <w:rPr>
          <w:noProof/>
          <w:color w:val="auto"/>
          <w:lang w:eastAsia="ru-RU"/>
        </w:rPr>
        <w:lastRenderedPageBreak/>
        <w:drawing>
          <wp:inline distT="0" distB="0" distL="0" distR="0">
            <wp:extent cx="3448050" cy="4876800"/>
            <wp:effectExtent l="0" t="0" r="0" b="0"/>
            <wp:docPr id="7" name="Рисунок 7" descr="C:\Users\User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nam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CE" w:rsidRPr="00A56139" w:rsidRDefault="00AF71CE">
      <w:pPr>
        <w:rPr>
          <w:color w:val="auto"/>
        </w:rPr>
      </w:pPr>
      <w:r w:rsidRPr="00A56139">
        <w:rPr>
          <w:color w:val="auto"/>
        </w:rPr>
        <w:t xml:space="preserve">5.Предложите ребенку </w:t>
      </w:r>
      <w:r w:rsidR="00830A57" w:rsidRPr="00A56139">
        <w:rPr>
          <w:color w:val="auto"/>
        </w:rPr>
        <w:t xml:space="preserve"> </w:t>
      </w:r>
      <w:r w:rsidRPr="00A56139">
        <w:rPr>
          <w:color w:val="auto"/>
        </w:rPr>
        <w:t>сравнить  треугольник  и квадрат, треугольник и круг  назвать различия и сходства.</w:t>
      </w:r>
    </w:p>
    <w:p w:rsidR="00AF71CE" w:rsidRPr="00A56139" w:rsidRDefault="00AF71CE">
      <w:pPr>
        <w:rPr>
          <w:color w:val="auto"/>
        </w:rPr>
      </w:pPr>
      <w:r w:rsidRPr="00A56139">
        <w:rPr>
          <w:color w:val="auto"/>
        </w:rPr>
        <w:t>6. Пр</w:t>
      </w:r>
      <w:r w:rsidR="00830A57" w:rsidRPr="00A56139">
        <w:rPr>
          <w:color w:val="auto"/>
        </w:rPr>
        <w:t xml:space="preserve">едложите ребенку решить примеры </w:t>
      </w:r>
      <w:r w:rsidRPr="00A56139">
        <w:rPr>
          <w:color w:val="auto"/>
        </w:rPr>
        <w:t>(с помощью счетных палочек).</w:t>
      </w:r>
    </w:p>
    <w:p w:rsidR="00AF71CE" w:rsidRPr="00A56139" w:rsidRDefault="00471316">
      <w:pPr>
        <w:rPr>
          <w:color w:val="auto"/>
        </w:rPr>
      </w:pPr>
      <w:r w:rsidRPr="00A56139">
        <w:rPr>
          <w:color w:val="auto"/>
        </w:rPr>
        <w:t>2+3=             7-4=</w:t>
      </w:r>
    </w:p>
    <w:p w:rsidR="00471316" w:rsidRPr="00A56139" w:rsidRDefault="00471316">
      <w:pPr>
        <w:rPr>
          <w:color w:val="auto"/>
        </w:rPr>
      </w:pPr>
      <w:r w:rsidRPr="00A56139">
        <w:rPr>
          <w:color w:val="auto"/>
        </w:rPr>
        <w:t>6- 3=             4+2=</w:t>
      </w:r>
    </w:p>
    <w:p w:rsidR="00471316" w:rsidRPr="00A56139" w:rsidRDefault="00471316" w:rsidP="00471316">
      <w:pPr>
        <w:rPr>
          <w:color w:val="auto"/>
        </w:rPr>
      </w:pPr>
      <w:r w:rsidRPr="00A56139">
        <w:rPr>
          <w:color w:val="auto"/>
        </w:rPr>
        <w:t>8-1=               5+5=</w:t>
      </w:r>
    </w:p>
    <w:p w:rsidR="00AF71CE" w:rsidRPr="00A56139" w:rsidRDefault="00AF71CE">
      <w:pPr>
        <w:rPr>
          <w:b/>
          <w:color w:val="auto"/>
          <w:u w:val="single"/>
        </w:rPr>
      </w:pPr>
    </w:p>
    <w:p w:rsidR="00DD5D14" w:rsidRPr="00A56139" w:rsidRDefault="00DD5D14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 Физкультура</w:t>
      </w:r>
    </w:p>
    <w:p w:rsidR="00A56139" w:rsidRPr="00A56139" w:rsidRDefault="00A56139" w:rsidP="00A56139">
      <w:pPr>
        <w:rPr>
          <w:color w:val="auto"/>
        </w:rPr>
      </w:pPr>
      <w:r w:rsidRPr="00A56139">
        <w:rPr>
          <w:color w:val="auto"/>
        </w:rPr>
        <w:t>Пройдите по ссылке</w:t>
      </w:r>
      <w:proofErr w:type="gramStart"/>
      <w:r w:rsidRPr="00A56139">
        <w:rPr>
          <w:color w:val="auto"/>
        </w:rPr>
        <w:t xml:space="preserve"> :</w:t>
      </w:r>
      <w:proofErr w:type="gramEnd"/>
    </w:p>
    <w:p w:rsidR="00A56139" w:rsidRPr="00C04079" w:rsidRDefault="00E86DE4" w:rsidP="00A56139">
      <w:pPr>
        <w:rPr>
          <w:b/>
          <w:color w:val="000000" w:themeColor="text1"/>
          <w:u w:val="single"/>
        </w:rPr>
      </w:pPr>
      <w:hyperlink r:id="rId8" w:history="1">
        <w:r w:rsidR="00A56139">
          <w:rPr>
            <w:rStyle w:val="a9"/>
          </w:rPr>
          <w:t>https://ds104sar.schoolrm.ru/parents/tips/15819/452375/</w:t>
        </w:r>
      </w:hyperlink>
    </w:p>
    <w:p w:rsidR="00DD5D14" w:rsidRPr="00A56139" w:rsidRDefault="00DD5D14">
      <w:pPr>
        <w:rPr>
          <w:b/>
          <w:color w:val="auto"/>
          <w:u w:val="single"/>
        </w:rPr>
      </w:pPr>
    </w:p>
    <w:p w:rsidR="00DD5D14" w:rsidRPr="00A56139" w:rsidRDefault="00DD5D14" w:rsidP="00DD5D14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Среда.</w:t>
      </w:r>
    </w:p>
    <w:p w:rsidR="00DD5D14" w:rsidRPr="00A56139" w:rsidRDefault="00DD5D14" w:rsidP="00DD5D14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lastRenderedPageBreak/>
        <w:t>1. Речевое развитие.</w:t>
      </w:r>
    </w:p>
    <w:p w:rsidR="007C6253" w:rsidRPr="00A56139" w:rsidRDefault="00DD5D14" w:rsidP="00DD14F7">
      <w:pPr>
        <w:rPr>
          <w:b/>
          <w:color w:val="auto"/>
        </w:rPr>
      </w:pPr>
      <w:r w:rsidRPr="00A56139">
        <w:rPr>
          <w:b/>
          <w:color w:val="auto"/>
        </w:rPr>
        <w:t>Тема:</w:t>
      </w:r>
      <w:r w:rsidR="007C6253" w:rsidRPr="00A56139">
        <w:rPr>
          <w:color w:val="auto"/>
        </w:rPr>
        <w:t xml:space="preserve"> </w:t>
      </w:r>
      <w:r w:rsidR="007C6253" w:rsidRPr="00A56139">
        <w:rPr>
          <w:b/>
          <w:color w:val="auto"/>
        </w:rPr>
        <w:t xml:space="preserve">Чтение рассказа В. Драгунского «Сверху вниз, наискосок». </w:t>
      </w:r>
    </w:p>
    <w:p w:rsidR="00CA3725" w:rsidRPr="00A56139" w:rsidRDefault="00DD5D14" w:rsidP="00DD14F7">
      <w:pPr>
        <w:rPr>
          <w:color w:val="auto"/>
        </w:rPr>
      </w:pPr>
      <w:r w:rsidRPr="00A56139">
        <w:rPr>
          <w:b/>
          <w:color w:val="auto"/>
        </w:rPr>
        <w:t>Рекомендации по проведению:</w:t>
      </w:r>
      <w:r w:rsidR="00277099" w:rsidRPr="00A56139">
        <w:rPr>
          <w:color w:val="auto"/>
        </w:rPr>
        <w:t xml:space="preserve"> </w:t>
      </w:r>
    </w:p>
    <w:p w:rsidR="000F1E07" w:rsidRPr="00A56139" w:rsidRDefault="000F1E07" w:rsidP="00DD14F7">
      <w:pPr>
        <w:rPr>
          <w:b/>
          <w:color w:val="auto"/>
          <w:u w:val="single"/>
        </w:rPr>
      </w:pPr>
      <w:r w:rsidRPr="00A56139">
        <w:rPr>
          <w:color w:val="auto"/>
        </w:rPr>
        <w:t>1. Спросите  ребенка:  что такое рассказ? чем рассказ отличается от сказки?</w:t>
      </w:r>
    </w:p>
    <w:p w:rsidR="000F1E07" w:rsidRPr="00A56139" w:rsidRDefault="000F1E07" w:rsidP="000F1E07">
      <w:pPr>
        <w:rPr>
          <w:color w:val="auto"/>
        </w:rPr>
      </w:pPr>
      <w:r w:rsidRPr="00A56139">
        <w:rPr>
          <w:color w:val="auto"/>
        </w:rPr>
        <w:t xml:space="preserve">2.Прочитайте ребенку рассказ В. </w:t>
      </w:r>
      <w:proofErr w:type="gramStart"/>
      <w:r w:rsidRPr="00A56139">
        <w:rPr>
          <w:color w:val="auto"/>
        </w:rPr>
        <w:t>Драгунского</w:t>
      </w:r>
      <w:proofErr w:type="gramEnd"/>
      <w:r w:rsidRPr="00A56139">
        <w:rPr>
          <w:color w:val="auto"/>
        </w:rPr>
        <w:t xml:space="preserve"> «Сверху вниз, наискосок». </w:t>
      </w:r>
    </w:p>
    <w:p w:rsidR="000F1E07" w:rsidRPr="00A56139" w:rsidRDefault="000F1E07" w:rsidP="000F1E07">
      <w:pPr>
        <w:rPr>
          <w:color w:val="auto"/>
        </w:rPr>
      </w:pPr>
      <w:r w:rsidRPr="00A56139">
        <w:rPr>
          <w:color w:val="auto"/>
        </w:rPr>
        <w:t xml:space="preserve">3.Спросите </w:t>
      </w:r>
      <w:proofErr w:type="gramStart"/>
      <w:r w:rsidRPr="00A56139">
        <w:rPr>
          <w:color w:val="auto"/>
        </w:rPr>
        <w:t>ребенка</w:t>
      </w:r>
      <w:proofErr w:type="gramEnd"/>
      <w:r w:rsidRPr="00A56139">
        <w:rPr>
          <w:color w:val="auto"/>
        </w:rPr>
        <w:t xml:space="preserve"> какой это рассказ смешной или грустный.</w:t>
      </w:r>
    </w:p>
    <w:p w:rsidR="00DD5D14" w:rsidRPr="00A56139" w:rsidRDefault="000F1E07">
      <w:pPr>
        <w:rPr>
          <w:color w:val="auto"/>
        </w:rPr>
      </w:pPr>
      <w:r w:rsidRPr="00A56139">
        <w:rPr>
          <w:color w:val="auto"/>
        </w:rPr>
        <w:t>4.Предложите ребенку назвать  главных героев.</w:t>
      </w:r>
    </w:p>
    <w:p w:rsidR="00C16AC2" w:rsidRPr="00A56139" w:rsidRDefault="000F1E07" w:rsidP="00CA3725">
      <w:pPr>
        <w:rPr>
          <w:color w:val="auto"/>
        </w:rPr>
      </w:pPr>
      <w:r w:rsidRPr="00A56139">
        <w:rPr>
          <w:color w:val="auto"/>
        </w:rPr>
        <w:t>5. Предложите ребенку  пересказать рассказ.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В то лето, когда я еще не ходил в школу, у нас во дворе был ремонт. Повсюду валялись кирпичи и доски, а посреди двора высилась огромная куча песку. И мы играли на этом песке в «разгром фашистов под Москвой», или делали куличики, или просто так играли ни во что.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Нам было очень весело, и мы подружились с рабочими и даже помогали им ремонтировать дом: один раз я принес слесарю дяде Грише полный чайник кипятку, а второй раз Алёнка показала монтерам, где у нас черный ход. И мы еще много помогали, только сейчас я уже не помню всего.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А потом как-то незаметно ремонт стал заканчиваться, рабочие уходили один за другим, дядя Гриша попрощался с нами за руку, подарил мне тяжелую железку и тоже ушел.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вместо дяди Гриши во двор пришли три девушки. Они все были очень красиво одеты: носили мужские длинные штаны, измазанные разными красками и совершенно твердые. Когда эти девушки ходили, штаны на них гремели, как железо на крыше. А на головах девушки носили шапки из газет. Эти девушки были маляры и назывались: бригада. Они были очень веселые и ловкие, любили смеяться и всегда пели песню «Ландыши, ландыши». Но я эту песню не люблю. И Аленка. И Мишка тоже не любит. Зато мы все любили смотреть, как работают девушки-маляры и как у них все получается складно и аккуратно. Мы знали по именам всю бригаду. Их звали Санька, Раечка и Нелли.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однажды мы к ним подошли, и тетя Саня сказала: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Ребятки, сбегайте кто-нибудь и узнайте, который час.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Я сбегал, узнал и сказал: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Без пяти двенадцать, тетя Саня…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Она сказала: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Шабаш, девчата! Я – в столовую! – и пошла со двора.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тетя Раечка и тетя Нелли пошли за ней обедать.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А бочонок с краской оставили. И резиновый шланг тоже.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lastRenderedPageBreak/>
        <w:t>Мы сразу подошли ближе и стали смотреть на тот кусочек дома, где они только сейчас красили. Было очень здорово: ровно и коричнево, с небольшой краснотой. Мишка смотрел-смотрел, потом говорит: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Интересно, а если я покачаю насос, краска пойдет?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Аленка говорит: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Спорим, не пойдет!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Тогда я говорю: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А вот спорим, пойдет!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Тут Мишка говорит: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Не надо спорить. Сейчас я попробую. Держи, Дениска, шланг, а я покачаю.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И давай качать. </w:t>
      </w:r>
      <w:proofErr w:type="gramStart"/>
      <w:r w:rsidRPr="00A56139">
        <w:rPr>
          <w:sz w:val="28"/>
          <w:szCs w:val="28"/>
        </w:rPr>
        <w:t>Раза два-три</w:t>
      </w:r>
      <w:proofErr w:type="gramEnd"/>
      <w:r w:rsidRPr="00A56139">
        <w:rPr>
          <w:sz w:val="28"/>
          <w:szCs w:val="28"/>
        </w:rPr>
        <w:t xml:space="preserve"> качнул, и вдруг из шланга побежала краска! Она шипела, как змея, потому что на конце у шланга была нахлобучка с дырочками, как у лейки. Только дырки были совсем маленькие, и краска шла, как одеколон в парикмахерской, чуть-чуть видно.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Мишка обрадовался и как закричит: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Крась скорей! Скорей крась что-нибудь!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Я сразу взял и направил шланг на чистую стенку. Краска стала брызгаться, и там сейчас же получилось светло-коричневое пятно, похожее на паука.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Ура! – закричала Аленка. – Пошло! Пошло-поехало! – и подставила ногу под краску.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Я сразу покрасил ей ногу от колена до пальцев. Тут же, прямо у нас на глазах, на ноге не стало видно ни синяков, ни царапин! Наоборот, Аленкина нога стала гладкая, коричневая, с блеском, как новенькая кегля.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Мишка кричит: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Здорово получается! Подставляй вторую, скорей!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Аленка живенько подставила вторую ногу, а я моментально покрасил ее сверху донизу два раза.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Тогда Мишка говорит: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Люди добрые, как красиво! Ноги совсем как у настоящего индейца! Крась же ее скорей!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Всю? Всю красить? С головы до пят?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Тут Аленка прямо завизжала от восторга: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Давайте, люди добрые! Красьте с головы до пят! Я буду настоящая индейка.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Тогда Мишка приналег на насос и стал качать во всю ивановскую, а я стал Аленку поливать краской. Я замечательно ее покрасил: и спину, и ноги, и руки, и плечи, и живот, и трусики. И стала она вся коричневая, только волосы белые торчат.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Я спрашиваю: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Мишка, как ты думаешь, а волосы красить?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Мишка отвечает: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Ну конечно! Крась скорей! Быстрей давай!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Аленка торопит: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Давай-давай! И волосы давай! И уши!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lastRenderedPageBreak/>
        <w:t>Я быстро закончил ее красить и говорю: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Иди, Аленка, на солнце пообсохни! Эх, что бы еще покрасить?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А Мишка: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Вон видишь, наше белье сушится? Скорей давай крась!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A56139">
        <w:rPr>
          <w:sz w:val="28"/>
          <w:szCs w:val="28"/>
        </w:rPr>
        <w:t>Ну</w:t>
      </w:r>
      <w:proofErr w:type="gramEnd"/>
      <w:r w:rsidRPr="00A56139">
        <w:rPr>
          <w:sz w:val="28"/>
          <w:szCs w:val="28"/>
        </w:rPr>
        <w:t xml:space="preserve"> с этим-то делом я быстро справился! Два полотенца и Мишкину рубашку я за какую-нибудь минуту так отделал, что любо-дорого смотреть было!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А Мишка прямо вошел в азарт, качает насос, как заводной. И только покрикивает: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– </w:t>
      </w:r>
      <w:proofErr w:type="gramStart"/>
      <w:r w:rsidRPr="00A56139">
        <w:rPr>
          <w:sz w:val="28"/>
          <w:szCs w:val="28"/>
        </w:rPr>
        <w:t>Крась</w:t>
      </w:r>
      <w:proofErr w:type="gramEnd"/>
      <w:r w:rsidRPr="00A56139">
        <w:rPr>
          <w:sz w:val="28"/>
          <w:szCs w:val="28"/>
        </w:rPr>
        <w:t xml:space="preserve"> давай! Скорей давай! Вон и дверь новая на парадном, давай, давай, быстрее крась!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я перешел на дверь. Сверху вниз! Снизу вверх! Сверху вниз, наискосок!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И тут дверь вдруг раскрылась, и из нее вышел наш управдом Алексей </w:t>
      </w:r>
      <w:proofErr w:type="spellStart"/>
      <w:r w:rsidRPr="00A56139">
        <w:rPr>
          <w:sz w:val="28"/>
          <w:szCs w:val="28"/>
        </w:rPr>
        <w:t>Акимыч</w:t>
      </w:r>
      <w:proofErr w:type="spellEnd"/>
      <w:r w:rsidRPr="00A56139">
        <w:rPr>
          <w:sz w:val="28"/>
          <w:szCs w:val="28"/>
        </w:rPr>
        <w:t xml:space="preserve"> в белом костюме.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Он прямо остолбенел. И я тоже. Мы оба были как заколдованные. Главное, я его поливаю и с испугу не могу даже догадаться отвести в сторону шланг, а только размахиваю сверху вниз, снизу вверх. А у него глаза расширились, и ему в голову не приходит отойти хоть на шаг вправо или влево…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А Мишка </w:t>
      </w:r>
      <w:proofErr w:type="gramStart"/>
      <w:r w:rsidRPr="00A56139">
        <w:rPr>
          <w:sz w:val="28"/>
          <w:szCs w:val="28"/>
        </w:rPr>
        <w:t>качает</w:t>
      </w:r>
      <w:proofErr w:type="gramEnd"/>
      <w:r w:rsidRPr="00A56139">
        <w:rPr>
          <w:sz w:val="28"/>
          <w:szCs w:val="28"/>
        </w:rPr>
        <w:t xml:space="preserve"> и знай себе ладит свое: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– </w:t>
      </w:r>
      <w:proofErr w:type="gramStart"/>
      <w:r w:rsidRPr="00A56139">
        <w:rPr>
          <w:sz w:val="28"/>
          <w:szCs w:val="28"/>
        </w:rPr>
        <w:t>Крась</w:t>
      </w:r>
      <w:proofErr w:type="gramEnd"/>
      <w:r w:rsidRPr="00A56139">
        <w:rPr>
          <w:sz w:val="28"/>
          <w:szCs w:val="28"/>
        </w:rPr>
        <w:t xml:space="preserve"> давай, быстрей давай!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И Аленка сбоку вытанцовывает: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– Я индейка! Я индейка!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Ужас!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>…Да, здорово нам тогда влетело. Мишка две недели белье стирал. А Аленку мыли в семи водах со скипидаром…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Алексею </w:t>
      </w:r>
      <w:proofErr w:type="spellStart"/>
      <w:r w:rsidRPr="00A56139">
        <w:rPr>
          <w:sz w:val="28"/>
          <w:szCs w:val="28"/>
        </w:rPr>
        <w:t>Акимычу</w:t>
      </w:r>
      <w:proofErr w:type="spellEnd"/>
      <w:r w:rsidRPr="00A56139">
        <w:rPr>
          <w:sz w:val="28"/>
          <w:szCs w:val="28"/>
        </w:rPr>
        <w:t xml:space="preserve"> купили новый костюм. А меня мама вовсе не хотела во двор пускать. Но я все-таки вышел, и тетя Саня, Раечка и Нелли сказали:</w:t>
      </w: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6139">
        <w:rPr>
          <w:sz w:val="28"/>
          <w:szCs w:val="28"/>
        </w:rPr>
        <w:t xml:space="preserve">– Вырастай, Денис, </w:t>
      </w:r>
      <w:proofErr w:type="gramStart"/>
      <w:r w:rsidRPr="00A56139">
        <w:rPr>
          <w:sz w:val="28"/>
          <w:szCs w:val="28"/>
        </w:rPr>
        <w:t>побыстрей</w:t>
      </w:r>
      <w:proofErr w:type="gramEnd"/>
      <w:r w:rsidRPr="00A56139">
        <w:rPr>
          <w:sz w:val="28"/>
          <w:szCs w:val="28"/>
        </w:rPr>
        <w:t>, мы тебя к себе в бригаду возьмем. Будешь маляром!</w:t>
      </w:r>
    </w:p>
    <w:p w:rsidR="00B14DC2" w:rsidRPr="00A56139" w:rsidRDefault="00A56139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386080</wp:posOffset>
            </wp:positionV>
            <wp:extent cx="4364990" cy="3432175"/>
            <wp:effectExtent l="19050" t="0" r="0" b="0"/>
            <wp:wrapThrough wrapText="bothSides">
              <wp:wrapPolygon edited="0">
                <wp:start x="-94" y="0"/>
                <wp:lineTo x="-94" y="21460"/>
                <wp:lineTo x="21587" y="21460"/>
                <wp:lineTo x="21587" y="0"/>
                <wp:lineTo x="-94" y="0"/>
              </wp:wrapPolygon>
            </wp:wrapThrough>
            <wp:docPr id="2" name="Рисунок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93" r="4566" b="3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0B5" w:rsidRPr="00A56139">
        <w:rPr>
          <w:sz w:val="28"/>
          <w:szCs w:val="28"/>
        </w:rPr>
        <w:t xml:space="preserve">И с тех пор я стараюсь расти </w:t>
      </w:r>
    </w:p>
    <w:p w:rsidR="00B14DC2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  <w:proofErr w:type="gramStart"/>
      <w:r w:rsidRPr="00A56139">
        <w:rPr>
          <w:sz w:val="28"/>
          <w:szCs w:val="28"/>
        </w:rPr>
        <w:t>побыстрей</w:t>
      </w:r>
      <w:proofErr w:type="gramEnd"/>
      <w:r w:rsidRPr="00A56139">
        <w:rPr>
          <w:sz w:val="28"/>
          <w:szCs w:val="28"/>
        </w:rPr>
        <w:t>.</w:t>
      </w:r>
      <w:r w:rsidR="00B14DC2" w:rsidRPr="00A56139">
        <w:rPr>
          <w:b/>
          <w:noProof/>
          <w:sz w:val="28"/>
          <w:szCs w:val="28"/>
          <w:u w:val="single"/>
        </w:rPr>
        <w:t xml:space="preserve"> </w:t>
      </w: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7130B5" w:rsidRPr="00A56139" w:rsidRDefault="007130B5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noProof/>
          <w:sz w:val="28"/>
          <w:szCs w:val="28"/>
          <w:u w:val="single"/>
        </w:rPr>
      </w:pPr>
    </w:p>
    <w:p w:rsidR="00B14DC2" w:rsidRPr="00A56139" w:rsidRDefault="00B14DC2" w:rsidP="007130B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70D17" w:rsidRPr="00A56139" w:rsidRDefault="00870D17" w:rsidP="00CA372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lastRenderedPageBreak/>
        <w:t>2. Музыка</w:t>
      </w:r>
    </w:p>
    <w:p w:rsidR="00A458B6" w:rsidRPr="00F038ED" w:rsidRDefault="00A458B6" w:rsidP="00A458B6">
      <w:r w:rsidRPr="00F038ED">
        <w:t>Пройдите по ссылке:</w:t>
      </w:r>
    </w:p>
    <w:p w:rsidR="00A458B6" w:rsidRPr="00C04079" w:rsidRDefault="00A458B6" w:rsidP="00A458B6">
      <w:pPr>
        <w:rPr>
          <w:b/>
          <w:color w:val="000000"/>
          <w:u w:val="single"/>
        </w:rPr>
      </w:pPr>
      <w:hyperlink r:id="rId10" w:history="1">
        <w:r w:rsidRPr="00F038ED">
          <w:rPr>
            <w:rStyle w:val="a9"/>
          </w:rPr>
          <w:t>https://ds104sar.schoolrm.ru/parents/tips/?bitrix_include_areas=N&amp;clear_cache=Y</w:t>
        </w:r>
      </w:hyperlink>
    </w:p>
    <w:p w:rsidR="00C16AC2" w:rsidRPr="00A56139" w:rsidRDefault="00C16AC2" w:rsidP="00CA3725">
      <w:pPr>
        <w:rPr>
          <w:b/>
          <w:color w:val="auto"/>
          <w:u w:val="single"/>
        </w:rPr>
      </w:pPr>
    </w:p>
    <w:p w:rsidR="00CA3725" w:rsidRPr="00A56139" w:rsidRDefault="00CA3725" w:rsidP="00CA372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3. Рисование.</w:t>
      </w:r>
    </w:p>
    <w:p w:rsidR="006404C0" w:rsidRPr="00A56139" w:rsidRDefault="00CA3725" w:rsidP="006404C0">
      <w:pPr>
        <w:jc w:val="both"/>
        <w:rPr>
          <w:rFonts w:eastAsia="Calibri"/>
          <w:b/>
          <w:color w:val="auto"/>
          <w:u w:val="single"/>
        </w:rPr>
      </w:pPr>
      <w:r w:rsidRPr="00A56139">
        <w:rPr>
          <w:b/>
          <w:color w:val="auto"/>
          <w:u w:val="single"/>
        </w:rPr>
        <w:t xml:space="preserve">Тема: </w:t>
      </w:r>
      <w:r w:rsidR="006404C0" w:rsidRPr="00A56139">
        <w:rPr>
          <w:rFonts w:eastAsia="Calibri"/>
          <w:b/>
          <w:color w:val="auto"/>
          <w:u w:val="single"/>
        </w:rPr>
        <w:t xml:space="preserve">«Бабочки летают над лугом» </w:t>
      </w:r>
    </w:p>
    <w:p w:rsidR="00CA3725" w:rsidRPr="00A56139" w:rsidRDefault="006404C0" w:rsidP="00CA3725">
      <w:pPr>
        <w:rPr>
          <w:color w:val="auto"/>
        </w:rPr>
      </w:pPr>
      <w:r w:rsidRPr="00A56139">
        <w:rPr>
          <w:b/>
          <w:color w:val="auto"/>
        </w:rPr>
        <w:t>Н</w:t>
      </w:r>
      <w:r w:rsidR="00CA3725" w:rsidRPr="00A56139">
        <w:rPr>
          <w:b/>
          <w:color w:val="auto"/>
        </w:rPr>
        <w:t>еобходимые материалы:</w:t>
      </w:r>
      <w:r w:rsidR="00CA3725" w:rsidRPr="00A56139">
        <w:rPr>
          <w:color w:val="auto"/>
        </w:rPr>
        <w:t xml:space="preserve"> Лист бумаги</w:t>
      </w:r>
      <w:proofErr w:type="gramStart"/>
      <w:r w:rsidR="00CA3725" w:rsidRPr="00A56139">
        <w:rPr>
          <w:color w:val="auto"/>
        </w:rPr>
        <w:t xml:space="preserve"> </w:t>
      </w:r>
      <w:r w:rsidR="0061566B" w:rsidRPr="00A56139">
        <w:rPr>
          <w:color w:val="auto"/>
        </w:rPr>
        <w:t>.</w:t>
      </w:r>
      <w:proofErr w:type="gramEnd"/>
      <w:r w:rsidR="0061566B" w:rsidRPr="00A56139">
        <w:rPr>
          <w:color w:val="auto"/>
        </w:rPr>
        <w:t xml:space="preserve"> цветные карандаши , краски, </w:t>
      </w:r>
      <w:r w:rsidRPr="00A56139">
        <w:rPr>
          <w:color w:val="auto"/>
        </w:rPr>
        <w:t>к</w:t>
      </w:r>
      <w:r w:rsidR="0061566B" w:rsidRPr="00A56139">
        <w:rPr>
          <w:color w:val="auto"/>
        </w:rPr>
        <w:t>исть.</w:t>
      </w:r>
    </w:p>
    <w:p w:rsidR="00DD5D14" w:rsidRPr="00A56139" w:rsidRDefault="0061566B">
      <w:pPr>
        <w:rPr>
          <w:color w:val="auto"/>
        </w:rPr>
      </w:pPr>
      <w:r w:rsidRPr="00A56139">
        <w:rPr>
          <w:b/>
          <w:color w:val="auto"/>
        </w:rPr>
        <w:t>Рекомендации по проведению</w:t>
      </w:r>
      <w:proofErr w:type="gramStart"/>
      <w:r w:rsidRPr="00A56139">
        <w:rPr>
          <w:b/>
          <w:color w:val="auto"/>
        </w:rPr>
        <w:t xml:space="preserve"> :</w:t>
      </w:r>
      <w:proofErr w:type="gramEnd"/>
      <w:r w:rsidRPr="00A56139">
        <w:rPr>
          <w:b/>
          <w:color w:val="auto"/>
        </w:rPr>
        <w:t xml:space="preserve"> </w:t>
      </w:r>
    </w:p>
    <w:p w:rsidR="006404C0" w:rsidRPr="00A56139" w:rsidRDefault="0061566B">
      <w:pPr>
        <w:rPr>
          <w:color w:val="auto"/>
        </w:rPr>
      </w:pPr>
      <w:r w:rsidRPr="00A56139">
        <w:rPr>
          <w:color w:val="auto"/>
        </w:rPr>
        <w:t xml:space="preserve">1.Побеседуйте </w:t>
      </w:r>
      <w:r w:rsidR="00942F89" w:rsidRPr="00A56139">
        <w:rPr>
          <w:color w:val="auto"/>
        </w:rPr>
        <w:t>с ребенком</w:t>
      </w:r>
      <w:r w:rsidR="00213948" w:rsidRPr="00A56139">
        <w:rPr>
          <w:color w:val="auto"/>
        </w:rPr>
        <w:t xml:space="preserve"> о</w:t>
      </w:r>
      <w:r w:rsidR="006404C0" w:rsidRPr="00A56139">
        <w:rPr>
          <w:color w:val="auto"/>
        </w:rPr>
        <w:t xml:space="preserve"> бабочках</w:t>
      </w:r>
      <w:proofErr w:type="gramStart"/>
      <w:r w:rsidR="00942F89" w:rsidRPr="00A56139">
        <w:rPr>
          <w:color w:val="auto"/>
        </w:rPr>
        <w:t xml:space="preserve"> </w:t>
      </w:r>
      <w:r w:rsidR="006404C0" w:rsidRPr="00A56139">
        <w:rPr>
          <w:color w:val="auto"/>
        </w:rPr>
        <w:t>.</w:t>
      </w:r>
      <w:proofErr w:type="gramEnd"/>
      <w:r w:rsidR="00213948" w:rsidRPr="00A56139">
        <w:rPr>
          <w:color w:val="auto"/>
        </w:rPr>
        <w:t xml:space="preserve"> </w:t>
      </w:r>
    </w:p>
    <w:p w:rsidR="006404C0" w:rsidRPr="00A56139" w:rsidRDefault="00942F89">
      <w:pPr>
        <w:rPr>
          <w:color w:val="auto"/>
        </w:rPr>
      </w:pPr>
      <w:r w:rsidRPr="00A56139">
        <w:rPr>
          <w:color w:val="auto"/>
        </w:rPr>
        <w:t>2.Рассмотрите с реб</w:t>
      </w:r>
      <w:r w:rsidR="00A01F8F" w:rsidRPr="00A56139">
        <w:rPr>
          <w:color w:val="auto"/>
        </w:rPr>
        <w:t>е</w:t>
      </w:r>
      <w:r w:rsidRPr="00A56139">
        <w:rPr>
          <w:color w:val="auto"/>
        </w:rPr>
        <w:t xml:space="preserve">нком  картины с изображением </w:t>
      </w:r>
      <w:r w:rsidR="006404C0" w:rsidRPr="00A56139">
        <w:rPr>
          <w:color w:val="auto"/>
        </w:rPr>
        <w:t>бабочек.</w:t>
      </w:r>
    </w:p>
    <w:p w:rsidR="007D304C" w:rsidRPr="00A56139" w:rsidRDefault="00951998">
      <w:pPr>
        <w:rPr>
          <w:color w:val="auto"/>
        </w:rPr>
      </w:pPr>
      <w:r w:rsidRPr="00A56139">
        <w:rPr>
          <w:noProof/>
          <w:color w:val="auto"/>
          <w:lang w:eastAsia="ru-RU"/>
        </w:rPr>
        <w:drawing>
          <wp:inline distT="0" distB="0" distL="0" distR="0">
            <wp:extent cx="2662721" cy="3495675"/>
            <wp:effectExtent l="0" t="0" r="0" b="0"/>
            <wp:docPr id="9" name="Рисунок 9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00" cy="35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1B" w:rsidRPr="00A56139" w:rsidRDefault="00F1161B" w:rsidP="00F1161B">
      <w:pPr>
        <w:rPr>
          <w:color w:val="auto"/>
        </w:rPr>
      </w:pPr>
      <w:r w:rsidRPr="00A56139">
        <w:rPr>
          <w:color w:val="auto"/>
        </w:rPr>
        <w:t>3.Предложите  ребенку пальчиковую игру  «Бабочка»</w:t>
      </w:r>
    </w:p>
    <w:p w:rsidR="007D304C" w:rsidRPr="00A56139" w:rsidRDefault="007D304C">
      <w:pPr>
        <w:rPr>
          <w:color w:val="auto"/>
        </w:rPr>
      </w:pPr>
    </w:p>
    <w:p w:rsidR="007D304C" w:rsidRPr="00A56139" w:rsidRDefault="00F1161B">
      <w:pPr>
        <w:rPr>
          <w:color w:val="auto"/>
        </w:rPr>
      </w:pPr>
      <w:r w:rsidRPr="00A56139">
        <w:rPr>
          <w:noProof/>
          <w:color w:val="auto"/>
          <w:lang w:eastAsia="ru-RU"/>
        </w:rPr>
        <w:lastRenderedPageBreak/>
        <w:drawing>
          <wp:inline distT="0" distB="0" distL="0" distR="0">
            <wp:extent cx="2962275" cy="2222575"/>
            <wp:effectExtent l="0" t="0" r="0" b="0"/>
            <wp:docPr id="3" name="Рисунок 3" descr="C:\Users\User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56" cy="22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4C" w:rsidRPr="00A56139" w:rsidRDefault="007D304C">
      <w:pPr>
        <w:rPr>
          <w:color w:val="auto"/>
        </w:rPr>
      </w:pPr>
    </w:p>
    <w:p w:rsidR="00DD5D14" w:rsidRPr="00A56139" w:rsidRDefault="00A01F8F">
      <w:pPr>
        <w:rPr>
          <w:color w:val="auto"/>
        </w:rPr>
      </w:pPr>
      <w:r w:rsidRPr="00A56139">
        <w:rPr>
          <w:color w:val="auto"/>
        </w:rPr>
        <w:t>4.</w:t>
      </w:r>
      <w:r w:rsidR="00545CDF" w:rsidRPr="00A56139">
        <w:rPr>
          <w:b/>
          <w:noProof/>
          <w:color w:val="auto"/>
          <w:u w:val="single"/>
          <w:lang w:eastAsia="ru-RU"/>
        </w:rPr>
        <w:t xml:space="preserve"> </w:t>
      </w:r>
      <w:r w:rsidRPr="00A56139">
        <w:rPr>
          <w:color w:val="auto"/>
        </w:rPr>
        <w:t>Пр</w:t>
      </w:r>
      <w:r w:rsidR="00951998" w:rsidRPr="00A56139">
        <w:rPr>
          <w:color w:val="auto"/>
        </w:rPr>
        <w:t>едложите ребенку нарисовать  бабочку.</w:t>
      </w:r>
    </w:p>
    <w:p w:rsidR="007D304C" w:rsidRPr="00A56139" w:rsidRDefault="007D304C">
      <w:pPr>
        <w:rPr>
          <w:color w:val="auto"/>
        </w:rPr>
      </w:pPr>
    </w:p>
    <w:p w:rsidR="00545CDF" w:rsidRPr="00A56139" w:rsidRDefault="00CA0866">
      <w:pPr>
        <w:rPr>
          <w:b/>
          <w:color w:val="auto"/>
          <w:u w:val="single"/>
        </w:rPr>
      </w:pPr>
      <w:r w:rsidRPr="00A56139">
        <w:rPr>
          <w:noProof/>
          <w:color w:val="auto"/>
          <w:lang w:eastAsia="ru-RU"/>
        </w:rPr>
        <w:drawing>
          <wp:inline distT="0" distB="0" distL="0" distR="0">
            <wp:extent cx="6126635" cy="2438400"/>
            <wp:effectExtent l="0" t="0" r="0" b="0"/>
            <wp:docPr id="4" name="Рисунок 4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16" cy="24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C2" w:rsidRPr="00A56139" w:rsidRDefault="00C16AC2" w:rsidP="00CA3725">
      <w:pPr>
        <w:rPr>
          <w:b/>
          <w:color w:val="auto"/>
          <w:u w:val="single"/>
        </w:rPr>
      </w:pPr>
    </w:p>
    <w:p w:rsidR="00CA0866" w:rsidRPr="00A56139" w:rsidRDefault="00460B37" w:rsidP="00460B37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 xml:space="preserve">Четверг </w:t>
      </w:r>
    </w:p>
    <w:p w:rsidR="00CA0866" w:rsidRPr="00A56139" w:rsidRDefault="00CA0866" w:rsidP="00460B37">
      <w:pPr>
        <w:rPr>
          <w:b/>
          <w:color w:val="auto"/>
          <w:u w:val="single"/>
          <w:lang w:eastAsia="ru-RU" w:bidi="ru-RU"/>
        </w:rPr>
      </w:pPr>
      <w:r w:rsidRPr="00A56139">
        <w:rPr>
          <w:b/>
          <w:color w:val="auto"/>
          <w:u w:val="single"/>
        </w:rPr>
        <w:t xml:space="preserve">1. Ознакомление </w:t>
      </w:r>
      <w:proofErr w:type="gramStart"/>
      <w:r w:rsidRPr="00A56139">
        <w:rPr>
          <w:b/>
          <w:color w:val="auto"/>
          <w:u w:val="single"/>
        </w:rPr>
        <w:t>с</w:t>
      </w:r>
      <w:proofErr w:type="gramEnd"/>
      <w:r w:rsidRPr="00A56139">
        <w:rPr>
          <w:b/>
          <w:color w:val="auto"/>
          <w:u w:val="single"/>
        </w:rPr>
        <w:t xml:space="preserve"> окружающем</w:t>
      </w:r>
      <w:r w:rsidR="00460B37" w:rsidRPr="00A56139">
        <w:rPr>
          <w:b/>
          <w:color w:val="auto"/>
          <w:u w:val="single"/>
        </w:rPr>
        <w:t xml:space="preserve">. </w:t>
      </w:r>
      <w:r w:rsidR="004F4A59" w:rsidRPr="00A56139">
        <w:rPr>
          <w:b/>
          <w:color w:val="auto"/>
          <w:u w:val="single"/>
        </w:rPr>
        <w:t xml:space="preserve"> </w:t>
      </w:r>
      <w:r w:rsidR="00460B37" w:rsidRPr="00A56139">
        <w:rPr>
          <w:b/>
          <w:color w:val="auto"/>
          <w:u w:val="single"/>
        </w:rPr>
        <w:t>Тема:</w:t>
      </w:r>
      <w:r w:rsidR="0026296A" w:rsidRPr="00A56139">
        <w:rPr>
          <w:b/>
          <w:color w:val="auto"/>
          <w:u w:val="single"/>
        </w:rPr>
        <w:t xml:space="preserve"> </w:t>
      </w:r>
      <w:r w:rsidR="00BC1981" w:rsidRPr="00A5613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26296A" w:rsidRPr="00A56139">
        <w:rPr>
          <w:b/>
          <w:color w:val="auto"/>
          <w:u w:val="single"/>
          <w:lang w:eastAsia="ru-RU" w:bidi="ru-RU"/>
        </w:rPr>
        <w:t>Путешествие в прошлое телефона.</w:t>
      </w:r>
    </w:p>
    <w:p w:rsidR="00460B37" w:rsidRPr="00A56139" w:rsidRDefault="00CA0866" w:rsidP="00460B37">
      <w:pPr>
        <w:rPr>
          <w:color w:val="auto"/>
          <w:u w:val="single"/>
        </w:rPr>
      </w:pPr>
      <w:r w:rsidRPr="00A56139">
        <w:rPr>
          <w:b/>
          <w:color w:val="auto"/>
          <w:u w:val="single"/>
          <w:lang w:eastAsia="ru-RU" w:bidi="ru-RU"/>
        </w:rPr>
        <w:t xml:space="preserve"> </w:t>
      </w:r>
      <w:r w:rsidR="00460B37" w:rsidRPr="00A56139">
        <w:rPr>
          <w:b/>
          <w:color w:val="auto"/>
          <w:u w:val="single"/>
        </w:rPr>
        <w:t>Рекомендации по проведению</w:t>
      </w:r>
      <w:r w:rsidR="00460B37" w:rsidRPr="00A56139">
        <w:rPr>
          <w:color w:val="auto"/>
          <w:u w:val="single"/>
        </w:rPr>
        <w:t>: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>1. Предложите ребенку отгадать загадку: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>У меня есть темно-серый аппарат!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 xml:space="preserve"> Он окажет свою помощь всем подряд. 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 xml:space="preserve">Мой приятель проживает далеко, 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lastRenderedPageBreak/>
        <w:t>С ним могу я разговаривать легко. Среди ночи и в любое время дня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 xml:space="preserve"> Без труда всегда услышит он меня.</w:t>
      </w:r>
    </w:p>
    <w:p w:rsidR="004F4A59" w:rsidRPr="00A56139" w:rsidRDefault="004F4A59" w:rsidP="00CA3725">
      <w:pPr>
        <w:rPr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>Я такому аппарату очень рад.</w:t>
      </w:r>
    </w:p>
    <w:p w:rsidR="009E5E4C" w:rsidRPr="00A56139" w:rsidRDefault="004F4A59" w:rsidP="00CA3725">
      <w:pPr>
        <w:rPr>
          <w:rStyle w:val="c5"/>
          <w:b/>
          <w:color w:val="auto"/>
          <w:shd w:val="clear" w:color="auto" w:fill="FFFFFF"/>
        </w:rPr>
      </w:pPr>
      <w:r w:rsidRPr="00A56139">
        <w:rPr>
          <w:color w:val="auto"/>
          <w:shd w:val="clear" w:color="auto" w:fill="FFFFFF"/>
        </w:rPr>
        <w:t xml:space="preserve"> Как зовется мой чудесный аппарат</w:t>
      </w:r>
    </w:p>
    <w:p w:rsidR="00B21ABC" w:rsidRPr="00A56139" w:rsidRDefault="004F4A59" w:rsidP="00CA3725">
      <w:pPr>
        <w:rPr>
          <w:rStyle w:val="c5"/>
          <w:color w:val="auto"/>
          <w:shd w:val="clear" w:color="auto" w:fill="FFFFFF"/>
        </w:rPr>
      </w:pPr>
      <w:r w:rsidRPr="00A56139">
        <w:rPr>
          <w:rStyle w:val="c5"/>
          <w:color w:val="auto"/>
          <w:shd w:val="clear" w:color="auto" w:fill="FFFFFF"/>
        </w:rPr>
        <w:t>2</w:t>
      </w:r>
      <w:r w:rsidR="00B21ABC" w:rsidRPr="00A56139">
        <w:rPr>
          <w:rStyle w:val="c5"/>
          <w:color w:val="auto"/>
          <w:shd w:val="clear" w:color="auto" w:fill="FFFFFF"/>
        </w:rPr>
        <w:t>.</w:t>
      </w:r>
      <w:r w:rsidRPr="00A56139">
        <w:rPr>
          <w:rStyle w:val="c5"/>
          <w:color w:val="auto"/>
          <w:shd w:val="clear" w:color="auto" w:fill="FFFFFF"/>
        </w:rPr>
        <w:t xml:space="preserve"> </w:t>
      </w:r>
      <w:r w:rsidR="00B21ABC" w:rsidRPr="00A56139">
        <w:rPr>
          <w:rStyle w:val="c5"/>
          <w:color w:val="auto"/>
          <w:shd w:val="clear" w:color="auto" w:fill="FFFFFF"/>
        </w:rPr>
        <w:t>Рассмотрите с ребенком иллюстрации</w:t>
      </w:r>
      <w:r w:rsidR="00B21ABC" w:rsidRPr="00A56139">
        <w:rPr>
          <w:rStyle w:val="c5"/>
          <w:b/>
          <w:color w:val="auto"/>
          <w:shd w:val="clear" w:color="auto" w:fill="FFFFFF"/>
        </w:rPr>
        <w:t xml:space="preserve"> с</w:t>
      </w:r>
      <w:r w:rsidR="00B21ABC" w:rsidRPr="00A56139">
        <w:rPr>
          <w:rStyle w:val="c5"/>
          <w:color w:val="auto"/>
          <w:shd w:val="clear" w:color="auto" w:fill="FFFFFF"/>
        </w:rPr>
        <w:t xml:space="preserve"> изображением </w:t>
      </w:r>
      <w:r w:rsidR="0026296A" w:rsidRPr="00A56139">
        <w:rPr>
          <w:rStyle w:val="c5"/>
          <w:color w:val="auto"/>
          <w:shd w:val="clear" w:color="auto" w:fill="FFFFFF"/>
        </w:rPr>
        <w:t>телефонов.</w:t>
      </w:r>
    </w:p>
    <w:p w:rsidR="001A5E1B" w:rsidRPr="00A56139" w:rsidRDefault="001A5E1B" w:rsidP="00CA3725">
      <w:pPr>
        <w:rPr>
          <w:rStyle w:val="c5"/>
          <w:color w:val="auto"/>
          <w:shd w:val="clear" w:color="auto" w:fill="FFFFFF"/>
        </w:rPr>
      </w:pPr>
      <w:r w:rsidRPr="00A56139">
        <w:rPr>
          <w:rStyle w:val="c5"/>
          <w:noProof/>
          <w:color w:val="auto"/>
          <w:shd w:val="clear" w:color="auto" w:fill="FFFFFF"/>
          <w:lang w:eastAsia="ru-RU"/>
        </w:rPr>
        <w:drawing>
          <wp:inline distT="0" distB="0" distL="0" distR="0">
            <wp:extent cx="5448300" cy="4581020"/>
            <wp:effectExtent l="0" t="0" r="0" b="0"/>
            <wp:docPr id="10" name="Рисунок 10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57" cy="46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B" w:rsidRPr="00A56139" w:rsidRDefault="00D15D7D" w:rsidP="00CA3725">
      <w:pPr>
        <w:rPr>
          <w:rStyle w:val="c5"/>
          <w:color w:val="auto"/>
          <w:shd w:val="clear" w:color="auto" w:fill="FFFFFF"/>
        </w:rPr>
      </w:pPr>
      <w:r w:rsidRPr="00A56139">
        <w:rPr>
          <w:rStyle w:val="29pt"/>
          <w:rFonts w:eastAsiaTheme="minorHAnsi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153103" cy="2438400"/>
            <wp:effectExtent l="0" t="0" r="0" b="0"/>
            <wp:docPr id="12" name="Рисунок 12" descr="C:\Users\User\Desktop\depositphotos_13194989-stock-photo-set-of-touchscreen-smart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13194989-stock-photo-set-of-touchscreen-smartphon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96" cy="24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B" w:rsidRPr="00A56139" w:rsidRDefault="001A5E1B" w:rsidP="00CA3725">
      <w:pPr>
        <w:rPr>
          <w:rStyle w:val="c5"/>
          <w:color w:val="auto"/>
          <w:shd w:val="clear" w:color="auto" w:fill="FFFFFF"/>
        </w:rPr>
      </w:pPr>
    </w:p>
    <w:p w:rsidR="00D15D7D" w:rsidRPr="00A56139" w:rsidRDefault="004F4A59" w:rsidP="00D15D7D">
      <w:pPr>
        <w:rPr>
          <w:rStyle w:val="c5"/>
          <w:color w:val="auto"/>
          <w:shd w:val="clear" w:color="auto" w:fill="FFFFFF"/>
        </w:rPr>
      </w:pPr>
      <w:r w:rsidRPr="00A56139">
        <w:rPr>
          <w:rStyle w:val="c5"/>
          <w:color w:val="auto"/>
          <w:shd w:val="clear" w:color="auto" w:fill="FFFFFF"/>
        </w:rPr>
        <w:t> 3</w:t>
      </w:r>
      <w:r w:rsidR="00D15D7D" w:rsidRPr="00A56139">
        <w:rPr>
          <w:rStyle w:val="c5"/>
          <w:color w:val="auto"/>
          <w:shd w:val="clear" w:color="auto" w:fill="FFFFFF"/>
        </w:rPr>
        <w:t>. Предложите ребенку ответить на вопросы</w:t>
      </w:r>
      <w:proofErr w:type="gramStart"/>
      <w:r w:rsidR="00D15D7D" w:rsidRPr="00A56139">
        <w:rPr>
          <w:rStyle w:val="c5"/>
          <w:color w:val="auto"/>
          <w:shd w:val="clear" w:color="auto" w:fill="FFFFFF"/>
        </w:rPr>
        <w:t xml:space="preserve"> :</w:t>
      </w:r>
      <w:proofErr w:type="gramEnd"/>
    </w:p>
    <w:p w:rsidR="00D15D7D" w:rsidRPr="00A56139" w:rsidRDefault="004F4A59" w:rsidP="00D15D7D">
      <w:pPr>
        <w:rPr>
          <w:rStyle w:val="c5"/>
          <w:color w:val="auto"/>
          <w:shd w:val="clear" w:color="auto" w:fill="FFFFFF"/>
        </w:rPr>
      </w:pPr>
      <w:r w:rsidRPr="00A56139">
        <w:rPr>
          <w:rStyle w:val="c5"/>
          <w:color w:val="auto"/>
          <w:shd w:val="clear" w:color="auto" w:fill="FFFFFF"/>
        </w:rPr>
        <w:t>-</w:t>
      </w:r>
      <w:r w:rsidR="00CA0866" w:rsidRPr="00A56139">
        <w:rPr>
          <w:rStyle w:val="c5"/>
          <w:color w:val="auto"/>
          <w:shd w:val="clear" w:color="auto" w:fill="FFFFFF"/>
        </w:rPr>
        <w:t xml:space="preserve"> </w:t>
      </w:r>
      <w:r w:rsidR="00D15D7D" w:rsidRPr="00A56139">
        <w:rPr>
          <w:rStyle w:val="c5"/>
          <w:color w:val="auto"/>
          <w:shd w:val="clear" w:color="auto" w:fill="FFFFFF"/>
        </w:rPr>
        <w:t>Для чего человеку нужен телефон?</w:t>
      </w:r>
    </w:p>
    <w:p w:rsidR="00D15D7D" w:rsidRPr="00A56139" w:rsidRDefault="004F4A59" w:rsidP="00D15D7D">
      <w:pPr>
        <w:rPr>
          <w:rStyle w:val="c5"/>
          <w:color w:val="auto"/>
          <w:shd w:val="clear" w:color="auto" w:fill="FFFFFF"/>
        </w:rPr>
      </w:pPr>
      <w:r w:rsidRPr="00A56139">
        <w:rPr>
          <w:rStyle w:val="c5"/>
          <w:color w:val="auto"/>
          <w:shd w:val="clear" w:color="auto" w:fill="FFFFFF"/>
        </w:rPr>
        <w:t>-</w:t>
      </w:r>
      <w:r w:rsidR="00D15D7D" w:rsidRPr="00A56139">
        <w:rPr>
          <w:rStyle w:val="c5"/>
          <w:color w:val="auto"/>
          <w:shd w:val="clear" w:color="auto" w:fill="FFFFFF"/>
        </w:rPr>
        <w:t xml:space="preserve"> Какие раньше были телефоны?</w:t>
      </w:r>
    </w:p>
    <w:p w:rsidR="00D15D7D" w:rsidRPr="00A56139" w:rsidRDefault="00CA0866" w:rsidP="00D15D7D">
      <w:pPr>
        <w:rPr>
          <w:rStyle w:val="c5"/>
          <w:color w:val="auto"/>
          <w:shd w:val="clear" w:color="auto" w:fill="FFFFFF"/>
        </w:rPr>
      </w:pPr>
      <w:r w:rsidRPr="00A56139">
        <w:rPr>
          <w:rStyle w:val="c5"/>
          <w:color w:val="auto"/>
          <w:shd w:val="clear" w:color="auto" w:fill="FFFFFF"/>
        </w:rPr>
        <w:t>4.</w:t>
      </w:r>
      <w:r w:rsidR="00D15D7D" w:rsidRPr="00A56139">
        <w:rPr>
          <w:rStyle w:val="c5"/>
          <w:color w:val="auto"/>
          <w:shd w:val="clear" w:color="auto" w:fill="FFFFFF"/>
        </w:rPr>
        <w:t xml:space="preserve"> Предложите </w:t>
      </w:r>
      <w:r w:rsidR="004F4A59" w:rsidRPr="00A56139">
        <w:rPr>
          <w:rStyle w:val="c5"/>
          <w:color w:val="auto"/>
          <w:shd w:val="clear" w:color="auto" w:fill="FFFFFF"/>
        </w:rPr>
        <w:t xml:space="preserve"> </w:t>
      </w:r>
      <w:r w:rsidR="00D15D7D" w:rsidRPr="00A56139">
        <w:rPr>
          <w:rStyle w:val="c5"/>
          <w:color w:val="auto"/>
          <w:shd w:val="clear" w:color="auto" w:fill="FFFFFF"/>
        </w:rPr>
        <w:t>ребенку  сравнить телефон прошлого и настоящего</w:t>
      </w:r>
      <w:proofErr w:type="gramStart"/>
      <w:r w:rsidR="004F4A59" w:rsidRPr="00A56139">
        <w:rPr>
          <w:rStyle w:val="c5"/>
          <w:color w:val="auto"/>
          <w:shd w:val="clear" w:color="auto" w:fill="FFFFFF"/>
        </w:rPr>
        <w:t xml:space="preserve"> ,</w:t>
      </w:r>
      <w:proofErr w:type="gramEnd"/>
      <w:r w:rsidR="004F4A59" w:rsidRPr="00A56139">
        <w:rPr>
          <w:rStyle w:val="c5"/>
          <w:color w:val="auto"/>
          <w:shd w:val="clear" w:color="auto" w:fill="FFFFFF"/>
        </w:rPr>
        <w:t xml:space="preserve"> спросите что изменилось?</w:t>
      </w:r>
    </w:p>
    <w:p w:rsidR="00D15D7D" w:rsidRPr="00A56139" w:rsidRDefault="00D15D7D" w:rsidP="00D15D7D">
      <w:pPr>
        <w:rPr>
          <w:color w:val="auto"/>
        </w:rPr>
      </w:pPr>
      <w:r w:rsidRPr="00A56139">
        <w:rPr>
          <w:rStyle w:val="c5"/>
          <w:color w:val="auto"/>
          <w:shd w:val="clear" w:color="auto" w:fill="FFFFFF"/>
        </w:rPr>
        <w:t xml:space="preserve"> </w:t>
      </w:r>
      <w:r w:rsidR="00CA0866" w:rsidRPr="00A56139">
        <w:rPr>
          <w:rStyle w:val="c5"/>
          <w:color w:val="auto"/>
          <w:shd w:val="clear" w:color="auto" w:fill="FFFFFF"/>
        </w:rPr>
        <w:t>5</w:t>
      </w:r>
      <w:r w:rsidR="004F4A59" w:rsidRPr="00A56139">
        <w:rPr>
          <w:rStyle w:val="c5"/>
          <w:color w:val="auto"/>
          <w:shd w:val="clear" w:color="auto" w:fill="FFFFFF"/>
        </w:rPr>
        <w:t>.Предложите ребенку нарисовать телефон.</w:t>
      </w:r>
    </w:p>
    <w:p w:rsidR="001A5E1B" w:rsidRPr="00A56139" w:rsidRDefault="001A5E1B" w:rsidP="00CA3725">
      <w:pPr>
        <w:rPr>
          <w:rStyle w:val="c5"/>
          <w:color w:val="auto"/>
          <w:shd w:val="clear" w:color="auto" w:fill="FFFFFF"/>
        </w:rPr>
      </w:pPr>
    </w:p>
    <w:p w:rsidR="00CE050E" w:rsidRPr="00A56139" w:rsidRDefault="00CE050E" w:rsidP="00CE050E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2.Физкультура</w:t>
      </w:r>
    </w:p>
    <w:p w:rsidR="00A458B6" w:rsidRPr="00AC0E57" w:rsidRDefault="00A458B6" w:rsidP="00A458B6">
      <w:r w:rsidRPr="00AC0E57">
        <w:t>Пройдите по ссылке</w:t>
      </w:r>
      <w:proofErr w:type="gramStart"/>
      <w:r w:rsidRPr="00AC0E57">
        <w:t xml:space="preserve"> :</w:t>
      </w:r>
      <w:proofErr w:type="gramEnd"/>
    </w:p>
    <w:p w:rsidR="00A458B6" w:rsidRPr="00AC0E57" w:rsidRDefault="00A458B6" w:rsidP="00A458B6">
      <w:pPr>
        <w:rPr>
          <w:b/>
          <w:color w:val="000000"/>
          <w:u w:val="single"/>
        </w:rPr>
      </w:pPr>
      <w:hyperlink r:id="rId16" w:history="1">
        <w:r w:rsidRPr="00AC0E57">
          <w:rPr>
            <w:rStyle w:val="a9"/>
          </w:rPr>
          <w:t>https://ds104sar.schoolrm.ru/parents/tips/15819/452375/</w:t>
        </w:r>
      </w:hyperlink>
    </w:p>
    <w:p w:rsidR="00FD3683" w:rsidRPr="00A56139" w:rsidRDefault="004F4A59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Пятница.</w:t>
      </w:r>
    </w:p>
    <w:p w:rsidR="00BE549E" w:rsidRPr="00A56139" w:rsidRDefault="004F4A59" w:rsidP="00BE549E">
      <w:pPr>
        <w:pStyle w:val="a8"/>
        <w:spacing w:after="200"/>
        <w:rPr>
          <w:b/>
          <w:sz w:val="28"/>
          <w:szCs w:val="28"/>
          <w:u w:val="thick"/>
        </w:rPr>
      </w:pPr>
      <w:r w:rsidRPr="00A56139">
        <w:rPr>
          <w:b/>
          <w:sz w:val="28"/>
          <w:szCs w:val="28"/>
          <w:u w:val="thick"/>
        </w:rPr>
        <w:t>1Развитие речи.</w:t>
      </w:r>
    </w:p>
    <w:p w:rsidR="00BE549E" w:rsidRPr="00A56139" w:rsidRDefault="00BE549E" w:rsidP="00BE549E">
      <w:pPr>
        <w:pStyle w:val="a8"/>
        <w:spacing w:after="200"/>
        <w:rPr>
          <w:b/>
          <w:sz w:val="28"/>
          <w:szCs w:val="28"/>
        </w:rPr>
      </w:pPr>
      <w:r w:rsidRPr="00A56139">
        <w:rPr>
          <w:b/>
          <w:sz w:val="28"/>
          <w:szCs w:val="28"/>
        </w:rPr>
        <w:t xml:space="preserve"> Тема:</w:t>
      </w:r>
      <w:r w:rsidRPr="00A56139">
        <w:rPr>
          <w:sz w:val="28"/>
          <w:szCs w:val="28"/>
        </w:rPr>
        <w:t xml:space="preserve"> </w:t>
      </w:r>
      <w:r w:rsidRPr="00A56139">
        <w:rPr>
          <w:b/>
          <w:sz w:val="28"/>
          <w:szCs w:val="28"/>
        </w:rPr>
        <w:t xml:space="preserve">Лексические упражнения 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Cs/>
          <w:color w:val="auto"/>
          <w:lang w:eastAsia="ru-RU"/>
        </w:rPr>
        <w:t>1.Предложите ребенку игру</w:t>
      </w:r>
      <w:proofErr w:type="gramStart"/>
      <w:r w:rsidRPr="00A56139">
        <w:rPr>
          <w:rFonts w:eastAsia="Times New Roman"/>
          <w:bCs/>
          <w:color w:val="auto"/>
          <w:lang w:eastAsia="ru-RU"/>
        </w:rPr>
        <w:t xml:space="preserve"> :</w:t>
      </w:r>
      <w:proofErr w:type="gramEnd"/>
      <w:r w:rsidRPr="00A56139">
        <w:rPr>
          <w:rFonts w:eastAsia="Times New Roman"/>
          <w:b/>
          <w:bCs/>
          <w:color w:val="auto"/>
          <w:lang w:eastAsia="ru-RU"/>
        </w:rPr>
        <w:t xml:space="preserve"> «</w:t>
      </w:r>
      <w:r w:rsidRPr="00A56139">
        <w:rPr>
          <w:rFonts w:eastAsia="Times New Roman"/>
          <w:bCs/>
          <w:color w:val="auto"/>
          <w:lang w:eastAsia="ru-RU"/>
        </w:rPr>
        <w:t>Назови ласково</w:t>
      </w:r>
      <w:r w:rsidRPr="00A56139">
        <w:rPr>
          <w:rFonts w:eastAsia="Times New Roman"/>
          <w:b/>
          <w:bCs/>
          <w:color w:val="auto"/>
          <w:lang w:eastAsia="ru-RU"/>
        </w:rPr>
        <w:t>»</w:t>
      </w:r>
      <w:proofErr w:type="gramStart"/>
      <w:r w:rsidRPr="00A56139">
        <w:rPr>
          <w:rFonts w:eastAsia="Times New Roman"/>
          <w:b/>
          <w:bCs/>
          <w:color w:val="auto"/>
          <w:lang w:eastAsia="ru-RU"/>
        </w:rPr>
        <w:t> </w:t>
      </w:r>
      <w:r w:rsidRPr="00A56139">
        <w:rPr>
          <w:rFonts w:eastAsia="Times New Roman"/>
          <w:bCs/>
          <w:color w:val="auto"/>
          <w:lang w:eastAsia="ru-RU"/>
        </w:rPr>
        <w:t>.</w:t>
      </w:r>
      <w:proofErr w:type="gramEnd"/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</w:p>
    <w:p w:rsidR="00630B95" w:rsidRPr="00A56139" w:rsidRDefault="00F85507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С</w:t>
      </w:r>
      <w:r w:rsidR="00630B95" w:rsidRPr="00A56139">
        <w:rPr>
          <w:rFonts w:eastAsia="Times New Roman"/>
          <w:color w:val="auto"/>
          <w:lang w:eastAsia="ru-RU"/>
        </w:rPr>
        <w:t>олнце</w:t>
      </w:r>
      <w:r w:rsidRPr="00A56139">
        <w:rPr>
          <w:rFonts w:eastAsia="Times New Roman"/>
          <w:color w:val="auto"/>
          <w:lang w:eastAsia="ru-RU"/>
        </w:rPr>
        <w:t xml:space="preserve"> </w:t>
      </w:r>
      <w:r w:rsidR="00630B95" w:rsidRPr="00A56139">
        <w:rPr>
          <w:rFonts w:eastAsia="Times New Roman"/>
          <w:color w:val="auto"/>
          <w:lang w:eastAsia="ru-RU"/>
        </w:rPr>
        <w:t>-</w:t>
      </w:r>
      <w:r w:rsidR="00830A57" w:rsidRPr="00A56139">
        <w:rPr>
          <w:rFonts w:eastAsia="Times New Roman"/>
          <w:color w:val="auto"/>
          <w:lang w:eastAsia="ru-RU"/>
        </w:rPr>
        <w:t xml:space="preserve"> </w:t>
      </w:r>
      <w:r w:rsidR="00630B95" w:rsidRPr="00A56139">
        <w:rPr>
          <w:rFonts w:eastAsia="Times New Roman"/>
          <w:color w:val="auto"/>
          <w:lang w:eastAsia="ru-RU"/>
        </w:rPr>
        <w:t>солнышко,                       лужа- лужица            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Дождь —                                             луг —                      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Цветок —                                            земля-                             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Облако —                                            роща-                              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Птенец —                                            дерево-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Жук —                                                  ветка-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Гнездо-                                                капля —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Трава —                                               росток —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Лист —                                                 ручей —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Cs/>
          <w:color w:val="auto"/>
          <w:lang w:eastAsia="ru-RU"/>
        </w:rPr>
        <w:t>2. Предложите ребенку игру: «Один – много»</w:t>
      </w:r>
      <w:r w:rsidRPr="00A56139">
        <w:rPr>
          <w:rFonts w:eastAsia="Times New Roman"/>
          <w:color w:val="auto"/>
          <w:lang w:eastAsia="ru-RU"/>
        </w:rPr>
        <w:t>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Гнездо – гнезда                перо —                       перо-            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Дерево-                             птенец —                   детеныш —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Ветка-                                лист-                         зверь —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Почка-                               песня-                       цветок —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Cs/>
          <w:color w:val="auto"/>
          <w:lang w:eastAsia="ru-RU"/>
        </w:rPr>
        <w:t>3.Предложите ребенку игру «Счет» 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Одно дерево – два дерева – пять деревьев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Одна блестящая сосулька – две блестящие сосульки – пять блестящих сосулек.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bCs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Cs/>
          <w:color w:val="auto"/>
          <w:lang w:eastAsia="ru-RU"/>
        </w:rPr>
        <w:t>4. Предложите ребенку игру: «Закончи правильно предложение».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На дереве гнездо, а на деревьях (что?) … (гнезда)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На ветках сук, а на деревьях … (сучья).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Во дворе дерево, а в лесу … (деревья).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У дерева ствол, а у деревьев … (стволы).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Cs/>
          <w:color w:val="auto"/>
          <w:lang w:eastAsia="ru-RU"/>
        </w:rPr>
        <w:t xml:space="preserve">5. </w:t>
      </w:r>
      <w:proofErr w:type="gramStart"/>
      <w:r w:rsidRPr="00A56139">
        <w:rPr>
          <w:rFonts w:eastAsia="Times New Roman"/>
          <w:bCs/>
          <w:color w:val="auto"/>
          <w:lang w:eastAsia="ru-RU"/>
        </w:rPr>
        <w:t>«Назови (Какой?</w:t>
      </w:r>
      <w:proofErr w:type="gramEnd"/>
      <w:r w:rsidRPr="00A56139">
        <w:rPr>
          <w:rFonts w:eastAsia="Times New Roman"/>
          <w:bCs/>
          <w:color w:val="auto"/>
          <w:lang w:eastAsia="ru-RU"/>
        </w:rPr>
        <w:t xml:space="preserve"> – </w:t>
      </w:r>
      <w:proofErr w:type="gramStart"/>
      <w:r w:rsidRPr="00A56139">
        <w:rPr>
          <w:rFonts w:eastAsia="Times New Roman"/>
          <w:bCs/>
          <w:color w:val="auto"/>
          <w:lang w:eastAsia="ru-RU"/>
        </w:rPr>
        <w:t>Какая?)»</w:t>
      </w:r>
      <w:proofErr w:type="gramEnd"/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День - Погода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Весенний – весенняя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Солнечный –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Теплый –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Ясный –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Дождливый -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bCs/>
          <w:color w:val="auto"/>
          <w:lang w:eastAsia="ru-RU"/>
        </w:rPr>
        <w:t xml:space="preserve"> 6.</w:t>
      </w:r>
      <w:r w:rsidR="00F85507" w:rsidRPr="00A56139">
        <w:rPr>
          <w:rFonts w:eastAsia="Times New Roman"/>
          <w:bCs/>
          <w:color w:val="auto"/>
          <w:lang w:eastAsia="ru-RU"/>
        </w:rPr>
        <w:t xml:space="preserve">  </w:t>
      </w:r>
      <w:r w:rsidRPr="00A56139">
        <w:rPr>
          <w:rFonts w:eastAsia="Times New Roman"/>
          <w:bCs/>
          <w:color w:val="auto"/>
          <w:lang w:eastAsia="ru-RU"/>
        </w:rPr>
        <w:t>Предложите  ребенку</w:t>
      </w:r>
      <w:r w:rsidR="00F85507" w:rsidRPr="00A56139">
        <w:rPr>
          <w:rFonts w:eastAsia="Times New Roman"/>
          <w:bCs/>
          <w:color w:val="auto"/>
          <w:lang w:eastAsia="ru-RU"/>
        </w:rPr>
        <w:t xml:space="preserve"> </w:t>
      </w:r>
      <w:r w:rsidRPr="00A56139">
        <w:rPr>
          <w:rFonts w:eastAsia="Times New Roman"/>
          <w:bCs/>
          <w:color w:val="auto"/>
          <w:lang w:eastAsia="ru-RU"/>
        </w:rPr>
        <w:t xml:space="preserve">игру </w:t>
      </w:r>
      <w:r w:rsidRPr="00A56139">
        <w:rPr>
          <w:rFonts w:eastAsia="Times New Roman"/>
          <w:b/>
          <w:bCs/>
          <w:color w:val="auto"/>
          <w:lang w:eastAsia="ru-RU"/>
        </w:rPr>
        <w:t>«</w:t>
      </w:r>
      <w:r w:rsidRPr="00A56139">
        <w:rPr>
          <w:rFonts w:eastAsia="Times New Roman"/>
          <w:bCs/>
          <w:color w:val="auto"/>
          <w:lang w:eastAsia="ru-RU"/>
        </w:rPr>
        <w:t>Хвастунишка»</w:t>
      </w:r>
    </w:p>
    <w:p w:rsidR="0052417B" w:rsidRPr="00A56139" w:rsidRDefault="0052417B" w:rsidP="00630B95">
      <w:pPr>
        <w:shd w:val="clear" w:color="auto" w:fill="FFFFFF"/>
        <w:spacing w:after="0" w:line="240" w:lineRule="auto"/>
        <w:rPr>
          <w:color w:val="auto"/>
          <w:shd w:val="clear" w:color="auto" w:fill="FFFFFF"/>
        </w:rPr>
      </w:pPr>
    </w:p>
    <w:p w:rsidR="00630B95" w:rsidRPr="00A56139" w:rsidRDefault="0052417B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color w:val="auto"/>
          <w:shd w:val="clear" w:color="auto" w:fill="FFFFFF"/>
        </w:rPr>
        <w:t>Взрослый называет прилагательные, а ребенок изменяют их по  образцу.</w:t>
      </w:r>
      <w:bookmarkStart w:id="0" w:name="_GoBack"/>
      <w:bookmarkEnd w:id="0"/>
    </w:p>
    <w:p w:rsidR="0052417B" w:rsidRPr="00A56139" w:rsidRDefault="0052417B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теплый — теплее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светлый — светлее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яркий — ... темный — ...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громкий — ... рыхлый — ...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высокий — ... свежий — ...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чистый — ... прозрачный — ...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сильный — ... быстрый — ...</w:t>
      </w:r>
    </w:p>
    <w:p w:rsidR="00630B95" w:rsidRPr="00A56139" w:rsidRDefault="00630B95" w:rsidP="00630B95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A56139">
        <w:rPr>
          <w:rFonts w:eastAsia="Times New Roman"/>
          <w:color w:val="auto"/>
          <w:lang w:eastAsia="ru-RU"/>
        </w:rPr>
        <w:t>радостный — ...</w:t>
      </w:r>
    </w:p>
    <w:p w:rsidR="00FD3683" w:rsidRPr="00A56139" w:rsidRDefault="00FD3683">
      <w:pPr>
        <w:rPr>
          <w:b/>
          <w:color w:val="auto"/>
          <w:u w:val="single"/>
        </w:rPr>
      </w:pPr>
    </w:p>
    <w:p w:rsidR="00FD3683" w:rsidRPr="00A56139" w:rsidRDefault="00630B95">
      <w:pPr>
        <w:rPr>
          <w:b/>
          <w:color w:val="auto"/>
          <w:u w:val="single"/>
        </w:rPr>
      </w:pPr>
      <w:r w:rsidRPr="00A56139">
        <w:rPr>
          <w:b/>
          <w:color w:val="auto"/>
          <w:u w:val="single"/>
        </w:rPr>
        <w:t>2.Рисование</w:t>
      </w:r>
      <w:r w:rsidR="00A458B6">
        <w:rPr>
          <w:b/>
          <w:color w:val="auto"/>
          <w:u w:val="single"/>
        </w:rPr>
        <w:t xml:space="preserve"> на свободную тему</w:t>
      </w:r>
    </w:p>
    <w:p w:rsidR="00FD3683" w:rsidRPr="00A56139" w:rsidRDefault="00FD3683">
      <w:pPr>
        <w:rPr>
          <w:b/>
          <w:color w:val="auto"/>
          <w:u w:val="single"/>
        </w:rPr>
      </w:pPr>
    </w:p>
    <w:p w:rsidR="00FD3683" w:rsidRPr="00A56139" w:rsidRDefault="00FD3683">
      <w:pPr>
        <w:rPr>
          <w:b/>
          <w:color w:val="auto"/>
          <w:u w:val="single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DD5D14" w:rsidRPr="00A56139" w:rsidRDefault="00DD5D14">
      <w:pPr>
        <w:rPr>
          <w:color w:val="auto"/>
        </w:rPr>
      </w:pPr>
    </w:p>
    <w:p w:rsidR="00BB3034" w:rsidRPr="00A56139" w:rsidRDefault="00BB3034">
      <w:pPr>
        <w:rPr>
          <w:color w:val="auto"/>
        </w:rPr>
      </w:pPr>
    </w:p>
    <w:sectPr w:rsidR="00BB3034" w:rsidRPr="00A56139" w:rsidSect="008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840"/>
    <w:multiLevelType w:val="hybridMultilevel"/>
    <w:tmpl w:val="A68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1E73"/>
    <w:multiLevelType w:val="hybridMultilevel"/>
    <w:tmpl w:val="04382228"/>
    <w:lvl w:ilvl="0" w:tplc="904C2F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8C4"/>
    <w:multiLevelType w:val="hybridMultilevel"/>
    <w:tmpl w:val="6AFA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3">
    <w:nsid w:val="42C256A2"/>
    <w:multiLevelType w:val="hybridMultilevel"/>
    <w:tmpl w:val="150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B3B"/>
    <w:multiLevelType w:val="multilevel"/>
    <w:tmpl w:val="2DCC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E54C1"/>
    <w:multiLevelType w:val="multilevel"/>
    <w:tmpl w:val="4D04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3"/>
    <w:rsid w:val="00054D6E"/>
    <w:rsid w:val="00060781"/>
    <w:rsid w:val="000A28AC"/>
    <w:rsid w:val="000B6269"/>
    <w:rsid w:val="000D21C0"/>
    <w:rsid w:val="000E25C5"/>
    <w:rsid w:val="000F1E07"/>
    <w:rsid w:val="000F5913"/>
    <w:rsid w:val="001119B0"/>
    <w:rsid w:val="00155A64"/>
    <w:rsid w:val="001A5E1B"/>
    <w:rsid w:val="00213948"/>
    <w:rsid w:val="0026296A"/>
    <w:rsid w:val="00277099"/>
    <w:rsid w:val="002D0882"/>
    <w:rsid w:val="002D2B81"/>
    <w:rsid w:val="002D7096"/>
    <w:rsid w:val="003033C3"/>
    <w:rsid w:val="00316867"/>
    <w:rsid w:val="00361FEC"/>
    <w:rsid w:val="004070F5"/>
    <w:rsid w:val="00426C41"/>
    <w:rsid w:val="00460B37"/>
    <w:rsid w:val="00462DCA"/>
    <w:rsid w:val="00471316"/>
    <w:rsid w:val="004927E9"/>
    <w:rsid w:val="004D168E"/>
    <w:rsid w:val="004E6C4C"/>
    <w:rsid w:val="004F4A59"/>
    <w:rsid w:val="00510C0A"/>
    <w:rsid w:val="0052417B"/>
    <w:rsid w:val="00545CDF"/>
    <w:rsid w:val="00590313"/>
    <w:rsid w:val="005D68F2"/>
    <w:rsid w:val="005D7416"/>
    <w:rsid w:val="0061566B"/>
    <w:rsid w:val="00630B95"/>
    <w:rsid w:val="006404C0"/>
    <w:rsid w:val="006453AD"/>
    <w:rsid w:val="0067565A"/>
    <w:rsid w:val="00680377"/>
    <w:rsid w:val="006857F7"/>
    <w:rsid w:val="006A50B3"/>
    <w:rsid w:val="006B1457"/>
    <w:rsid w:val="006C2657"/>
    <w:rsid w:val="007130B5"/>
    <w:rsid w:val="00777F60"/>
    <w:rsid w:val="007867F0"/>
    <w:rsid w:val="007A0ADA"/>
    <w:rsid w:val="007C6253"/>
    <w:rsid w:val="007C799D"/>
    <w:rsid w:val="007D304C"/>
    <w:rsid w:val="00811AC0"/>
    <w:rsid w:val="00824FB4"/>
    <w:rsid w:val="00830A57"/>
    <w:rsid w:val="00864372"/>
    <w:rsid w:val="00867806"/>
    <w:rsid w:val="00870D17"/>
    <w:rsid w:val="0088064D"/>
    <w:rsid w:val="008D782A"/>
    <w:rsid w:val="008E2B96"/>
    <w:rsid w:val="00902F10"/>
    <w:rsid w:val="00903A33"/>
    <w:rsid w:val="00911FA9"/>
    <w:rsid w:val="0092203B"/>
    <w:rsid w:val="00926170"/>
    <w:rsid w:val="00931377"/>
    <w:rsid w:val="00942F89"/>
    <w:rsid w:val="00951998"/>
    <w:rsid w:val="00963EC9"/>
    <w:rsid w:val="009B69C0"/>
    <w:rsid w:val="009E5E4C"/>
    <w:rsid w:val="00A01F8F"/>
    <w:rsid w:val="00A20EE0"/>
    <w:rsid w:val="00A30CA8"/>
    <w:rsid w:val="00A458B6"/>
    <w:rsid w:val="00A56139"/>
    <w:rsid w:val="00A95A89"/>
    <w:rsid w:val="00AD7EF4"/>
    <w:rsid w:val="00AF71CE"/>
    <w:rsid w:val="00B14DC2"/>
    <w:rsid w:val="00B1703D"/>
    <w:rsid w:val="00B21ABC"/>
    <w:rsid w:val="00B60565"/>
    <w:rsid w:val="00B71815"/>
    <w:rsid w:val="00BB3034"/>
    <w:rsid w:val="00BB7D3F"/>
    <w:rsid w:val="00BC1981"/>
    <w:rsid w:val="00BE549E"/>
    <w:rsid w:val="00C14559"/>
    <w:rsid w:val="00C1634B"/>
    <w:rsid w:val="00C16AC2"/>
    <w:rsid w:val="00C51D11"/>
    <w:rsid w:val="00CA0866"/>
    <w:rsid w:val="00CA3725"/>
    <w:rsid w:val="00CE050E"/>
    <w:rsid w:val="00CF6070"/>
    <w:rsid w:val="00D15D7D"/>
    <w:rsid w:val="00D42643"/>
    <w:rsid w:val="00D66FC2"/>
    <w:rsid w:val="00D92B29"/>
    <w:rsid w:val="00DB64D1"/>
    <w:rsid w:val="00DC0C4F"/>
    <w:rsid w:val="00DD14F7"/>
    <w:rsid w:val="00DD5D14"/>
    <w:rsid w:val="00E13772"/>
    <w:rsid w:val="00E86DE4"/>
    <w:rsid w:val="00F1161B"/>
    <w:rsid w:val="00F15C88"/>
    <w:rsid w:val="00F240F1"/>
    <w:rsid w:val="00F30E54"/>
    <w:rsid w:val="00F64B8A"/>
    <w:rsid w:val="00F70A07"/>
    <w:rsid w:val="00F742EA"/>
    <w:rsid w:val="00F85507"/>
    <w:rsid w:val="00FA1D77"/>
    <w:rsid w:val="00FD3683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2"/>
  </w:style>
  <w:style w:type="paragraph" w:styleId="2">
    <w:name w:val="heading 2"/>
    <w:basedOn w:val="a"/>
    <w:link w:val="20"/>
    <w:uiPriority w:val="9"/>
    <w:qFormat/>
    <w:rsid w:val="00963E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3EC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3E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3EC9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c3">
    <w:name w:val="c3"/>
    <w:basedOn w:val="a"/>
    <w:rsid w:val="00B6056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B60565"/>
  </w:style>
  <w:style w:type="character" w:customStyle="1" w:styleId="c0">
    <w:name w:val="c0"/>
    <w:basedOn w:val="a0"/>
    <w:rsid w:val="00B60565"/>
  </w:style>
  <w:style w:type="paragraph" w:customStyle="1" w:styleId="a8">
    <w:name w:val="Содержимое таблицы"/>
    <w:basedOn w:val="a"/>
    <w:qFormat/>
    <w:rsid w:val="00911FA9"/>
    <w:pPr>
      <w:suppressLineNumbers/>
      <w:suppressAutoHyphens/>
      <w:spacing w:after="0" w:line="240" w:lineRule="auto"/>
    </w:pPr>
    <w:rPr>
      <w:rFonts w:eastAsia="Times New Roman"/>
      <w:color w:val="auto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5D68F2"/>
    <w:rPr>
      <w:color w:val="0000FF"/>
      <w:u w:val="single"/>
    </w:rPr>
  </w:style>
  <w:style w:type="character" w:styleId="aa">
    <w:name w:val="Emphasis"/>
    <w:basedOn w:val="a0"/>
    <w:uiPriority w:val="20"/>
    <w:qFormat/>
    <w:rsid w:val="006C2657"/>
    <w:rPr>
      <w:i/>
      <w:iCs/>
    </w:rPr>
  </w:style>
  <w:style w:type="character" w:customStyle="1" w:styleId="21">
    <w:name w:val="Основной текст (2)_"/>
    <w:basedOn w:val="a0"/>
    <w:link w:val="22"/>
    <w:locked/>
    <w:rsid w:val="00BC1981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1981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29pt">
    <w:name w:val="Основной текст (2) + 9 pt"/>
    <w:basedOn w:val="21"/>
    <w:rsid w:val="00BC1981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5">
    <w:name w:val="c5"/>
    <w:basedOn w:val="a0"/>
    <w:rsid w:val="00B21ABC"/>
  </w:style>
  <w:style w:type="character" w:customStyle="1" w:styleId="30">
    <w:name w:val="Заголовок 3 Знак"/>
    <w:basedOn w:val="a0"/>
    <w:link w:val="3"/>
    <w:uiPriority w:val="9"/>
    <w:semiHidden/>
    <w:rsid w:val="00CF60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12">
    <w:name w:val="c12"/>
    <w:basedOn w:val="a0"/>
    <w:rsid w:val="00630B95"/>
  </w:style>
  <w:style w:type="character" w:customStyle="1" w:styleId="c1">
    <w:name w:val="c1"/>
    <w:basedOn w:val="a0"/>
    <w:rsid w:val="00630B95"/>
  </w:style>
  <w:style w:type="character" w:customStyle="1" w:styleId="c11">
    <w:name w:val="c11"/>
    <w:basedOn w:val="a0"/>
    <w:rsid w:val="00630B95"/>
  </w:style>
  <w:style w:type="character" w:customStyle="1" w:styleId="c2">
    <w:name w:val="c2"/>
    <w:basedOn w:val="a0"/>
    <w:rsid w:val="00630B95"/>
  </w:style>
  <w:style w:type="character" w:customStyle="1" w:styleId="c9">
    <w:name w:val="c9"/>
    <w:basedOn w:val="a0"/>
    <w:rsid w:val="00630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04sar.schoolrm.ru/parents/tips/15819/452375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s104sar.schoolrm.ru/parents/tips/15819/45237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ds104sar.schoolrm.ru/parents/tips/?bitrix_include_areas=N&amp;clear_cache=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B2BB-3E44-47AE-A506-E294821F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Oxana</cp:lastModifiedBy>
  <cp:revision>93</cp:revision>
  <dcterms:created xsi:type="dcterms:W3CDTF">2020-04-07T17:31:00Z</dcterms:created>
  <dcterms:modified xsi:type="dcterms:W3CDTF">2020-05-12T19:10:00Z</dcterms:modified>
</cp:coreProperties>
</file>