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02" w:rsidRDefault="00304143" w:rsidP="00304143">
      <w:pPr>
        <w:shd w:val="clear" w:color="auto" w:fill="FFFFFF"/>
        <w:tabs>
          <w:tab w:val="left" w:pos="1134"/>
        </w:tabs>
        <w:spacing w:before="300" w:after="150" w:line="360" w:lineRule="auto"/>
        <w:ind w:firstLine="284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Изобразительная деятельность</w:t>
      </w:r>
      <w:r w:rsidR="005F6902" w:rsidRPr="00CA4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средство коррекции детей</w:t>
      </w:r>
      <w:r w:rsidR="00F66BC2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дошкольного возраста</w:t>
      </w:r>
      <w:r w:rsidR="005F6902" w:rsidRPr="00CA43E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F66BC2">
        <w:rPr>
          <w:rFonts w:ascii="Times New Roman" w:hAnsi="Times New Roman" w:cs="Times New Roman"/>
          <w:sz w:val="28"/>
          <w:szCs w:val="28"/>
        </w:rPr>
        <w:t xml:space="preserve">с расстройством </w:t>
      </w:r>
      <w:proofErr w:type="spellStart"/>
      <w:r w:rsidR="00F66BC2">
        <w:rPr>
          <w:rFonts w:ascii="Times New Roman" w:hAnsi="Times New Roman" w:cs="Times New Roman"/>
          <w:sz w:val="28"/>
          <w:szCs w:val="28"/>
        </w:rPr>
        <w:t>аутистического</w:t>
      </w:r>
      <w:proofErr w:type="spellEnd"/>
      <w:r w:rsidR="00F66BC2">
        <w:rPr>
          <w:rFonts w:ascii="Times New Roman" w:hAnsi="Times New Roman" w:cs="Times New Roman"/>
          <w:sz w:val="28"/>
          <w:szCs w:val="28"/>
        </w:rPr>
        <w:t xml:space="preserve"> спектра (РАС)</w:t>
      </w:r>
    </w:p>
    <w:p w:rsidR="0087189A" w:rsidRPr="00CA43E7" w:rsidRDefault="0087189A" w:rsidP="00A22570">
      <w:pPr>
        <w:shd w:val="clear" w:color="auto" w:fill="FFFFFF"/>
        <w:tabs>
          <w:tab w:val="left" w:pos="1134"/>
        </w:tabs>
        <w:spacing w:before="300" w:after="150" w:line="240" w:lineRule="auto"/>
        <w:ind w:firstLine="284"/>
        <w:jc w:val="center"/>
        <w:outlineLvl w:val="1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5F6902" w:rsidRPr="00CA43E7" w:rsidRDefault="005F6902" w:rsidP="00A22570">
      <w:pPr>
        <w:tabs>
          <w:tab w:val="left" w:pos="1134"/>
        </w:tabs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A43E7">
        <w:rPr>
          <w:rFonts w:ascii="Times New Roman" w:hAnsi="Times New Roman" w:cs="Times New Roman"/>
          <w:sz w:val="28"/>
          <w:szCs w:val="28"/>
        </w:rPr>
        <w:t>Мир «особого» ребенка интересен и пуглив,</w:t>
      </w:r>
    </w:p>
    <w:p w:rsidR="005F6902" w:rsidRPr="00CA43E7" w:rsidRDefault="005F6902" w:rsidP="00A22570">
      <w:pPr>
        <w:tabs>
          <w:tab w:val="left" w:pos="1134"/>
        </w:tabs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A43E7">
        <w:rPr>
          <w:rFonts w:ascii="Times New Roman" w:hAnsi="Times New Roman" w:cs="Times New Roman"/>
          <w:sz w:val="28"/>
          <w:szCs w:val="28"/>
        </w:rPr>
        <w:t>Мир «особого» ребенка безобразен и красив,</w:t>
      </w:r>
    </w:p>
    <w:p w:rsidR="005F6902" w:rsidRPr="00CA43E7" w:rsidRDefault="005F6902" w:rsidP="00A22570">
      <w:pPr>
        <w:tabs>
          <w:tab w:val="left" w:pos="1134"/>
        </w:tabs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CA43E7">
        <w:rPr>
          <w:rFonts w:ascii="Times New Roman" w:hAnsi="Times New Roman" w:cs="Times New Roman"/>
          <w:sz w:val="28"/>
          <w:szCs w:val="28"/>
        </w:rPr>
        <w:t>Неуклюж</w:t>
      </w:r>
      <w:proofErr w:type="gramEnd"/>
      <w:r w:rsidRPr="00CA43E7">
        <w:rPr>
          <w:rFonts w:ascii="Times New Roman" w:hAnsi="Times New Roman" w:cs="Times New Roman"/>
          <w:sz w:val="28"/>
          <w:szCs w:val="28"/>
        </w:rPr>
        <w:t>, порою странен, добродушен и открыт</w:t>
      </w:r>
    </w:p>
    <w:p w:rsidR="005F6902" w:rsidRPr="00CA43E7" w:rsidRDefault="005F6902" w:rsidP="00A22570">
      <w:pPr>
        <w:tabs>
          <w:tab w:val="left" w:pos="1134"/>
        </w:tabs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A43E7">
        <w:rPr>
          <w:rFonts w:ascii="Times New Roman" w:hAnsi="Times New Roman" w:cs="Times New Roman"/>
          <w:sz w:val="28"/>
          <w:szCs w:val="28"/>
        </w:rPr>
        <w:t>Мир «особого» ребенка. Иногда он нас страшит.</w:t>
      </w:r>
    </w:p>
    <w:p w:rsidR="005F6902" w:rsidRPr="00CA43E7" w:rsidRDefault="005F6902" w:rsidP="00A22570">
      <w:pPr>
        <w:tabs>
          <w:tab w:val="left" w:pos="1134"/>
        </w:tabs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A43E7">
        <w:rPr>
          <w:rFonts w:ascii="Times New Roman" w:hAnsi="Times New Roman" w:cs="Times New Roman"/>
          <w:sz w:val="28"/>
          <w:szCs w:val="28"/>
        </w:rPr>
        <w:t>Почему он агрессивен? Почему он так закрыт?</w:t>
      </w:r>
    </w:p>
    <w:p w:rsidR="005F6902" w:rsidRPr="00CA43E7" w:rsidRDefault="005F6902" w:rsidP="00A22570">
      <w:pPr>
        <w:tabs>
          <w:tab w:val="left" w:pos="1134"/>
        </w:tabs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A43E7">
        <w:rPr>
          <w:rFonts w:ascii="Times New Roman" w:hAnsi="Times New Roman" w:cs="Times New Roman"/>
          <w:sz w:val="28"/>
          <w:szCs w:val="28"/>
        </w:rPr>
        <w:t>Почему он так испуган? Почему не говорит?</w:t>
      </w:r>
    </w:p>
    <w:p w:rsidR="005F6902" w:rsidRPr="00CA43E7" w:rsidRDefault="005F6902" w:rsidP="00A22570">
      <w:pPr>
        <w:tabs>
          <w:tab w:val="left" w:pos="1134"/>
        </w:tabs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A43E7">
        <w:rPr>
          <w:rFonts w:ascii="Times New Roman" w:hAnsi="Times New Roman" w:cs="Times New Roman"/>
          <w:sz w:val="28"/>
          <w:szCs w:val="28"/>
        </w:rPr>
        <w:t>Мир «особого» ребенка – он закрыт от глаз чужих</w:t>
      </w:r>
    </w:p>
    <w:p w:rsidR="005F6902" w:rsidRPr="00CA43E7" w:rsidRDefault="005F6902" w:rsidP="00A22570">
      <w:pPr>
        <w:tabs>
          <w:tab w:val="left" w:pos="1134"/>
        </w:tabs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A43E7">
        <w:rPr>
          <w:rFonts w:ascii="Times New Roman" w:hAnsi="Times New Roman" w:cs="Times New Roman"/>
          <w:sz w:val="28"/>
          <w:szCs w:val="28"/>
        </w:rPr>
        <w:t>Мир «особого» ребенка допускает лишь своих!</w:t>
      </w:r>
    </w:p>
    <w:p w:rsidR="00CA43E7" w:rsidRPr="0030458E" w:rsidRDefault="005F6902" w:rsidP="00F66BC2">
      <w:pPr>
        <w:tabs>
          <w:tab w:val="left" w:pos="1134"/>
        </w:tabs>
        <w:spacing w:after="0" w:line="360" w:lineRule="auto"/>
        <w:ind w:firstLine="284"/>
        <w:jc w:val="right"/>
        <w:rPr>
          <w:rFonts w:ascii="Times New Roman" w:hAnsi="Times New Roman" w:cs="Times New Roman"/>
          <w:sz w:val="28"/>
          <w:szCs w:val="28"/>
        </w:rPr>
      </w:pPr>
      <w:r w:rsidRPr="00CA43E7">
        <w:rPr>
          <w:rFonts w:ascii="Times New Roman" w:hAnsi="Times New Roman" w:cs="Times New Roman"/>
          <w:sz w:val="28"/>
          <w:szCs w:val="28"/>
        </w:rPr>
        <w:t xml:space="preserve">Наталья Адамовна </w:t>
      </w:r>
      <w:proofErr w:type="spellStart"/>
      <w:r w:rsidRPr="00CA43E7">
        <w:rPr>
          <w:rFonts w:ascii="Times New Roman" w:hAnsi="Times New Roman" w:cs="Times New Roman"/>
          <w:sz w:val="28"/>
          <w:szCs w:val="28"/>
        </w:rPr>
        <w:t>Калиман</w:t>
      </w:r>
      <w:proofErr w:type="spellEnd"/>
    </w:p>
    <w:p w:rsidR="00F05AC4" w:rsidRPr="0030458E" w:rsidRDefault="00F05AC4" w:rsidP="0030458E">
      <w:pPr>
        <w:pStyle w:val="a3"/>
        <w:shd w:val="clear" w:color="auto" w:fill="FFFFFF"/>
        <w:spacing w:before="0" w:beforeAutospacing="0" w:after="0" w:afterAutospacing="0" w:line="360" w:lineRule="auto"/>
        <w:ind w:left="1134" w:firstLine="567"/>
        <w:jc w:val="both"/>
        <w:rPr>
          <w:color w:val="333333"/>
          <w:sz w:val="28"/>
          <w:szCs w:val="28"/>
        </w:rPr>
      </w:pPr>
      <w:r w:rsidRPr="0030458E">
        <w:rPr>
          <w:color w:val="333333"/>
          <w:sz w:val="28"/>
          <w:szCs w:val="28"/>
        </w:rPr>
        <w:t xml:space="preserve">Проблема «особых» детей является актуальной для любого дошкольного учреждения. </w:t>
      </w:r>
    </w:p>
    <w:p w:rsidR="005F6902" w:rsidRPr="0030458E" w:rsidRDefault="00F05AC4" w:rsidP="0030458E">
      <w:pPr>
        <w:pStyle w:val="a3"/>
        <w:shd w:val="clear" w:color="auto" w:fill="FFFFFF"/>
        <w:spacing w:before="0" w:beforeAutospacing="0" w:after="150" w:afterAutospacing="0" w:line="360" w:lineRule="auto"/>
        <w:ind w:left="1134" w:firstLine="567"/>
        <w:jc w:val="both"/>
        <w:rPr>
          <w:color w:val="333333"/>
          <w:sz w:val="28"/>
          <w:szCs w:val="28"/>
        </w:rPr>
      </w:pPr>
      <w:r w:rsidRPr="0030458E">
        <w:rPr>
          <w:color w:val="333333"/>
          <w:sz w:val="28"/>
          <w:szCs w:val="28"/>
        </w:rPr>
        <w:t>Дети с ОВЗ</w:t>
      </w:r>
      <w:r w:rsidR="00C7462C" w:rsidRPr="0030458E">
        <w:rPr>
          <w:color w:val="333333"/>
          <w:sz w:val="28"/>
          <w:szCs w:val="28"/>
        </w:rPr>
        <w:t xml:space="preserve">, </w:t>
      </w:r>
      <w:r w:rsidR="00F76DAD" w:rsidRPr="0030458E">
        <w:rPr>
          <w:color w:val="333333"/>
          <w:sz w:val="28"/>
          <w:szCs w:val="28"/>
        </w:rPr>
        <w:t xml:space="preserve">а </w:t>
      </w:r>
      <w:r w:rsidR="00C7462C" w:rsidRPr="0030458E">
        <w:rPr>
          <w:color w:val="333333"/>
          <w:sz w:val="28"/>
          <w:szCs w:val="28"/>
        </w:rPr>
        <w:t>именно с</w:t>
      </w:r>
      <w:r w:rsidRPr="0030458E">
        <w:rPr>
          <w:color w:val="333333"/>
          <w:sz w:val="28"/>
          <w:szCs w:val="28"/>
        </w:rPr>
        <w:t xml:space="preserve"> </w:t>
      </w:r>
      <w:r w:rsidR="00C7462C" w:rsidRPr="0030458E">
        <w:rPr>
          <w:color w:val="303F50"/>
          <w:sz w:val="28"/>
          <w:szCs w:val="28"/>
          <w:shd w:val="clear" w:color="auto" w:fill="FFFFFF"/>
        </w:rPr>
        <w:t xml:space="preserve">расстройствами </w:t>
      </w:r>
      <w:proofErr w:type="spellStart"/>
      <w:r w:rsidR="00C7462C" w:rsidRPr="0030458E">
        <w:rPr>
          <w:color w:val="303F50"/>
          <w:sz w:val="28"/>
          <w:szCs w:val="28"/>
          <w:shd w:val="clear" w:color="auto" w:fill="FFFFFF"/>
        </w:rPr>
        <w:t>аутистического</w:t>
      </w:r>
      <w:proofErr w:type="spellEnd"/>
      <w:r w:rsidR="00C7462C" w:rsidRPr="0030458E">
        <w:rPr>
          <w:color w:val="303F50"/>
          <w:sz w:val="28"/>
          <w:szCs w:val="28"/>
          <w:shd w:val="clear" w:color="auto" w:fill="FFFFFF"/>
        </w:rPr>
        <w:t xml:space="preserve"> спектра </w:t>
      </w:r>
      <w:r w:rsidRPr="0030458E">
        <w:rPr>
          <w:color w:val="333333"/>
          <w:sz w:val="28"/>
          <w:szCs w:val="28"/>
        </w:rPr>
        <w:t>– это дети, имеющие отклонения от нормы в эмоциональном, поведенческом интеллектуальном развитии.</w:t>
      </w:r>
      <w:r w:rsidR="00C7462C" w:rsidRPr="0030458E">
        <w:rPr>
          <w:color w:val="303F50"/>
          <w:sz w:val="28"/>
          <w:szCs w:val="28"/>
          <w:shd w:val="clear" w:color="auto" w:fill="FFFFFF"/>
        </w:rPr>
        <w:t xml:space="preserve"> </w:t>
      </w:r>
      <w:r w:rsidRPr="0030458E">
        <w:rPr>
          <w:color w:val="333333"/>
          <w:sz w:val="28"/>
          <w:szCs w:val="28"/>
        </w:rPr>
        <w:t>Их состояние здоровья препятствует освоению образовательных программ</w:t>
      </w:r>
      <w:r w:rsidR="00C7462C" w:rsidRPr="0030458E">
        <w:rPr>
          <w:color w:val="333333"/>
          <w:sz w:val="28"/>
          <w:szCs w:val="28"/>
        </w:rPr>
        <w:t>,</w:t>
      </w:r>
      <w:r w:rsidR="00C7462C" w:rsidRPr="0030458E">
        <w:rPr>
          <w:color w:val="303F50"/>
          <w:sz w:val="28"/>
          <w:szCs w:val="28"/>
          <w:shd w:val="clear" w:color="auto" w:fill="FFFFFF"/>
        </w:rPr>
        <w:t xml:space="preserve"> искажает  целостную картину предметного мира.</w:t>
      </w:r>
      <w:r w:rsidR="00C7462C" w:rsidRPr="0030458E">
        <w:rPr>
          <w:color w:val="333333"/>
          <w:sz w:val="28"/>
          <w:szCs w:val="28"/>
        </w:rPr>
        <w:t xml:space="preserve"> </w:t>
      </w:r>
      <w:r w:rsidRPr="0030458E">
        <w:rPr>
          <w:color w:val="333333"/>
          <w:sz w:val="28"/>
          <w:szCs w:val="28"/>
        </w:rPr>
        <w:t xml:space="preserve"> Доминирующими чертами у детей с ограниченными возможностями являются трудности в общении со сверстниками, слабая эмоциональная устойчивость, неуверенность, частая смена настроения, отмечается неравномерная трудоспособность, снижена активность мышления. Развитию наблюдательности, сосредоточенности мешает повышенная отвлекаемость. Из-за быстрого наступления утомления дети не могут завершить начатое дело, </w:t>
      </w:r>
      <w:proofErr w:type="gramStart"/>
      <w:r w:rsidR="00EA1C8C" w:rsidRPr="0030458E">
        <w:rPr>
          <w:color w:val="333333"/>
          <w:sz w:val="28"/>
          <w:szCs w:val="28"/>
        </w:rPr>
        <w:t xml:space="preserve">в </w:t>
      </w:r>
      <w:r w:rsidRPr="0030458E">
        <w:rPr>
          <w:color w:val="333333"/>
          <w:sz w:val="28"/>
          <w:szCs w:val="28"/>
        </w:rPr>
        <w:t>следствии</w:t>
      </w:r>
      <w:proofErr w:type="gramEnd"/>
      <w:r w:rsidRPr="0030458E">
        <w:rPr>
          <w:color w:val="333333"/>
          <w:sz w:val="28"/>
          <w:szCs w:val="28"/>
        </w:rPr>
        <w:t xml:space="preserve"> чего отмечается снижение </w:t>
      </w:r>
      <w:r w:rsidR="001316BC" w:rsidRPr="0030458E">
        <w:rPr>
          <w:color w:val="333333"/>
          <w:sz w:val="28"/>
          <w:szCs w:val="28"/>
        </w:rPr>
        <w:t xml:space="preserve">интереса </w:t>
      </w:r>
      <w:r w:rsidRPr="0030458E">
        <w:rPr>
          <w:color w:val="333333"/>
          <w:sz w:val="28"/>
          <w:szCs w:val="28"/>
        </w:rPr>
        <w:t xml:space="preserve">к </w:t>
      </w:r>
      <w:r w:rsidR="001316BC" w:rsidRPr="0030458E">
        <w:rPr>
          <w:color w:val="333333"/>
          <w:sz w:val="28"/>
          <w:szCs w:val="28"/>
        </w:rPr>
        <w:t xml:space="preserve">результативности </w:t>
      </w:r>
      <w:r w:rsidRPr="0030458E">
        <w:rPr>
          <w:color w:val="333333"/>
          <w:sz w:val="28"/>
          <w:szCs w:val="28"/>
        </w:rPr>
        <w:t xml:space="preserve"> деятельности, а часто он и вовсе отсутствует. Трудности в освоении окружающего мира приводят к возникновению эмоциональных проблем; невозможность выразить свои </w:t>
      </w:r>
      <w:r w:rsidRPr="0030458E">
        <w:rPr>
          <w:color w:val="333333"/>
          <w:sz w:val="28"/>
          <w:szCs w:val="28"/>
        </w:rPr>
        <w:lastRenderedPageBreak/>
        <w:t>переживания приводят к возрастанию эмоционального напряжения как следствие - к возникновению поведенческих проблем.</w:t>
      </w:r>
    </w:p>
    <w:p w:rsidR="00CA3F1C" w:rsidRPr="0030458E" w:rsidRDefault="005F6902" w:rsidP="0030458E">
      <w:pPr>
        <w:spacing w:line="360" w:lineRule="auto"/>
        <w:ind w:left="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>В настоящее время принципиально меняется содержание</w:t>
      </w:r>
      <w:r w:rsidR="00CA3F1C"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Pr="0030458E">
        <w:rPr>
          <w:rFonts w:ascii="Times New Roman" w:hAnsi="Times New Roman" w:cs="Times New Roman"/>
          <w:sz w:val="28"/>
          <w:szCs w:val="28"/>
        </w:rPr>
        <w:t>образовательного процесса, в котором возможно выявление и раскрытие</w:t>
      </w:r>
      <w:r w:rsidR="00CA3F1C"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Pr="0030458E">
        <w:rPr>
          <w:rFonts w:ascii="Times New Roman" w:hAnsi="Times New Roman" w:cs="Times New Roman"/>
          <w:sz w:val="28"/>
          <w:szCs w:val="28"/>
        </w:rPr>
        <w:t>потенциала каждого ребенка, развитие его индивидуальности, создание</w:t>
      </w:r>
      <w:r w:rsidR="00CA3F1C"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Pr="0030458E">
        <w:rPr>
          <w:rFonts w:ascii="Times New Roman" w:hAnsi="Times New Roman" w:cs="Times New Roman"/>
          <w:sz w:val="28"/>
          <w:szCs w:val="28"/>
        </w:rPr>
        <w:t>оптимальных условий для обогащени</w:t>
      </w:r>
      <w:r w:rsidR="00CA3F1C" w:rsidRPr="0030458E">
        <w:rPr>
          <w:rFonts w:ascii="Times New Roman" w:hAnsi="Times New Roman" w:cs="Times New Roman"/>
          <w:sz w:val="28"/>
          <w:szCs w:val="28"/>
        </w:rPr>
        <w:t xml:space="preserve">я жизненного опыта и личностного </w:t>
      </w:r>
      <w:r w:rsidRPr="0030458E">
        <w:rPr>
          <w:rFonts w:ascii="Times New Roman" w:hAnsi="Times New Roman" w:cs="Times New Roman"/>
          <w:sz w:val="28"/>
          <w:szCs w:val="28"/>
        </w:rPr>
        <w:t>роста.</w:t>
      </w:r>
    </w:p>
    <w:p w:rsidR="00EA1C8C" w:rsidRPr="0030458E" w:rsidRDefault="00EA1C8C" w:rsidP="0030458E">
      <w:pPr>
        <w:spacing w:line="360" w:lineRule="auto"/>
        <w:ind w:left="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Творческая деятельность занимает первостепенное место в жизни любого человека, тем более она приобретает большое значение в жизни «особенных» детей. </w:t>
      </w:r>
    </w:p>
    <w:p w:rsidR="00CA3F1C" w:rsidRPr="0030458E" w:rsidRDefault="005F6902" w:rsidP="0030458E">
      <w:pPr>
        <w:spacing w:line="360" w:lineRule="auto"/>
        <w:ind w:left="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sz w:val="28"/>
          <w:szCs w:val="28"/>
        </w:rPr>
        <w:t xml:space="preserve">Изобразительная деятельность </w:t>
      </w:r>
      <w:r w:rsidR="00D4773F" w:rsidRPr="0030458E">
        <w:rPr>
          <w:rFonts w:ascii="Times New Roman" w:hAnsi="Times New Roman" w:cs="Times New Roman"/>
          <w:sz w:val="28"/>
          <w:szCs w:val="28"/>
        </w:rPr>
        <w:t>–</w:t>
      </w:r>
      <w:r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="00D4773F" w:rsidRPr="0030458E">
        <w:rPr>
          <w:rFonts w:ascii="Times New Roman" w:hAnsi="Times New Roman" w:cs="Times New Roman"/>
          <w:sz w:val="28"/>
          <w:szCs w:val="28"/>
        </w:rPr>
        <w:t>одна из областей</w:t>
      </w:r>
      <w:r w:rsidRPr="0030458E">
        <w:rPr>
          <w:rFonts w:ascii="Times New Roman" w:hAnsi="Times New Roman" w:cs="Times New Roman"/>
          <w:sz w:val="28"/>
          <w:szCs w:val="28"/>
        </w:rPr>
        <w:t xml:space="preserve">, где полная свобода </w:t>
      </w:r>
      <w:r w:rsidR="00D4773F" w:rsidRPr="0030458E">
        <w:rPr>
          <w:rFonts w:ascii="Times New Roman" w:hAnsi="Times New Roman" w:cs="Times New Roman"/>
          <w:sz w:val="28"/>
          <w:szCs w:val="28"/>
        </w:rPr>
        <w:t xml:space="preserve">в процессе обучения </w:t>
      </w:r>
      <w:r w:rsidRPr="0030458E">
        <w:rPr>
          <w:rFonts w:ascii="Times New Roman" w:hAnsi="Times New Roman" w:cs="Times New Roman"/>
          <w:sz w:val="28"/>
          <w:szCs w:val="28"/>
        </w:rPr>
        <w:t xml:space="preserve">не только допустима, но и необходима. </w:t>
      </w:r>
      <w:r w:rsidR="00D4773F" w:rsidRPr="0030458E">
        <w:rPr>
          <w:rFonts w:ascii="Times New Roman" w:hAnsi="Times New Roman" w:cs="Times New Roman"/>
          <w:sz w:val="28"/>
          <w:szCs w:val="28"/>
        </w:rPr>
        <w:t>П</w:t>
      </w:r>
      <w:r w:rsidRPr="0030458E">
        <w:rPr>
          <w:rFonts w:ascii="Times New Roman" w:hAnsi="Times New Roman" w:cs="Times New Roman"/>
          <w:sz w:val="28"/>
          <w:szCs w:val="28"/>
        </w:rPr>
        <w:t xml:space="preserve">ервостепенное значение </w:t>
      </w:r>
      <w:r w:rsidR="00D26294" w:rsidRPr="0030458E">
        <w:rPr>
          <w:rFonts w:ascii="Times New Roman" w:hAnsi="Times New Roman" w:cs="Times New Roman"/>
          <w:sz w:val="28"/>
          <w:szCs w:val="28"/>
        </w:rPr>
        <w:t xml:space="preserve">имеет сам процесс деятельности, </w:t>
      </w:r>
      <w:r w:rsidRPr="0030458E">
        <w:rPr>
          <w:rFonts w:ascii="Times New Roman" w:hAnsi="Times New Roman" w:cs="Times New Roman"/>
          <w:sz w:val="28"/>
          <w:szCs w:val="28"/>
        </w:rPr>
        <w:t xml:space="preserve">особенно велико </w:t>
      </w:r>
      <w:r w:rsidR="00D26294" w:rsidRPr="0030458E">
        <w:rPr>
          <w:rFonts w:ascii="Times New Roman" w:hAnsi="Times New Roman" w:cs="Times New Roman"/>
          <w:sz w:val="28"/>
          <w:szCs w:val="28"/>
        </w:rPr>
        <w:t xml:space="preserve">оно </w:t>
      </w:r>
      <w:r w:rsidRPr="0030458E">
        <w:rPr>
          <w:rFonts w:ascii="Times New Roman" w:hAnsi="Times New Roman" w:cs="Times New Roman"/>
          <w:sz w:val="28"/>
          <w:szCs w:val="28"/>
        </w:rPr>
        <w:t>для детей с ограниченными</w:t>
      </w:r>
      <w:r w:rsidR="00CA3F1C"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="00EA1C8C" w:rsidRPr="0030458E">
        <w:rPr>
          <w:rFonts w:ascii="Times New Roman" w:hAnsi="Times New Roman" w:cs="Times New Roman"/>
          <w:sz w:val="28"/>
          <w:szCs w:val="28"/>
        </w:rPr>
        <w:t>возможностями здоровья,</w:t>
      </w:r>
      <w:r w:rsidR="009551E8" w:rsidRPr="0030458E">
        <w:rPr>
          <w:rFonts w:ascii="Times New Roman" w:hAnsi="Times New Roman" w:cs="Times New Roman"/>
          <w:sz w:val="28"/>
          <w:szCs w:val="28"/>
        </w:rPr>
        <w:t xml:space="preserve"> является подходящим средством для развития воображения, самовыражения, увлекает и успокаивает,</w:t>
      </w:r>
      <w:r w:rsidR="0030458E" w:rsidRPr="0030458E">
        <w:rPr>
          <w:rFonts w:ascii="Times New Roman" w:hAnsi="Times New Roman" w:cs="Times New Roman"/>
          <w:sz w:val="28"/>
          <w:szCs w:val="28"/>
        </w:rPr>
        <w:t xml:space="preserve"> помогает справиться с внутренними трудностями, негативными переживаниями, которые кажутся непреодолимыми для ребенка, </w:t>
      </w:r>
      <w:r w:rsidR="009551E8" w:rsidRPr="0030458E">
        <w:rPr>
          <w:rFonts w:ascii="Times New Roman" w:hAnsi="Times New Roman" w:cs="Times New Roman"/>
          <w:sz w:val="28"/>
          <w:szCs w:val="28"/>
        </w:rPr>
        <w:t xml:space="preserve"> поэтому в основу коррекционной работы включаются занятия изобразительной, продуктивной деятельностью</w:t>
      </w:r>
      <w:r w:rsidR="0030458E" w:rsidRPr="0030458E">
        <w:rPr>
          <w:rFonts w:ascii="Times New Roman" w:hAnsi="Times New Roman" w:cs="Times New Roman"/>
          <w:sz w:val="28"/>
          <w:szCs w:val="28"/>
        </w:rPr>
        <w:t>.</w:t>
      </w:r>
    </w:p>
    <w:p w:rsidR="009551E8" w:rsidRPr="0030458E" w:rsidRDefault="005F6902" w:rsidP="0030458E">
      <w:pPr>
        <w:spacing w:line="360" w:lineRule="auto"/>
        <w:ind w:left="1134" w:right="-143" w:firstLine="567"/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30458E">
        <w:rPr>
          <w:rFonts w:ascii="Times New Roman" w:hAnsi="Times New Roman" w:cs="Times New Roman"/>
          <w:sz w:val="28"/>
          <w:szCs w:val="28"/>
        </w:rPr>
        <w:t>Задача педагога состоит в том, что бы создать максимально благоприятные</w:t>
      </w:r>
      <w:r w:rsidR="0065113B"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Pr="0030458E">
        <w:rPr>
          <w:rFonts w:ascii="Times New Roman" w:hAnsi="Times New Roman" w:cs="Times New Roman"/>
          <w:sz w:val="28"/>
          <w:szCs w:val="28"/>
        </w:rPr>
        <w:t>условия для развития творческих способностей на основе</w:t>
      </w:r>
      <w:r w:rsidR="00743D62" w:rsidRPr="0030458E">
        <w:rPr>
          <w:rFonts w:ascii="Times New Roman" w:hAnsi="Times New Roman" w:cs="Times New Roman"/>
          <w:sz w:val="28"/>
          <w:szCs w:val="28"/>
        </w:rPr>
        <w:t xml:space="preserve"> </w:t>
      </w:r>
      <w:r w:rsidR="00B86021" w:rsidRPr="0030458E">
        <w:rPr>
          <w:rFonts w:ascii="Times New Roman" w:hAnsi="Times New Roman" w:cs="Times New Roman"/>
          <w:sz w:val="28"/>
          <w:szCs w:val="28"/>
        </w:rPr>
        <w:t>дифференцированного подхода и должна носить эмоциональный и творческий характер.</w:t>
      </w:r>
      <w:r w:rsidR="00B86021"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</w:p>
    <w:p w:rsidR="00CA4775" w:rsidRPr="0030458E" w:rsidRDefault="00CA4775" w:rsidP="0030458E">
      <w:pPr>
        <w:spacing w:line="360" w:lineRule="auto"/>
        <w:ind w:left="1134" w:right="-143" w:firstLine="567"/>
        <w:jc w:val="both"/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</w:pPr>
      <w:r w:rsidRPr="0030458E">
        <w:rPr>
          <w:rFonts w:ascii="Times New Roman" w:hAnsi="Times New Roman" w:cs="Times New Roman"/>
          <w:color w:val="141412"/>
          <w:sz w:val="28"/>
          <w:szCs w:val="28"/>
          <w:shd w:val="clear" w:color="auto" w:fill="FFFFFF"/>
        </w:rPr>
        <w:t>Положительные эмоции составляют основу психического здоровья и эмоционального благополучия детей, поэтому педагогу необходимо постоянно поддерживать интерес ребенка к изобразительному творчеству. Ребенок испытывает потребность не только в познании, но и в овладении способами деятельности, владения навыками и умениями.</w:t>
      </w:r>
      <w:r w:rsidRPr="003045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4F94" w:rsidRPr="0030458E" w:rsidRDefault="00B86021" w:rsidP="0030458E">
      <w:pPr>
        <w:spacing w:line="360" w:lineRule="auto"/>
        <w:ind w:left="1134" w:right="-143" w:firstLine="567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lastRenderedPageBreak/>
        <w:t xml:space="preserve">При обучении детей с </w:t>
      </w:r>
      <w:r w:rsidR="009551E8"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расстройствами </w:t>
      </w:r>
      <w:proofErr w:type="spellStart"/>
      <w:r w:rsidR="009551E8"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аутистического</w:t>
      </w:r>
      <w:proofErr w:type="spellEnd"/>
      <w:r w:rsidR="009551E8"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спектра</w:t>
      </w:r>
      <w:r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рисованию очень часто </w:t>
      </w:r>
      <w:r w:rsidR="00025B65"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</w:t>
      </w:r>
      <w:r w:rsidR="00F76DAD"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применяется</w:t>
      </w:r>
      <w:r w:rsidR="00025B65"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  метод совместного, игрового рисования</w:t>
      </w:r>
      <w:r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, в ходе которого взрослый вместе с ребенком рисует различные предметы, ситуации из жизни его семьи, раз</w:t>
      </w:r>
      <w:r w:rsidR="00F76DAD"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личные </w:t>
      </w:r>
      <w:r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сюжеты из мира </w:t>
      </w:r>
      <w:r w:rsidR="00F76DAD"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природы и людей, </w:t>
      </w:r>
      <w:proofErr w:type="gramStart"/>
      <w:r w:rsidR="00F76DAD" w:rsidRPr="0030458E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используя различные техники и инструменты и </w:t>
      </w:r>
      <w:r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>обязательно сопровождается</w:t>
      </w:r>
      <w:proofErr w:type="gramEnd"/>
      <w:r w:rsidRPr="0030458E">
        <w:rPr>
          <w:rFonts w:ascii="Times New Roman" w:hAnsi="Times New Roman" w:cs="Times New Roman"/>
          <w:color w:val="303F50"/>
          <w:sz w:val="28"/>
          <w:szCs w:val="28"/>
          <w:shd w:val="clear" w:color="auto" w:fill="FFFFFF"/>
        </w:rPr>
        <w:t xml:space="preserve"> эмоциональным комментарием.</w:t>
      </w:r>
      <w:r w:rsidR="00484F94" w:rsidRPr="00304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84F94" w:rsidRPr="0030458E" w:rsidRDefault="00CA4775" w:rsidP="0030458E">
      <w:pPr>
        <w:spacing w:line="360" w:lineRule="auto"/>
        <w:ind w:left="1134" w:right="-143" w:firstLine="56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 w:rsidRPr="0030458E">
        <w:rPr>
          <w:rFonts w:ascii="Times New Roman" w:hAnsi="Times New Roman" w:cs="Times New Roman"/>
          <w:color w:val="333333"/>
          <w:sz w:val="28"/>
          <w:szCs w:val="28"/>
        </w:rPr>
        <w:t>Существует множество разнообразных техник рисования. Их выбор индивидуален и зависит от личных предпочтений каждого ребенка</w:t>
      </w:r>
      <w:r w:rsidR="00484F94" w:rsidRPr="0030458E">
        <w:rPr>
          <w:rFonts w:ascii="Times New Roman" w:hAnsi="Times New Roman" w:cs="Times New Roman"/>
          <w:color w:val="333333"/>
          <w:sz w:val="28"/>
          <w:szCs w:val="28"/>
        </w:rPr>
        <w:t>: э</w:t>
      </w:r>
      <w:r w:rsidR="00484F94" w:rsidRPr="00304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</w:t>
      </w:r>
      <w:r w:rsidR="00A43D74" w:rsidRPr="00304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484F94" w:rsidRPr="00304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пальчиковая живопись, водяная печать, использование различных приспособлений для рисования, такие как ушные палочки, </w:t>
      </w:r>
      <w:r w:rsidR="00484F94" w:rsidRPr="0030458E">
        <w:rPr>
          <w:rFonts w:ascii="Times New Roman" w:hAnsi="Times New Roman" w:cs="Times New Roman"/>
          <w:color w:val="333333"/>
          <w:sz w:val="28"/>
          <w:szCs w:val="28"/>
        </w:rPr>
        <w:t>поролоновые</w:t>
      </w:r>
      <w:r w:rsidR="00484F94" w:rsidRPr="0030458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губки, вата, трубочки, </w:t>
      </w:r>
      <w:r w:rsidR="00940F71" w:rsidRPr="0030458E">
        <w:rPr>
          <w:rFonts w:ascii="Times New Roman" w:hAnsi="Times New Roman" w:cs="Times New Roman"/>
          <w:color w:val="333333"/>
          <w:sz w:val="28"/>
          <w:szCs w:val="28"/>
        </w:rPr>
        <w:t>природные материалы, штампы и печати и еще многое, многое другое.</w:t>
      </w:r>
    </w:p>
    <w:p w:rsidR="00CA4775" w:rsidRPr="0030458E" w:rsidRDefault="00CA4775" w:rsidP="0030458E">
      <w:pPr>
        <w:spacing w:line="360" w:lineRule="auto"/>
        <w:ind w:left="1134" w:right="-143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458E">
        <w:rPr>
          <w:rFonts w:ascii="Times New Roman" w:hAnsi="Times New Roman" w:cs="Times New Roman"/>
          <w:color w:val="333333"/>
          <w:sz w:val="28"/>
          <w:szCs w:val="28"/>
        </w:rPr>
        <w:t xml:space="preserve">Считается, что рисование ладонями и пальцами </w:t>
      </w:r>
      <w:r w:rsidR="00484F94" w:rsidRPr="0030458E">
        <w:rPr>
          <w:rFonts w:ascii="Times New Roman" w:hAnsi="Times New Roman" w:cs="Times New Roman"/>
          <w:color w:val="333333"/>
          <w:sz w:val="28"/>
          <w:szCs w:val="28"/>
        </w:rPr>
        <w:t xml:space="preserve">снимает напряжение, </w:t>
      </w:r>
      <w:r w:rsidRPr="0030458E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484F94" w:rsidRPr="0030458E">
        <w:rPr>
          <w:rFonts w:ascii="Times New Roman" w:hAnsi="Times New Roman" w:cs="Times New Roman"/>
          <w:color w:val="333333"/>
          <w:sz w:val="28"/>
          <w:szCs w:val="28"/>
        </w:rPr>
        <w:t>способствует развитию осязания</w:t>
      </w:r>
      <w:r w:rsidRPr="0030458E">
        <w:rPr>
          <w:rFonts w:ascii="Times New Roman" w:hAnsi="Times New Roman" w:cs="Times New Roman"/>
          <w:color w:val="333333"/>
          <w:sz w:val="28"/>
          <w:szCs w:val="28"/>
        </w:rPr>
        <w:t xml:space="preserve">, гибкости пальцев, служит профилактикой и коррекцией тревожности. Краску на руки можно наносить кисточками различной жёсткости, щёткой, губкой или просто окунать пальчики или руку в баночку, палитру с краской. Рисунок обязательно должен иметь свой сюжет. </w:t>
      </w:r>
    </w:p>
    <w:p w:rsidR="00CA4775" w:rsidRPr="0030458E" w:rsidRDefault="00CA4775" w:rsidP="0030458E">
      <w:pPr>
        <w:pStyle w:val="a3"/>
        <w:shd w:val="clear" w:color="auto" w:fill="FFFFFF"/>
        <w:spacing w:before="0" w:beforeAutospacing="0" w:after="150" w:afterAutospacing="0" w:line="360" w:lineRule="auto"/>
        <w:ind w:left="1134" w:firstLine="567"/>
        <w:jc w:val="both"/>
        <w:rPr>
          <w:color w:val="333333"/>
          <w:sz w:val="28"/>
          <w:szCs w:val="28"/>
        </w:rPr>
      </w:pPr>
      <w:r w:rsidRPr="0030458E">
        <w:rPr>
          <w:color w:val="333333"/>
          <w:sz w:val="28"/>
          <w:szCs w:val="28"/>
        </w:rPr>
        <w:t xml:space="preserve">Каракули, любимые многими детьми, рисуются </w:t>
      </w:r>
      <w:r w:rsidR="00484F94" w:rsidRPr="0030458E">
        <w:rPr>
          <w:color w:val="333333"/>
          <w:sz w:val="28"/>
          <w:szCs w:val="28"/>
        </w:rPr>
        <w:t>пастелью или мелками</w:t>
      </w:r>
      <w:r w:rsidRPr="0030458E">
        <w:rPr>
          <w:color w:val="333333"/>
          <w:sz w:val="28"/>
          <w:szCs w:val="28"/>
        </w:rPr>
        <w:t xml:space="preserve">. Ритмичные движения помогают снять эмоциональное напряжение, создают настрой на занятие. </w:t>
      </w:r>
    </w:p>
    <w:p w:rsidR="00CA4775" w:rsidRPr="0030458E" w:rsidRDefault="00CA4775" w:rsidP="0030458E">
      <w:pPr>
        <w:pStyle w:val="a3"/>
        <w:shd w:val="clear" w:color="auto" w:fill="FFFFFF"/>
        <w:spacing w:before="0" w:beforeAutospacing="0" w:after="150" w:afterAutospacing="0" w:line="360" w:lineRule="auto"/>
        <w:ind w:left="1134" w:firstLine="567"/>
        <w:rPr>
          <w:color w:val="333333"/>
          <w:sz w:val="28"/>
          <w:szCs w:val="28"/>
        </w:rPr>
      </w:pPr>
      <w:r w:rsidRPr="0030458E">
        <w:rPr>
          <w:color w:val="000000"/>
          <w:sz w:val="28"/>
          <w:szCs w:val="28"/>
        </w:rPr>
        <w:t xml:space="preserve">Рисование по </w:t>
      </w:r>
      <w:proofErr w:type="gramStart"/>
      <w:r w:rsidRPr="0030458E">
        <w:rPr>
          <w:color w:val="000000"/>
          <w:sz w:val="28"/>
          <w:szCs w:val="28"/>
        </w:rPr>
        <w:t>сырому</w:t>
      </w:r>
      <w:proofErr w:type="gramEnd"/>
      <w:r w:rsidRPr="0030458E">
        <w:rPr>
          <w:color w:val="000000"/>
          <w:sz w:val="28"/>
          <w:szCs w:val="28"/>
        </w:rPr>
        <w:t xml:space="preserve"> – это нанесение рисунка на предварительно смоченный водой</w:t>
      </w:r>
    </w:p>
    <w:p w:rsidR="00CA4775" w:rsidRPr="0030458E" w:rsidRDefault="00CA4775" w:rsidP="0030458E">
      <w:pPr>
        <w:pStyle w:val="a3"/>
        <w:shd w:val="clear" w:color="auto" w:fill="FFFFFF"/>
        <w:spacing w:before="0" w:beforeAutospacing="0" w:after="150" w:afterAutospacing="0" w:line="360" w:lineRule="auto"/>
        <w:ind w:left="1134" w:firstLine="567"/>
        <w:rPr>
          <w:color w:val="333333"/>
          <w:sz w:val="28"/>
          <w:szCs w:val="28"/>
        </w:rPr>
      </w:pPr>
      <w:r w:rsidRPr="0030458E">
        <w:rPr>
          <w:color w:val="000000"/>
          <w:sz w:val="28"/>
          <w:szCs w:val="28"/>
        </w:rPr>
        <w:t>лист бумаги. О</w:t>
      </w:r>
      <w:r w:rsidR="00484F94" w:rsidRPr="0030458E">
        <w:rPr>
          <w:color w:val="000000"/>
          <w:sz w:val="28"/>
          <w:szCs w:val="28"/>
        </w:rPr>
        <w:t>бязательно должен присутствует сюжет: дождь за окном, туман и т. д.</w:t>
      </w:r>
    </w:p>
    <w:p w:rsidR="00CA4775" w:rsidRPr="0030458E" w:rsidRDefault="00CA4775" w:rsidP="0030458E">
      <w:pPr>
        <w:pStyle w:val="a3"/>
        <w:shd w:val="clear" w:color="auto" w:fill="FFFFFF"/>
        <w:spacing w:before="0" w:beforeAutospacing="0" w:after="150" w:afterAutospacing="0" w:line="360" w:lineRule="auto"/>
        <w:ind w:left="1134" w:firstLine="567"/>
        <w:jc w:val="both"/>
        <w:rPr>
          <w:color w:val="333333"/>
          <w:sz w:val="28"/>
          <w:szCs w:val="28"/>
        </w:rPr>
      </w:pPr>
      <w:r w:rsidRPr="0030458E">
        <w:rPr>
          <w:color w:val="000000"/>
          <w:sz w:val="28"/>
          <w:szCs w:val="28"/>
        </w:rPr>
        <w:t>Очень интересный прием – рисунок с сюрпризом. На лист бумаги наносится</w:t>
      </w:r>
    </w:p>
    <w:p w:rsidR="00CA4775" w:rsidRPr="0030458E" w:rsidRDefault="00CA4775" w:rsidP="0030458E">
      <w:pPr>
        <w:pStyle w:val="a3"/>
        <w:shd w:val="clear" w:color="auto" w:fill="FFFFFF"/>
        <w:spacing w:before="0" w:beforeAutospacing="0" w:after="150" w:afterAutospacing="0" w:line="360" w:lineRule="auto"/>
        <w:ind w:left="1134" w:firstLine="567"/>
        <w:jc w:val="both"/>
        <w:rPr>
          <w:color w:val="333333"/>
          <w:sz w:val="28"/>
          <w:szCs w:val="28"/>
        </w:rPr>
      </w:pPr>
      <w:r w:rsidRPr="0030458E">
        <w:rPr>
          <w:color w:val="000000"/>
          <w:sz w:val="28"/>
          <w:szCs w:val="28"/>
        </w:rPr>
        <w:lastRenderedPageBreak/>
        <w:t>рисунок, затем аккуратно заклеивается кусочком бумаги. Ребенок просто рисует дождь, вертикальные сплошные линии, а затем педагог отклеивает кусочек бумаги и оказывается,</w:t>
      </w:r>
      <w:r w:rsidR="00484F94" w:rsidRPr="0030458E">
        <w:rPr>
          <w:color w:val="000000"/>
          <w:sz w:val="28"/>
          <w:szCs w:val="28"/>
        </w:rPr>
        <w:t xml:space="preserve"> что там, под зонтом, спрятался</w:t>
      </w:r>
      <w:r w:rsidRPr="0030458E">
        <w:rPr>
          <w:color w:val="000000"/>
          <w:sz w:val="28"/>
          <w:szCs w:val="28"/>
        </w:rPr>
        <w:t xml:space="preserve"> </w:t>
      </w:r>
      <w:r w:rsidR="00484F94" w:rsidRPr="0030458E">
        <w:rPr>
          <w:color w:val="000000"/>
          <w:sz w:val="28"/>
          <w:szCs w:val="28"/>
        </w:rPr>
        <w:t>человечек и дождь его</w:t>
      </w:r>
      <w:r w:rsidRPr="0030458E">
        <w:rPr>
          <w:color w:val="000000"/>
          <w:sz w:val="28"/>
          <w:szCs w:val="28"/>
        </w:rPr>
        <w:t xml:space="preserve"> не намочил!</w:t>
      </w:r>
    </w:p>
    <w:p w:rsidR="00CA4775" w:rsidRPr="0030458E" w:rsidRDefault="00940F71" w:rsidP="0030458E">
      <w:pPr>
        <w:pStyle w:val="a3"/>
        <w:shd w:val="clear" w:color="auto" w:fill="FFFFFF"/>
        <w:spacing w:before="0" w:beforeAutospacing="0" w:after="150" w:afterAutospacing="0" w:line="360" w:lineRule="auto"/>
        <w:ind w:left="1134" w:firstLine="567"/>
        <w:jc w:val="both"/>
        <w:rPr>
          <w:color w:val="333333"/>
          <w:sz w:val="28"/>
          <w:szCs w:val="28"/>
        </w:rPr>
      </w:pPr>
      <w:r w:rsidRPr="0030458E">
        <w:rPr>
          <w:color w:val="000000"/>
          <w:sz w:val="28"/>
          <w:szCs w:val="28"/>
        </w:rPr>
        <w:t xml:space="preserve">Рисование вилкой – вилку окунуть  в гуашь и прижать </w:t>
      </w:r>
      <w:r w:rsidR="00A43D74" w:rsidRPr="0030458E">
        <w:rPr>
          <w:color w:val="000000"/>
          <w:sz w:val="28"/>
          <w:szCs w:val="28"/>
        </w:rPr>
        <w:t xml:space="preserve">ее </w:t>
      </w:r>
      <w:r w:rsidRPr="0030458E">
        <w:rPr>
          <w:color w:val="000000"/>
          <w:sz w:val="28"/>
          <w:szCs w:val="28"/>
        </w:rPr>
        <w:t>к бумаг</w:t>
      </w:r>
      <w:r w:rsidR="00A43D74" w:rsidRPr="0030458E">
        <w:rPr>
          <w:color w:val="000000"/>
          <w:sz w:val="28"/>
          <w:szCs w:val="28"/>
        </w:rPr>
        <w:t xml:space="preserve">е. Этот прием </w:t>
      </w:r>
      <w:r w:rsidRPr="0030458E">
        <w:rPr>
          <w:color w:val="000000"/>
          <w:sz w:val="28"/>
          <w:szCs w:val="28"/>
        </w:rPr>
        <w:t xml:space="preserve"> можно  использовать </w:t>
      </w:r>
      <w:r w:rsidR="00CA4775" w:rsidRPr="0030458E">
        <w:rPr>
          <w:color w:val="000000"/>
          <w:sz w:val="28"/>
          <w:szCs w:val="28"/>
        </w:rPr>
        <w:t xml:space="preserve"> при рисовании Новогодней Елки, колючего ежа. Перед</w:t>
      </w:r>
      <w:r w:rsidRPr="0030458E">
        <w:rPr>
          <w:color w:val="333333"/>
          <w:sz w:val="28"/>
          <w:szCs w:val="28"/>
        </w:rPr>
        <w:t xml:space="preserve"> </w:t>
      </w:r>
      <w:r w:rsidR="00CA4775" w:rsidRPr="0030458E">
        <w:rPr>
          <w:color w:val="000000"/>
          <w:sz w:val="28"/>
          <w:szCs w:val="28"/>
        </w:rPr>
        <w:t>рисованием необходимо актуализировать тактильную память, потрогать «колючего» ежа, хвойную ветку. Обговорить, что колючая вилка рисует такие же колючие иголки.</w:t>
      </w:r>
    </w:p>
    <w:p w:rsidR="00A43D74" w:rsidRPr="0030458E" w:rsidRDefault="00940F71" w:rsidP="0030458E">
      <w:pPr>
        <w:shd w:val="clear" w:color="auto" w:fill="FFFFFF"/>
        <w:spacing w:before="75" w:after="75" w:line="360" w:lineRule="auto"/>
        <w:ind w:left="1134" w:firstLine="567"/>
        <w:rPr>
          <w:rFonts w:ascii="Times New Roman" w:hAnsi="Times New Roman" w:cs="Times New Roman"/>
          <w:color w:val="000000"/>
          <w:sz w:val="28"/>
          <w:szCs w:val="28"/>
        </w:rPr>
      </w:pPr>
      <w:r w:rsidRPr="0030458E">
        <w:rPr>
          <w:rFonts w:ascii="Times New Roman" w:hAnsi="Times New Roman" w:cs="Times New Roman"/>
          <w:color w:val="000000"/>
          <w:sz w:val="28"/>
          <w:szCs w:val="28"/>
        </w:rPr>
        <w:t>Отпечатки листьев -  покрывается  листок дерева красками разных цветов, затем прикладывается  к бумаге окрашенной стороной для получения отпечатка. Каждый раз берется новый листок. Черешки у листьев можно дорисовать кистью.</w:t>
      </w:r>
    </w:p>
    <w:p w:rsidR="00A43D74" w:rsidRPr="0030458E" w:rsidRDefault="00A43D74" w:rsidP="0030458E">
      <w:pPr>
        <w:shd w:val="clear" w:color="auto" w:fill="FFFFFF"/>
        <w:spacing w:before="75" w:after="75" w:line="360" w:lineRule="auto"/>
        <w:ind w:left="1134"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A43D74" w:rsidRPr="0030458E" w:rsidRDefault="00940F71" w:rsidP="0030458E">
      <w:pPr>
        <w:shd w:val="clear" w:color="auto" w:fill="FFFFFF"/>
        <w:spacing w:before="75" w:after="75" w:line="360" w:lineRule="auto"/>
        <w:ind w:left="1134" w:firstLine="56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30458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43D74"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Взрослый сначала  больше сам творит, используя руки ребенка  частично. Ребенок  наблюдает, затем включается в процесс. </w:t>
      </w:r>
    </w:p>
    <w:p w:rsidR="00A43D74" w:rsidRPr="0030458E" w:rsidRDefault="00A43D74" w:rsidP="0030458E">
      <w:pPr>
        <w:shd w:val="clear" w:color="auto" w:fill="FFFFFF"/>
        <w:spacing w:before="75" w:after="75" w:line="360" w:lineRule="auto"/>
        <w:ind w:left="1134" w:firstLine="56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Перед рисованием нужно познакомить с кисточкой, с другими инструментами для рисования, потрогать, </w:t>
      </w:r>
      <w:proofErr w:type="gramStart"/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показать</w:t>
      </w:r>
      <w:proofErr w:type="gramEnd"/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  как ими пользоваться. Так как они тянуться к темной краске, лучше убрать ее из набора. Ребенок изображает  пятна, штрихи, называя при этом какой-либо предмет. Только потом можно перейти к упражнениям, знакомству с разнообразием материалов. В рисунках отражаются впечатления, полученные в результате наблюдений. </w:t>
      </w:r>
    </w:p>
    <w:p w:rsidR="00A43D74" w:rsidRPr="0030458E" w:rsidRDefault="00A43D74" w:rsidP="0030458E">
      <w:pPr>
        <w:shd w:val="clear" w:color="auto" w:fill="FFFFFF"/>
        <w:spacing w:before="75" w:after="75" w:line="360" w:lineRule="auto"/>
        <w:ind w:left="1134" w:firstLine="56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Следует помнить,  с</w:t>
      </w:r>
      <w:r w:rsid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о </w:t>
      </w:r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 многими </w:t>
      </w:r>
      <w:proofErr w:type="spellStart"/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аутичными</w:t>
      </w:r>
      <w:proofErr w:type="spellEnd"/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 детьми нельзя начинать рисовать с простейших рисунков. Нужно идти от </w:t>
      </w:r>
      <w:proofErr w:type="gramStart"/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сложного</w:t>
      </w:r>
      <w:proofErr w:type="gramEnd"/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 к простому. </w:t>
      </w:r>
    </w:p>
    <w:p w:rsidR="00A43D74" w:rsidRPr="0030458E" w:rsidRDefault="00A43D74" w:rsidP="0030458E">
      <w:pPr>
        <w:shd w:val="clear" w:color="auto" w:fill="FFFFFF"/>
        <w:spacing w:before="75" w:after="75" w:line="360" w:lineRule="auto"/>
        <w:ind w:left="1134" w:firstLine="56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Чтобы привлечь внимание и интерес к занятиям, необходимо использовать разнообразные стихи, песни, считалки. </w:t>
      </w:r>
    </w:p>
    <w:p w:rsidR="00A43D74" w:rsidRDefault="00A43D74" w:rsidP="0030458E">
      <w:pPr>
        <w:shd w:val="clear" w:color="auto" w:fill="FFFFFF"/>
        <w:spacing w:before="75" w:after="75" w:line="360" w:lineRule="auto"/>
        <w:ind w:left="1134" w:firstLine="567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lastRenderedPageBreak/>
        <w:t xml:space="preserve">При правильном подходе обычно удается вызвать у </w:t>
      </w:r>
      <w:proofErr w:type="spellStart"/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аутичного</w:t>
      </w:r>
      <w:proofErr w:type="spellEnd"/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ребенка интерес к изобразительной деятельности. Ему нравится этот вид совместной </w:t>
      </w:r>
      <w:proofErr w:type="gramStart"/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со</w:t>
      </w:r>
      <w:proofErr w:type="gramEnd"/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взрослым деятельности, а главное, он чувст</w:t>
      </w:r>
      <w:r w:rsid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вует себя достаточно комфортно и </w:t>
      </w:r>
      <w:r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уверенно</w:t>
      </w:r>
      <w:r w:rsidR="0030458E" w:rsidRPr="0030458E">
        <w:rPr>
          <w:rFonts w:ascii="Times New Roman" w:eastAsia="Times New Roman" w:hAnsi="Times New Roman" w:cs="Times New Roman"/>
          <w:color w:val="303F50"/>
          <w:sz w:val="28"/>
          <w:szCs w:val="28"/>
        </w:rPr>
        <w:t>.</w:t>
      </w:r>
    </w:p>
    <w:p w:rsidR="00304143" w:rsidRPr="0030458E" w:rsidRDefault="00304143" w:rsidP="0030458E">
      <w:pPr>
        <w:shd w:val="clear" w:color="auto" w:fill="FFFFFF"/>
        <w:spacing w:before="75" w:after="75" w:line="360" w:lineRule="auto"/>
        <w:ind w:left="1134" w:firstLine="567"/>
        <w:rPr>
          <w:rFonts w:ascii="Times New Roman" w:eastAsia="Times New Roman" w:hAnsi="Times New Roman" w:cs="Times New Roman"/>
          <w:color w:val="303F50"/>
          <w:sz w:val="28"/>
          <w:szCs w:val="28"/>
        </w:rPr>
      </w:pPr>
    </w:p>
    <w:p w:rsidR="00966E42" w:rsidRPr="00304143" w:rsidRDefault="00304143" w:rsidP="00304143">
      <w:pPr>
        <w:shd w:val="clear" w:color="auto" w:fill="FFFFFF"/>
        <w:spacing w:before="75" w:after="75" w:line="360" w:lineRule="auto"/>
        <w:ind w:firstLine="851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>
        <w:rPr>
          <w:rFonts w:ascii="Times New Roman" w:eastAsia="Times New Roman" w:hAnsi="Times New Roman" w:cs="Times New Roman"/>
          <w:color w:val="303F50"/>
          <w:sz w:val="28"/>
          <w:szCs w:val="28"/>
        </w:rPr>
        <w:t>Список литературы:</w:t>
      </w:r>
      <w:r w:rsidR="00966E42"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</w:p>
    <w:p w:rsidR="00304143" w:rsidRPr="00304143" w:rsidRDefault="00304143" w:rsidP="00304143">
      <w:pPr>
        <w:pStyle w:val="a4"/>
        <w:numPr>
          <w:ilvl w:val="0"/>
          <w:numId w:val="1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spellStart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Доронова</w:t>
      </w:r>
      <w:proofErr w:type="spellEnd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Т.Н. Развитие детей от 3 до 5 лет в изобразительной деятельности / Т.Н. </w:t>
      </w:r>
      <w:proofErr w:type="spellStart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Доронова</w:t>
      </w:r>
      <w:proofErr w:type="spellEnd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– </w:t>
      </w:r>
      <w:proofErr w:type="spellStart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М.:Сфера</w:t>
      </w:r>
      <w:proofErr w:type="spellEnd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2005.-211с.</w:t>
      </w:r>
    </w:p>
    <w:p w:rsidR="00304143" w:rsidRPr="00304143" w:rsidRDefault="00304143" w:rsidP="00304143">
      <w:pPr>
        <w:pStyle w:val="a4"/>
        <w:numPr>
          <w:ilvl w:val="0"/>
          <w:numId w:val="1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Зимина Е.М. Изобразительная деятельность в условиях инклюзивного образования/ Е.М.Зимина, В.М Дубровин // Образовательная среда сегодня. - 2015. -№3. -С.27-29.</w:t>
      </w:r>
    </w:p>
    <w:p w:rsidR="00304143" w:rsidRPr="00304143" w:rsidRDefault="00304143" w:rsidP="00304143">
      <w:pPr>
        <w:pStyle w:val="a4"/>
        <w:numPr>
          <w:ilvl w:val="0"/>
          <w:numId w:val="1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Лебединская К.</w:t>
      </w:r>
      <w:proofErr w:type="gramStart"/>
      <w:r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С</w:t>
      </w:r>
      <w:proofErr w:type="gramEnd"/>
      <w:r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,. </w:t>
      </w:r>
      <w:proofErr w:type="gramStart"/>
      <w:r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Никольская</w:t>
      </w:r>
      <w:proofErr w:type="gramEnd"/>
      <w:r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Е.Р., </w:t>
      </w:r>
      <w:proofErr w:type="spellStart"/>
      <w:r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Баенская</w:t>
      </w:r>
      <w:proofErr w:type="spellEnd"/>
      <w:r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 Е.Р. и др. Дети с нарушениями  общения - М.: Просвещение,1989.-95с.</w:t>
      </w:r>
    </w:p>
    <w:p w:rsidR="00304143" w:rsidRPr="00304143" w:rsidRDefault="00304143" w:rsidP="00304143">
      <w:pPr>
        <w:pStyle w:val="a4"/>
        <w:numPr>
          <w:ilvl w:val="0"/>
          <w:numId w:val="1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Медведева Е.А. </w:t>
      </w:r>
      <w:proofErr w:type="spellStart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Артпедагогика</w:t>
      </w:r>
      <w:proofErr w:type="spellEnd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 </w:t>
      </w:r>
      <w:proofErr w:type="spellStart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арттерапия</w:t>
      </w:r>
      <w:proofErr w:type="spellEnd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специальном образовании/Е.А Медведева. И.Ю. Левченко. Л.Н. Комиссарова. – М.: Академия, 2017. 175 </w:t>
      </w:r>
      <w:proofErr w:type="gramStart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proofErr w:type="gramEnd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966E42" w:rsidRDefault="00304143" w:rsidP="00304143">
      <w:pPr>
        <w:pStyle w:val="a4"/>
        <w:numPr>
          <w:ilvl w:val="0"/>
          <w:numId w:val="1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r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 </w:t>
      </w:r>
      <w:proofErr w:type="spellStart"/>
      <w:r w:rsidR="00966E42"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Рудик</w:t>
      </w:r>
      <w:proofErr w:type="spellEnd"/>
      <w:r w:rsidR="00966E42"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 О.С.Как помочь </w:t>
      </w:r>
      <w:proofErr w:type="spellStart"/>
      <w:r w:rsidR="00966E42"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аутичному</w:t>
      </w:r>
      <w:proofErr w:type="spellEnd"/>
      <w:r w:rsidR="00966E42"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 xml:space="preserve"> ребенку.- М..: </w:t>
      </w:r>
      <w:proofErr w:type="spellStart"/>
      <w:r w:rsidR="00966E42"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Гуманитар</w:t>
      </w:r>
      <w:proofErr w:type="spellEnd"/>
      <w:r w:rsidR="00966E42"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. изд</w:t>
      </w:r>
      <w:proofErr w:type="gramStart"/>
      <w:r w:rsidR="00966E42"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.ц</w:t>
      </w:r>
      <w:proofErr w:type="gramEnd"/>
      <w:r w:rsidR="00966E42" w:rsidRPr="00304143">
        <w:rPr>
          <w:rFonts w:ascii="Times New Roman" w:eastAsia="Times New Roman" w:hAnsi="Times New Roman" w:cs="Times New Roman"/>
          <w:color w:val="303F50"/>
          <w:sz w:val="28"/>
          <w:szCs w:val="28"/>
        </w:rPr>
        <w:t>ентр ВЛАДОС, 2017.-207с. </w:t>
      </w:r>
    </w:p>
    <w:p w:rsidR="00304143" w:rsidRPr="00304143" w:rsidRDefault="00304143" w:rsidP="00304143">
      <w:pPr>
        <w:pStyle w:val="a4"/>
        <w:numPr>
          <w:ilvl w:val="0"/>
          <w:numId w:val="1"/>
        </w:numPr>
        <w:shd w:val="clear" w:color="auto" w:fill="FFFFFF"/>
        <w:spacing w:before="75" w:after="75" w:line="360" w:lineRule="auto"/>
        <w:rPr>
          <w:rFonts w:ascii="Times New Roman" w:eastAsia="Times New Roman" w:hAnsi="Times New Roman" w:cs="Times New Roman"/>
          <w:color w:val="303F50"/>
          <w:sz w:val="28"/>
          <w:szCs w:val="28"/>
        </w:rPr>
      </w:pPr>
      <w:proofErr w:type="spellStart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Тюкова</w:t>
      </w:r>
      <w:proofErr w:type="spellEnd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 Инклюзивное образование детей в дошкольном образовательном учреждении/ А. </w:t>
      </w:r>
      <w:proofErr w:type="spellStart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Тюкова</w:t>
      </w:r>
      <w:proofErr w:type="spellEnd"/>
      <w:r w:rsidRPr="00304143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// Региональное образование XXI века: проблемы и перспективы. — 2012. — № 4. — С. 18–21</w:t>
      </w:r>
    </w:p>
    <w:p w:rsidR="005F6902" w:rsidRDefault="005F6902" w:rsidP="005F6902">
      <w:pPr>
        <w:ind w:left="1134" w:firstLine="284"/>
      </w:pPr>
    </w:p>
    <w:p w:rsidR="00CA4775" w:rsidRDefault="00CA4775" w:rsidP="005F6902"/>
    <w:p w:rsidR="00CA4775" w:rsidRDefault="00CA4775" w:rsidP="005F6902"/>
    <w:p w:rsidR="00CA4775" w:rsidRDefault="00CA4775" w:rsidP="005F6902"/>
    <w:p w:rsidR="00CA4775" w:rsidRDefault="00CA4775" w:rsidP="005F6902"/>
    <w:p w:rsidR="00EA1C8C" w:rsidRDefault="00EA1C8C" w:rsidP="005F6902"/>
    <w:p w:rsidR="00EA1C8C" w:rsidRDefault="00EA1C8C" w:rsidP="005F6902"/>
    <w:p w:rsidR="00EA1C8C" w:rsidRDefault="00EA1C8C" w:rsidP="005F6902"/>
    <w:p w:rsidR="002E76AE" w:rsidRDefault="00304143" w:rsidP="005F6902"/>
    <w:sectPr w:rsidR="002E76AE" w:rsidSect="00CA43E7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B71AA"/>
    <w:multiLevelType w:val="hybridMultilevel"/>
    <w:tmpl w:val="3E6AF72E"/>
    <w:lvl w:ilvl="0" w:tplc="D2DE3E3E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color w:val="303F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6902"/>
    <w:rsid w:val="00025B65"/>
    <w:rsid w:val="001316BC"/>
    <w:rsid w:val="00196C03"/>
    <w:rsid w:val="00302748"/>
    <w:rsid w:val="00304143"/>
    <w:rsid w:val="0030458E"/>
    <w:rsid w:val="004363EF"/>
    <w:rsid w:val="004769F2"/>
    <w:rsid w:val="004820A3"/>
    <w:rsid w:val="00484F94"/>
    <w:rsid w:val="005F6902"/>
    <w:rsid w:val="0065113B"/>
    <w:rsid w:val="006B78D5"/>
    <w:rsid w:val="00743D62"/>
    <w:rsid w:val="00787DD7"/>
    <w:rsid w:val="007C6222"/>
    <w:rsid w:val="0087189A"/>
    <w:rsid w:val="00940F71"/>
    <w:rsid w:val="009551E8"/>
    <w:rsid w:val="00966E42"/>
    <w:rsid w:val="00A22570"/>
    <w:rsid w:val="00A43D74"/>
    <w:rsid w:val="00B21C25"/>
    <w:rsid w:val="00B86021"/>
    <w:rsid w:val="00C7462C"/>
    <w:rsid w:val="00CA3F1C"/>
    <w:rsid w:val="00CA43E7"/>
    <w:rsid w:val="00CA4775"/>
    <w:rsid w:val="00D23D2B"/>
    <w:rsid w:val="00D26294"/>
    <w:rsid w:val="00D4773F"/>
    <w:rsid w:val="00D66573"/>
    <w:rsid w:val="00DE3823"/>
    <w:rsid w:val="00E1333B"/>
    <w:rsid w:val="00E44214"/>
    <w:rsid w:val="00EA1C8C"/>
    <w:rsid w:val="00F05AC4"/>
    <w:rsid w:val="00F21D7B"/>
    <w:rsid w:val="00F66BC2"/>
    <w:rsid w:val="00F76DAD"/>
    <w:rsid w:val="00FE7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2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05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414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523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5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389</TotalTime>
  <Pages>5</Pages>
  <Words>1072</Words>
  <Characters>6112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cp:lastModifiedBy>Chelios</cp:lastModifiedBy>
  <cp:revision>6</cp:revision>
  <dcterms:created xsi:type="dcterms:W3CDTF">2022-03-30T13:08:00Z</dcterms:created>
  <dcterms:modified xsi:type="dcterms:W3CDTF">2022-04-03T08:14:00Z</dcterms:modified>
</cp:coreProperties>
</file>